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11" w:rsidRPr="00086D11" w:rsidRDefault="00086D11" w:rsidP="00086D11">
      <w:pPr>
        <w:pStyle w:val="a3"/>
        <w:jc w:val="center"/>
        <w:rPr>
          <w:b/>
          <w:lang w:val="ru-RU"/>
        </w:rPr>
      </w:pPr>
      <w:r>
        <w:t xml:space="preserve">                                                       </w:t>
      </w:r>
      <w:r>
        <w:rPr>
          <w:b/>
        </w:rPr>
        <w:t>Затверджено</w:t>
      </w:r>
    </w:p>
    <w:p w:rsidR="00086D11" w:rsidRDefault="00086D11" w:rsidP="00086D11">
      <w:pPr>
        <w:pStyle w:val="a3"/>
        <w:jc w:val="center"/>
        <w:rPr>
          <w:b/>
        </w:rPr>
      </w:pPr>
      <w:r w:rsidRPr="007537E7">
        <w:rPr>
          <w:b/>
        </w:rPr>
        <w:t xml:space="preserve">           </w:t>
      </w:r>
      <w:r>
        <w:rPr>
          <w:b/>
        </w:rPr>
        <w:t xml:space="preserve">                                                                         р</w:t>
      </w:r>
      <w:r w:rsidRPr="007537E7">
        <w:rPr>
          <w:b/>
        </w:rPr>
        <w:t xml:space="preserve">ішенням </w:t>
      </w:r>
      <w:r>
        <w:rPr>
          <w:b/>
        </w:rPr>
        <w:t>педагогічної ради</w:t>
      </w:r>
    </w:p>
    <w:p w:rsidR="00086D11" w:rsidRPr="00420231" w:rsidRDefault="00086D11" w:rsidP="00086D11">
      <w:pPr>
        <w:pStyle w:val="a3"/>
        <w:jc w:val="center"/>
        <w:rPr>
          <w:b/>
        </w:rPr>
      </w:pPr>
      <w:r>
        <w:rPr>
          <w:b/>
        </w:rPr>
        <w:t xml:space="preserve">                                                                 </w:t>
      </w:r>
      <w:r w:rsidR="00F6638D">
        <w:rPr>
          <w:b/>
        </w:rPr>
        <w:t xml:space="preserve">                    протокол №12</w:t>
      </w:r>
      <w:r>
        <w:rPr>
          <w:b/>
        </w:rPr>
        <w:t xml:space="preserve"> від </w:t>
      </w:r>
      <w:r w:rsidRPr="00DB5FAD">
        <w:rPr>
          <w:b/>
        </w:rPr>
        <w:t>30</w:t>
      </w:r>
      <w:r>
        <w:rPr>
          <w:b/>
        </w:rPr>
        <w:t>.0</w:t>
      </w:r>
      <w:r w:rsidRPr="00086D11">
        <w:rPr>
          <w:b/>
          <w:lang w:val="ru-RU"/>
        </w:rPr>
        <w:t>8</w:t>
      </w:r>
      <w:r>
        <w:rPr>
          <w:b/>
        </w:rPr>
        <w:t>.2018</w:t>
      </w:r>
    </w:p>
    <w:p w:rsidR="00086D11" w:rsidRPr="003823E2" w:rsidRDefault="00086D11" w:rsidP="00086D11">
      <w:pPr>
        <w:pStyle w:val="a3"/>
        <w:rPr>
          <w:b/>
        </w:rPr>
      </w:pPr>
      <w:r>
        <w:t xml:space="preserve">                                                                                                                    </w:t>
      </w:r>
      <w:r w:rsidRPr="003823E2">
        <w:rPr>
          <w:b/>
        </w:rPr>
        <w:t>Директор школи</w:t>
      </w:r>
    </w:p>
    <w:p w:rsidR="00086D11" w:rsidRDefault="00086D11" w:rsidP="00086D11">
      <w:pPr>
        <w:pStyle w:val="a3"/>
        <w:rPr>
          <w:b/>
        </w:rPr>
      </w:pPr>
      <w:r>
        <w:rPr>
          <w:b/>
        </w:rPr>
        <w:t xml:space="preserve">                                                                                                   </w:t>
      </w:r>
      <w:r w:rsidRPr="003823E2">
        <w:rPr>
          <w:b/>
        </w:rPr>
        <w:t>___________ Т.О. Супряга</w:t>
      </w:r>
    </w:p>
    <w:p w:rsidR="00086D11" w:rsidRDefault="00086D11" w:rsidP="00086D11">
      <w:pPr>
        <w:pStyle w:val="a3"/>
        <w:rPr>
          <w:b/>
        </w:rPr>
      </w:pPr>
    </w:p>
    <w:p w:rsidR="00086D11" w:rsidRDefault="00086D11" w:rsidP="00086D11">
      <w:pPr>
        <w:pStyle w:val="a3"/>
        <w:rPr>
          <w:b/>
        </w:rPr>
      </w:pPr>
    </w:p>
    <w:p w:rsidR="00086D11" w:rsidRPr="003823E2" w:rsidRDefault="00086D11" w:rsidP="00086D11">
      <w:pPr>
        <w:pStyle w:val="a3"/>
        <w:ind w:left="-142" w:firstLine="142"/>
        <w:rPr>
          <w:b/>
        </w:rPr>
      </w:pPr>
    </w:p>
    <w:p w:rsidR="00086D11" w:rsidRDefault="00086D11" w:rsidP="00086D11">
      <w:pPr>
        <w:pStyle w:val="a3"/>
      </w:pPr>
    </w:p>
    <w:p w:rsidR="00086D11" w:rsidRDefault="00086D11" w:rsidP="00086D11">
      <w:pPr>
        <w:pStyle w:val="a3"/>
      </w:pPr>
    </w:p>
    <w:p w:rsidR="00086D11" w:rsidRDefault="00086D11" w:rsidP="00086D11">
      <w:pPr>
        <w:pStyle w:val="a3"/>
      </w:pPr>
    </w:p>
    <w:p w:rsidR="00086D11" w:rsidRDefault="00086D11" w:rsidP="00086D11">
      <w:pPr>
        <w:pStyle w:val="a3"/>
      </w:pPr>
    </w:p>
    <w:p w:rsidR="00086D11" w:rsidRDefault="00086D11" w:rsidP="00086D11">
      <w:pPr>
        <w:pStyle w:val="a3"/>
      </w:pPr>
    </w:p>
    <w:p w:rsidR="00086D11" w:rsidRDefault="00086D11" w:rsidP="00086D11">
      <w:pPr>
        <w:pStyle w:val="a3"/>
      </w:pPr>
    </w:p>
    <w:p w:rsidR="00086D11" w:rsidRDefault="00086D11" w:rsidP="00086D11">
      <w:pPr>
        <w:pStyle w:val="a3"/>
      </w:pPr>
    </w:p>
    <w:p w:rsidR="00086D11" w:rsidRDefault="00086D11" w:rsidP="00086D11">
      <w:pPr>
        <w:pStyle w:val="a3"/>
      </w:pPr>
    </w:p>
    <w:p w:rsidR="00086D11" w:rsidRDefault="00086D11" w:rsidP="00086D11">
      <w:pPr>
        <w:pStyle w:val="a3"/>
      </w:pPr>
    </w:p>
    <w:p w:rsidR="00086D11" w:rsidRPr="007537E7" w:rsidRDefault="00086D11" w:rsidP="00086D11">
      <w:pPr>
        <w:pStyle w:val="a3"/>
        <w:jc w:val="center"/>
        <w:rPr>
          <w:b/>
          <w:sz w:val="40"/>
          <w:szCs w:val="40"/>
        </w:rPr>
      </w:pPr>
      <w:r>
        <w:rPr>
          <w:b/>
          <w:sz w:val="40"/>
          <w:szCs w:val="40"/>
        </w:rPr>
        <w:t>Освітня програма</w:t>
      </w:r>
    </w:p>
    <w:p w:rsidR="00086D11" w:rsidRDefault="00086D11" w:rsidP="00086D11">
      <w:pPr>
        <w:pStyle w:val="a3"/>
        <w:jc w:val="center"/>
        <w:rPr>
          <w:b/>
          <w:sz w:val="36"/>
          <w:szCs w:val="36"/>
        </w:rPr>
      </w:pPr>
      <w:r w:rsidRPr="003823E2">
        <w:rPr>
          <w:b/>
          <w:sz w:val="36"/>
          <w:szCs w:val="36"/>
        </w:rPr>
        <w:t xml:space="preserve">Южноукраїнської загальноосвітньої </w:t>
      </w:r>
    </w:p>
    <w:p w:rsidR="00086D11" w:rsidRPr="003823E2" w:rsidRDefault="00086D11" w:rsidP="00086D11">
      <w:pPr>
        <w:pStyle w:val="a3"/>
        <w:jc w:val="center"/>
        <w:rPr>
          <w:b/>
          <w:sz w:val="36"/>
          <w:szCs w:val="36"/>
        </w:rPr>
      </w:pPr>
      <w:r>
        <w:rPr>
          <w:b/>
          <w:sz w:val="36"/>
          <w:szCs w:val="36"/>
        </w:rPr>
        <w:t xml:space="preserve">школи </w:t>
      </w:r>
      <w:r w:rsidRPr="003823E2">
        <w:rPr>
          <w:b/>
          <w:sz w:val="36"/>
          <w:szCs w:val="36"/>
        </w:rPr>
        <w:t>І-ІІІ ступенів №2</w:t>
      </w:r>
    </w:p>
    <w:p w:rsidR="00086D11" w:rsidRPr="003823E2" w:rsidRDefault="00086D11" w:rsidP="00086D11">
      <w:pPr>
        <w:pStyle w:val="a3"/>
        <w:jc w:val="center"/>
        <w:rPr>
          <w:b/>
          <w:sz w:val="36"/>
          <w:szCs w:val="36"/>
        </w:rPr>
      </w:pPr>
      <w:r w:rsidRPr="003823E2">
        <w:rPr>
          <w:b/>
          <w:sz w:val="36"/>
          <w:szCs w:val="36"/>
        </w:rPr>
        <w:t>Южноукраїнської міської ради</w:t>
      </w:r>
    </w:p>
    <w:p w:rsidR="00086D11" w:rsidRDefault="00086D11" w:rsidP="00086D11">
      <w:pPr>
        <w:pStyle w:val="a3"/>
        <w:jc w:val="center"/>
        <w:rPr>
          <w:b/>
          <w:sz w:val="36"/>
          <w:szCs w:val="36"/>
        </w:rPr>
      </w:pPr>
      <w:r w:rsidRPr="003823E2">
        <w:rPr>
          <w:b/>
          <w:sz w:val="36"/>
          <w:szCs w:val="36"/>
        </w:rPr>
        <w:t>Мик</w:t>
      </w:r>
      <w:r>
        <w:rPr>
          <w:b/>
          <w:sz w:val="36"/>
          <w:szCs w:val="36"/>
        </w:rPr>
        <w:t>олаївської області</w:t>
      </w:r>
    </w:p>
    <w:p w:rsidR="00086D11" w:rsidRPr="003823E2" w:rsidRDefault="00086D11" w:rsidP="00086D11">
      <w:pPr>
        <w:pStyle w:val="a3"/>
        <w:jc w:val="center"/>
        <w:rPr>
          <w:b/>
          <w:sz w:val="36"/>
          <w:szCs w:val="36"/>
        </w:rPr>
      </w:pPr>
    </w:p>
    <w:p w:rsidR="00086D11" w:rsidRPr="003823E2" w:rsidRDefault="00086D11" w:rsidP="00086D11">
      <w:pPr>
        <w:pStyle w:val="a3"/>
        <w:jc w:val="center"/>
        <w:rPr>
          <w:b/>
          <w:sz w:val="36"/>
          <w:szCs w:val="36"/>
        </w:rPr>
      </w:pPr>
    </w:p>
    <w:p w:rsidR="00086D11" w:rsidRPr="00302178" w:rsidRDefault="00086D11" w:rsidP="00086D11">
      <w:pPr>
        <w:pStyle w:val="a3"/>
        <w:jc w:val="center"/>
        <w:rPr>
          <w:b/>
          <w:sz w:val="40"/>
          <w:szCs w:val="40"/>
        </w:rPr>
      </w:pPr>
    </w:p>
    <w:p w:rsidR="00086D11" w:rsidRPr="00302178" w:rsidRDefault="00086D11" w:rsidP="00086D11">
      <w:pPr>
        <w:pStyle w:val="a3"/>
        <w:jc w:val="center"/>
        <w:rPr>
          <w:b/>
          <w:sz w:val="40"/>
          <w:szCs w:val="40"/>
        </w:rPr>
      </w:pPr>
    </w:p>
    <w:p w:rsidR="00086D11" w:rsidRPr="00302178" w:rsidRDefault="00086D11" w:rsidP="00086D11">
      <w:pPr>
        <w:pStyle w:val="a3"/>
        <w:jc w:val="center"/>
        <w:rPr>
          <w:b/>
          <w:sz w:val="40"/>
          <w:szCs w:val="40"/>
        </w:rPr>
      </w:pPr>
    </w:p>
    <w:p w:rsidR="00086D11" w:rsidRDefault="00086D11" w:rsidP="00086D11">
      <w:pPr>
        <w:pStyle w:val="a3"/>
        <w:jc w:val="center"/>
        <w:rPr>
          <w:b/>
          <w:sz w:val="44"/>
          <w:szCs w:val="44"/>
        </w:rPr>
      </w:pPr>
    </w:p>
    <w:p w:rsidR="00086D11" w:rsidRDefault="00086D11" w:rsidP="00086D11">
      <w:pPr>
        <w:pStyle w:val="a3"/>
        <w:jc w:val="center"/>
        <w:rPr>
          <w:b/>
          <w:sz w:val="44"/>
          <w:szCs w:val="44"/>
        </w:rPr>
      </w:pPr>
    </w:p>
    <w:p w:rsidR="00086D11" w:rsidRDefault="00086D11" w:rsidP="00086D11">
      <w:pPr>
        <w:pStyle w:val="a3"/>
        <w:jc w:val="center"/>
        <w:rPr>
          <w:b/>
          <w:sz w:val="44"/>
          <w:szCs w:val="44"/>
        </w:rPr>
      </w:pPr>
    </w:p>
    <w:p w:rsidR="00086D11" w:rsidRDefault="00086D11" w:rsidP="00086D11">
      <w:pPr>
        <w:pStyle w:val="a3"/>
        <w:jc w:val="center"/>
        <w:rPr>
          <w:b/>
          <w:sz w:val="44"/>
          <w:szCs w:val="44"/>
        </w:rPr>
      </w:pPr>
      <w:r>
        <w:rPr>
          <w:noProof/>
          <w:lang w:val="ru-RU" w:eastAsia="ru-RU"/>
        </w:rPr>
        <w:drawing>
          <wp:inline distT="0" distB="0" distL="0" distR="0" wp14:anchorId="7FD582B3" wp14:editId="3D040AC2">
            <wp:extent cx="4648200" cy="2552700"/>
            <wp:effectExtent l="0" t="0" r="0" b="0"/>
            <wp:docPr id="2" name="Рисунок 2" descr="http://pidglib.at.ua/calendar/day_of_ukr_l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dglib.at.ua/calendar/day_of_ukr_lng.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0" cy="2552700"/>
                    </a:xfrm>
                    <a:prstGeom prst="rect">
                      <a:avLst/>
                    </a:prstGeom>
                    <a:noFill/>
                    <a:ln>
                      <a:noFill/>
                    </a:ln>
                  </pic:spPr>
                </pic:pic>
              </a:graphicData>
            </a:graphic>
          </wp:inline>
        </w:drawing>
      </w:r>
    </w:p>
    <w:p w:rsidR="0047617A" w:rsidRPr="00C0336F" w:rsidRDefault="00086D11" w:rsidP="00086D11">
      <w:pPr>
        <w:rPr>
          <w:rFonts w:ascii="Times New Roman" w:hAnsi="Times New Roman"/>
          <w:b/>
          <w:sz w:val="28"/>
          <w:szCs w:val="28"/>
          <w:lang w:val="uk-UA"/>
        </w:rPr>
      </w:pPr>
      <w:r>
        <w:rPr>
          <w:rFonts w:ascii="Times New Roman" w:hAnsi="Times New Roman"/>
          <w:b/>
          <w:sz w:val="28"/>
          <w:szCs w:val="28"/>
          <w:lang w:val="uk-UA"/>
        </w:rPr>
        <w:lastRenderedPageBreak/>
        <w:t xml:space="preserve">                                               </w:t>
      </w:r>
      <w:r w:rsidR="0047617A" w:rsidRPr="00C0336F">
        <w:rPr>
          <w:rFonts w:ascii="Times New Roman" w:hAnsi="Times New Roman"/>
          <w:b/>
          <w:sz w:val="28"/>
          <w:szCs w:val="28"/>
          <w:lang w:val="uk-UA"/>
        </w:rPr>
        <w:t>І Загальні положення</w:t>
      </w:r>
    </w:p>
    <w:p w:rsidR="0047617A" w:rsidRPr="0047617A" w:rsidRDefault="0047617A" w:rsidP="0047617A">
      <w:pPr>
        <w:shd w:val="clear" w:color="auto" w:fill="FFFFFF"/>
        <w:spacing w:after="210" w:line="270" w:lineRule="atLeast"/>
        <w:jc w:val="both"/>
        <w:rPr>
          <w:rFonts w:ascii="Times New Roman" w:hAnsi="Times New Roman"/>
          <w:color w:val="000000"/>
          <w:sz w:val="24"/>
          <w:szCs w:val="24"/>
          <w:lang w:val="uk-UA"/>
        </w:rPr>
      </w:pPr>
      <w:r w:rsidRPr="0047617A">
        <w:rPr>
          <w:rFonts w:ascii="Times New Roman" w:hAnsi="Times New Roman"/>
          <w:color w:val="000000"/>
          <w:sz w:val="24"/>
          <w:szCs w:val="24"/>
          <w:lang w:val="uk-UA"/>
        </w:rPr>
        <w:t>1. Освітня програма Южноукраїнської загальноосвітньої школи І-ІІІ ступенів №2 Южноукраїнської міської ради розроблена на виконання Закону України «Про освіту» та постанови Кабінету Міністрів України від 23 листопада 2011 року №1392 «Про затвердження Державного стандарту базової та повної загальної середньої освіти» на основі державних освітніх стандартів і зразків освітніх навчальних програм, курсів, дисциплін. До вступу в дію державних освітніх стандартів педагогічний колектив  керується вимогами нормативних актів, що визначають обов'язковий мінімум змісту та вимоги до рівня підготовки учнів за відповідною освітньою програмою.</w:t>
      </w:r>
    </w:p>
    <w:p w:rsidR="0047617A" w:rsidRPr="0047617A" w:rsidRDefault="0047617A" w:rsidP="0047617A">
      <w:pPr>
        <w:shd w:val="clear" w:color="auto" w:fill="FFFFFF"/>
        <w:spacing w:after="210" w:line="270" w:lineRule="atLeast"/>
        <w:jc w:val="both"/>
        <w:rPr>
          <w:rFonts w:ascii="Times New Roman" w:hAnsi="Times New Roman"/>
          <w:color w:val="000000"/>
          <w:sz w:val="24"/>
          <w:szCs w:val="24"/>
          <w:lang w:val="uk-UA"/>
        </w:rPr>
      </w:pPr>
      <w:r w:rsidRPr="0047617A">
        <w:rPr>
          <w:rFonts w:ascii="Times New Roman" w:hAnsi="Times New Roman"/>
          <w:color w:val="000000"/>
          <w:sz w:val="24"/>
          <w:szCs w:val="24"/>
          <w:lang w:val="uk-UA"/>
        </w:rPr>
        <w:t xml:space="preserve">2. Структурно-освітня програма школи - це сукупність освітніх програм різного рівня навчання (початкової загальної, основної загальної та середньої (повної) загальної освіти). </w:t>
      </w:r>
      <w:r w:rsidRPr="0047617A">
        <w:rPr>
          <w:rFonts w:ascii="Times New Roman" w:hAnsi="Times New Roman"/>
          <w:color w:val="000000"/>
          <w:sz w:val="24"/>
          <w:szCs w:val="24"/>
        </w:rPr>
        <w:t xml:space="preserve">Ці програми  </w:t>
      </w:r>
      <w:r w:rsidRPr="0047617A">
        <w:rPr>
          <w:rFonts w:ascii="Times New Roman" w:hAnsi="Times New Roman"/>
          <w:color w:val="000000"/>
          <w:sz w:val="24"/>
          <w:szCs w:val="24"/>
          <w:lang w:val="uk-UA"/>
        </w:rPr>
        <w:t xml:space="preserve">є </w:t>
      </w:r>
      <w:r w:rsidRPr="0047617A">
        <w:rPr>
          <w:rFonts w:ascii="Times New Roman" w:hAnsi="Times New Roman"/>
          <w:color w:val="000000"/>
          <w:sz w:val="24"/>
          <w:szCs w:val="24"/>
        </w:rPr>
        <w:t>спадкоємними</w:t>
      </w:r>
      <w:r w:rsidRPr="0047617A">
        <w:rPr>
          <w:rFonts w:ascii="Times New Roman" w:hAnsi="Times New Roman"/>
          <w:color w:val="000000"/>
          <w:sz w:val="24"/>
          <w:szCs w:val="24"/>
          <w:lang w:val="uk-UA"/>
        </w:rPr>
        <w:t>:</w:t>
      </w:r>
      <w:r w:rsidRPr="0047617A">
        <w:rPr>
          <w:rFonts w:ascii="Times New Roman" w:hAnsi="Times New Roman"/>
          <w:color w:val="000000"/>
          <w:sz w:val="24"/>
          <w:szCs w:val="24"/>
        </w:rPr>
        <w:t xml:space="preserve"> кожна наступна програма базується на попередній. У свою чергу, програма кожного рівня навчання у спрощеному вигляді являє собою сукупність предметних основних і додаткових освітніх програм, а також опис технологій їхньої реалізації. Таким чином, освітня програма школи </w:t>
      </w:r>
      <w:r w:rsidRPr="0047617A">
        <w:rPr>
          <w:rFonts w:ascii="Times New Roman" w:hAnsi="Times New Roman"/>
          <w:color w:val="000000"/>
          <w:sz w:val="24"/>
          <w:szCs w:val="24"/>
          <w:lang w:val="uk-UA"/>
        </w:rPr>
        <w:t>-це</w:t>
      </w:r>
      <w:r w:rsidRPr="0047617A">
        <w:rPr>
          <w:rFonts w:ascii="Times New Roman" w:hAnsi="Times New Roman"/>
          <w:color w:val="000000"/>
          <w:sz w:val="24"/>
          <w:szCs w:val="24"/>
        </w:rPr>
        <w:t xml:space="preserve"> сукупність взаємопов'язаних основних і додаткових освітніх програм і відповідних їм освітніх технологій, що визначають зміст освіти, та спрямованих на досягнення прогнозованого результату діяльності </w:t>
      </w:r>
      <w:r w:rsidRPr="0047617A">
        <w:rPr>
          <w:rFonts w:ascii="Times New Roman" w:hAnsi="Times New Roman"/>
          <w:color w:val="000000"/>
          <w:sz w:val="24"/>
          <w:szCs w:val="24"/>
          <w:lang w:val="uk-UA"/>
        </w:rPr>
        <w:t>школи</w:t>
      </w:r>
      <w:r w:rsidRPr="0047617A">
        <w:rPr>
          <w:rFonts w:ascii="Times New Roman" w:hAnsi="Times New Roman"/>
          <w:color w:val="000000"/>
          <w:sz w:val="24"/>
          <w:szCs w:val="24"/>
        </w:rPr>
        <w:t>.</w:t>
      </w:r>
    </w:p>
    <w:p w:rsidR="0047617A" w:rsidRPr="0047617A" w:rsidRDefault="0047617A" w:rsidP="0047617A">
      <w:pPr>
        <w:shd w:val="clear" w:color="auto" w:fill="FFFFFF"/>
        <w:spacing w:after="210" w:line="270" w:lineRule="atLeast"/>
        <w:jc w:val="both"/>
        <w:rPr>
          <w:rFonts w:ascii="Times New Roman" w:hAnsi="Times New Roman"/>
          <w:color w:val="000000"/>
          <w:sz w:val="24"/>
          <w:szCs w:val="24"/>
          <w:lang w:val="uk-UA"/>
        </w:rPr>
      </w:pPr>
      <w:r w:rsidRPr="0047617A">
        <w:rPr>
          <w:rFonts w:ascii="Times New Roman" w:hAnsi="Times New Roman"/>
          <w:color w:val="000000"/>
          <w:sz w:val="24"/>
          <w:szCs w:val="24"/>
          <w:lang w:val="uk-UA"/>
        </w:rPr>
        <w:t>3. Освітня програма Южноукраїнської загальноосвітньої школи І-ІІІ ступенів №2 спрямована на всебічний розвиток, виховання і соціалізацію особистості, яка здатна до життя в суспільсьтві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47617A" w:rsidRPr="0047617A" w:rsidRDefault="0047617A" w:rsidP="0047617A">
      <w:pPr>
        <w:tabs>
          <w:tab w:val="left" w:pos="851"/>
        </w:tabs>
        <w:contextualSpacing/>
        <w:jc w:val="both"/>
        <w:rPr>
          <w:rFonts w:ascii="Times New Roman" w:eastAsia="Calibri" w:hAnsi="Times New Roman"/>
          <w:sz w:val="24"/>
          <w:szCs w:val="24"/>
          <w:lang w:val="uk-UA"/>
        </w:rPr>
      </w:pPr>
      <w:r w:rsidRPr="0047617A">
        <w:rPr>
          <w:rFonts w:ascii="Times New Roman" w:hAnsi="Times New Roman"/>
          <w:color w:val="000000"/>
          <w:sz w:val="24"/>
          <w:szCs w:val="24"/>
          <w:lang w:val="uk-UA"/>
        </w:rPr>
        <w:t xml:space="preserve">4. Освітня програма визначає </w:t>
      </w:r>
      <w:r w:rsidRPr="0047617A">
        <w:rPr>
          <w:rFonts w:ascii="Times New Roman" w:eastAsia="Calibri" w:hAnsi="Times New Roman"/>
          <w:sz w:val="24"/>
          <w:szCs w:val="24"/>
          <w:lang w:val="uk-UA"/>
        </w:rPr>
        <w:t>загальний обсяг навчального навантаження,  тривалість і  взаємозв’язки окремих предметів, факультативів, курсів за вибором ; очікувані результати навчання учнів  зміст навчальних програм, які мають гриф «Затверджено Міністерством освіти і науки України»;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Типовою освітньою програмою.</w:t>
      </w:r>
    </w:p>
    <w:p w:rsidR="0047617A" w:rsidRPr="0047617A" w:rsidRDefault="0047617A" w:rsidP="0047617A">
      <w:pPr>
        <w:tabs>
          <w:tab w:val="left" w:pos="851"/>
        </w:tabs>
        <w:contextualSpacing/>
        <w:jc w:val="both"/>
        <w:rPr>
          <w:rFonts w:ascii="Times New Roman" w:eastAsia="Calibri" w:hAnsi="Times New Roman"/>
          <w:sz w:val="24"/>
          <w:szCs w:val="24"/>
          <w:lang w:val="uk-UA"/>
        </w:rPr>
      </w:pPr>
      <w:r w:rsidRPr="0047617A">
        <w:rPr>
          <w:rFonts w:ascii="Times New Roman" w:eastAsia="Calibri" w:hAnsi="Times New Roman"/>
          <w:sz w:val="24"/>
          <w:szCs w:val="24"/>
          <w:lang w:val="uk-UA"/>
        </w:rPr>
        <w:t>6. Освітня програма Южноукраїнської загальноосвітньої школи І-ІІІ ступенів №2 Южноукраїнської міської ради Миколаївської області забезпечує виконання статті 20 Закону України «Про освіту» «Інклюзивне навчання»</w:t>
      </w:r>
    </w:p>
    <w:p w:rsidR="0047617A" w:rsidRPr="0047617A" w:rsidRDefault="0047617A" w:rsidP="0047617A">
      <w:pPr>
        <w:rPr>
          <w:rFonts w:ascii="Times New Roman" w:hAnsi="Times New Roman"/>
          <w:sz w:val="24"/>
          <w:szCs w:val="24"/>
          <w:lang w:val="uk-UA"/>
        </w:rPr>
      </w:pPr>
      <w:r w:rsidRPr="0047617A">
        <w:rPr>
          <w:rFonts w:ascii="Times New Roman" w:hAnsi="Times New Roman"/>
          <w:sz w:val="24"/>
          <w:szCs w:val="24"/>
          <w:lang w:val="uk-UA"/>
        </w:rPr>
        <w:t>7</w:t>
      </w:r>
      <w:r w:rsidRPr="0047617A">
        <w:rPr>
          <w:rFonts w:ascii="Times New Roman" w:hAnsi="Times New Roman"/>
          <w:sz w:val="24"/>
          <w:szCs w:val="24"/>
        </w:rPr>
        <w:t>.</w:t>
      </w:r>
      <w:r w:rsidRPr="0047617A">
        <w:rPr>
          <w:rFonts w:ascii="Times New Roman" w:hAnsi="Times New Roman"/>
          <w:sz w:val="24"/>
          <w:szCs w:val="24"/>
          <w:lang w:val="uk-UA"/>
        </w:rPr>
        <w:t>Тип закладу – загальноосвітній навчальний заклад</w:t>
      </w:r>
    </w:p>
    <w:p w:rsidR="0047617A" w:rsidRPr="0047617A" w:rsidRDefault="0047617A" w:rsidP="0047617A">
      <w:pPr>
        <w:pStyle w:val="a3"/>
        <w:jc w:val="both"/>
      </w:pPr>
      <w:r w:rsidRPr="0047617A">
        <w:rPr>
          <w:b/>
        </w:rPr>
        <w:t xml:space="preserve">        </w:t>
      </w:r>
      <w:r w:rsidRPr="0047617A">
        <w:t>У 2018/2019 навчальному році</w:t>
      </w:r>
    </w:p>
    <w:p w:rsidR="0047617A" w:rsidRPr="0047617A" w:rsidRDefault="0047617A" w:rsidP="0047617A">
      <w:pPr>
        <w:pStyle w:val="a3"/>
        <w:jc w:val="both"/>
      </w:pPr>
      <w:r w:rsidRPr="0047617A">
        <w:t xml:space="preserve">        1-4 класів – 12 класів</w:t>
      </w:r>
    </w:p>
    <w:p w:rsidR="0047617A" w:rsidRPr="0047617A" w:rsidRDefault="0047617A" w:rsidP="0047617A">
      <w:pPr>
        <w:pStyle w:val="a3"/>
        <w:jc w:val="both"/>
      </w:pPr>
      <w:r w:rsidRPr="0047617A">
        <w:t xml:space="preserve">        учнів – 334</w:t>
      </w:r>
    </w:p>
    <w:p w:rsidR="0047617A" w:rsidRPr="0047617A" w:rsidRDefault="0047617A" w:rsidP="0047617A">
      <w:pPr>
        <w:pStyle w:val="a3"/>
        <w:jc w:val="both"/>
      </w:pPr>
      <w:r w:rsidRPr="0047617A">
        <w:t xml:space="preserve">        5-9 класів –12 класів</w:t>
      </w:r>
    </w:p>
    <w:p w:rsidR="0047617A" w:rsidRPr="0047617A" w:rsidRDefault="0047617A" w:rsidP="0047617A">
      <w:pPr>
        <w:pStyle w:val="a3"/>
        <w:jc w:val="both"/>
      </w:pPr>
      <w:r w:rsidRPr="0047617A">
        <w:t xml:space="preserve">        учнів – 276</w:t>
      </w:r>
    </w:p>
    <w:p w:rsidR="0047617A" w:rsidRPr="0047617A" w:rsidRDefault="0047617A" w:rsidP="0047617A">
      <w:pPr>
        <w:pStyle w:val="a3"/>
        <w:jc w:val="both"/>
      </w:pPr>
      <w:r w:rsidRPr="0047617A">
        <w:t xml:space="preserve">        10-11 класів – 4 класи</w:t>
      </w:r>
    </w:p>
    <w:p w:rsidR="0047617A" w:rsidRPr="0047617A" w:rsidRDefault="0047617A" w:rsidP="0047617A">
      <w:pPr>
        <w:pStyle w:val="a3"/>
        <w:jc w:val="both"/>
      </w:pPr>
      <w:r w:rsidRPr="0047617A">
        <w:t xml:space="preserve">        учнів – 65</w:t>
      </w:r>
    </w:p>
    <w:p w:rsidR="0047617A" w:rsidRPr="0047617A" w:rsidRDefault="0047617A" w:rsidP="0047617A">
      <w:pPr>
        <w:pStyle w:val="a3"/>
        <w:jc w:val="both"/>
      </w:pPr>
      <w:r w:rsidRPr="0047617A">
        <w:t xml:space="preserve">        9-12 класів з вечірньою формою навчання – 4 класи</w:t>
      </w:r>
    </w:p>
    <w:p w:rsidR="0047617A" w:rsidRPr="0047617A" w:rsidRDefault="0047617A" w:rsidP="0047617A">
      <w:pPr>
        <w:pStyle w:val="a3"/>
        <w:jc w:val="both"/>
      </w:pPr>
      <w:r w:rsidRPr="0047617A">
        <w:t xml:space="preserve">        учнів – 23</w:t>
      </w:r>
    </w:p>
    <w:p w:rsidR="0047617A" w:rsidRPr="0047617A" w:rsidRDefault="0047617A" w:rsidP="0047617A">
      <w:pPr>
        <w:pStyle w:val="a3"/>
        <w:jc w:val="both"/>
        <w:rPr>
          <w:b/>
        </w:rPr>
      </w:pPr>
      <w:r w:rsidRPr="0047617A">
        <w:t xml:space="preserve">        </w:t>
      </w:r>
      <w:r w:rsidRPr="0047617A">
        <w:rPr>
          <w:b/>
        </w:rPr>
        <w:t>Всього:</w:t>
      </w:r>
      <w:r w:rsidRPr="0047617A">
        <w:t xml:space="preserve"> 1-11 класів – </w:t>
      </w:r>
      <w:r w:rsidRPr="0047617A">
        <w:rPr>
          <w:b/>
        </w:rPr>
        <w:t>28,</w:t>
      </w:r>
    </w:p>
    <w:p w:rsidR="0047617A" w:rsidRPr="0047617A" w:rsidRDefault="0047617A" w:rsidP="0047617A">
      <w:pPr>
        <w:pStyle w:val="a3"/>
        <w:jc w:val="both"/>
      </w:pPr>
      <w:r w:rsidRPr="0047617A">
        <w:t xml:space="preserve">                              учнів – </w:t>
      </w:r>
      <w:r w:rsidRPr="0047617A">
        <w:rPr>
          <w:b/>
        </w:rPr>
        <w:t>675</w:t>
      </w:r>
      <w:r w:rsidRPr="0047617A">
        <w:t xml:space="preserve"> </w:t>
      </w:r>
    </w:p>
    <w:p w:rsidR="0047617A" w:rsidRPr="0047617A" w:rsidRDefault="0047617A" w:rsidP="0047617A">
      <w:pPr>
        <w:pStyle w:val="a3"/>
        <w:jc w:val="both"/>
      </w:pPr>
      <w:r w:rsidRPr="0047617A">
        <w:t>середня наповнюваність – 24,1</w:t>
      </w:r>
    </w:p>
    <w:p w:rsidR="0047617A" w:rsidRPr="0047617A" w:rsidRDefault="0047617A" w:rsidP="0047617A">
      <w:pPr>
        <w:pStyle w:val="a3"/>
        <w:jc w:val="both"/>
      </w:pPr>
      <w:r w:rsidRPr="0047617A">
        <w:t xml:space="preserve">з вечірньою формою навчання – </w:t>
      </w:r>
      <w:r w:rsidRPr="0047617A">
        <w:rPr>
          <w:b/>
        </w:rPr>
        <w:t xml:space="preserve">4 </w:t>
      </w:r>
      <w:r w:rsidRPr="0047617A">
        <w:t xml:space="preserve">класи, учнів </w:t>
      </w:r>
      <w:r w:rsidRPr="0047617A">
        <w:rPr>
          <w:b/>
        </w:rPr>
        <w:t>23</w:t>
      </w:r>
    </w:p>
    <w:p w:rsidR="0047617A" w:rsidRPr="0047617A" w:rsidRDefault="0047617A" w:rsidP="0047617A">
      <w:pPr>
        <w:pStyle w:val="a3"/>
        <w:jc w:val="both"/>
      </w:pPr>
      <w:r w:rsidRPr="0047617A">
        <w:rPr>
          <w:b/>
        </w:rPr>
        <w:t>Всього: 698 учнів</w:t>
      </w:r>
    </w:p>
    <w:p w:rsidR="0047617A" w:rsidRPr="0047617A" w:rsidRDefault="0047617A" w:rsidP="0047617A">
      <w:pPr>
        <w:pStyle w:val="a3"/>
        <w:jc w:val="both"/>
      </w:pPr>
      <w:r w:rsidRPr="0047617A">
        <w:lastRenderedPageBreak/>
        <w:t xml:space="preserve">8.Режим роботи закладу:  </w:t>
      </w:r>
    </w:p>
    <w:p w:rsidR="0047617A" w:rsidRPr="0047617A" w:rsidRDefault="0047617A" w:rsidP="0047617A">
      <w:pPr>
        <w:pStyle w:val="a3"/>
        <w:jc w:val="both"/>
      </w:pPr>
      <w:r w:rsidRPr="0047617A">
        <w:t xml:space="preserve"> - мова навчання – українська;</w:t>
      </w:r>
    </w:p>
    <w:p w:rsidR="0047617A" w:rsidRPr="0047617A" w:rsidRDefault="0047617A" w:rsidP="0047617A">
      <w:pPr>
        <w:pStyle w:val="a3"/>
        <w:jc w:val="both"/>
      </w:pPr>
      <w:r w:rsidRPr="0047617A">
        <w:t xml:space="preserve"> - режим навчання – п’ятиденний;</w:t>
      </w:r>
    </w:p>
    <w:p w:rsidR="0047617A" w:rsidRPr="0047617A" w:rsidRDefault="0047617A" w:rsidP="0047617A">
      <w:pPr>
        <w:pStyle w:val="a3"/>
        <w:jc w:val="both"/>
      </w:pPr>
      <w:r w:rsidRPr="0047617A">
        <w:t xml:space="preserve"> - початок занять о 8.00 годині;</w:t>
      </w:r>
    </w:p>
    <w:p w:rsidR="0047617A" w:rsidRPr="0047617A" w:rsidRDefault="0047617A" w:rsidP="0047617A">
      <w:pPr>
        <w:pStyle w:val="a3"/>
        <w:jc w:val="both"/>
      </w:pPr>
      <w:r w:rsidRPr="0047617A">
        <w:t xml:space="preserve"> - тривалість уроків у початковій школі, основній та старшій відповідно до статті 16 Закону України «Про загальну середню освіту»;</w:t>
      </w:r>
    </w:p>
    <w:p w:rsidR="0047617A" w:rsidRPr="0047617A" w:rsidRDefault="0047617A" w:rsidP="0047617A">
      <w:pPr>
        <w:pStyle w:val="a3"/>
        <w:jc w:val="both"/>
      </w:pPr>
      <w:r w:rsidRPr="0047617A">
        <w:t xml:space="preserve"> - тривалість перерв відповідно до чинного Положення про загальноосвітній навчальний заклад (Постанова Кабінету Міністрів України від 27.08.2010 р. № 778).</w:t>
      </w:r>
    </w:p>
    <w:p w:rsidR="0047617A" w:rsidRPr="0047617A" w:rsidRDefault="0047617A" w:rsidP="0047617A">
      <w:pPr>
        <w:pStyle w:val="a3"/>
        <w:jc w:val="both"/>
      </w:pPr>
      <w:r w:rsidRPr="0047617A">
        <w:t xml:space="preserve">     Гранична наповнюваність класів встановлюється відповідно до Закону України «Про загальну середню освіту»</w:t>
      </w:r>
    </w:p>
    <w:p w:rsidR="0047617A" w:rsidRPr="0047617A" w:rsidRDefault="0047617A" w:rsidP="0047617A">
      <w:pPr>
        <w:pStyle w:val="a3"/>
        <w:jc w:val="both"/>
      </w:pPr>
      <w:r w:rsidRPr="0047617A">
        <w:t>Факультативні, індивідуальні та групові заняття проводяться після основних занять з обов’язковою перервою за окремим розкладом.</w:t>
      </w:r>
    </w:p>
    <w:p w:rsidR="0047617A" w:rsidRPr="0047617A" w:rsidRDefault="0047617A" w:rsidP="0047617A">
      <w:pPr>
        <w:pStyle w:val="a3"/>
        <w:jc w:val="both"/>
      </w:pPr>
      <w:r w:rsidRPr="0047617A">
        <w:t>Для учнів 1-4-х класів створено 2 ГПД. Робота групи продовженого дня організована відповідно до чинного Положення про групу продовженого дня загальноосвітнього навчального закладу (постанова Кабінету Міністрів України від 05 жовтня 2009 року № 1121).</w:t>
      </w:r>
    </w:p>
    <w:p w:rsidR="0047617A" w:rsidRPr="0047617A" w:rsidRDefault="0047617A" w:rsidP="0047617A">
      <w:pPr>
        <w:pStyle w:val="a3"/>
        <w:jc w:val="both"/>
      </w:pPr>
      <w:r w:rsidRPr="0047617A">
        <w:t xml:space="preserve">  Профільне навчання ** </w:t>
      </w:r>
      <w:r w:rsidRPr="0047617A">
        <w:rPr>
          <w:i/>
        </w:rPr>
        <w:t xml:space="preserve">(здійснюється з 10 класу) </w:t>
      </w:r>
      <w:r w:rsidRPr="0047617A">
        <w:t>в 10-11-х класах за вибором учнів та батьків згідно з рішенням педагогічної ради  шляхом диференціації навчального процесу.</w:t>
      </w:r>
    </w:p>
    <w:p w:rsidR="0047617A" w:rsidRPr="0047617A" w:rsidRDefault="0047617A" w:rsidP="0047617A">
      <w:pPr>
        <w:shd w:val="clear" w:color="auto" w:fill="FFFFFF"/>
        <w:spacing w:before="150" w:after="180" w:line="270" w:lineRule="atLeast"/>
        <w:jc w:val="center"/>
        <w:rPr>
          <w:rFonts w:ascii="Times New Roman" w:hAnsi="Times New Roman"/>
          <w:color w:val="111111"/>
          <w:sz w:val="24"/>
          <w:szCs w:val="24"/>
          <w:lang w:val="uk-UA"/>
        </w:rPr>
      </w:pPr>
      <w:r w:rsidRPr="0047617A">
        <w:rPr>
          <w:rFonts w:ascii="Times New Roman" w:hAnsi="Times New Roman"/>
          <w:b/>
          <w:bCs/>
          <w:color w:val="111111"/>
          <w:sz w:val="24"/>
          <w:szCs w:val="24"/>
          <w:lang w:val="uk-UA"/>
        </w:rPr>
        <w:t>Структура</w:t>
      </w:r>
    </w:p>
    <w:p w:rsidR="0047617A" w:rsidRPr="0047617A" w:rsidRDefault="0047617A" w:rsidP="0047617A">
      <w:pPr>
        <w:shd w:val="clear" w:color="auto" w:fill="FFFFFF"/>
        <w:spacing w:before="150" w:after="180" w:line="270" w:lineRule="atLeast"/>
        <w:jc w:val="center"/>
        <w:rPr>
          <w:rFonts w:ascii="Times New Roman" w:hAnsi="Times New Roman"/>
          <w:color w:val="111111"/>
          <w:sz w:val="24"/>
          <w:szCs w:val="24"/>
          <w:lang w:val="uk-UA"/>
        </w:rPr>
      </w:pPr>
      <w:r w:rsidRPr="0047617A">
        <w:rPr>
          <w:rFonts w:ascii="Times New Roman" w:hAnsi="Times New Roman"/>
          <w:b/>
          <w:bCs/>
          <w:color w:val="111111"/>
          <w:sz w:val="24"/>
          <w:szCs w:val="24"/>
          <w:lang w:val="uk-UA"/>
        </w:rPr>
        <w:t>освітньої програми</w:t>
      </w:r>
    </w:p>
    <w:p w:rsidR="0047617A" w:rsidRPr="0047617A" w:rsidRDefault="0047617A" w:rsidP="0047617A">
      <w:pPr>
        <w:shd w:val="clear" w:color="auto" w:fill="FFFFFF"/>
        <w:spacing w:before="150" w:after="180" w:line="270" w:lineRule="atLeast"/>
        <w:jc w:val="center"/>
        <w:rPr>
          <w:rFonts w:ascii="Times New Roman" w:hAnsi="Times New Roman"/>
          <w:b/>
          <w:bCs/>
          <w:color w:val="111111"/>
          <w:sz w:val="24"/>
          <w:szCs w:val="24"/>
          <w:lang w:val="uk-UA"/>
        </w:rPr>
      </w:pPr>
      <w:r w:rsidRPr="0047617A">
        <w:rPr>
          <w:rFonts w:ascii="Times New Roman" w:hAnsi="Times New Roman"/>
          <w:b/>
          <w:bCs/>
          <w:color w:val="111111"/>
          <w:sz w:val="24"/>
          <w:szCs w:val="24"/>
          <w:lang w:val="uk-UA"/>
        </w:rPr>
        <w:t>Южноукраїнської загальноосвітньої школи І-ІІІ ступенів №2 Южноукраїнської міської ради Миколаївської області</w:t>
      </w:r>
    </w:p>
    <w:p w:rsidR="0047617A" w:rsidRPr="0047617A" w:rsidRDefault="0047617A" w:rsidP="0047617A">
      <w:pPr>
        <w:shd w:val="clear" w:color="auto" w:fill="FFFFFF"/>
        <w:spacing w:after="0" w:line="270" w:lineRule="atLeast"/>
        <w:jc w:val="both"/>
        <w:rPr>
          <w:rFonts w:ascii="Times New Roman" w:hAnsi="Times New Roman"/>
          <w:color w:val="000000"/>
          <w:sz w:val="24"/>
          <w:szCs w:val="24"/>
        </w:rPr>
      </w:pPr>
      <w:r w:rsidRPr="0047617A">
        <w:rPr>
          <w:rFonts w:ascii="Times New Roman" w:hAnsi="Times New Roman"/>
          <w:b/>
          <w:bCs/>
          <w:color w:val="000000"/>
          <w:sz w:val="24"/>
          <w:szCs w:val="24"/>
          <w:bdr w:val="none" w:sz="0" w:space="0" w:color="auto" w:frame="1"/>
        </w:rPr>
        <w:t>Розділ 1.</w:t>
      </w:r>
      <w:r w:rsidRPr="0047617A">
        <w:rPr>
          <w:rFonts w:ascii="Times New Roman" w:hAnsi="Times New Roman"/>
          <w:color w:val="000000"/>
          <w:sz w:val="24"/>
          <w:szCs w:val="24"/>
        </w:rPr>
        <w:t> Призначення школи  та засіб його реалізації.</w:t>
      </w:r>
    </w:p>
    <w:p w:rsidR="0047617A" w:rsidRPr="0047617A" w:rsidRDefault="0047617A" w:rsidP="0047617A">
      <w:pPr>
        <w:shd w:val="clear" w:color="auto" w:fill="FFFFFF"/>
        <w:spacing w:after="0" w:line="270" w:lineRule="atLeast"/>
        <w:jc w:val="both"/>
        <w:rPr>
          <w:rFonts w:ascii="Times New Roman" w:hAnsi="Times New Roman"/>
          <w:color w:val="000000"/>
          <w:sz w:val="24"/>
          <w:szCs w:val="24"/>
        </w:rPr>
      </w:pPr>
      <w:r w:rsidRPr="0047617A">
        <w:rPr>
          <w:rFonts w:ascii="Times New Roman" w:hAnsi="Times New Roman"/>
          <w:b/>
          <w:bCs/>
          <w:color w:val="000000"/>
          <w:sz w:val="24"/>
          <w:szCs w:val="24"/>
          <w:bdr w:val="none" w:sz="0" w:space="0" w:color="auto" w:frame="1"/>
        </w:rPr>
        <w:t>Розділ 2.</w:t>
      </w:r>
      <w:r w:rsidRPr="0047617A">
        <w:rPr>
          <w:rFonts w:ascii="Times New Roman" w:hAnsi="Times New Roman"/>
          <w:color w:val="000000"/>
          <w:sz w:val="24"/>
          <w:szCs w:val="24"/>
        </w:rPr>
        <w:t> Опис "моделі" випускника школи .</w:t>
      </w:r>
    </w:p>
    <w:p w:rsidR="0047617A" w:rsidRPr="0047617A" w:rsidRDefault="0047617A" w:rsidP="0047617A">
      <w:pPr>
        <w:shd w:val="clear" w:color="auto" w:fill="FFFFFF"/>
        <w:spacing w:after="0" w:line="270" w:lineRule="atLeast"/>
        <w:jc w:val="both"/>
        <w:rPr>
          <w:rFonts w:ascii="Times New Roman" w:hAnsi="Times New Roman"/>
          <w:color w:val="000000"/>
          <w:sz w:val="24"/>
          <w:szCs w:val="24"/>
        </w:rPr>
      </w:pPr>
      <w:r w:rsidRPr="0047617A">
        <w:rPr>
          <w:rFonts w:ascii="Times New Roman" w:hAnsi="Times New Roman"/>
          <w:b/>
          <w:bCs/>
          <w:color w:val="000000"/>
          <w:sz w:val="24"/>
          <w:szCs w:val="24"/>
          <w:bdr w:val="none" w:sz="0" w:space="0" w:color="auto" w:frame="1"/>
        </w:rPr>
        <w:t>Розділ 3. </w:t>
      </w:r>
      <w:r w:rsidRPr="0047617A">
        <w:rPr>
          <w:rFonts w:ascii="Times New Roman" w:hAnsi="Times New Roman"/>
          <w:color w:val="000000"/>
          <w:sz w:val="24"/>
          <w:szCs w:val="24"/>
        </w:rPr>
        <w:t>Цілі та задачі освітнього процесу школи .</w:t>
      </w:r>
    </w:p>
    <w:p w:rsidR="0047617A" w:rsidRPr="0047617A" w:rsidRDefault="0047617A" w:rsidP="0047617A">
      <w:pPr>
        <w:shd w:val="clear" w:color="auto" w:fill="FFFFFF"/>
        <w:spacing w:after="0" w:line="270" w:lineRule="atLeast"/>
        <w:jc w:val="both"/>
        <w:rPr>
          <w:rFonts w:ascii="Times New Roman" w:hAnsi="Times New Roman"/>
          <w:color w:val="000000"/>
          <w:sz w:val="24"/>
          <w:szCs w:val="24"/>
        </w:rPr>
      </w:pPr>
      <w:r w:rsidRPr="0047617A">
        <w:rPr>
          <w:rFonts w:ascii="Times New Roman" w:hAnsi="Times New Roman"/>
          <w:b/>
          <w:bCs/>
          <w:color w:val="000000"/>
          <w:sz w:val="24"/>
          <w:szCs w:val="24"/>
          <w:bdr w:val="none" w:sz="0" w:space="0" w:color="auto" w:frame="1"/>
        </w:rPr>
        <w:t>Розділ 4. </w:t>
      </w:r>
      <w:r w:rsidRPr="0047617A">
        <w:rPr>
          <w:rFonts w:ascii="Times New Roman" w:hAnsi="Times New Roman"/>
          <w:color w:val="000000"/>
          <w:sz w:val="24"/>
          <w:szCs w:val="24"/>
        </w:rPr>
        <w:t>Навчальний план та його обґрунтування.</w:t>
      </w:r>
    </w:p>
    <w:p w:rsidR="0047617A" w:rsidRPr="0047617A" w:rsidRDefault="0047617A" w:rsidP="0047617A">
      <w:pPr>
        <w:shd w:val="clear" w:color="auto" w:fill="FFFFFF"/>
        <w:spacing w:after="0" w:line="270" w:lineRule="atLeast"/>
        <w:jc w:val="both"/>
        <w:rPr>
          <w:rFonts w:ascii="Times New Roman" w:hAnsi="Times New Roman"/>
          <w:color w:val="000000"/>
          <w:sz w:val="24"/>
          <w:szCs w:val="24"/>
        </w:rPr>
      </w:pPr>
      <w:r w:rsidRPr="0047617A">
        <w:rPr>
          <w:rFonts w:ascii="Times New Roman" w:hAnsi="Times New Roman"/>
          <w:b/>
          <w:bCs/>
          <w:color w:val="000000"/>
          <w:sz w:val="24"/>
          <w:szCs w:val="24"/>
          <w:bdr w:val="none" w:sz="0" w:space="0" w:color="auto" w:frame="1"/>
        </w:rPr>
        <w:t>Розділ 5.</w:t>
      </w:r>
      <w:r w:rsidRPr="0047617A">
        <w:rPr>
          <w:rFonts w:ascii="Times New Roman" w:hAnsi="Times New Roman"/>
          <w:color w:val="000000"/>
          <w:sz w:val="24"/>
          <w:szCs w:val="24"/>
        </w:rPr>
        <w:t> Особливості організації освітнього процесу та застосовуваних у ньому педагогічних технологій.</w:t>
      </w:r>
    </w:p>
    <w:p w:rsidR="0047617A" w:rsidRPr="0047617A" w:rsidRDefault="0047617A" w:rsidP="0047617A">
      <w:pPr>
        <w:shd w:val="clear" w:color="auto" w:fill="FFFFFF"/>
        <w:spacing w:after="0" w:line="270" w:lineRule="atLeast"/>
        <w:jc w:val="both"/>
        <w:rPr>
          <w:rFonts w:ascii="Times New Roman" w:hAnsi="Times New Roman"/>
          <w:color w:val="000000"/>
          <w:sz w:val="24"/>
          <w:szCs w:val="24"/>
        </w:rPr>
      </w:pPr>
      <w:r w:rsidRPr="0047617A">
        <w:rPr>
          <w:rFonts w:ascii="Times New Roman" w:hAnsi="Times New Roman"/>
          <w:b/>
          <w:bCs/>
          <w:color w:val="000000"/>
          <w:sz w:val="24"/>
          <w:szCs w:val="24"/>
          <w:bdr w:val="none" w:sz="0" w:space="0" w:color="auto" w:frame="1"/>
        </w:rPr>
        <w:t>Розділ 6.</w:t>
      </w:r>
      <w:r w:rsidRPr="0047617A">
        <w:rPr>
          <w:rFonts w:ascii="Times New Roman" w:hAnsi="Times New Roman"/>
          <w:color w:val="000000"/>
          <w:sz w:val="24"/>
          <w:szCs w:val="24"/>
        </w:rPr>
        <w:t> Показники (вимірники) реалізації освітньої програми.</w:t>
      </w:r>
    </w:p>
    <w:p w:rsidR="0047617A" w:rsidRPr="0047617A" w:rsidRDefault="0047617A" w:rsidP="0047617A">
      <w:pPr>
        <w:shd w:val="clear" w:color="auto" w:fill="FFFFFF"/>
        <w:spacing w:after="0" w:line="270" w:lineRule="atLeast"/>
        <w:jc w:val="both"/>
        <w:rPr>
          <w:rFonts w:ascii="Times New Roman" w:hAnsi="Times New Roman"/>
          <w:color w:val="000000"/>
          <w:sz w:val="24"/>
          <w:szCs w:val="24"/>
          <w:lang w:val="uk-UA"/>
        </w:rPr>
      </w:pPr>
      <w:r w:rsidRPr="0047617A">
        <w:rPr>
          <w:rFonts w:ascii="Times New Roman" w:hAnsi="Times New Roman"/>
          <w:b/>
          <w:bCs/>
          <w:color w:val="000000"/>
          <w:sz w:val="24"/>
          <w:szCs w:val="24"/>
          <w:bdr w:val="none" w:sz="0" w:space="0" w:color="auto" w:frame="1"/>
        </w:rPr>
        <w:t>Розділ 7.</w:t>
      </w:r>
      <w:r w:rsidRPr="0047617A">
        <w:rPr>
          <w:rFonts w:ascii="Times New Roman" w:hAnsi="Times New Roman"/>
          <w:color w:val="000000"/>
          <w:sz w:val="24"/>
          <w:szCs w:val="24"/>
        </w:rPr>
        <w:t> Програмно-методичне забезпечення освітньої програми.</w:t>
      </w:r>
    </w:p>
    <w:p w:rsidR="0047617A" w:rsidRPr="0047617A" w:rsidRDefault="0047617A" w:rsidP="0047617A">
      <w:pPr>
        <w:shd w:val="clear" w:color="auto" w:fill="FFFFFF"/>
        <w:spacing w:after="0" w:line="270" w:lineRule="atLeast"/>
        <w:jc w:val="both"/>
        <w:rPr>
          <w:rFonts w:ascii="Times New Roman" w:hAnsi="Times New Roman"/>
          <w:color w:val="000000"/>
          <w:sz w:val="24"/>
          <w:szCs w:val="24"/>
          <w:lang w:val="uk-UA"/>
        </w:rPr>
      </w:pPr>
    </w:p>
    <w:p w:rsidR="0047617A" w:rsidRPr="0047617A" w:rsidRDefault="0047617A" w:rsidP="0047617A">
      <w:pPr>
        <w:shd w:val="clear" w:color="auto" w:fill="FFFFFF"/>
        <w:spacing w:before="150" w:after="180" w:line="270" w:lineRule="atLeast"/>
        <w:jc w:val="both"/>
        <w:rPr>
          <w:rFonts w:ascii="Times New Roman" w:hAnsi="Times New Roman"/>
          <w:color w:val="111111"/>
          <w:sz w:val="24"/>
          <w:szCs w:val="24"/>
        </w:rPr>
      </w:pPr>
      <w:r w:rsidRPr="0047617A">
        <w:rPr>
          <w:rFonts w:ascii="Times New Roman" w:hAnsi="Times New Roman"/>
          <w:b/>
          <w:bCs/>
          <w:color w:val="111111"/>
          <w:sz w:val="24"/>
          <w:szCs w:val="24"/>
        </w:rPr>
        <w:t>Розділ 1.</w:t>
      </w:r>
    </w:p>
    <w:p w:rsidR="0047617A" w:rsidRPr="0047617A" w:rsidRDefault="0047617A" w:rsidP="0047617A">
      <w:pPr>
        <w:shd w:val="clear" w:color="auto" w:fill="FFFFFF"/>
        <w:spacing w:before="150" w:after="180"/>
        <w:jc w:val="both"/>
        <w:rPr>
          <w:rFonts w:ascii="Times New Roman" w:hAnsi="Times New Roman"/>
          <w:color w:val="111111"/>
          <w:sz w:val="24"/>
          <w:szCs w:val="24"/>
        </w:rPr>
      </w:pPr>
      <w:r w:rsidRPr="0047617A">
        <w:rPr>
          <w:rFonts w:ascii="Times New Roman" w:hAnsi="Times New Roman"/>
          <w:b/>
          <w:bCs/>
          <w:color w:val="111111"/>
          <w:sz w:val="24"/>
          <w:szCs w:val="24"/>
        </w:rPr>
        <w:t>Призначення школи та засіб його реалізації</w:t>
      </w:r>
    </w:p>
    <w:p w:rsidR="0047617A" w:rsidRPr="0047617A" w:rsidRDefault="0047617A" w:rsidP="0047617A">
      <w:pPr>
        <w:pStyle w:val="a3"/>
        <w:spacing w:line="276" w:lineRule="auto"/>
        <w:jc w:val="both"/>
        <w:rPr>
          <w:lang w:eastAsia="ru-RU"/>
        </w:rPr>
      </w:pPr>
      <w:r w:rsidRPr="0047617A">
        <w:rPr>
          <w:lang w:eastAsia="ru-RU"/>
        </w:rPr>
        <w:t xml:space="preserve">    Освіта є основою інтелектуального, духовного, фізичного і культурного розвитку особистості </w:t>
      </w:r>
    </w:p>
    <w:p w:rsidR="0047617A" w:rsidRPr="0047617A" w:rsidRDefault="0047617A" w:rsidP="0047617A">
      <w:pPr>
        <w:pStyle w:val="a3"/>
        <w:spacing w:line="276" w:lineRule="auto"/>
        <w:jc w:val="both"/>
        <w:rPr>
          <w:lang w:eastAsia="ru-RU"/>
        </w:rPr>
      </w:pPr>
      <w:r w:rsidRPr="0047617A">
        <w:rPr>
          <w:lang w:eastAsia="ru-RU"/>
        </w:rPr>
        <w:t xml:space="preserve">    Основна мета освіти –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 особистості (Закон України «Про освіту).</w:t>
      </w:r>
    </w:p>
    <w:p w:rsidR="0047617A" w:rsidRPr="0047617A" w:rsidRDefault="0047617A" w:rsidP="0047617A">
      <w:pPr>
        <w:pStyle w:val="a3"/>
        <w:spacing w:line="276" w:lineRule="auto"/>
        <w:jc w:val="both"/>
        <w:rPr>
          <w:color w:val="000000"/>
          <w:lang w:eastAsia="ru-RU"/>
        </w:rPr>
      </w:pPr>
      <w:r w:rsidRPr="0047617A">
        <w:rPr>
          <w:lang w:eastAsia="ru-RU"/>
        </w:rPr>
        <w:t xml:space="preserve">      </w:t>
      </w:r>
      <w:r w:rsidRPr="0047617A">
        <w:rPr>
          <w:color w:val="000000"/>
          <w:lang w:eastAsia="ru-RU"/>
        </w:rPr>
        <w:t>Усебічний і гармонійний розвиток особистості передбачає єдність її освіченості, вихованості, загального розвитку.</w:t>
      </w:r>
    </w:p>
    <w:p w:rsidR="0047617A" w:rsidRPr="0047617A" w:rsidRDefault="0047617A" w:rsidP="0047617A">
      <w:pPr>
        <w:pStyle w:val="a3"/>
        <w:spacing w:line="276" w:lineRule="auto"/>
        <w:jc w:val="both"/>
        <w:rPr>
          <w:color w:val="000000"/>
          <w:lang w:eastAsia="ru-RU"/>
        </w:rPr>
      </w:pPr>
      <w:r w:rsidRPr="0047617A">
        <w:rPr>
          <w:color w:val="000000"/>
          <w:lang w:eastAsia="ru-RU"/>
        </w:rPr>
        <w:lastRenderedPageBreak/>
        <w:t xml:space="preserve">      Виходячи з мети і завдань сучасної школи, процес навчання покликаний забезпечувати три функції –</w:t>
      </w:r>
      <w:r w:rsidRPr="0047617A">
        <w:rPr>
          <w:b/>
          <w:bCs/>
          <w:i/>
          <w:iCs/>
          <w:color w:val="000000"/>
          <w:lang w:eastAsia="ru-RU"/>
        </w:rPr>
        <w:t>освітню, виховну, розвиваючу</w:t>
      </w:r>
      <w:r w:rsidRPr="0047617A">
        <w:rPr>
          <w:color w:val="000000"/>
          <w:lang w:eastAsia="ru-RU"/>
        </w:rPr>
        <w:t>.</w:t>
      </w:r>
    </w:p>
    <w:p w:rsidR="0047617A" w:rsidRPr="0047617A" w:rsidRDefault="0047617A" w:rsidP="0047617A">
      <w:pPr>
        <w:pStyle w:val="a3"/>
        <w:spacing w:line="276" w:lineRule="auto"/>
        <w:jc w:val="both"/>
        <w:rPr>
          <w:lang w:eastAsia="ru-RU"/>
        </w:rPr>
      </w:pPr>
      <w:r w:rsidRPr="0047617A">
        <w:rPr>
          <w:color w:val="000000"/>
          <w:lang w:eastAsia="ru-RU"/>
        </w:rPr>
        <w:t xml:space="preserve">     Навчання має комплексний вплив на особистість, незважаючи на те, що освітня функція найбільш специфічна для даного процесу. </w:t>
      </w:r>
    </w:p>
    <w:p w:rsidR="0047617A" w:rsidRPr="0047617A" w:rsidRDefault="0047617A" w:rsidP="0047617A">
      <w:pPr>
        <w:pStyle w:val="a3"/>
        <w:jc w:val="both"/>
        <w:rPr>
          <w:lang w:eastAsia="ru-RU"/>
        </w:rPr>
      </w:pPr>
      <w:r w:rsidRPr="0047617A">
        <w:rPr>
          <w:b/>
          <w:bCs/>
          <w:i/>
          <w:iCs/>
          <w:lang w:eastAsia="ru-RU"/>
        </w:rPr>
        <w:t xml:space="preserve">     Освітня функція</w:t>
      </w:r>
      <w:r w:rsidRPr="0047617A">
        <w:rPr>
          <w:lang w:eastAsia="ru-RU"/>
        </w:rPr>
        <w:t> передбачає, в першу чергу, засвоєння наукових знань, формування спеціальних і загально-навчальних умінь і навичок.</w:t>
      </w:r>
    </w:p>
    <w:p w:rsidR="0047617A" w:rsidRPr="0047617A" w:rsidRDefault="0047617A" w:rsidP="0047617A">
      <w:pPr>
        <w:pStyle w:val="a3"/>
        <w:jc w:val="both"/>
        <w:rPr>
          <w:lang w:eastAsia="ru-RU"/>
        </w:rPr>
      </w:pPr>
      <w:r w:rsidRPr="0047617A">
        <w:rPr>
          <w:lang w:eastAsia="ru-RU"/>
        </w:rPr>
        <w:t xml:space="preserve">     </w:t>
      </w:r>
      <w:r w:rsidRPr="0047617A">
        <w:rPr>
          <w:b/>
          <w:bCs/>
          <w:i/>
          <w:iCs/>
          <w:lang w:eastAsia="ru-RU"/>
        </w:rPr>
        <w:t>Наукові знання</w:t>
      </w:r>
      <w:r w:rsidRPr="0047617A">
        <w:rPr>
          <w:lang w:eastAsia="ru-RU"/>
        </w:rPr>
        <w:t> передбачають факти, поняття, закони, закономірності, теорії, узагальнену картину світу. У відповідності з освітньою функцією вони повинні стати надбанням особистості, ввійти в структуру її досвіду. Найповніша реалізація цієї функції закбезпечує повноту, систематичність і усвідомленість знань, їх міцність і дієвість. Це вимагає такої організації процесу навчання, щоб із змісту навчального предмета, що відображає відповідну галузь наукового знання, не випадали елементи, які є важливими для розуміння основних ідей і суттєвих причинно-наслідкових зв'язків, щоб у загальній системі знань не утворювалося пустот. Знання повинні бути належним чином впорядковані, набуваючи все більшої стрункості й логічної впорядкованості, щоб нові знання випливали з раніше засвоєних і прокладали шлях до наступних знань.</w:t>
      </w:r>
    </w:p>
    <w:p w:rsidR="0047617A" w:rsidRPr="0047617A" w:rsidRDefault="0047617A" w:rsidP="0047617A">
      <w:pPr>
        <w:pStyle w:val="a3"/>
        <w:jc w:val="both"/>
        <w:rPr>
          <w:lang w:eastAsia="ru-RU"/>
        </w:rPr>
      </w:pPr>
      <w:r w:rsidRPr="0047617A">
        <w:rPr>
          <w:lang w:eastAsia="ru-RU"/>
        </w:rPr>
        <w:t xml:space="preserve">    Конкретним результатом реалізації освітньої функції є дієвість знань, що виражається в свідомому оперуванні ними, у здатності мобілізувати попередні знання для отримання нових, а також сформованість найважливіших як спеціальних, так і загально-навчальних умінь і навичок.</w:t>
      </w:r>
    </w:p>
    <w:p w:rsidR="0047617A" w:rsidRPr="0047617A" w:rsidRDefault="0047617A" w:rsidP="0047617A">
      <w:pPr>
        <w:pStyle w:val="a3"/>
        <w:jc w:val="both"/>
        <w:rPr>
          <w:lang w:eastAsia="ru-RU"/>
        </w:rPr>
      </w:pPr>
      <w:r w:rsidRPr="0047617A">
        <w:rPr>
          <w:iCs/>
          <w:lang w:eastAsia="ru-RU"/>
        </w:rPr>
        <w:t xml:space="preserve">    Спеціальні уміння і навички</w:t>
      </w:r>
      <w:r w:rsidRPr="0047617A">
        <w:rPr>
          <w:lang w:eastAsia="ru-RU"/>
        </w:rPr>
        <w:t> — це специфічні для певного навчального предмета і галузі науки практичні уміння й навички. Наприклад, з фізики і хімії - це розв'язування задач, проведення лабораторних дослідів, показ демонстрацій, здійснення дослідницьких робіт. З географії – робота з картою, географічні вимірювання, орієнтування за допомогою компасу та інших приладів. З математики — розв'язування задач, робота з обчислювальними машинами різних типів, з логарифмічною лінійкою, з моделями та ін. З ботаніки і біології - робота з гербаріями, муляжами, колекціями, препаратами, мікроскопами.</w:t>
      </w:r>
    </w:p>
    <w:p w:rsidR="0047617A" w:rsidRPr="0047617A" w:rsidRDefault="0047617A" w:rsidP="0047617A">
      <w:pPr>
        <w:pStyle w:val="a3"/>
        <w:jc w:val="both"/>
        <w:rPr>
          <w:color w:val="000000"/>
          <w:lang w:eastAsia="ru-RU"/>
        </w:rPr>
      </w:pPr>
      <w:r w:rsidRPr="0047617A">
        <w:rPr>
          <w:color w:val="000000"/>
          <w:lang w:eastAsia="ru-RU"/>
        </w:rPr>
        <w:t xml:space="preserve">   Крім спеціальних умінь і навичок у процесі навчання учні оволодівають </w:t>
      </w:r>
      <w:r w:rsidRPr="0047617A">
        <w:rPr>
          <w:iCs/>
          <w:color w:val="000000"/>
          <w:lang w:eastAsia="ru-RU"/>
        </w:rPr>
        <w:t>загальнонавчальними уміннями і навичками</w:t>
      </w:r>
      <w:r w:rsidRPr="0047617A">
        <w:rPr>
          <w:color w:val="000000"/>
          <w:lang w:eastAsia="ru-RU"/>
        </w:rPr>
        <w:t>, які мають відношення до всіх предметів, наприклад, навичками роботи з книгами, довідниками, читання й письма, бібліографічним апаратом, раціональної організації домашньої праці, дотримання режиму дня тощо.</w:t>
      </w:r>
    </w:p>
    <w:p w:rsidR="0047617A" w:rsidRPr="0047617A" w:rsidRDefault="0047617A" w:rsidP="0047617A">
      <w:pPr>
        <w:pStyle w:val="a3"/>
        <w:jc w:val="both"/>
        <w:rPr>
          <w:color w:val="000000"/>
          <w:lang w:eastAsia="ru-RU"/>
        </w:rPr>
      </w:pPr>
      <w:r w:rsidRPr="0047617A">
        <w:rPr>
          <w:b/>
          <w:bCs/>
          <w:i/>
          <w:iCs/>
          <w:color w:val="000000"/>
          <w:lang w:eastAsia="ru-RU"/>
        </w:rPr>
        <w:t xml:space="preserve">       Виховна функція</w:t>
      </w:r>
      <w:r w:rsidRPr="0047617A">
        <w:rPr>
          <w:color w:val="000000"/>
          <w:lang w:eastAsia="ru-RU"/>
        </w:rPr>
        <w:t>. Процес навчання поряд з освітньою реалізує й виховну функцію, формуючи в учнів світогляд, моральні, трудові, естетичні, етичні уявлення, погляди, переконання, способи відповідної поведінки і діяльності в суспільстві, систему ідеалів, відношень, потреб, фізичну культуру, тобто сукупність якостей особистості. Виховна функція органічно випливає з самого змісту і методів навчання, але, разом з тим, вона реалізується і завдяки спеціальній організації спілкування учителя з учнями. Об'єктивно навчання не може не виховувати певних поглядів, переконань, відношень, якостей особистості. Формування особистості взагалі неможливо без засвоєння системи моральних та інших понять, норм і вимог.</w:t>
      </w:r>
    </w:p>
    <w:p w:rsidR="0047617A" w:rsidRPr="0047617A" w:rsidRDefault="0047617A" w:rsidP="0047617A">
      <w:pPr>
        <w:pStyle w:val="a3"/>
        <w:jc w:val="both"/>
        <w:rPr>
          <w:lang w:eastAsia="ru-RU"/>
        </w:rPr>
      </w:pPr>
      <w:r w:rsidRPr="0047617A">
        <w:rPr>
          <w:lang w:eastAsia="ru-RU"/>
        </w:rPr>
        <w:t>Між освітою і вихованням існує не однобічний зв'язок: від навчання до виховання. Процес виховання при правильній організації негайно виявляє благодатний вплив на навчання, оскільки виховання дисциплінованості, організованості, суспільної активності та інших якостей створює передумови для більш активного й успішного навчання. Власне, без належної вихованості учнів ефективний процес навчання неможливий.</w:t>
      </w:r>
    </w:p>
    <w:p w:rsidR="0047617A" w:rsidRPr="0047617A" w:rsidRDefault="0047617A" w:rsidP="0047617A">
      <w:pPr>
        <w:pStyle w:val="a3"/>
        <w:jc w:val="both"/>
        <w:rPr>
          <w:lang w:eastAsia="ru-RU"/>
        </w:rPr>
      </w:pPr>
      <w:r w:rsidRPr="0047617A">
        <w:rPr>
          <w:lang w:eastAsia="ru-RU"/>
        </w:rPr>
        <w:t>При організації навчального процесу, доборі змісту, форм і методів навчання реалізація виховної функції вимагає правильного розуміння завдань виховання на тому чи іншому етапі розвитку суспільства. Важливим аспектом реалізації виховної функції навчання є формування мотивів навчальної діяльності, що визначає її успішність.</w:t>
      </w:r>
    </w:p>
    <w:p w:rsidR="0047617A" w:rsidRPr="0047617A" w:rsidRDefault="0047617A" w:rsidP="0047617A">
      <w:pPr>
        <w:pStyle w:val="a3"/>
        <w:jc w:val="both"/>
        <w:rPr>
          <w:lang w:eastAsia="ru-RU"/>
        </w:rPr>
      </w:pPr>
      <w:r w:rsidRPr="0047617A">
        <w:rPr>
          <w:lang w:eastAsia="ru-RU"/>
        </w:rPr>
        <w:lastRenderedPageBreak/>
        <w:t xml:space="preserve">      </w:t>
      </w:r>
      <w:r w:rsidRPr="0047617A">
        <w:rPr>
          <w:b/>
          <w:bCs/>
          <w:i/>
          <w:iCs/>
          <w:lang w:eastAsia="ru-RU"/>
        </w:rPr>
        <w:t>Розвиваюча функція</w:t>
      </w:r>
      <w:r w:rsidRPr="0047617A">
        <w:rPr>
          <w:lang w:eastAsia="ru-RU"/>
        </w:rPr>
        <w:t xml:space="preserve">. Як і виховна функція, розвиваючий характер навчання об'єктивно випливає з самої природи цього соціального процесу. Правильно організоване навчання завжди розвиває, однак розвиваюча функція реалізується більш ефективно при спеціальній спрямованості взаємодії учителів і учнів на всебічний розвиток особистості. </w:t>
      </w:r>
    </w:p>
    <w:p w:rsidR="0047617A" w:rsidRPr="0047617A" w:rsidRDefault="0047617A" w:rsidP="0047617A">
      <w:pPr>
        <w:pStyle w:val="a3"/>
        <w:jc w:val="both"/>
        <w:rPr>
          <w:lang w:eastAsia="ru-RU"/>
        </w:rPr>
      </w:pPr>
      <w:r w:rsidRPr="0047617A">
        <w:rPr>
          <w:lang w:eastAsia="ru-RU"/>
        </w:rPr>
        <w:t xml:space="preserve">        Усі три функції навчання перебувають у складних взаємозв'язках: одна передує іншу, є її причиною, друга є її наслідком, але одночасно й умовою активізації першопричини. Ось чому взаємозв'язок цих функцій необхідно розглядати з урахуванням діалектичного характеру їх єдності.</w:t>
      </w:r>
    </w:p>
    <w:p w:rsidR="0047617A" w:rsidRPr="0047617A" w:rsidRDefault="0047617A" w:rsidP="0047617A">
      <w:pPr>
        <w:pStyle w:val="a3"/>
        <w:jc w:val="both"/>
        <w:rPr>
          <w:lang w:eastAsia="ru-RU"/>
        </w:rPr>
      </w:pPr>
      <w:r w:rsidRPr="0047617A">
        <w:rPr>
          <w:lang w:eastAsia="ru-RU"/>
        </w:rPr>
        <w:t>Основні функції реалізуються на практиці, по-перше, системою уроків, які передбачають завдання освіти, виховання і розвитку учнів; по-друге, змістом діяльності учителя і учнів, який забезпечує реалізацію всіх трьох видів завдань; по-третє, різноманітністю методів, форм і засобів навчання; по-четверте, в процесі контролю і самоконтролю навчання і при аналізі його результатів, причому одночасно оцінюється якість реалізації всіх функцій, а не однієї з них. Сукупність цих вимог при побудові процесу навчання підносить його на якісно новий рівень, при якому комплексно реалізуються завдання, що стоять перед школою.</w:t>
      </w:r>
    </w:p>
    <w:p w:rsidR="0047617A" w:rsidRPr="0047617A" w:rsidRDefault="0047617A" w:rsidP="0047617A">
      <w:pPr>
        <w:pStyle w:val="a3"/>
        <w:jc w:val="both"/>
        <w:rPr>
          <w:lang w:eastAsia="ru-RU"/>
        </w:rPr>
      </w:pPr>
      <w:r w:rsidRPr="0047617A">
        <w:rPr>
          <w:lang w:eastAsia="ru-RU"/>
        </w:rPr>
        <w:t xml:space="preserve">   Таким чином, головне завдання педагогічного колективу Южноукраїнської загальноосвітньої школи І-ІІІ ступенів №2 Южноукраїнської міської ради Миколаївської області – в повній мірі реалізувати та гармонійно поєднати реалізацію всіх аспектів у навчанні:</w:t>
      </w:r>
    </w:p>
    <w:p w:rsidR="0047617A" w:rsidRPr="0047617A" w:rsidRDefault="0047617A" w:rsidP="0047617A">
      <w:pPr>
        <w:pStyle w:val="a3"/>
        <w:spacing w:line="276" w:lineRule="auto"/>
        <w:jc w:val="both"/>
        <w:rPr>
          <w:lang w:eastAsia="ru-RU"/>
        </w:rPr>
      </w:pPr>
      <w:r w:rsidRPr="0047617A">
        <w:rPr>
          <w:lang w:eastAsia="ru-RU"/>
        </w:rPr>
        <w:t>системою уроків, які передбачають завдання освіти, виховання і розвитку учнів; змістом діяльності учителя і учнів, який забезпечував би реалізацію всіх трьох видів завдань; різноманітністю методів, форм і засобів навчання; у процесі контролю і самоконтролю навчання і при аналізі його результатів, причому одночасно оцінюється якість реалізації всіх функцій, а не однієї з них.</w:t>
      </w:r>
    </w:p>
    <w:p w:rsidR="0047617A" w:rsidRPr="0047617A" w:rsidRDefault="0047617A" w:rsidP="0047617A">
      <w:pPr>
        <w:shd w:val="clear" w:color="auto" w:fill="FFFFFF"/>
        <w:spacing w:before="150" w:after="180"/>
        <w:jc w:val="both"/>
        <w:rPr>
          <w:rFonts w:ascii="Times New Roman" w:hAnsi="Times New Roman"/>
          <w:color w:val="111111"/>
          <w:sz w:val="24"/>
          <w:szCs w:val="24"/>
          <w:lang w:val="uk-UA"/>
        </w:rPr>
      </w:pPr>
      <w:r w:rsidRPr="0047617A">
        <w:rPr>
          <w:rFonts w:ascii="Times New Roman" w:hAnsi="Times New Roman"/>
          <w:b/>
          <w:bCs/>
          <w:color w:val="111111"/>
          <w:sz w:val="24"/>
          <w:szCs w:val="24"/>
          <w:lang w:val="uk-UA"/>
        </w:rPr>
        <w:t>Розділ 2</w:t>
      </w:r>
      <w:r w:rsidRPr="0047617A">
        <w:rPr>
          <w:rFonts w:ascii="Times New Roman" w:hAnsi="Times New Roman"/>
          <w:color w:val="111111"/>
          <w:sz w:val="24"/>
          <w:szCs w:val="24"/>
        </w:rPr>
        <w:t> </w:t>
      </w:r>
    </w:p>
    <w:p w:rsidR="0047617A" w:rsidRPr="0047617A" w:rsidRDefault="0047617A" w:rsidP="0047617A">
      <w:pPr>
        <w:shd w:val="clear" w:color="auto" w:fill="FFFFFF"/>
        <w:spacing w:before="150" w:after="180"/>
        <w:jc w:val="both"/>
        <w:rPr>
          <w:rFonts w:ascii="Times New Roman" w:hAnsi="Times New Roman"/>
          <w:b/>
          <w:bCs/>
          <w:color w:val="111111"/>
          <w:sz w:val="24"/>
          <w:szCs w:val="24"/>
          <w:lang w:val="uk-UA"/>
        </w:rPr>
      </w:pPr>
      <w:r w:rsidRPr="0047617A">
        <w:rPr>
          <w:rFonts w:ascii="Times New Roman" w:hAnsi="Times New Roman"/>
          <w:b/>
          <w:bCs/>
          <w:color w:val="111111"/>
          <w:sz w:val="24"/>
          <w:szCs w:val="24"/>
          <w:lang w:val="uk-UA"/>
        </w:rPr>
        <w:t>Опис "моделі" випускника школи</w:t>
      </w:r>
    </w:p>
    <w:p w:rsidR="0047617A" w:rsidRPr="0047617A" w:rsidRDefault="0047617A" w:rsidP="0047617A">
      <w:pPr>
        <w:pStyle w:val="a3"/>
        <w:jc w:val="both"/>
      </w:pPr>
      <w:r w:rsidRPr="0047617A">
        <w:t xml:space="preserve">    Сучасному суспільству потрібні люди, які можуть самостійно, творчо мислити, здатні до реалізації  здібностей, згідно з своїми інтересами і потребами. Головним завданням школи є підготовка учнів до самостійного життя, у якому вони мають вирішувати реальні завдання в непростих умовах сьогодення.</w:t>
      </w:r>
    </w:p>
    <w:p w:rsidR="0047617A" w:rsidRPr="0047617A" w:rsidRDefault="0047617A" w:rsidP="0047617A">
      <w:pPr>
        <w:pStyle w:val="a3"/>
        <w:jc w:val="both"/>
      </w:pPr>
      <w:r w:rsidRPr="0047617A">
        <w:t xml:space="preserve">     Ступінь самовизначення і самореалізації особистості випускника безпосередньо залежить від рівня його інтелектуального, морального і творчого розвитку. Це означає, що  йому необхідно не просто оволодіти  сумою знань різних наук, а їхньою цілісною системою, яка відображає єдину наукову картину світу.</w:t>
      </w:r>
    </w:p>
    <w:p w:rsidR="0047617A" w:rsidRPr="0047617A" w:rsidRDefault="0047617A" w:rsidP="0047617A">
      <w:pPr>
        <w:pStyle w:val="a3"/>
        <w:jc w:val="both"/>
      </w:pPr>
      <w:r w:rsidRPr="0047617A">
        <w:t xml:space="preserve">     Головним критерієм оцінки діяльності школи є те, чого досягають її випускники. Дбаючи про свій педагогічний імідж, прагнучи до розвитку</w:t>
      </w:r>
      <w:r w:rsidRPr="0047617A">
        <w:rPr>
          <w:lang w:eastAsia="ru-RU"/>
        </w:rPr>
        <w:t xml:space="preserve"> Южноукраїнська загальноосвітня  школи І-ІІІ ступенів №2 </w:t>
      </w:r>
      <w:r w:rsidRPr="0047617A">
        <w:rPr>
          <w:color w:val="111111"/>
          <w:lang w:eastAsia="ru-RU"/>
        </w:rPr>
        <w:t xml:space="preserve">  </w:t>
      </w:r>
      <w:r w:rsidRPr="0047617A">
        <w:t xml:space="preserve"> створила модель випускника школи, яка повинна стати орієнтиром всієї шкільної діяльності. Таку модель було створено як систему  основних компетентностей випускника.</w:t>
      </w:r>
    </w:p>
    <w:p w:rsidR="0047617A" w:rsidRPr="0047617A" w:rsidRDefault="0047617A" w:rsidP="0047617A">
      <w:pPr>
        <w:pStyle w:val="a3"/>
        <w:jc w:val="both"/>
      </w:pPr>
      <w:r w:rsidRPr="0047617A">
        <w:t xml:space="preserve">    </w:t>
      </w:r>
      <w:r w:rsidRPr="0047617A">
        <w:rPr>
          <w:color w:val="111111"/>
          <w:lang w:eastAsia="ru-RU"/>
        </w:rPr>
        <w:t>Випускник</w:t>
      </w:r>
      <w:r w:rsidRPr="0047617A">
        <w:rPr>
          <w:lang w:eastAsia="ru-RU"/>
        </w:rPr>
        <w:t xml:space="preserve"> Южноукраїнської загальноосвітньої школи І-ІІІ ступенів №2 Южноукраїнської міської ради Миколаївської області</w:t>
      </w:r>
      <w:r w:rsidRPr="0047617A">
        <w:rPr>
          <w:color w:val="111111"/>
          <w:lang w:eastAsia="ru-RU"/>
        </w:rPr>
        <w:t xml:space="preserve">  – це людина,</w:t>
      </w:r>
      <w:r w:rsidRPr="0047617A">
        <w:t xml:space="preserve">  здатна самостійно здобувати і застосовувати знання та вміння; критично відбирати та аналізувати отриману інформацію; уміти працювати з персональним комп’ютером; здатна застосовуати набуті знання в житті, роботі, спілкуванні; уміти поглянути на себе з боку, критично оцінити себе та виробляти потребу в постійній освітній діяльності. </w:t>
      </w:r>
    </w:p>
    <w:p w:rsidR="0047617A" w:rsidRPr="0047617A" w:rsidRDefault="0047617A" w:rsidP="0047617A">
      <w:pPr>
        <w:pStyle w:val="a3"/>
        <w:jc w:val="both"/>
      </w:pPr>
      <w:r w:rsidRPr="0047617A">
        <w:t xml:space="preserve">   </w:t>
      </w:r>
      <w:r w:rsidRPr="0047617A">
        <w:rPr>
          <w:color w:val="111111"/>
          <w:lang w:eastAsia="ru-RU"/>
        </w:rPr>
        <w:t xml:space="preserve">  Уміє здійснювати вибір: жити й працювати в різновіковому колективі.  Здатний планувати своє життя у відповідності з метою, приймати рішення.  Має життєвий досвід </w:t>
      </w:r>
      <w:r w:rsidRPr="0047617A">
        <w:rPr>
          <w:color w:val="111111"/>
          <w:lang w:eastAsia="ru-RU"/>
        </w:rPr>
        <w:lastRenderedPageBreak/>
        <w:t>діяльності в групі: під керівництвом, самостійно, в парі, з книгою, з документами, з приладами, з комп’ютером.</w:t>
      </w:r>
    </w:p>
    <w:p w:rsidR="0047617A" w:rsidRPr="0047617A" w:rsidRDefault="0047617A" w:rsidP="0047617A">
      <w:pPr>
        <w:pStyle w:val="a3"/>
        <w:jc w:val="both"/>
        <w:rPr>
          <w:lang w:eastAsia="ru-RU"/>
        </w:rPr>
      </w:pPr>
      <w:r w:rsidRPr="0047617A">
        <w:rPr>
          <w:lang w:eastAsia="ru-RU"/>
        </w:rPr>
        <w:t xml:space="preserve">      Основні характерологічні орієнтири особистості випускника - вільна особистість. Особистість, що має високий рівень самосвідомості, громадянськості та самодисципліни. Така, що поважає себе, усвідомлює свою цінність та  цінність іншої особистості, здатна нести відповідальність перед собою та суспільством. </w:t>
      </w:r>
    </w:p>
    <w:p w:rsidR="0047617A" w:rsidRPr="0047617A" w:rsidRDefault="0047617A" w:rsidP="0047617A">
      <w:pPr>
        <w:pStyle w:val="a3"/>
        <w:jc w:val="both"/>
        <w:rPr>
          <w:lang w:eastAsia="ru-RU"/>
        </w:rPr>
      </w:pPr>
      <w:r w:rsidRPr="0047617A">
        <w:rPr>
          <w:lang w:eastAsia="ru-RU"/>
        </w:rPr>
        <w:t xml:space="preserve">      Гуманна особистість – проявляє милосердя, доброту, здатність до співпереживання, терпимість і доброзичливість. Готова надати допомогу, прагне до миру й розуміє цінність людського життя.  </w:t>
      </w:r>
    </w:p>
    <w:p w:rsidR="0047617A" w:rsidRPr="0047617A" w:rsidRDefault="0047617A" w:rsidP="0047617A">
      <w:pPr>
        <w:pStyle w:val="a3"/>
        <w:jc w:val="both"/>
        <w:rPr>
          <w:lang w:eastAsia="ru-RU"/>
        </w:rPr>
      </w:pPr>
      <w:r w:rsidRPr="0047617A">
        <w:rPr>
          <w:lang w:eastAsia="ru-RU"/>
        </w:rPr>
        <w:t xml:space="preserve">     Духовна особистість – має потребу до пізнання й самопізнання, рефлексії, має потребу в красі й спілкуванні.  </w:t>
      </w:r>
    </w:p>
    <w:p w:rsidR="0047617A" w:rsidRPr="0047617A" w:rsidRDefault="0047617A" w:rsidP="0047617A">
      <w:pPr>
        <w:pStyle w:val="a3"/>
        <w:jc w:val="both"/>
        <w:rPr>
          <w:lang w:eastAsia="ru-RU"/>
        </w:rPr>
      </w:pPr>
      <w:r w:rsidRPr="0047617A">
        <w:rPr>
          <w:lang w:eastAsia="ru-RU"/>
        </w:rPr>
        <w:t xml:space="preserve">      Творча особистість – наділена розвинутими здібностями, зананнями, вміннями, навичками, розвинутим інтелектом.  </w:t>
      </w:r>
    </w:p>
    <w:p w:rsidR="0047617A" w:rsidRPr="0047617A" w:rsidRDefault="0047617A" w:rsidP="0047617A">
      <w:pPr>
        <w:pStyle w:val="a3"/>
        <w:jc w:val="both"/>
      </w:pPr>
      <w:r w:rsidRPr="0047617A">
        <w:rPr>
          <w:lang w:eastAsia="ru-RU"/>
        </w:rPr>
        <w:t xml:space="preserve">       Практична особистість – знає основи комп’ютерної грамотності, професійної підготовки, має естетичний смак, гарні манери, знає й </w:t>
      </w:r>
      <w:r w:rsidRPr="0047617A">
        <w:t>поважає  Конституцію й закони країни.</w:t>
      </w:r>
    </w:p>
    <w:p w:rsidR="0047617A" w:rsidRPr="0047617A" w:rsidRDefault="0047617A" w:rsidP="0047617A">
      <w:pPr>
        <w:pStyle w:val="a3"/>
        <w:jc w:val="both"/>
      </w:pPr>
      <w:r w:rsidRPr="0047617A">
        <w:rPr>
          <w:lang w:eastAsia="ru-RU"/>
        </w:rPr>
        <w:t xml:space="preserve">       Це людина, яка  є прихильником здорового способу життя</w:t>
      </w:r>
      <w:r w:rsidRPr="0047617A">
        <w:t xml:space="preserve"> -   постійно впроваджує в життя принцип «Здорове здоров’я -здорова  нація»; знає основні свої дії та дії колективу під час надзвичайних ситуацій, веде здоровий спосіб життя, постійно підвищує фізичну енергію і стан.</w:t>
      </w:r>
    </w:p>
    <w:p w:rsidR="0047617A" w:rsidRPr="0047617A" w:rsidRDefault="0047617A" w:rsidP="0047617A">
      <w:pPr>
        <w:pStyle w:val="a3"/>
        <w:jc w:val="both"/>
      </w:pPr>
      <w:r w:rsidRPr="0047617A">
        <w:t xml:space="preserve">                 Виходячи з вищезазначеного випускник школи :</w:t>
      </w:r>
    </w:p>
    <w:p w:rsidR="0047617A" w:rsidRPr="0047617A" w:rsidRDefault="0047617A" w:rsidP="0047617A">
      <w:pPr>
        <w:pStyle w:val="a3"/>
        <w:numPr>
          <w:ilvl w:val="0"/>
          <w:numId w:val="39"/>
        </w:numPr>
        <w:jc w:val="both"/>
      </w:pPr>
      <w:r w:rsidRPr="0047617A">
        <w:t>Дорожить школою і її традиціями.</w:t>
      </w:r>
    </w:p>
    <w:p w:rsidR="0047617A" w:rsidRPr="0047617A" w:rsidRDefault="0047617A" w:rsidP="0047617A">
      <w:pPr>
        <w:pStyle w:val="a3"/>
        <w:numPr>
          <w:ilvl w:val="0"/>
          <w:numId w:val="39"/>
        </w:numPr>
        <w:jc w:val="both"/>
      </w:pPr>
      <w:r w:rsidRPr="0047617A">
        <w:t>Знає основні положення Конституції України, має уявлення про політичну структуру сучасної держави і державної влади.</w:t>
      </w:r>
    </w:p>
    <w:p w:rsidR="0047617A" w:rsidRPr="0047617A" w:rsidRDefault="0047617A" w:rsidP="0047617A">
      <w:pPr>
        <w:pStyle w:val="a3"/>
        <w:numPr>
          <w:ilvl w:val="0"/>
          <w:numId w:val="39"/>
        </w:numPr>
        <w:jc w:val="both"/>
      </w:pPr>
      <w:r w:rsidRPr="0047617A">
        <w:t>Вміє використовувати теоретичні знання на практиці, в конкретних життєвих умовах.</w:t>
      </w:r>
    </w:p>
    <w:p w:rsidR="0047617A" w:rsidRPr="0047617A" w:rsidRDefault="0047617A" w:rsidP="0047617A">
      <w:pPr>
        <w:pStyle w:val="a3"/>
        <w:numPr>
          <w:ilvl w:val="0"/>
          <w:numId w:val="39"/>
        </w:numPr>
        <w:jc w:val="both"/>
      </w:pPr>
      <w:r w:rsidRPr="0047617A">
        <w:t>Володіє вміннями і навичками вільно, комунікативно виправдано користуватися засобами рідної мови, яка є неоціненною національною святинею, скарбницею духовних надбань українського народу.</w:t>
      </w:r>
    </w:p>
    <w:p w:rsidR="0047617A" w:rsidRPr="0047617A" w:rsidRDefault="0047617A" w:rsidP="0047617A">
      <w:pPr>
        <w:pStyle w:val="a3"/>
        <w:numPr>
          <w:ilvl w:val="0"/>
          <w:numId w:val="39"/>
        </w:numPr>
        <w:jc w:val="both"/>
      </w:pPr>
      <w:r w:rsidRPr="0047617A">
        <w:t>Толерантна людина: вміє цінувати взаємини з іншими людьми ( в колективі, сім’ї, суспільстві).</w:t>
      </w:r>
    </w:p>
    <w:p w:rsidR="0047617A" w:rsidRPr="0047617A" w:rsidRDefault="0047617A" w:rsidP="0047617A">
      <w:pPr>
        <w:pStyle w:val="a3"/>
        <w:numPr>
          <w:ilvl w:val="0"/>
          <w:numId w:val="39"/>
        </w:numPr>
        <w:jc w:val="both"/>
      </w:pPr>
      <w:r w:rsidRPr="0047617A">
        <w:t>Готовий до подальшого продовження освіти і самоосвіти в обраній професійній галузі. Спроможний обрати сферу освітньої діяльності відповідно до своїх інтересів і нахилів.</w:t>
      </w:r>
    </w:p>
    <w:p w:rsidR="0047617A" w:rsidRPr="0047617A" w:rsidRDefault="0047617A" w:rsidP="0047617A">
      <w:pPr>
        <w:pStyle w:val="a3"/>
        <w:numPr>
          <w:ilvl w:val="0"/>
          <w:numId w:val="39"/>
        </w:numPr>
        <w:jc w:val="both"/>
      </w:pPr>
      <w:r w:rsidRPr="0047617A">
        <w:t>Має уявлення про загальну ситуацію на ринку праці, тенденції щодо трудової зайнятості, перспективи розвиткуосновних галузей народного господарства.</w:t>
      </w:r>
    </w:p>
    <w:p w:rsidR="0047617A" w:rsidRPr="0047617A" w:rsidRDefault="0047617A" w:rsidP="0047617A">
      <w:pPr>
        <w:pStyle w:val="a3"/>
        <w:numPr>
          <w:ilvl w:val="0"/>
          <w:numId w:val="39"/>
        </w:numPr>
        <w:jc w:val="both"/>
      </w:pPr>
      <w:r w:rsidRPr="0047617A">
        <w:t>Здатний до самовиховання, самоконтролю й самоосвіти.</w:t>
      </w:r>
    </w:p>
    <w:p w:rsidR="0047617A" w:rsidRPr="0047617A" w:rsidRDefault="0047617A" w:rsidP="0047617A">
      <w:pPr>
        <w:pStyle w:val="a3"/>
        <w:numPr>
          <w:ilvl w:val="0"/>
          <w:numId w:val="39"/>
        </w:numPr>
        <w:jc w:val="both"/>
      </w:pPr>
      <w:r w:rsidRPr="0047617A">
        <w:t>Вміє оцінювати явища навколишнього життя, свою поведінку і поведінку інших з глибоких морально-гуманістичних позицій, почуття краси та міри.</w:t>
      </w:r>
    </w:p>
    <w:p w:rsidR="0047617A" w:rsidRPr="0047617A" w:rsidRDefault="0047617A" w:rsidP="0047617A">
      <w:pPr>
        <w:pStyle w:val="a3"/>
        <w:numPr>
          <w:ilvl w:val="0"/>
          <w:numId w:val="39"/>
        </w:numPr>
        <w:jc w:val="both"/>
      </w:pPr>
      <w:r w:rsidRPr="0047617A">
        <w:t>Бути добре фізично розвиненим, вести здоровий спосіб життя.</w:t>
      </w:r>
    </w:p>
    <w:p w:rsidR="0047617A" w:rsidRPr="0047617A" w:rsidRDefault="0047617A" w:rsidP="0047617A">
      <w:pPr>
        <w:pStyle w:val="a3"/>
        <w:jc w:val="both"/>
        <w:rPr>
          <w:lang w:eastAsia="ru-RU"/>
        </w:rPr>
      </w:pPr>
    </w:p>
    <w:p w:rsidR="0047617A" w:rsidRPr="0047617A" w:rsidRDefault="0047617A" w:rsidP="0047617A">
      <w:pPr>
        <w:shd w:val="clear" w:color="auto" w:fill="FFFFFF"/>
        <w:spacing w:before="150" w:after="180"/>
        <w:jc w:val="both"/>
        <w:rPr>
          <w:rFonts w:ascii="Times New Roman" w:hAnsi="Times New Roman"/>
          <w:color w:val="111111"/>
          <w:sz w:val="24"/>
          <w:szCs w:val="24"/>
          <w:lang w:val="uk-UA"/>
        </w:rPr>
      </w:pPr>
      <w:r w:rsidRPr="0047617A">
        <w:rPr>
          <w:rFonts w:ascii="Times New Roman" w:hAnsi="Times New Roman"/>
          <w:color w:val="111111"/>
          <w:sz w:val="24"/>
          <w:szCs w:val="24"/>
        </w:rPr>
        <w:t>       </w:t>
      </w:r>
      <w:r w:rsidRPr="0047617A">
        <w:rPr>
          <w:rFonts w:ascii="Times New Roman" w:hAnsi="Times New Roman"/>
          <w:color w:val="111111"/>
          <w:sz w:val="24"/>
          <w:szCs w:val="24"/>
          <w:lang w:val="uk-UA"/>
        </w:rPr>
        <w:t xml:space="preserve"> Таким чином, педагогічний колектив </w:t>
      </w:r>
      <w:r w:rsidRPr="0047617A">
        <w:rPr>
          <w:rFonts w:ascii="Times New Roman" w:hAnsi="Times New Roman"/>
          <w:sz w:val="24"/>
          <w:szCs w:val="24"/>
          <w:lang w:val="uk-UA"/>
        </w:rPr>
        <w:t xml:space="preserve">Южноукраїнської загальноосвітньої  школи І-ІІІ ступенів №2 </w:t>
      </w:r>
      <w:r w:rsidRPr="0047617A">
        <w:rPr>
          <w:rFonts w:ascii="Times New Roman" w:hAnsi="Times New Roman"/>
          <w:color w:val="111111"/>
          <w:sz w:val="24"/>
          <w:szCs w:val="24"/>
          <w:lang w:val="uk-UA"/>
        </w:rPr>
        <w:t xml:space="preserve">  </w:t>
      </w:r>
      <w:r w:rsidRPr="0047617A">
        <w:rPr>
          <w:rFonts w:ascii="Times New Roman" w:hAnsi="Times New Roman"/>
          <w:sz w:val="24"/>
          <w:szCs w:val="24"/>
          <w:lang w:val="uk-UA"/>
        </w:rPr>
        <w:t xml:space="preserve"> </w:t>
      </w:r>
      <w:r w:rsidRPr="0047617A">
        <w:rPr>
          <w:rFonts w:ascii="Times New Roman" w:hAnsi="Times New Roman"/>
          <w:color w:val="111111"/>
          <w:sz w:val="24"/>
          <w:szCs w:val="24"/>
          <w:lang w:val="uk-UA"/>
        </w:rPr>
        <w:t xml:space="preserve"> повинен виховувати випускника, який </w:t>
      </w:r>
      <w:r w:rsidRPr="0047617A">
        <w:rPr>
          <w:rFonts w:ascii="Times New Roman" w:hAnsi="Times New Roman"/>
          <w:color w:val="111111"/>
          <w:sz w:val="24"/>
          <w:szCs w:val="24"/>
        </w:rPr>
        <w:t> </w:t>
      </w:r>
      <w:r w:rsidRPr="0047617A">
        <w:rPr>
          <w:rFonts w:ascii="Times New Roman" w:hAnsi="Times New Roman"/>
          <w:color w:val="111111"/>
          <w:sz w:val="24"/>
          <w:szCs w:val="24"/>
          <w:lang w:val="uk-UA"/>
        </w:rPr>
        <w:t xml:space="preserve">здатний </w:t>
      </w:r>
      <w:r w:rsidRPr="0047617A">
        <w:rPr>
          <w:rFonts w:ascii="Times New Roman" w:hAnsi="Times New Roman"/>
          <w:color w:val="111111"/>
          <w:sz w:val="24"/>
          <w:szCs w:val="24"/>
        </w:rPr>
        <w:t> </w:t>
      </w:r>
      <w:r w:rsidRPr="0047617A">
        <w:rPr>
          <w:rFonts w:ascii="Times New Roman" w:hAnsi="Times New Roman"/>
          <w:color w:val="111111"/>
          <w:sz w:val="24"/>
          <w:szCs w:val="24"/>
          <w:lang w:val="uk-UA"/>
        </w:rPr>
        <w:t>до самовизна</w:t>
      </w:r>
      <w:r w:rsidRPr="0047617A">
        <w:rPr>
          <w:rFonts w:ascii="Times New Roman" w:hAnsi="Times New Roman"/>
          <w:color w:val="111111"/>
          <w:sz w:val="24"/>
          <w:szCs w:val="24"/>
          <w:lang w:val="uk-UA"/>
        </w:rPr>
        <w:softHyphen/>
        <w:t>чення й самореалізації.</w:t>
      </w:r>
    </w:p>
    <w:p w:rsidR="0047617A" w:rsidRPr="0047617A" w:rsidRDefault="0047617A" w:rsidP="0047617A">
      <w:pPr>
        <w:shd w:val="clear" w:color="auto" w:fill="FFFFFF"/>
        <w:spacing w:before="150" w:after="180"/>
        <w:jc w:val="both"/>
        <w:rPr>
          <w:rFonts w:ascii="Times New Roman" w:hAnsi="Times New Roman"/>
          <w:b/>
          <w:bCs/>
          <w:color w:val="111111"/>
          <w:sz w:val="24"/>
          <w:szCs w:val="24"/>
          <w:lang w:val="uk-UA"/>
        </w:rPr>
      </w:pPr>
    </w:p>
    <w:p w:rsidR="0047617A" w:rsidRPr="0047617A" w:rsidRDefault="0047617A" w:rsidP="0047617A">
      <w:pPr>
        <w:shd w:val="clear" w:color="auto" w:fill="FFFFFF"/>
        <w:spacing w:before="150" w:after="180"/>
        <w:jc w:val="both"/>
        <w:rPr>
          <w:rFonts w:ascii="Times New Roman" w:hAnsi="Times New Roman"/>
          <w:b/>
          <w:bCs/>
          <w:color w:val="111111"/>
          <w:sz w:val="24"/>
          <w:szCs w:val="24"/>
          <w:lang w:val="uk-UA"/>
        </w:rPr>
      </w:pPr>
    </w:p>
    <w:p w:rsidR="0047617A" w:rsidRPr="0047617A" w:rsidRDefault="0047617A" w:rsidP="0047617A">
      <w:pPr>
        <w:shd w:val="clear" w:color="auto" w:fill="FFFFFF"/>
        <w:spacing w:before="150" w:after="180"/>
        <w:jc w:val="both"/>
        <w:rPr>
          <w:rFonts w:ascii="Times New Roman" w:hAnsi="Times New Roman"/>
          <w:b/>
          <w:bCs/>
          <w:color w:val="111111"/>
          <w:sz w:val="24"/>
          <w:szCs w:val="24"/>
          <w:lang w:val="uk-UA"/>
        </w:rPr>
      </w:pPr>
    </w:p>
    <w:p w:rsidR="00F6638D" w:rsidRPr="00A57E94" w:rsidRDefault="00F6638D" w:rsidP="00F6638D">
      <w:pPr>
        <w:spacing w:after="0" w:line="240" w:lineRule="auto"/>
        <w:jc w:val="center"/>
        <w:rPr>
          <w:rFonts w:ascii="Times New Roman" w:hAnsi="Times New Roman"/>
          <w:b/>
          <w:sz w:val="28"/>
          <w:szCs w:val="28"/>
          <w:lang w:val="uk-UA"/>
        </w:rPr>
      </w:pPr>
      <w:r w:rsidRPr="00A57E94">
        <w:rPr>
          <w:rFonts w:ascii="Times New Roman" w:hAnsi="Times New Roman"/>
          <w:b/>
          <w:sz w:val="28"/>
          <w:szCs w:val="28"/>
          <w:lang w:val="uk-UA"/>
        </w:rPr>
        <w:lastRenderedPageBreak/>
        <w:t>Освітня програма</w:t>
      </w:r>
    </w:p>
    <w:p w:rsidR="00F6638D" w:rsidRDefault="00F6638D" w:rsidP="00F6638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Южноукраїн6ської загальноосвітньої школи І-ІІІ ступенів №2 </w:t>
      </w:r>
    </w:p>
    <w:p w:rsidR="00F6638D" w:rsidRDefault="00F6638D" w:rsidP="00F6638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Южноукраїнської міської ради</w:t>
      </w:r>
      <w:r w:rsidRPr="00A57E94">
        <w:rPr>
          <w:rFonts w:ascii="Times New Roman" w:hAnsi="Times New Roman"/>
          <w:b/>
          <w:sz w:val="28"/>
          <w:szCs w:val="28"/>
          <w:lang w:val="uk-UA"/>
        </w:rPr>
        <w:t xml:space="preserve"> </w:t>
      </w:r>
      <w:r>
        <w:rPr>
          <w:rFonts w:ascii="Times New Roman" w:hAnsi="Times New Roman"/>
          <w:b/>
          <w:sz w:val="28"/>
          <w:szCs w:val="28"/>
          <w:lang w:val="uk-UA"/>
        </w:rPr>
        <w:t>Миколаївської області</w:t>
      </w:r>
    </w:p>
    <w:p w:rsidR="00F6638D" w:rsidRPr="00A57E94" w:rsidRDefault="00F6638D" w:rsidP="00F6638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І</w:t>
      </w:r>
      <w:r w:rsidRPr="00A57E94">
        <w:rPr>
          <w:rFonts w:ascii="Times New Roman" w:hAnsi="Times New Roman"/>
          <w:b/>
          <w:sz w:val="28"/>
          <w:szCs w:val="28"/>
          <w:lang w:val="uk-UA"/>
        </w:rPr>
        <w:t xml:space="preserve"> ступеня</w:t>
      </w:r>
    </w:p>
    <w:p w:rsidR="0047617A" w:rsidRPr="004A08B2" w:rsidRDefault="0047617A" w:rsidP="0047617A">
      <w:pPr>
        <w:spacing w:after="0" w:line="240" w:lineRule="auto"/>
        <w:rPr>
          <w:rFonts w:ascii="Times New Roman" w:hAnsi="Times New Roman"/>
          <w:b/>
          <w:sz w:val="28"/>
          <w:szCs w:val="28"/>
          <w:lang w:val="uk-UA"/>
        </w:rPr>
      </w:pPr>
    </w:p>
    <w:p w:rsidR="00F6638D" w:rsidRPr="00F6638D" w:rsidRDefault="00F6638D" w:rsidP="00F6638D">
      <w:pPr>
        <w:spacing w:after="0" w:line="240" w:lineRule="auto"/>
        <w:ind w:firstLine="709"/>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Типова освітня програма початкової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w:t>
      </w:r>
    </w:p>
    <w:p w:rsidR="00F6638D" w:rsidRPr="00F6638D" w:rsidRDefault="00F6638D" w:rsidP="00F6638D">
      <w:pPr>
        <w:spacing w:after="0" w:line="240" w:lineRule="auto"/>
        <w:ind w:firstLine="708"/>
        <w:jc w:val="both"/>
        <w:rPr>
          <w:rFonts w:ascii="Times New Roman" w:eastAsia="Calibri" w:hAnsi="Times New Roman"/>
          <w:sz w:val="24"/>
          <w:szCs w:val="24"/>
          <w:lang w:val="uk-UA"/>
        </w:rPr>
      </w:pPr>
      <w:r w:rsidRPr="00F6638D">
        <w:rPr>
          <w:rFonts w:ascii="Times New Roman" w:eastAsia="Calibri" w:hAnsi="Times New Roman"/>
          <w:b/>
          <w:sz w:val="24"/>
          <w:szCs w:val="24"/>
          <w:lang w:val="uk-UA"/>
        </w:rPr>
        <w:t>Початкова освіта</w:t>
      </w:r>
      <w:r w:rsidRPr="00F6638D">
        <w:rPr>
          <w:rFonts w:ascii="Times New Roman" w:eastAsia="Calibri" w:hAnsi="Times New Roman"/>
          <w:sz w:val="24"/>
          <w:szCs w:val="24"/>
          <w:lang w:val="uk-UA"/>
        </w:rPr>
        <w:t xml:space="preserve"> – це перший рівень повної загальної середньої освіти, який відповідає першому рівню Національної рамки кваліфікацій. </w:t>
      </w:r>
    </w:p>
    <w:p w:rsidR="00F6638D" w:rsidRPr="00F6638D" w:rsidRDefault="00F6638D" w:rsidP="00F6638D">
      <w:pPr>
        <w:spacing w:after="0" w:line="240" w:lineRule="auto"/>
        <w:ind w:firstLine="708"/>
        <w:jc w:val="both"/>
        <w:rPr>
          <w:rFonts w:ascii="Times New Roman" w:eastAsia="Calibri" w:hAnsi="Times New Roman"/>
          <w:sz w:val="24"/>
          <w:szCs w:val="24"/>
          <w:lang w:val="uk-UA"/>
        </w:rPr>
      </w:pPr>
      <w:r w:rsidRPr="00F6638D">
        <w:rPr>
          <w:rFonts w:ascii="Times New Roman" w:eastAsia="Calibri" w:hAnsi="Times New Roman"/>
          <w:b/>
          <w:sz w:val="24"/>
          <w:szCs w:val="24"/>
          <w:lang w:val="uk-UA"/>
        </w:rPr>
        <w:t>Метою початкової освіти</w:t>
      </w:r>
      <w:r w:rsidRPr="00F6638D">
        <w:rPr>
          <w:rFonts w:ascii="Times New Roman" w:eastAsia="Calibri" w:hAnsi="Times New Roman"/>
          <w:sz w:val="24"/>
          <w:szCs w:val="24"/>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F6638D" w:rsidRPr="00F6638D" w:rsidRDefault="00F6638D" w:rsidP="00F6638D">
      <w:pPr>
        <w:spacing w:after="0" w:line="240" w:lineRule="auto"/>
        <w:ind w:firstLine="708"/>
        <w:jc w:val="both"/>
        <w:rPr>
          <w:rFonts w:ascii="Times New Roman" w:eastAsia="Calibri" w:hAnsi="Times New Roman"/>
          <w:sz w:val="24"/>
          <w:szCs w:val="24"/>
          <w:lang w:val="uk-UA"/>
        </w:rPr>
      </w:pPr>
      <w:r w:rsidRPr="00F6638D">
        <w:rPr>
          <w:rFonts w:ascii="Times New Roman" w:eastAsia="Calibri" w:hAnsi="Times New Roman"/>
          <w:sz w:val="24"/>
          <w:szCs w:val="24"/>
          <w:lang w:val="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F6638D" w:rsidRPr="00F6638D" w:rsidRDefault="00F6638D" w:rsidP="00F6638D">
      <w:pPr>
        <w:spacing w:after="0" w:line="240" w:lineRule="auto"/>
        <w:ind w:firstLine="708"/>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Типову освітню програму для 1-2 класів закладів загальної середньої освіти розроблено відповідно до Закону України «Про освіту», Державного стандарту початкової 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F6638D" w:rsidRPr="00F6638D" w:rsidRDefault="00F6638D" w:rsidP="00F6638D">
      <w:pPr>
        <w:spacing w:after="0" w:line="240" w:lineRule="auto"/>
        <w:ind w:firstLine="708"/>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Програму побудовано із врахуванням таких принципів: </w:t>
      </w:r>
    </w:p>
    <w:p w:rsidR="00F6638D" w:rsidRPr="00F6638D" w:rsidRDefault="00F6638D" w:rsidP="00F6638D">
      <w:pPr>
        <w:spacing w:after="0" w:line="240" w:lineRule="auto"/>
        <w:ind w:firstLine="708"/>
        <w:jc w:val="both"/>
        <w:rPr>
          <w:rFonts w:ascii="Times New Roman" w:eastAsia="Calibri" w:hAnsi="Times New Roman"/>
          <w:sz w:val="24"/>
          <w:szCs w:val="24"/>
          <w:lang w:val="uk-UA"/>
        </w:rPr>
      </w:pPr>
      <w:r w:rsidRPr="00F6638D">
        <w:rPr>
          <w:rFonts w:ascii="Times New Roman" w:eastAsia="Calibri" w:hAnsi="Times New Roman"/>
          <w:sz w:val="24"/>
          <w:szCs w:val="24"/>
          <w:lang w:val="uk-UA"/>
        </w:rPr>
        <w:t>-</w:t>
      </w:r>
      <w:r w:rsidRPr="00F6638D">
        <w:rPr>
          <w:rFonts w:ascii="Times New Roman" w:eastAsia="Calibri" w:hAnsi="Times New Roman"/>
          <w:sz w:val="24"/>
          <w:szCs w:val="24"/>
          <w:lang w:val="uk-UA"/>
        </w:rPr>
        <w:tab/>
        <w:t>дитиноцентрованості і природовідповідності;</w:t>
      </w:r>
    </w:p>
    <w:p w:rsidR="00F6638D" w:rsidRPr="00F6638D" w:rsidRDefault="00F6638D" w:rsidP="00F6638D">
      <w:pPr>
        <w:spacing w:after="0" w:line="240" w:lineRule="auto"/>
        <w:ind w:firstLine="708"/>
        <w:jc w:val="both"/>
        <w:rPr>
          <w:rFonts w:ascii="Times New Roman" w:eastAsia="Calibri" w:hAnsi="Times New Roman"/>
          <w:sz w:val="24"/>
          <w:szCs w:val="24"/>
          <w:lang w:val="uk-UA"/>
        </w:rPr>
      </w:pPr>
      <w:r w:rsidRPr="00F6638D">
        <w:rPr>
          <w:rFonts w:ascii="Times New Roman" w:eastAsia="Calibri" w:hAnsi="Times New Roman"/>
          <w:sz w:val="24"/>
          <w:szCs w:val="24"/>
          <w:lang w:val="uk-UA"/>
        </w:rPr>
        <w:t>-</w:t>
      </w:r>
      <w:r w:rsidRPr="00F6638D">
        <w:rPr>
          <w:rFonts w:ascii="Times New Roman" w:eastAsia="Calibri" w:hAnsi="Times New Roman"/>
          <w:sz w:val="24"/>
          <w:szCs w:val="24"/>
          <w:lang w:val="uk-UA"/>
        </w:rPr>
        <w:tab/>
        <w:t>узгодження цілей, змісту і очікуваних результатів навчання;</w:t>
      </w:r>
    </w:p>
    <w:p w:rsidR="00F6638D" w:rsidRPr="00F6638D" w:rsidRDefault="00F6638D" w:rsidP="00F6638D">
      <w:pPr>
        <w:spacing w:after="0" w:line="240" w:lineRule="auto"/>
        <w:ind w:firstLine="708"/>
        <w:jc w:val="both"/>
        <w:rPr>
          <w:rFonts w:ascii="Times New Roman" w:eastAsia="Calibri" w:hAnsi="Times New Roman"/>
          <w:sz w:val="24"/>
          <w:szCs w:val="24"/>
          <w:lang w:val="uk-UA"/>
        </w:rPr>
      </w:pPr>
      <w:r w:rsidRPr="00F6638D">
        <w:rPr>
          <w:rFonts w:ascii="Times New Roman" w:eastAsia="Calibri" w:hAnsi="Times New Roman"/>
          <w:sz w:val="24"/>
          <w:szCs w:val="24"/>
          <w:lang w:val="uk-UA"/>
        </w:rPr>
        <w:t>-</w:t>
      </w:r>
      <w:r w:rsidRPr="00F6638D">
        <w:rPr>
          <w:rFonts w:ascii="Times New Roman" w:eastAsia="Calibri" w:hAnsi="Times New Roman"/>
          <w:sz w:val="24"/>
          <w:szCs w:val="24"/>
          <w:lang w:val="uk-UA"/>
        </w:rPr>
        <w:tab/>
        <w:t>науковості, доступності і практичної спрямованості змісту;</w:t>
      </w:r>
    </w:p>
    <w:p w:rsidR="00F6638D" w:rsidRPr="00F6638D" w:rsidRDefault="00F6638D" w:rsidP="00F6638D">
      <w:pPr>
        <w:spacing w:after="0" w:line="240" w:lineRule="auto"/>
        <w:ind w:firstLine="708"/>
        <w:jc w:val="both"/>
        <w:rPr>
          <w:rFonts w:ascii="Times New Roman" w:eastAsia="Calibri" w:hAnsi="Times New Roman"/>
          <w:sz w:val="24"/>
          <w:szCs w:val="24"/>
          <w:lang w:val="uk-UA"/>
        </w:rPr>
      </w:pPr>
      <w:r w:rsidRPr="00F6638D">
        <w:rPr>
          <w:rFonts w:ascii="Times New Roman" w:eastAsia="Calibri" w:hAnsi="Times New Roman"/>
          <w:sz w:val="24"/>
          <w:szCs w:val="24"/>
          <w:lang w:val="uk-UA"/>
        </w:rPr>
        <w:t>-</w:t>
      </w:r>
      <w:r w:rsidRPr="00F6638D">
        <w:rPr>
          <w:rFonts w:ascii="Times New Roman" w:eastAsia="Calibri" w:hAnsi="Times New Roman"/>
          <w:sz w:val="24"/>
          <w:szCs w:val="24"/>
          <w:lang w:val="uk-UA"/>
        </w:rPr>
        <w:tab/>
        <w:t>наступності і перспективності навчання;</w:t>
      </w:r>
    </w:p>
    <w:p w:rsidR="00F6638D" w:rsidRPr="00F6638D" w:rsidRDefault="00F6638D" w:rsidP="00F6638D">
      <w:pPr>
        <w:spacing w:after="0" w:line="240" w:lineRule="auto"/>
        <w:ind w:firstLine="708"/>
        <w:jc w:val="both"/>
        <w:rPr>
          <w:rFonts w:ascii="Times New Roman" w:eastAsia="Calibri" w:hAnsi="Times New Roman"/>
          <w:sz w:val="24"/>
          <w:szCs w:val="24"/>
          <w:lang w:val="uk-UA"/>
        </w:rPr>
      </w:pPr>
      <w:r w:rsidRPr="00F6638D">
        <w:rPr>
          <w:rFonts w:ascii="Times New Roman" w:eastAsia="Calibri" w:hAnsi="Times New Roman"/>
          <w:sz w:val="24"/>
          <w:szCs w:val="24"/>
          <w:lang w:val="uk-UA"/>
        </w:rPr>
        <w:t>-</w:t>
      </w:r>
      <w:r w:rsidRPr="00F6638D">
        <w:rPr>
          <w:rFonts w:ascii="Times New Roman" w:eastAsia="Calibri" w:hAnsi="Times New Roman"/>
          <w:sz w:val="24"/>
          <w:szCs w:val="24"/>
          <w:lang w:val="uk-UA"/>
        </w:rPr>
        <w:tab/>
        <w:t>взаємозв’язаного формування ключових і предметних компетентностей;</w:t>
      </w:r>
    </w:p>
    <w:p w:rsidR="00F6638D" w:rsidRPr="00F6638D" w:rsidRDefault="00F6638D" w:rsidP="00F6638D">
      <w:pPr>
        <w:spacing w:after="0" w:line="240" w:lineRule="auto"/>
        <w:ind w:firstLine="708"/>
        <w:jc w:val="both"/>
        <w:rPr>
          <w:rFonts w:ascii="Times New Roman" w:eastAsia="Calibri" w:hAnsi="Times New Roman"/>
          <w:sz w:val="24"/>
          <w:szCs w:val="24"/>
          <w:lang w:val="uk-UA"/>
        </w:rPr>
      </w:pPr>
      <w:r w:rsidRPr="00F6638D">
        <w:rPr>
          <w:rFonts w:ascii="Times New Roman" w:eastAsia="Calibri" w:hAnsi="Times New Roman"/>
          <w:sz w:val="24"/>
          <w:szCs w:val="24"/>
          <w:lang w:val="uk-UA"/>
        </w:rPr>
        <w:t>-      логічної послідовності і достатності засвоєння учнями предметних компетентностей;</w:t>
      </w:r>
    </w:p>
    <w:p w:rsidR="00F6638D" w:rsidRPr="00F6638D" w:rsidRDefault="00F6638D" w:rsidP="00F6638D">
      <w:pPr>
        <w:spacing w:after="0" w:line="240" w:lineRule="auto"/>
        <w:ind w:firstLine="708"/>
        <w:jc w:val="both"/>
        <w:rPr>
          <w:rFonts w:ascii="Times New Roman" w:eastAsia="Calibri" w:hAnsi="Times New Roman"/>
          <w:sz w:val="24"/>
          <w:szCs w:val="24"/>
          <w:lang w:val="uk-UA"/>
        </w:rPr>
      </w:pPr>
      <w:r w:rsidRPr="00F6638D">
        <w:rPr>
          <w:rFonts w:ascii="Times New Roman" w:eastAsia="Calibri" w:hAnsi="Times New Roman"/>
          <w:sz w:val="24"/>
          <w:szCs w:val="24"/>
          <w:lang w:val="uk-UA"/>
        </w:rPr>
        <w:t>-</w:t>
      </w:r>
      <w:r w:rsidRPr="00F6638D">
        <w:rPr>
          <w:rFonts w:ascii="Times New Roman" w:eastAsia="Calibri" w:hAnsi="Times New Roman"/>
          <w:sz w:val="24"/>
          <w:szCs w:val="24"/>
          <w:lang w:val="uk-UA"/>
        </w:rPr>
        <w:tab/>
        <w:t>можливостей реалізації змісту освіти через предмети або інтегровані курси;</w:t>
      </w:r>
    </w:p>
    <w:p w:rsidR="00F6638D" w:rsidRPr="00F6638D" w:rsidRDefault="00F6638D" w:rsidP="00F6638D">
      <w:pPr>
        <w:spacing w:after="0" w:line="240" w:lineRule="auto"/>
        <w:ind w:firstLine="708"/>
        <w:jc w:val="both"/>
        <w:rPr>
          <w:rFonts w:ascii="Times New Roman" w:eastAsia="Calibri" w:hAnsi="Times New Roman"/>
          <w:sz w:val="24"/>
          <w:szCs w:val="24"/>
          <w:lang w:val="uk-UA"/>
        </w:rPr>
      </w:pPr>
      <w:r w:rsidRPr="00F6638D">
        <w:rPr>
          <w:rFonts w:ascii="Times New Roman" w:eastAsia="Calibri" w:hAnsi="Times New Roman"/>
          <w:sz w:val="24"/>
          <w:szCs w:val="24"/>
          <w:lang w:val="uk-UA"/>
        </w:rPr>
        <w:t>-</w:t>
      </w:r>
      <w:r w:rsidRPr="00F6638D">
        <w:rPr>
          <w:rFonts w:ascii="Times New Roman" w:eastAsia="Calibri" w:hAnsi="Times New Roman"/>
          <w:sz w:val="24"/>
          <w:szCs w:val="24"/>
          <w:lang w:val="uk-UA"/>
        </w:rPr>
        <w:tab/>
        <w:t>творчого використання вчителем програми залежно від умов навчання;</w:t>
      </w:r>
    </w:p>
    <w:p w:rsidR="00F6638D" w:rsidRPr="00F6638D" w:rsidRDefault="00F6638D" w:rsidP="00F6638D">
      <w:pPr>
        <w:spacing w:after="0" w:line="240" w:lineRule="auto"/>
        <w:ind w:firstLine="708"/>
        <w:jc w:val="both"/>
        <w:rPr>
          <w:rFonts w:ascii="Times New Roman" w:eastAsia="Calibri" w:hAnsi="Times New Roman"/>
          <w:sz w:val="24"/>
          <w:szCs w:val="24"/>
          <w:lang w:val="uk-UA"/>
        </w:rPr>
      </w:pPr>
      <w:r w:rsidRPr="00F6638D">
        <w:rPr>
          <w:rFonts w:ascii="Times New Roman" w:eastAsia="Calibri" w:hAnsi="Times New Roman"/>
          <w:sz w:val="24"/>
          <w:szCs w:val="24"/>
          <w:lang w:val="uk-UA"/>
        </w:rPr>
        <w:t>-</w:t>
      </w:r>
      <w:r w:rsidRPr="00F6638D">
        <w:rPr>
          <w:rFonts w:ascii="Times New Roman" w:eastAsia="Calibri" w:hAnsi="Times New Roman"/>
          <w:sz w:val="24"/>
          <w:szCs w:val="24"/>
          <w:lang w:val="uk-UA"/>
        </w:rPr>
        <w:tab/>
        <w:t>адаптації до індивідуальних особливостей, інтелектуальних і фізичних можливостей, потреб та інтересів дітей.</w:t>
      </w:r>
    </w:p>
    <w:p w:rsidR="00F6638D" w:rsidRPr="00F6638D" w:rsidRDefault="00F6638D" w:rsidP="00F6638D">
      <w:pPr>
        <w:spacing w:after="0" w:line="240" w:lineRule="auto"/>
        <w:ind w:firstLine="708"/>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Зміст програми має потенціал для формування у здобувачів таких </w:t>
      </w:r>
      <w:r w:rsidRPr="00F6638D">
        <w:rPr>
          <w:rFonts w:ascii="Times New Roman" w:eastAsia="Calibri" w:hAnsi="Times New Roman"/>
          <w:b/>
          <w:sz w:val="24"/>
          <w:szCs w:val="24"/>
          <w:lang w:val="uk-UA"/>
        </w:rPr>
        <w:t>ключових компетентностей</w:t>
      </w:r>
      <w:r w:rsidRPr="00F6638D">
        <w:rPr>
          <w:rFonts w:ascii="Times New Roman" w:eastAsia="Calibri" w:hAnsi="Times New Roman"/>
          <w:sz w:val="24"/>
          <w:szCs w:val="24"/>
          <w:lang w:val="uk-UA"/>
        </w:rPr>
        <w:t>:</w:t>
      </w:r>
    </w:p>
    <w:p w:rsidR="00F6638D" w:rsidRPr="00F6638D" w:rsidRDefault="00F6638D" w:rsidP="00F6638D">
      <w:pPr>
        <w:spacing w:after="0" w:line="240" w:lineRule="auto"/>
        <w:ind w:firstLine="720"/>
        <w:jc w:val="both"/>
        <w:rPr>
          <w:rFonts w:ascii="Times New Roman" w:eastAsia="Calibri" w:hAnsi="Times New Roman"/>
          <w:sz w:val="24"/>
          <w:szCs w:val="24"/>
          <w:lang w:val="uk-UA"/>
        </w:rPr>
      </w:pPr>
      <w:r w:rsidRPr="00F6638D">
        <w:rPr>
          <w:rFonts w:ascii="Times New Roman" w:eastAsia="Calibri" w:hAnsi="Times New Roman"/>
          <w:sz w:val="24"/>
          <w:szCs w:val="24"/>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F6638D" w:rsidRPr="00F6638D" w:rsidRDefault="00F6638D" w:rsidP="00F6638D">
      <w:pPr>
        <w:spacing w:after="0" w:line="240" w:lineRule="auto"/>
        <w:ind w:firstLine="720"/>
        <w:jc w:val="both"/>
        <w:rPr>
          <w:rFonts w:ascii="Times New Roman" w:eastAsia="Calibri" w:hAnsi="Times New Roman"/>
          <w:sz w:val="24"/>
          <w:szCs w:val="24"/>
          <w:lang w:val="uk-UA"/>
        </w:rPr>
      </w:pPr>
      <w:r w:rsidRPr="00F6638D">
        <w:rPr>
          <w:rFonts w:ascii="Times New Roman" w:eastAsia="Calibri" w:hAnsi="Times New Roman"/>
          <w:sz w:val="24"/>
          <w:szCs w:val="24"/>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F6638D" w:rsidRPr="00F6638D" w:rsidRDefault="00F6638D" w:rsidP="00F6638D">
      <w:pPr>
        <w:spacing w:after="0" w:line="240" w:lineRule="auto"/>
        <w:ind w:firstLine="720"/>
        <w:jc w:val="both"/>
        <w:rPr>
          <w:rFonts w:ascii="Times New Roman" w:eastAsia="Calibri" w:hAnsi="Times New Roman"/>
          <w:sz w:val="24"/>
          <w:szCs w:val="24"/>
          <w:lang w:val="uk-UA"/>
        </w:rPr>
      </w:pPr>
      <w:r w:rsidRPr="00F6638D">
        <w:rPr>
          <w:rFonts w:ascii="Times New Roman" w:eastAsia="Calibri" w:hAnsi="Times New Roman"/>
          <w:sz w:val="24"/>
          <w:szCs w:val="24"/>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F6638D" w:rsidRPr="00F6638D" w:rsidRDefault="00F6638D" w:rsidP="00F6638D">
      <w:pPr>
        <w:spacing w:after="0" w:line="240" w:lineRule="auto"/>
        <w:ind w:firstLine="720"/>
        <w:jc w:val="both"/>
        <w:rPr>
          <w:rFonts w:ascii="Times New Roman" w:eastAsia="Calibri" w:hAnsi="Times New Roman"/>
          <w:sz w:val="24"/>
          <w:szCs w:val="24"/>
          <w:lang w:val="uk-UA"/>
        </w:rPr>
      </w:pPr>
      <w:r w:rsidRPr="00F6638D">
        <w:rPr>
          <w:rFonts w:ascii="Times New Roman" w:eastAsia="Calibri" w:hAnsi="Times New Roman"/>
          <w:sz w:val="24"/>
          <w:szCs w:val="24"/>
          <w:lang w:val="uk-UA"/>
        </w:rPr>
        <w:lastRenderedPageBreak/>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F6638D" w:rsidRPr="00F6638D" w:rsidRDefault="00F6638D" w:rsidP="00F6638D">
      <w:pPr>
        <w:spacing w:after="0" w:line="240" w:lineRule="auto"/>
        <w:ind w:firstLine="720"/>
        <w:jc w:val="both"/>
        <w:rPr>
          <w:rFonts w:ascii="Times New Roman" w:eastAsia="Calibri" w:hAnsi="Times New Roman"/>
          <w:sz w:val="24"/>
          <w:szCs w:val="24"/>
          <w:lang w:val="uk-UA"/>
        </w:rPr>
      </w:pPr>
      <w:r w:rsidRPr="00F6638D">
        <w:rPr>
          <w:rFonts w:ascii="Times New Roman" w:eastAsia="Calibri" w:hAnsi="Times New Roman"/>
          <w:sz w:val="24"/>
          <w:szCs w:val="24"/>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F6638D" w:rsidRPr="00F6638D" w:rsidRDefault="00F6638D" w:rsidP="00F6638D">
      <w:pPr>
        <w:spacing w:after="0" w:line="240" w:lineRule="auto"/>
        <w:ind w:firstLine="720"/>
        <w:jc w:val="both"/>
        <w:rPr>
          <w:rFonts w:ascii="Times New Roman" w:eastAsia="Calibri" w:hAnsi="Times New Roman"/>
          <w:sz w:val="24"/>
          <w:szCs w:val="24"/>
          <w:lang w:val="uk-UA"/>
        </w:rPr>
      </w:pPr>
      <w:r w:rsidRPr="00F6638D">
        <w:rPr>
          <w:rFonts w:ascii="Times New Roman" w:eastAsia="Calibri" w:hAnsi="Times New Roman"/>
          <w:sz w:val="24"/>
          <w:szCs w:val="24"/>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F6638D" w:rsidRPr="00F6638D" w:rsidRDefault="00F6638D" w:rsidP="00F6638D">
      <w:pPr>
        <w:spacing w:after="0" w:line="240" w:lineRule="auto"/>
        <w:ind w:firstLine="720"/>
        <w:jc w:val="both"/>
        <w:rPr>
          <w:rFonts w:ascii="Times New Roman" w:eastAsia="Calibri" w:hAnsi="Times New Roman"/>
          <w:sz w:val="24"/>
          <w:szCs w:val="24"/>
          <w:lang w:val="uk-UA"/>
        </w:rPr>
      </w:pPr>
      <w:r w:rsidRPr="00F6638D">
        <w:rPr>
          <w:rFonts w:ascii="Times New Roman" w:eastAsia="Calibri" w:hAnsi="Times New Roman"/>
          <w:sz w:val="24"/>
          <w:szCs w:val="24"/>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F6638D" w:rsidRPr="00F6638D" w:rsidRDefault="00F6638D" w:rsidP="00F6638D">
      <w:pPr>
        <w:spacing w:after="0" w:line="240" w:lineRule="auto"/>
        <w:ind w:firstLine="720"/>
        <w:jc w:val="both"/>
        <w:rPr>
          <w:rFonts w:ascii="Times New Roman" w:eastAsia="Calibri" w:hAnsi="Times New Roman"/>
          <w:sz w:val="24"/>
          <w:szCs w:val="24"/>
          <w:lang w:val="uk-UA"/>
        </w:rPr>
      </w:pPr>
      <w:r w:rsidRPr="00F6638D">
        <w:rPr>
          <w:rFonts w:ascii="Times New Roman" w:eastAsia="Calibri" w:hAnsi="Times New Roman"/>
          <w:sz w:val="24"/>
          <w:szCs w:val="24"/>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F6638D" w:rsidRPr="00F6638D" w:rsidRDefault="00F6638D" w:rsidP="00F6638D">
      <w:pPr>
        <w:spacing w:after="0" w:line="240" w:lineRule="auto"/>
        <w:ind w:firstLine="720"/>
        <w:jc w:val="both"/>
        <w:rPr>
          <w:rFonts w:ascii="Times New Roman" w:eastAsia="Calibri" w:hAnsi="Times New Roman"/>
          <w:sz w:val="24"/>
          <w:szCs w:val="24"/>
          <w:lang w:val="uk-UA"/>
        </w:rPr>
      </w:pPr>
      <w:r w:rsidRPr="00F6638D">
        <w:rPr>
          <w:rFonts w:ascii="Times New Roman" w:eastAsia="Calibri" w:hAnsi="Times New Roman"/>
          <w:sz w:val="24"/>
          <w:szCs w:val="24"/>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F6638D" w:rsidRPr="00F6638D" w:rsidRDefault="00F6638D" w:rsidP="00F6638D">
      <w:pPr>
        <w:spacing w:after="0" w:line="240" w:lineRule="auto"/>
        <w:ind w:firstLine="720"/>
        <w:jc w:val="both"/>
        <w:rPr>
          <w:rFonts w:ascii="Times New Roman" w:eastAsia="Calibri" w:hAnsi="Times New Roman"/>
          <w:sz w:val="24"/>
          <w:szCs w:val="24"/>
          <w:lang w:val="uk-UA"/>
        </w:rPr>
      </w:pPr>
      <w:r w:rsidRPr="00F6638D">
        <w:rPr>
          <w:rFonts w:ascii="Times New Roman" w:eastAsia="Calibri" w:hAnsi="Times New Roman"/>
          <w:sz w:val="24"/>
          <w:szCs w:val="24"/>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F6638D" w:rsidRPr="00F6638D" w:rsidRDefault="00F6638D" w:rsidP="00F6638D">
      <w:pPr>
        <w:spacing w:after="0" w:line="240" w:lineRule="auto"/>
        <w:ind w:firstLine="720"/>
        <w:jc w:val="both"/>
        <w:rPr>
          <w:rFonts w:ascii="Times New Roman" w:eastAsia="Calibri" w:hAnsi="Times New Roman"/>
          <w:sz w:val="24"/>
          <w:szCs w:val="24"/>
          <w:lang w:val="uk-UA"/>
        </w:rPr>
      </w:pPr>
      <w:r w:rsidRPr="00F6638D">
        <w:rPr>
          <w:rFonts w:ascii="Times New Roman" w:eastAsia="Calibri" w:hAnsi="Times New Roman"/>
          <w:sz w:val="24"/>
          <w:szCs w:val="24"/>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F6638D" w:rsidRPr="00F6638D" w:rsidRDefault="00F6638D" w:rsidP="00F6638D">
      <w:pPr>
        <w:spacing w:after="0" w:line="240" w:lineRule="auto"/>
        <w:ind w:firstLine="720"/>
        <w:jc w:val="both"/>
        <w:rPr>
          <w:rFonts w:ascii="Times New Roman" w:eastAsia="Calibri" w:hAnsi="Times New Roman"/>
          <w:bCs/>
          <w:sz w:val="24"/>
          <w:szCs w:val="24"/>
          <w:lang w:val="uk-UA"/>
        </w:rPr>
      </w:pPr>
      <w:r w:rsidRPr="00F6638D">
        <w:rPr>
          <w:rFonts w:ascii="Times New Roman" w:eastAsia="Calibri" w:hAnsi="Times New Roman"/>
          <w:sz w:val="24"/>
          <w:szCs w:val="24"/>
          <w:lang w:val="uk-UA"/>
        </w:rPr>
        <w:t xml:space="preserve">Спільними для всіх ключових компетентностей є такі </w:t>
      </w:r>
      <w:r w:rsidRPr="00F6638D">
        <w:rPr>
          <w:rFonts w:ascii="Times New Roman" w:eastAsia="Calibri" w:hAnsi="Times New Roman"/>
          <w:b/>
          <w:sz w:val="24"/>
          <w:szCs w:val="24"/>
          <w:lang w:val="uk-UA"/>
        </w:rPr>
        <w:t>вміння</w:t>
      </w:r>
      <w:r w:rsidRPr="00F6638D">
        <w:rPr>
          <w:rFonts w:ascii="Times New Roman" w:eastAsia="Calibri" w:hAnsi="Times New Roman"/>
          <w:sz w:val="24"/>
          <w:szCs w:val="24"/>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F6638D">
        <w:rPr>
          <w:rFonts w:ascii="Times New Roman" w:eastAsia="Calibri" w:hAnsi="Times New Roman"/>
          <w:bCs/>
          <w:sz w:val="24"/>
          <w:szCs w:val="24"/>
          <w:lang w:val="uk-UA"/>
        </w:rPr>
        <w:t xml:space="preserve"> </w:t>
      </w:r>
    </w:p>
    <w:p w:rsidR="00F6638D" w:rsidRPr="00F6638D" w:rsidRDefault="00F6638D" w:rsidP="00F6638D">
      <w:pPr>
        <w:spacing w:after="0" w:line="240" w:lineRule="auto"/>
        <w:ind w:firstLine="709"/>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Навчальний план початкової школи передбачає реалізацію освітніх галузей Базового навчального плану Державного стандарту через окремі предмети. </w:t>
      </w:r>
    </w:p>
    <w:p w:rsidR="00F6638D" w:rsidRPr="00F6638D" w:rsidRDefault="00F6638D" w:rsidP="00F6638D">
      <w:pPr>
        <w:spacing w:after="0" w:line="240" w:lineRule="auto"/>
        <w:jc w:val="both"/>
        <w:rPr>
          <w:rFonts w:ascii="Times New Roman" w:eastAsia="Calibri" w:hAnsi="Times New Roman"/>
          <w:bCs/>
          <w:sz w:val="24"/>
          <w:szCs w:val="24"/>
          <w:lang w:val="uk-UA"/>
        </w:rPr>
      </w:pPr>
      <w:r w:rsidRPr="00F6638D">
        <w:rPr>
          <w:rFonts w:ascii="Times New Roman" w:eastAsia="Calibri" w:hAnsi="Times New Roman"/>
          <w:color w:val="000000"/>
          <w:sz w:val="24"/>
          <w:szCs w:val="24"/>
          <w:lang w:val="uk-UA" w:eastAsia="uk-UA" w:bidi="uk-UA"/>
        </w:rPr>
        <w:t xml:space="preserve">             Відповідно до мови навчання у системі загальної середньої освіти учні 2-4 класів навчаються за </w:t>
      </w:r>
      <w:r w:rsidRPr="00F6638D">
        <w:rPr>
          <w:rFonts w:ascii="Times New Roman" w:eastAsia="Calibri" w:hAnsi="Times New Roman"/>
          <w:bCs/>
          <w:sz w:val="24"/>
          <w:szCs w:val="24"/>
          <w:lang w:val="uk-UA"/>
        </w:rPr>
        <w:t xml:space="preserve">навчальним планом </w:t>
      </w:r>
      <w:r w:rsidRPr="00F6638D">
        <w:rPr>
          <w:rFonts w:ascii="Times New Roman" w:eastAsia="Calibri" w:hAnsi="Times New Roman"/>
          <w:color w:val="000000"/>
          <w:sz w:val="24"/>
          <w:szCs w:val="24"/>
          <w:lang w:val="uk-UA" w:eastAsia="uk-UA" w:bidi="uk-UA"/>
        </w:rPr>
        <w:t>початкової школи з українською мовою навчання</w:t>
      </w:r>
      <w:r w:rsidRPr="00F6638D">
        <w:rPr>
          <w:rFonts w:ascii="Times New Roman" w:eastAsia="Calibri" w:hAnsi="Times New Roman"/>
          <w:bCs/>
          <w:sz w:val="24"/>
          <w:szCs w:val="24"/>
          <w:lang w:val="uk-UA"/>
        </w:rPr>
        <w:t xml:space="preserve">. (Додаток №1). </w:t>
      </w:r>
    </w:p>
    <w:p w:rsidR="00F6638D" w:rsidRPr="00F6638D" w:rsidRDefault="00F6638D" w:rsidP="00F6638D">
      <w:pPr>
        <w:spacing w:after="0" w:line="240" w:lineRule="auto"/>
        <w:jc w:val="both"/>
        <w:rPr>
          <w:rFonts w:ascii="Times New Roman" w:eastAsia="Calibri" w:hAnsi="Times New Roman"/>
          <w:bCs/>
          <w:sz w:val="24"/>
          <w:szCs w:val="24"/>
          <w:lang w:val="uk-UA"/>
        </w:rPr>
      </w:pPr>
    </w:p>
    <w:p w:rsidR="00F6638D" w:rsidRPr="00F6638D" w:rsidRDefault="00F6638D" w:rsidP="00F6638D">
      <w:pPr>
        <w:spacing w:after="0" w:line="240" w:lineRule="auto"/>
        <w:jc w:val="both"/>
        <w:rPr>
          <w:rFonts w:ascii="Times New Roman" w:eastAsia="Calibri" w:hAnsi="Times New Roman"/>
          <w:bCs/>
          <w:sz w:val="24"/>
          <w:szCs w:val="24"/>
          <w:lang w:val="uk-UA"/>
        </w:rPr>
      </w:pPr>
    </w:p>
    <w:p w:rsidR="00F6638D" w:rsidRPr="00F6638D" w:rsidRDefault="00F6638D" w:rsidP="00F6638D">
      <w:pPr>
        <w:spacing w:after="0" w:line="240" w:lineRule="auto"/>
        <w:jc w:val="both"/>
        <w:rPr>
          <w:rFonts w:ascii="Times New Roman" w:eastAsia="Calibri" w:hAnsi="Times New Roman"/>
          <w:bCs/>
          <w:sz w:val="24"/>
          <w:szCs w:val="24"/>
          <w:lang w:val="uk-UA"/>
        </w:rPr>
      </w:pPr>
    </w:p>
    <w:p w:rsidR="00F6638D" w:rsidRPr="00F6638D" w:rsidRDefault="00F6638D" w:rsidP="00F6638D">
      <w:pPr>
        <w:spacing w:after="0" w:line="240" w:lineRule="auto"/>
        <w:jc w:val="both"/>
        <w:rPr>
          <w:rFonts w:ascii="Times New Roman" w:eastAsia="Calibri" w:hAnsi="Times New Roman"/>
          <w:bCs/>
          <w:sz w:val="24"/>
          <w:szCs w:val="24"/>
          <w:lang w:val="uk-UA"/>
        </w:rPr>
      </w:pPr>
    </w:p>
    <w:p w:rsidR="00D51235" w:rsidRPr="00272654" w:rsidRDefault="00D51235" w:rsidP="00D51235">
      <w:pPr>
        <w:pStyle w:val="a3"/>
        <w:rPr>
          <w:b/>
        </w:rPr>
      </w:pPr>
      <w:r w:rsidRPr="00012893">
        <w:rPr>
          <w:sz w:val="28"/>
          <w:szCs w:val="28"/>
        </w:rPr>
        <w:lastRenderedPageBreak/>
        <w:t xml:space="preserve">                                                                                                    </w:t>
      </w:r>
      <w:r w:rsidRPr="00272654">
        <w:rPr>
          <w:b/>
        </w:rPr>
        <w:t>З А Т В Е Р Д Ж У Ю</w:t>
      </w:r>
    </w:p>
    <w:p w:rsidR="00D51235" w:rsidRPr="00272654" w:rsidRDefault="00D51235" w:rsidP="00D51235">
      <w:pPr>
        <w:pStyle w:val="a3"/>
        <w:rPr>
          <w:b/>
        </w:rPr>
      </w:pPr>
      <w:r w:rsidRPr="00272654">
        <w:rPr>
          <w:b/>
        </w:rPr>
        <w:t xml:space="preserve">                                                                                                                    Директор школи</w:t>
      </w:r>
    </w:p>
    <w:p w:rsidR="00D51235" w:rsidRPr="00272654" w:rsidRDefault="00D51235" w:rsidP="00D51235">
      <w:pPr>
        <w:pStyle w:val="a3"/>
        <w:rPr>
          <w:b/>
        </w:rPr>
      </w:pPr>
      <w:r w:rsidRPr="00272654">
        <w:rPr>
          <w:b/>
        </w:rPr>
        <w:t xml:space="preserve">                                                                                 </w:t>
      </w:r>
      <w:r>
        <w:rPr>
          <w:b/>
        </w:rPr>
        <w:t xml:space="preserve">                                    ______</w:t>
      </w:r>
      <w:r w:rsidRPr="00272654">
        <w:rPr>
          <w:b/>
        </w:rPr>
        <w:t xml:space="preserve"> Т.О. Супряга</w:t>
      </w:r>
    </w:p>
    <w:p w:rsidR="00D51235" w:rsidRDefault="00D51235" w:rsidP="00D51235">
      <w:pPr>
        <w:spacing w:after="0"/>
        <w:jc w:val="center"/>
        <w:rPr>
          <w:rFonts w:ascii="Times New Roman" w:hAnsi="Times New Roman"/>
          <w:b/>
          <w:sz w:val="24"/>
          <w:szCs w:val="24"/>
          <w:u w:val="single"/>
          <w:lang w:val="uk-UA"/>
        </w:rPr>
      </w:pPr>
    </w:p>
    <w:p w:rsidR="00D51235" w:rsidRDefault="00D51235" w:rsidP="00D51235">
      <w:pPr>
        <w:spacing w:after="0"/>
        <w:jc w:val="center"/>
        <w:rPr>
          <w:rFonts w:ascii="Times New Roman" w:hAnsi="Times New Roman"/>
          <w:b/>
          <w:sz w:val="24"/>
          <w:szCs w:val="24"/>
          <w:u w:val="single"/>
          <w:lang w:val="uk-UA"/>
        </w:rPr>
      </w:pPr>
    </w:p>
    <w:p w:rsidR="00D51235" w:rsidRDefault="00D51235" w:rsidP="00D51235">
      <w:pPr>
        <w:spacing w:after="0"/>
        <w:jc w:val="center"/>
        <w:rPr>
          <w:rFonts w:ascii="Times New Roman" w:hAnsi="Times New Roman"/>
          <w:b/>
          <w:sz w:val="24"/>
          <w:szCs w:val="24"/>
          <w:u w:val="single"/>
          <w:lang w:val="uk-UA"/>
        </w:rPr>
      </w:pPr>
      <w:r>
        <w:rPr>
          <w:rFonts w:ascii="Times New Roman" w:hAnsi="Times New Roman"/>
          <w:b/>
          <w:sz w:val="24"/>
          <w:szCs w:val="24"/>
          <w:u w:val="single"/>
          <w:lang w:val="uk-UA"/>
        </w:rPr>
        <w:t>РОБОЧИЙ НАВЧАЛЬНИЙ ПЛАН</w:t>
      </w:r>
    </w:p>
    <w:p w:rsidR="00D51235" w:rsidRDefault="00D51235" w:rsidP="00D51235">
      <w:pPr>
        <w:tabs>
          <w:tab w:val="left" w:pos="1843"/>
        </w:tabs>
        <w:spacing w:after="0"/>
        <w:jc w:val="center"/>
        <w:rPr>
          <w:rFonts w:ascii="Times New Roman" w:hAnsi="Times New Roman"/>
          <w:sz w:val="24"/>
          <w:szCs w:val="24"/>
          <w:lang w:val="uk-UA"/>
        </w:rPr>
      </w:pPr>
      <w:r>
        <w:rPr>
          <w:rFonts w:ascii="Times New Roman" w:hAnsi="Times New Roman"/>
          <w:sz w:val="24"/>
          <w:szCs w:val="24"/>
          <w:lang w:val="uk-UA"/>
        </w:rPr>
        <w:t>Южноукраїнської загальноосвітньої школи І-ІІІ ступенів № 2</w:t>
      </w:r>
    </w:p>
    <w:p w:rsidR="00D51235" w:rsidRDefault="00D51235" w:rsidP="00D51235">
      <w:pPr>
        <w:tabs>
          <w:tab w:val="left" w:pos="1843"/>
        </w:tabs>
        <w:spacing w:after="0"/>
        <w:jc w:val="center"/>
        <w:rPr>
          <w:rFonts w:ascii="Times New Roman" w:hAnsi="Times New Roman"/>
          <w:sz w:val="24"/>
          <w:szCs w:val="24"/>
          <w:lang w:val="uk-UA"/>
        </w:rPr>
      </w:pPr>
      <w:r>
        <w:rPr>
          <w:rFonts w:ascii="Times New Roman" w:hAnsi="Times New Roman"/>
          <w:sz w:val="24"/>
          <w:szCs w:val="24"/>
          <w:lang w:val="uk-UA"/>
        </w:rPr>
        <w:t>з українською мовою навчання</w:t>
      </w:r>
    </w:p>
    <w:p w:rsidR="00D51235" w:rsidRDefault="00D51235" w:rsidP="00D51235">
      <w:pPr>
        <w:tabs>
          <w:tab w:val="left" w:pos="1843"/>
        </w:tabs>
        <w:spacing w:after="0"/>
        <w:jc w:val="center"/>
        <w:rPr>
          <w:rFonts w:ascii="Times New Roman" w:hAnsi="Times New Roman"/>
          <w:sz w:val="24"/>
          <w:szCs w:val="24"/>
          <w:lang w:val="uk-UA"/>
        </w:rPr>
      </w:pPr>
      <w:r>
        <w:rPr>
          <w:rFonts w:ascii="Times New Roman" w:hAnsi="Times New Roman"/>
          <w:sz w:val="24"/>
          <w:szCs w:val="24"/>
          <w:lang w:val="uk-UA"/>
        </w:rPr>
        <w:t>1 клас</w:t>
      </w:r>
      <w:r>
        <w:rPr>
          <w:rFonts w:ascii="Times New Roman" w:hAnsi="Times New Roman"/>
          <w:sz w:val="24"/>
          <w:szCs w:val="24"/>
          <w:lang w:val="uk-UA"/>
        </w:rPr>
        <w:t>и</w:t>
      </w:r>
    </w:p>
    <w:p w:rsidR="00D51235" w:rsidRDefault="00D51235" w:rsidP="00D51235">
      <w:pPr>
        <w:tabs>
          <w:tab w:val="left" w:pos="1843"/>
        </w:tabs>
        <w:spacing w:after="0"/>
        <w:jc w:val="center"/>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201</w:t>
      </w:r>
      <w:r>
        <w:rPr>
          <w:rFonts w:ascii="Times New Roman" w:hAnsi="Times New Roman"/>
          <w:b/>
          <w:sz w:val="24"/>
          <w:szCs w:val="24"/>
        </w:rPr>
        <w:t>8</w:t>
      </w:r>
      <w:r>
        <w:rPr>
          <w:rFonts w:ascii="Times New Roman" w:hAnsi="Times New Roman"/>
          <w:b/>
          <w:sz w:val="24"/>
          <w:szCs w:val="24"/>
          <w:lang w:val="uk-UA"/>
        </w:rPr>
        <w:t>/201</w:t>
      </w:r>
      <w:r>
        <w:rPr>
          <w:rFonts w:ascii="Times New Roman" w:hAnsi="Times New Roman"/>
          <w:b/>
          <w:sz w:val="24"/>
          <w:szCs w:val="24"/>
        </w:rPr>
        <w:t>9</w:t>
      </w:r>
      <w:r>
        <w:rPr>
          <w:rFonts w:ascii="Times New Roman" w:hAnsi="Times New Roman"/>
          <w:sz w:val="24"/>
          <w:szCs w:val="24"/>
          <w:lang w:val="uk-UA"/>
        </w:rPr>
        <w:t xml:space="preserve"> навчальний рік</w:t>
      </w:r>
    </w:p>
    <w:p w:rsidR="00D51235" w:rsidRDefault="00D51235" w:rsidP="00D51235">
      <w:pPr>
        <w:tabs>
          <w:tab w:val="left" w:pos="1843"/>
        </w:tabs>
        <w:spacing w:after="0"/>
        <w:jc w:val="center"/>
        <w:rPr>
          <w:rFonts w:ascii="Times New Roman" w:hAnsi="Times New Roman"/>
          <w:sz w:val="24"/>
          <w:szCs w:val="24"/>
          <w:lang w:val="uk-UA"/>
        </w:rPr>
      </w:pPr>
    </w:p>
    <w:tbl>
      <w:tblPr>
        <w:tblStyle w:val="af1"/>
        <w:tblW w:w="9356" w:type="dxa"/>
        <w:tblInd w:w="250" w:type="dxa"/>
        <w:tblLayout w:type="fixed"/>
        <w:tblLook w:val="04A0" w:firstRow="1" w:lastRow="0" w:firstColumn="1" w:lastColumn="0" w:noHBand="0" w:noVBand="1"/>
      </w:tblPr>
      <w:tblGrid>
        <w:gridCol w:w="851"/>
        <w:gridCol w:w="2268"/>
        <w:gridCol w:w="2408"/>
        <w:gridCol w:w="852"/>
        <w:gridCol w:w="850"/>
        <w:gridCol w:w="851"/>
        <w:gridCol w:w="1276"/>
      </w:tblGrid>
      <w:tr w:rsidR="00D51235" w:rsidTr="00296897">
        <w:trPr>
          <w:trHeight w:val="143"/>
        </w:trPr>
        <w:tc>
          <w:tcPr>
            <w:tcW w:w="851" w:type="dxa"/>
            <w:tcBorders>
              <w:top w:val="single" w:sz="12" w:space="0" w:color="auto"/>
              <w:left w:val="single" w:sz="12" w:space="0" w:color="auto"/>
              <w:bottom w:val="single" w:sz="12" w:space="0" w:color="auto"/>
              <w:right w:val="single" w:sz="4" w:space="0" w:color="auto"/>
            </w:tcBorders>
            <w:vAlign w:val="center"/>
            <w:hideMark/>
          </w:tcPr>
          <w:p w:rsidR="00D51235" w:rsidRDefault="00D51235" w:rsidP="00296897">
            <w:pPr>
              <w:jc w:val="center"/>
              <w:rPr>
                <w:rFonts w:ascii="Times New Roman" w:hAnsi="Times New Roman"/>
                <w:b/>
                <w:sz w:val="24"/>
                <w:szCs w:val="24"/>
                <w:lang w:val="uk-UA"/>
              </w:rPr>
            </w:pPr>
            <w:r>
              <w:rPr>
                <w:rFonts w:ascii="Times New Roman" w:hAnsi="Times New Roman"/>
                <w:b/>
                <w:sz w:val="24"/>
                <w:szCs w:val="24"/>
                <w:lang w:val="uk-UA"/>
              </w:rPr>
              <w:t>№п/п</w:t>
            </w:r>
          </w:p>
        </w:tc>
        <w:tc>
          <w:tcPr>
            <w:tcW w:w="2268" w:type="dxa"/>
            <w:tcBorders>
              <w:top w:val="single" w:sz="12" w:space="0" w:color="auto"/>
              <w:left w:val="single" w:sz="12" w:space="0" w:color="auto"/>
              <w:bottom w:val="single" w:sz="12" w:space="0" w:color="auto"/>
              <w:right w:val="single" w:sz="2" w:space="0" w:color="auto"/>
            </w:tcBorders>
            <w:vAlign w:val="center"/>
          </w:tcPr>
          <w:p w:rsidR="00D51235" w:rsidRDefault="00D51235" w:rsidP="00296897">
            <w:pPr>
              <w:jc w:val="center"/>
              <w:rPr>
                <w:rFonts w:ascii="Times New Roman" w:hAnsi="Times New Roman"/>
                <w:b/>
                <w:sz w:val="24"/>
                <w:szCs w:val="24"/>
                <w:lang w:val="uk-UA"/>
              </w:rPr>
            </w:pPr>
          </w:p>
          <w:p w:rsidR="00D51235" w:rsidRDefault="00D51235" w:rsidP="00296897">
            <w:pPr>
              <w:jc w:val="center"/>
              <w:rPr>
                <w:rFonts w:ascii="Times New Roman" w:hAnsi="Times New Roman"/>
                <w:b/>
                <w:sz w:val="24"/>
                <w:szCs w:val="24"/>
                <w:lang w:val="uk-UA"/>
              </w:rPr>
            </w:pPr>
            <w:r>
              <w:rPr>
                <w:rFonts w:ascii="Times New Roman" w:hAnsi="Times New Roman"/>
                <w:b/>
                <w:sz w:val="24"/>
                <w:szCs w:val="24"/>
                <w:lang w:val="uk-UA"/>
              </w:rPr>
              <w:t>Назва освітньої галузі</w:t>
            </w:r>
          </w:p>
          <w:p w:rsidR="00D51235" w:rsidRDefault="00D51235" w:rsidP="00296897">
            <w:pPr>
              <w:jc w:val="center"/>
              <w:rPr>
                <w:rFonts w:ascii="Times New Roman" w:hAnsi="Times New Roman"/>
                <w:b/>
                <w:sz w:val="24"/>
                <w:szCs w:val="24"/>
                <w:lang w:val="uk-UA"/>
              </w:rPr>
            </w:pPr>
          </w:p>
        </w:tc>
        <w:tc>
          <w:tcPr>
            <w:tcW w:w="2408" w:type="dxa"/>
            <w:tcBorders>
              <w:top w:val="single" w:sz="12" w:space="0" w:color="auto"/>
              <w:left w:val="single" w:sz="2" w:space="0" w:color="auto"/>
              <w:bottom w:val="single" w:sz="12" w:space="0" w:color="auto"/>
              <w:right w:val="single" w:sz="12" w:space="0" w:color="auto"/>
            </w:tcBorders>
            <w:vAlign w:val="center"/>
            <w:hideMark/>
          </w:tcPr>
          <w:p w:rsidR="00D51235" w:rsidRDefault="00D51235" w:rsidP="00296897">
            <w:pPr>
              <w:jc w:val="center"/>
              <w:rPr>
                <w:rFonts w:ascii="Times New Roman" w:hAnsi="Times New Roman"/>
                <w:b/>
                <w:sz w:val="24"/>
                <w:szCs w:val="24"/>
                <w:lang w:val="uk-UA"/>
              </w:rPr>
            </w:pPr>
            <w:r>
              <w:rPr>
                <w:rFonts w:ascii="Times New Roman" w:hAnsi="Times New Roman"/>
                <w:b/>
                <w:sz w:val="24"/>
                <w:szCs w:val="24"/>
                <w:lang w:val="uk-UA"/>
              </w:rPr>
              <w:t>Навчальні предмети</w:t>
            </w:r>
          </w:p>
        </w:tc>
        <w:tc>
          <w:tcPr>
            <w:tcW w:w="852" w:type="dxa"/>
            <w:tcBorders>
              <w:top w:val="single" w:sz="12" w:space="0" w:color="auto"/>
              <w:left w:val="single" w:sz="12" w:space="0" w:color="auto"/>
              <w:bottom w:val="single" w:sz="12" w:space="0" w:color="auto"/>
              <w:right w:val="single" w:sz="12" w:space="0" w:color="auto"/>
            </w:tcBorders>
            <w:hideMark/>
          </w:tcPr>
          <w:p w:rsidR="00D51235" w:rsidRDefault="00D51235" w:rsidP="00296897">
            <w:pPr>
              <w:jc w:val="center"/>
              <w:rPr>
                <w:rFonts w:ascii="Times New Roman" w:hAnsi="Times New Roman"/>
                <w:b/>
                <w:sz w:val="20"/>
                <w:szCs w:val="20"/>
                <w:lang w:val="uk-UA"/>
              </w:rPr>
            </w:pPr>
            <w:r>
              <w:rPr>
                <w:rFonts w:ascii="Times New Roman" w:hAnsi="Times New Roman"/>
                <w:b/>
                <w:sz w:val="20"/>
                <w:szCs w:val="20"/>
                <w:lang w:val="uk-UA"/>
              </w:rPr>
              <w:t>1-А</w:t>
            </w:r>
          </w:p>
        </w:tc>
        <w:tc>
          <w:tcPr>
            <w:tcW w:w="850" w:type="dxa"/>
            <w:tcBorders>
              <w:top w:val="single" w:sz="12" w:space="0" w:color="auto"/>
              <w:left w:val="single" w:sz="12" w:space="0" w:color="auto"/>
              <w:bottom w:val="single" w:sz="12" w:space="0" w:color="auto"/>
              <w:right w:val="single" w:sz="12" w:space="0" w:color="auto"/>
            </w:tcBorders>
            <w:hideMark/>
          </w:tcPr>
          <w:p w:rsidR="00D51235" w:rsidRDefault="00D51235" w:rsidP="00296897">
            <w:pPr>
              <w:jc w:val="center"/>
              <w:rPr>
                <w:rFonts w:ascii="Times New Roman" w:hAnsi="Times New Roman"/>
                <w:b/>
                <w:sz w:val="20"/>
                <w:szCs w:val="20"/>
                <w:lang w:val="uk-UA"/>
              </w:rPr>
            </w:pPr>
            <w:r>
              <w:rPr>
                <w:rFonts w:ascii="Times New Roman" w:hAnsi="Times New Roman"/>
                <w:b/>
                <w:sz w:val="20"/>
                <w:szCs w:val="20"/>
                <w:lang w:val="uk-UA"/>
              </w:rPr>
              <w:t>1-Б</w:t>
            </w:r>
          </w:p>
        </w:tc>
        <w:tc>
          <w:tcPr>
            <w:tcW w:w="851" w:type="dxa"/>
            <w:tcBorders>
              <w:top w:val="single" w:sz="12" w:space="0" w:color="auto"/>
              <w:left w:val="single" w:sz="12" w:space="0" w:color="auto"/>
              <w:bottom w:val="single" w:sz="12" w:space="0" w:color="auto"/>
              <w:right w:val="single" w:sz="4" w:space="0" w:color="auto"/>
            </w:tcBorders>
            <w:hideMark/>
          </w:tcPr>
          <w:p w:rsidR="00D51235" w:rsidRDefault="00D51235" w:rsidP="00296897">
            <w:pPr>
              <w:jc w:val="center"/>
              <w:rPr>
                <w:rFonts w:ascii="Times New Roman" w:hAnsi="Times New Roman"/>
                <w:b/>
                <w:sz w:val="20"/>
                <w:szCs w:val="20"/>
                <w:lang w:val="uk-UA"/>
              </w:rPr>
            </w:pPr>
            <w:r>
              <w:rPr>
                <w:rFonts w:ascii="Times New Roman" w:hAnsi="Times New Roman"/>
                <w:b/>
                <w:sz w:val="20"/>
                <w:szCs w:val="20"/>
                <w:lang w:val="uk-UA"/>
              </w:rPr>
              <w:t>1-В</w:t>
            </w:r>
          </w:p>
        </w:tc>
        <w:tc>
          <w:tcPr>
            <w:tcW w:w="1276" w:type="dxa"/>
            <w:tcBorders>
              <w:top w:val="single" w:sz="12" w:space="0" w:color="auto"/>
              <w:left w:val="single" w:sz="12" w:space="0" w:color="auto"/>
              <w:bottom w:val="single" w:sz="12" w:space="0" w:color="auto"/>
              <w:right w:val="single" w:sz="12" w:space="0" w:color="auto"/>
            </w:tcBorders>
            <w:hideMark/>
          </w:tcPr>
          <w:p w:rsidR="00D51235" w:rsidRDefault="00D51235" w:rsidP="00296897">
            <w:pPr>
              <w:jc w:val="center"/>
              <w:rPr>
                <w:rFonts w:ascii="Times New Roman" w:hAnsi="Times New Roman"/>
                <w:b/>
                <w:sz w:val="20"/>
                <w:szCs w:val="20"/>
                <w:lang w:val="uk-UA"/>
              </w:rPr>
            </w:pPr>
            <w:r>
              <w:rPr>
                <w:rFonts w:ascii="Times New Roman" w:hAnsi="Times New Roman"/>
                <w:b/>
                <w:sz w:val="20"/>
                <w:szCs w:val="20"/>
                <w:lang w:val="uk-UA"/>
              </w:rPr>
              <w:t>Всього годин</w:t>
            </w:r>
          </w:p>
        </w:tc>
      </w:tr>
      <w:tr w:rsidR="00D51235" w:rsidTr="00296897">
        <w:trPr>
          <w:trHeight w:val="448"/>
        </w:trPr>
        <w:tc>
          <w:tcPr>
            <w:tcW w:w="851" w:type="dxa"/>
            <w:tcBorders>
              <w:top w:val="single" w:sz="12" w:space="0" w:color="auto"/>
              <w:left w:val="single" w:sz="12" w:space="0" w:color="auto"/>
              <w:bottom w:val="single" w:sz="4" w:space="0" w:color="auto"/>
              <w:right w:val="single" w:sz="12" w:space="0" w:color="auto"/>
            </w:tcBorders>
            <w:shd w:val="clear" w:color="auto" w:fill="FFFFFF" w:themeFill="background1"/>
          </w:tcPr>
          <w:p w:rsidR="00D51235" w:rsidRDefault="00D51235" w:rsidP="00D51235">
            <w:pPr>
              <w:pStyle w:val="a5"/>
              <w:widowControl/>
              <w:numPr>
                <w:ilvl w:val="0"/>
                <w:numId w:val="45"/>
              </w:numPr>
              <w:autoSpaceDE/>
              <w:autoSpaceDN/>
              <w:adjustRightInd/>
              <w:jc w:val="center"/>
              <w:rPr>
                <w:lang w:val="uk-UA"/>
              </w:rPr>
            </w:pPr>
          </w:p>
        </w:tc>
        <w:tc>
          <w:tcPr>
            <w:tcW w:w="2268" w:type="dxa"/>
            <w:tcBorders>
              <w:top w:val="single" w:sz="12" w:space="0" w:color="auto"/>
              <w:left w:val="single" w:sz="12" w:space="0" w:color="auto"/>
              <w:bottom w:val="single" w:sz="4" w:space="0" w:color="auto"/>
              <w:right w:val="single" w:sz="2" w:space="0" w:color="auto"/>
            </w:tcBorders>
            <w:shd w:val="clear" w:color="auto" w:fill="FFFFFF" w:themeFill="background1"/>
            <w:hideMark/>
          </w:tcPr>
          <w:p w:rsidR="00D51235" w:rsidRDefault="00D51235" w:rsidP="00296897">
            <w:pPr>
              <w:rPr>
                <w:rFonts w:ascii="Times New Roman" w:hAnsi="Times New Roman"/>
                <w:sz w:val="20"/>
                <w:szCs w:val="20"/>
                <w:lang w:val="uk-UA"/>
              </w:rPr>
            </w:pPr>
            <w:r>
              <w:rPr>
                <w:rFonts w:ascii="Times New Roman" w:hAnsi="Times New Roman"/>
                <w:sz w:val="20"/>
                <w:szCs w:val="20"/>
                <w:lang w:val="uk-UA"/>
              </w:rPr>
              <w:t>Мовно-літературна</w:t>
            </w:r>
          </w:p>
        </w:tc>
        <w:tc>
          <w:tcPr>
            <w:tcW w:w="2408" w:type="dxa"/>
            <w:tcBorders>
              <w:top w:val="single" w:sz="12" w:space="0" w:color="auto"/>
              <w:left w:val="single" w:sz="2" w:space="0" w:color="auto"/>
              <w:bottom w:val="single" w:sz="4" w:space="0" w:color="auto"/>
              <w:right w:val="single" w:sz="12" w:space="0" w:color="auto"/>
            </w:tcBorders>
            <w:shd w:val="clear" w:color="auto" w:fill="FFFFFF" w:themeFill="background1"/>
          </w:tcPr>
          <w:p w:rsidR="00D51235" w:rsidRDefault="00D51235" w:rsidP="00296897">
            <w:pPr>
              <w:rPr>
                <w:rFonts w:ascii="Times New Roman" w:hAnsi="Times New Roman"/>
                <w:sz w:val="20"/>
                <w:szCs w:val="20"/>
                <w:lang w:val="uk-UA"/>
              </w:rPr>
            </w:pPr>
            <w:r>
              <w:rPr>
                <w:rFonts w:ascii="Times New Roman" w:hAnsi="Times New Roman"/>
                <w:sz w:val="20"/>
                <w:szCs w:val="20"/>
                <w:lang w:val="uk-UA"/>
              </w:rPr>
              <w:t>Українська мова</w:t>
            </w:r>
          </w:p>
          <w:p w:rsidR="00D51235" w:rsidRDefault="00D51235" w:rsidP="00296897">
            <w:pPr>
              <w:rPr>
                <w:rFonts w:ascii="Times New Roman" w:hAnsi="Times New Roman"/>
                <w:sz w:val="20"/>
                <w:szCs w:val="20"/>
                <w:lang w:val="uk-UA"/>
              </w:rPr>
            </w:pPr>
            <w:r>
              <w:rPr>
                <w:rFonts w:ascii="Times New Roman" w:hAnsi="Times New Roman"/>
                <w:sz w:val="20"/>
                <w:szCs w:val="20"/>
                <w:lang w:val="uk-UA"/>
              </w:rPr>
              <w:t>Літературне читання</w:t>
            </w:r>
          </w:p>
          <w:p w:rsidR="00D51235" w:rsidRDefault="00D51235" w:rsidP="00296897">
            <w:pPr>
              <w:rPr>
                <w:rFonts w:ascii="Times New Roman" w:hAnsi="Times New Roman"/>
                <w:sz w:val="20"/>
                <w:szCs w:val="20"/>
                <w:lang w:val="uk-UA"/>
              </w:rPr>
            </w:pPr>
          </w:p>
        </w:tc>
        <w:tc>
          <w:tcPr>
            <w:tcW w:w="852" w:type="dxa"/>
            <w:tcBorders>
              <w:top w:val="single" w:sz="12" w:space="0" w:color="auto"/>
              <w:left w:val="single" w:sz="12" w:space="0" w:color="auto"/>
              <w:bottom w:val="single" w:sz="4" w:space="0" w:color="auto"/>
              <w:right w:val="single" w:sz="12" w:space="0" w:color="auto"/>
            </w:tcBorders>
            <w:hideMark/>
          </w:tcPr>
          <w:p w:rsidR="00D51235" w:rsidRPr="00165005" w:rsidRDefault="00D51235" w:rsidP="00296897">
            <w:pPr>
              <w:jc w:val="center"/>
              <w:rPr>
                <w:rFonts w:ascii="Times New Roman" w:hAnsi="Times New Roman"/>
                <w:sz w:val="24"/>
                <w:szCs w:val="24"/>
                <w:lang w:val="uk-UA"/>
              </w:rPr>
            </w:pPr>
            <w:r w:rsidRPr="00165005">
              <w:rPr>
                <w:rFonts w:ascii="Times New Roman" w:hAnsi="Times New Roman"/>
                <w:sz w:val="24"/>
                <w:szCs w:val="24"/>
                <w:lang w:val="uk-UA"/>
              </w:rPr>
              <w:t>7</w:t>
            </w:r>
          </w:p>
        </w:tc>
        <w:tc>
          <w:tcPr>
            <w:tcW w:w="850" w:type="dxa"/>
            <w:tcBorders>
              <w:top w:val="single" w:sz="12" w:space="0" w:color="auto"/>
              <w:left w:val="single" w:sz="12" w:space="0" w:color="auto"/>
              <w:bottom w:val="single" w:sz="4" w:space="0" w:color="auto"/>
              <w:right w:val="single" w:sz="12" w:space="0" w:color="auto"/>
            </w:tcBorders>
            <w:hideMark/>
          </w:tcPr>
          <w:p w:rsidR="00D51235" w:rsidRPr="00165005" w:rsidRDefault="00D51235" w:rsidP="00296897">
            <w:pPr>
              <w:jc w:val="center"/>
              <w:rPr>
                <w:rFonts w:ascii="Times New Roman" w:hAnsi="Times New Roman"/>
                <w:sz w:val="24"/>
                <w:szCs w:val="24"/>
                <w:lang w:val="uk-UA"/>
              </w:rPr>
            </w:pPr>
            <w:r w:rsidRPr="00165005">
              <w:rPr>
                <w:rFonts w:ascii="Times New Roman" w:hAnsi="Times New Roman"/>
                <w:sz w:val="24"/>
                <w:szCs w:val="24"/>
                <w:lang w:val="uk-UA"/>
              </w:rPr>
              <w:t>7</w:t>
            </w:r>
          </w:p>
        </w:tc>
        <w:tc>
          <w:tcPr>
            <w:tcW w:w="851" w:type="dxa"/>
            <w:tcBorders>
              <w:top w:val="single" w:sz="12" w:space="0" w:color="auto"/>
              <w:left w:val="single" w:sz="12" w:space="0" w:color="auto"/>
              <w:bottom w:val="single" w:sz="4" w:space="0" w:color="auto"/>
              <w:right w:val="single" w:sz="4" w:space="0" w:color="auto"/>
            </w:tcBorders>
            <w:hideMark/>
          </w:tcPr>
          <w:p w:rsidR="00D51235" w:rsidRPr="00165005" w:rsidRDefault="00D51235" w:rsidP="00296897">
            <w:pPr>
              <w:jc w:val="center"/>
              <w:rPr>
                <w:rFonts w:ascii="Times New Roman" w:hAnsi="Times New Roman"/>
                <w:sz w:val="24"/>
                <w:szCs w:val="24"/>
                <w:lang w:val="uk-UA"/>
              </w:rPr>
            </w:pPr>
            <w:r w:rsidRPr="00165005">
              <w:rPr>
                <w:rFonts w:ascii="Times New Roman" w:hAnsi="Times New Roman"/>
                <w:sz w:val="24"/>
                <w:szCs w:val="24"/>
                <w:lang w:val="uk-UA"/>
              </w:rPr>
              <w:t>7</w:t>
            </w:r>
          </w:p>
        </w:tc>
        <w:tc>
          <w:tcPr>
            <w:tcW w:w="1276" w:type="dxa"/>
            <w:tcBorders>
              <w:top w:val="single" w:sz="12" w:space="0" w:color="auto"/>
              <w:left w:val="single" w:sz="12" w:space="0" w:color="auto"/>
              <w:bottom w:val="single" w:sz="4" w:space="0" w:color="auto"/>
              <w:right w:val="single" w:sz="12" w:space="0" w:color="auto"/>
            </w:tcBorders>
            <w:hideMark/>
          </w:tcPr>
          <w:p w:rsidR="00D51235" w:rsidRPr="00165005" w:rsidRDefault="00D51235" w:rsidP="00296897">
            <w:pPr>
              <w:jc w:val="center"/>
              <w:rPr>
                <w:rFonts w:ascii="Times New Roman" w:hAnsi="Times New Roman"/>
                <w:b/>
                <w:sz w:val="24"/>
                <w:szCs w:val="24"/>
                <w:lang w:val="uk-UA"/>
              </w:rPr>
            </w:pPr>
            <w:r w:rsidRPr="00165005">
              <w:rPr>
                <w:rFonts w:ascii="Times New Roman" w:hAnsi="Times New Roman"/>
                <w:b/>
                <w:sz w:val="24"/>
                <w:szCs w:val="24"/>
                <w:lang w:val="uk-UA"/>
              </w:rPr>
              <w:t>21</w:t>
            </w:r>
          </w:p>
        </w:tc>
      </w:tr>
      <w:tr w:rsidR="00D51235" w:rsidTr="00296897">
        <w:trPr>
          <w:trHeight w:val="463"/>
        </w:trPr>
        <w:tc>
          <w:tcPr>
            <w:tcW w:w="851" w:type="dxa"/>
            <w:tcBorders>
              <w:top w:val="single" w:sz="4" w:space="0" w:color="auto"/>
              <w:left w:val="single" w:sz="12" w:space="0" w:color="auto"/>
              <w:bottom w:val="single" w:sz="4" w:space="0" w:color="auto"/>
              <w:right w:val="single" w:sz="12" w:space="0" w:color="auto"/>
            </w:tcBorders>
            <w:shd w:val="clear" w:color="auto" w:fill="FFFFFF" w:themeFill="background1"/>
          </w:tcPr>
          <w:p w:rsidR="00D51235" w:rsidRDefault="00D51235" w:rsidP="00D51235">
            <w:pPr>
              <w:pStyle w:val="a5"/>
              <w:widowControl/>
              <w:numPr>
                <w:ilvl w:val="0"/>
                <w:numId w:val="45"/>
              </w:numPr>
              <w:autoSpaceDE/>
              <w:autoSpaceDN/>
              <w:adjustRightInd/>
              <w:jc w:val="center"/>
              <w:rPr>
                <w:lang w:val="uk-UA"/>
              </w:rPr>
            </w:pPr>
          </w:p>
        </w:tc>
        <w:tc>
          <w:tcPr>
            <w:tcW w:w="2268" w:type="dxa"/>
            <w:tcBorders>
              <w:top w:val="single" w:sz="4" w:space="0" w:color="auto"/>
              <w:left w:val="single" w:sz="12" w:space="0" w:color="auto"/>
              <w:bottom w:val="single" w:sz="4" w:space="0" w:color="auto"/>
              <w:right w:val="single" w:sz="2" w:space="0" w:color="auto"/>
            </w:tcBorders>
            <w:shd w:val="clear" w:color="auto" w:fill="FFFFFF" w:themeFill="background1"/>
          </w:tcPr>
          <w:p w:rsidR="00D51235" w:rsidRDefault="00D51235" w:rsidP="00296897">
            <w:pPr>
              <w:rPr>
                <w:rFonts w:ascii="Times New Roman" w:hAnsi="Times New Roman"/>
                <w:sz w:val="20"/>
                <w:szCs w:val="20"/>
                <w:lang w:val="uk-UA"/>
              </w:rPr>
            </w:pPr>
            <w:r>
              <w:rPr>
                <w:rFonts w:ascii="Times New Roman" w:hAnsi="Times New Roman"/>
                <w:sz w:val="20"/>
                <w:szCs w:val="20"/>
                <w:lang w:val="uk-UA"/>
              </w:rPr>
              <w:t>Іншомовна</w:t>
            </w:r>
          </w:p>
          <w:p w:rsidR="00D51235" w:rsidRDefault="00D51235" w:rsidP="00296897">
            <w:pPr>
              <w:rPr>
                <w:rFonts w:ascii="Times New Roman" w:hAnsi="Times New Roman"/>
                <w:sz w:val="20"/>
                <w:szCs w:val="20"/>
                <w:lang w:val="uk-UA"/>
              </w:rPr>
            </w:pPr>
          </w:p>
        </w:tc>
        <w:tc>
          <w:tcPr>
            <w:tcW w:w="2408" w:type="dxa"/>
            <w:tcBorders>
              <w:top w:val="single" w:sz="4" w:space="0" w:color="auto"/>
              <w:left w:val="single" w:sz="2" w:space="0" w:color="auto"/>
              <w:bottom w:val="single" w:sz="4" w:space="0" w:color="auto"/>
              <w:right w:val="single" w:sz="12" w:space="0" w:color="auto"/>
            </w:tcBorders>
            <w:shd w:val="clear" w:color="auto" w:fill="FFFFFF" w:themeFill="background1"/>
          </w:tcPr>
          <w:p w:rsidR="00D51235" w:rsidRDefault="00D51235" w:rsidP="00296897">
            <w:pPr>
              <w:rPr>
                <w:rFonts w:ascii="Times New Roman" w:hAnsi="Times New Roman"/>
                <w:sz w:val="20"/>
                <w:szCs w:val="20"/>
                <w:lang w:val="uk-UA"/>
              </w:rPr>
            </w:pPr>
            <w:r>
              <w:rPr>
                <w:rFonts w:ascii="Times New Roman" w:hAnsi="Times New Roman"/>
                <w:sz w:val="20"/>
                <w:szCs w:val="20"/>
                <w:lang w:val="uk-UA"/>
              </w:rPr>
              <w:t>Англійська мова</w:t>
            </w:r>
          </w:p>
          <w:p w:rsidR="00D51235" w:rsidRDefault="00D51235" w:rsidP="00296897">
            <w:pPr>
              <w:rPr>
                <w:rFonts w:ascii="Times New Roman" w:hAnsi="Times New Roman"/>
                <w:sz w:val="20"/>
                <w:szCs w:val="20"/>
                <w:lang w:val="uk-UA"/>
              </w:rPr>
            </w:pPr>
          </w:p>
        </w:tc>
        <w:tc>
          <w:tcPr>
            <w:tcW w:w="852" w:type="dxa"/>
            <w:tcBorders>
              <w:top w:val="single" w:sz="4" w:space="0" w:color="auto"/>
              <w:left w:val="single" w:sz="12" w:space="0" w:color="auto"/>
              <w:bottom w:val="single" w:sz="4" w:space="0" w:color="auto"/>
              <w:right w:val="single" w:sz="12" w:space="0" w:color="auto"/>
            </w:tcBorders>
            <w:hideMark/>
          </w:tcPr>
          <w:p w:rsidR="00D51235" w:rsidRPr="00165005" w:rsidRDefault="00D51235" w:rsidP="00296897">
            <w:pPr>
              <w:jc w:val="center"/>
              <w:rPr>
                <w:rFonts w:ascii="Times New Roman" w:hAnsi="Times New Roman"/>
                <w:sz w:val="24"/>
                <w:szCs w:val="24"/>
                <w:lang w:val="uk-UA"/>
              </w:rPr>
            </w:pPr>
            <w:r w:rsidRPr="00165005">
              <w:rPr>
                <w:rFonts w:ascii="Times New Roman" w:hAnsi="Times New Roman"/>
                <w:sz w:val="24"/>
                <w:szCs w:val="24"/>
                <w:lang w:val="uk-UA"/>
              </w:rPr>
              <w:t>2</w:t>
            </w:r>
          </w:p>
        </w:tc>
        <w:tc>
          <w:tcPr>
            <w:tcW w:w="850" w:type="dxa"/>
            <w:tcBorders>
              <w:top w:val="single" w:sz="4" w:space="0" w:color="auto"/>
              <w:left w:val="single" w:sz="12" w:space="0" w:color="auto"/>
              <w:bottom w:val="single" w:sz="4" w:space="0" w:color="auto"/>
              <w:right w:val="single" w:sz="12" w:space="0" w:color="auto"/>
            </w:tcBorders>
            <w:hideMark/>
          </w:tcPr>
          <w:p w:rsidR="00D51235" w:rsidRPr="00165005" w:rsidRDefault="00D51235" w:rsidP="00296897">
            <w:pPr>
              <w:jc w:val="center"/>
              <w:rPr>
                <w:rFonts w:ascii="Times New Roman" w:hAnsi="Times New Roman"/>
                <w:sz w:val="24"/>
                <w:szCs w:val="24"/>
                <w:lang w:val="uk-UA"/>
              </w:rPr>
            </w:pPr>
            <w:r w:rsidRPr="00165005">
              <w:rPr>
                <w:rFonts w:ascii="Times New Roman" w:hAnsi="Times New Roman"/>
                <w:sz w:val="24"/>
                <w:szCs w:val="24"/>
                <w:lang w:val="uk-UA"/>
              </w:rPr>
              <w:t>2</w:t>
            </w:r>
          </w:p>
        </w:tc>
        <w:tc>
          <w:tcPr>
            <w:tcW w:w="851" w:type="dxa"/>
            <w:tcBorders>
              <w:top w:val="single" w:sz="4" w:space="0" w:color="auto"/>
              <w:left w:val="single" w:sz="12" w:space="0" w:color="auto"/>
              <w:bottom w:val="single" w:sz="4" w:space="0" w:color="auto"/>
              <w:right w:val="single" w:sz="4" w:space="0" w:color="auto"/>
            </w:tcBorders>
            <w:hideMark/>
          </w:tcPr>
          <w:p w:rsidR="00D51235" w:rsidRPr="00165005" w:rsidRDefault="00D51235" w:rsidP="00296897">
            <w:pPr>
              <w:jc w:val="center"/>
              <w:rPr>
                <w:rFonts w:ascii="Times New Roman" w:hAnsi="Times New Roman"/>
                <w:sz w:val="24"/>
                <w:szCs w:val="24"/>
                <w:lang w:val="uk-UA"/>
              </w:rPr>
            </w:pPr>
            <w:r w:rsidRPr="00165005">
              <w:rPr>
                <w:rFonts w:ascii="Times New Roman" w:hAnsi="Times New Roman"/>
                <w:sz w:val="24"/>
                <w:szCs w:val="24"/>
                <w:lang w:val="uk-UA"/>
              </w:rPr>
              <w:t>2</w:t>
            </w:r>
          </w:p>
        </w:tc>
        <w:tc>
          <w:tcPr>
            <w:tcW w:w="1276" w:type="dxa"/>
            <w:tcBorders>
              <w:top w:val="single" w:sz="4" w:space="0" w:color="auto"/>
              <w:left w:val="single" w:sz="12" w:space="0" w:color="auto"/>
              <w:bottom w:val="single" w:sz="4" w:space="0" w:color="auto"/>
              <w:right w:val="single" w:sz="12" w:space="0" w:color="auto"/>
            </w:tcBorders>
            <w:hideMark/>
          </w:tcPr>
          <w:p w:rsidR="00D51235" w:rsidRPr="00165005" w:rsidRDefault="00D51235" w:rsidP="00296897">
            <w:pPr>
              <w:jc w:val="center"/>
              <w:rPr>
                <w:rFonts w:ascii="Times New Roman" w:hAnsi="Times New Roman"/>
                <w:b/>
                <w:sz w:val="24"/>
                <w:szCs w:val="24"/>
                <w:lang w:val="uk-UA"/>
              </w:rPr>
            </w:pPr>
            <w:r w:rsidRPr="00165005">
              <w:rPr>
                <w:rFonts w:ascii="Times New Roman" w:hAnsi="Times New Roman"/>
                <w:b/>
                <w:sz w:val="24"/>
                <w:szCs w:val="24"/>
                <w:lang w:val="uk-UA"/>
              </w:rPr>
              <w:t>6</w:t>
            </w:r>
          </w:p>
        </w:tc>
      </w:tr>
      <w:tr w:rsidR="00D51235" w:rsidTr="00296897">
        <w:trPr>
          <w:trHeight w:val="448"/>
        </w:trPr>
        <w:tc>
          <w:tcPr>
            <w:tcW w:w="851" w:type="dxa"/>
            <w:tcBorders>
              <w:top w:val="single" w:sz="4" w:space="0" w:color="auto"/>
              <w:left w:val="single" w:sz="12" w:space="0" w:color="auto"/>
              <w:bottom w:val="single" w:sz="4" w:space="0" w:color="auto"/>
              <w:right w:val="single" w:sz="12" w:space="0" w:color="auto"/>
            </w:tcBorders>
            <w:shd w:val="clear" w:color="auto" w:fill="FFFFFF" w:themeFill="background1"/>
          </w:tcPr>
          <w:p w:rsidR="00D51235" w:rsidRDefault="00D51235" w:rsidP="00D51235">
            <w:pPr>
              <w:pStyle w:val="a5"/>
              <w:widowControl/>
              <w:numPr>
                <w:ilvl w:val="0"/>
                <w:numId w:val="45"/>
              </w:numPr>
              <w:autoSpaceDE/>
              <w:autoSpaceDN/>
              <w:adjustRightInd/>
              <w:jc w:val="center"/>
              <w:rPr>
                <w:lang w:val="uk-UA"/>
              </w:rPr>
            </w:pPr>
          </w:p>
        </w:tc>
        <w:tc>
          <w:tcPr>
            <w:tcW w:w="2268" w:type="dxa"/>
            <w:tcBorders>
              <w:top w:val="single" w:sz="4" w:space="0" w:color="auto"/>
              <w:left w:val="single" w:sz="12" w:space="0" w:color="auto"/>
              <w:bottom w:val="single" w:sz="4" w:space="0" w:color="auto"/>
              <w:right w:val="single" w:sz="2" w:space="0" w:color="auto"/>
            </w:tcBorders>
            <w:shd w:val="clear" w:color="auto" w:fill="FFFFFF" w:themeFill="background1"/>
          </w:tcPr>
          <w:p w:rsidR="00D51235" w:rsidRDefault="00D51235" w:rsidP="00296897">
            <w:pPr>
              <w:rPr>
                <w:rFonts w:ascii="Times New Roman" w:hAnsi="Times New Roman"/>
                <w:sz w:val="20"/>
                <w:szCs w:val="20"/>
                <w:lang w:val="uk-UA"/>
              </w:rPr>
            </w:pPr>
            <w:r>
              <w:rPr>
                <w:rFonts w:ascii="Times New Roman" w:hAnsi="Times New Roman"/>
                <w:sz w:val="20"/>
                <w:szCs w:val="20"/>
                <w:lang w:val="uk-UA"/>
              </w:rPr>
              <w:t>Математична</w:t>
            </w:r>
          </w:p>
          <w:p w:rsidR="00D51235" w:rsidRDefault="00D51235" w:rsidP="00296897">
            <w:pPr>
              <w:rPr>
                <w:rFonts w:ascii="Times New Roman" w:hAnsi="Times New Roman"/>
                <w:sz w:val="20"/>
                <w:szCs w:val="20"/>
                <w:lang w:val="uk-UA"/>
              </w:rPr>
            </w:pPr>
          </w:p>
        </w:tc>
        <w:tc>
          <w:tcPr>
            <w:tcW w:w="2408" w:type="dxa"/>
            <w:tcBorders>
              <w:top w:val="single" w:sz="4" w:space="0" w:color="auto"/>
              <w:left w:val="single" w:sz="2" w:space="0" w:color="auto"/>
              <w:bottom w:val="single" w:sz="4" w:space="0" w:color="auto"/>
              <w:right w:val="single" w:sz="12" w:space="0" w:color="auto"/>
            </w:tcBorders>
            <w:shd w:val="clear" w:color="auto" w:fill="FFFFFF" w:themeFill="background1"/>
          </w:tcPr>
          <w:p w:rsidR="00D51235" w:rsidRDefault="00D51235" w:rsidP="00296897">
            <w:pPr>
              <w:rPr>
                <w:rFonts w:ascii="Times New Roman" w:hAnsi="Times New Roman"/>
                <w:sz w:val="20"/>
                <w:szCs w:val="20"/>
                <w:lang w:val="uk-UA"/>
              </w:rPr>
            </w:pPr>
            <w:r>
              <w:rPr>
                <w:rFonts w:ascii="Times New Roman" w:hAnsi="Times New Roman"/>
                <w:sz w:val="20"/>
                <w:szCs w:val="20"/>
                <w:lang w:val="uk-UA"/>
              </w:rPr>
              <w:t>Математика</w:t>
            </w:r>
          </w:p>
          <w:p w:rsidR="00D51235" w:rsidRDefault="00D51235" w:rsidP="00296897">
            <w:pPr>
              <w:rPr>
                <w:rFonts w:ascii="Times New Roman" w:hAnsi="Times New Roman"/>
                <w:sz w:val="20"/>
                <w:szCs w:val="20"/>
                <w:lang w:val="uk-UA"/>
              </w:rPr>
            </w:pPr>
          </w:p>
        </w:tc>
        <w:tc>
          <w:tcPr>
            <w:tcW w:w="852" w:type="dxa"/>
            <w:tcBorders>
              <w:top w:val="single" w:sz="4" w:space="0" w:color="auto"/>
              <w:left w:val="single" w:sz="12" w:space="0" w:color="auto"/>
              <w:bottom w:val="single" w:sz="4" w:space="0" w:color="auto"/>
              <w:right w:val="single" w:sz="12" w:space="0" w:color="auto"/>
            </w:tcBorders>
            <w:hideMark/>
          </w:tcPr>
          <w:p w:rsidR="00D51235" w:rsidRPr="00165005" w:rsidRDefault="00D51235" w:rsidP="00296897">
            <w:pPr>
              <w:jc w:val="center"/>
              <w:rPr>
                <w:rFonts w:ascii="Times New Roman" w:hAnsi="Times New Roman"/>
                <w:sz w:val="24"/>
                <w:szCs w:val="24"/>
                <w:lang w:val="en-US"/>
              </w:rPr>
            </w:pPr>
            <w:r w:rsidRPr="00165005">
              <w:rPr>
                <w:rFonts w:ascii="Times New Roman" w:hAnsi="Times New Roman"/>
                <w:sz w:val="24"/>
                <w:szCs w:val="24"/>
                <w:lang w:val="en-US"/>
              </w:rPr>
              <w:t>4</w:t>
            </w:r>
          </w:p>
        </w:tc>
        <w:tc>
          <w:tcPr>
            <w:tcW w:w="850" w:type="dxa"/>
            <w:tcBorders>
              <w:top w:val="single" w:sz="4" w:space="0" w:color="auto"/>
              <w:left w:val="single" w:sz="12" w:space="0" w:color="auto"/>
              <w:bottom w:val="single" w:sz="4" w:space="0" w:color="auto"/>
              <w:right w:val="single" w:sz="12" w:space="0" w:color="auto"/>
            </w:tcBorders>
            <w:hideMark/>
          </w:tcPr>
          <w:p w:rsidR="00D51235" w:rsidRPr="00165005" w:rsidRDefault="00D51235" w:rsidP="00296897">
            <w:pPr>
              <w:jc w:val="center"/>
              <w:rPr>
                <w:rFonts w:ascii="Times New Roman" w:hAnsi="Times New Roman"/>
                <w:sz w:val="24"/>
                <w:szCs w:val="24"/>
                <w:lang w:val="en-US"/>
              </w:rPr>
            </w:pPr>
            <w:r w:rsidRPr="00165005">
              <w:rPr>
                <w:rFonts w:ascii="Times New Roman" w:hAnsi="Times New Roman"/>
                <w:sz w:val="24"/>
                <w:szCs w:val="24"/>
                <w:lang w:val="en-US"/>
              </w:rPr>
              <w:t>4</w:t>
            </w:r>
          </w:p>
        </w:tc>
        <w:tc>
          <w:tcPr>
            <w:tcW w:w="851" w:type="dxa"/>
            <w:tcBorders>
              <w:top w:val="single" w:sz="4" w:space="0" w:color="auto"/>
              <w:left w:val="single" w:sz="12" w:space="0" w:color="auto"/>
              <w:bottom w:val="single" w:sz="4" w:space="0" w:color="auto"/>
              <w:right w:val="single" w:sz="4" w:space="0" w:color="auto"/>
            </w:tcBorders>
            <w:hideMark/>
          </w:tcPr>
          <w:p w:rsidR="00D51235" w:rsidRPr="00165005" w:rsidRDefault="00D51235" w:rsidP="00296897">
            <w:pPr>
              <w:jc w:val="center"/>
              <w:rPr>
                <w:rFonts w:ascii="Times New Roman" w:hAnsi="Times New Roman"/>
                <w:sz w:val="24"/>
                <w:szCs w:val="24"/>
                <w:lang w:val="en-US"/>
              </w:rPr>
            </w:pPr>
            <w:r w:rsidRPr="00165005">
              <w:rPr>
                <w:rFonts w:ascii="Times New Roman" w:hAnsi="Times New Roman"/>
                <w:sz w:val="24"/>
                <w:szCs w:val="24"/>
                <w:lang w:val="en-US"/>
              </w:rPr>
              <w:t>4</w:t>
            </w:r>
          </w:p>
        </w:tc>
        <w:tc>
          <w:tcPr>
            <w:tcW w:w="1276" w:type="dxa"/>
            <w:tcBorders>
              <w:top w:val="single" w:sz="4" w:space="0" w:color="auto"/>
              <w:left w:val="single" w:sz="12" w:space="0" w:color="auto"/>
              <w:bottom w:val="single" w:sz="4" w:space="0" w:color="auto"/>
              <w:right w:val="single" w:sz="12" w:space="0" w:color="auto"/>
            </w:tcBorders>
            <w:hideMark/>
          </w:tcPr>
          <w:p w:rsidR="00D51235" w:rsidRPr="00165005" w:rsidRDefault="00D51235" w:rsidP="00296897">
            <w:pPr>
              <w:jc w:val="center"/>
              <w:rPr>
                <w:rFonts w:ascii="Times New Roman" w:hAnsi="Times New Roman"/>
                <w:b/>
                <w:sz w:val="24"/>
                <w:szCs w:val="24"/>
                <w:lang w:val="uk-UA"/>
              </w:rPr>
            </w:pPr>
            <w:r w:rsidRPr="00165005">
              <w:rPr>
                <w:rFonts w:ascii="Times New Roman" w:hAnsi="Times New Roman"/>
                <w:b/>
                <w:sz w:val="24"/>
                <w:szCs w:val="24"/>
                <w:lang w:val="uk-UA"/>
              </w:rPr>
              <w:t>12</w:t>
            </w:r>
          </w:p>
        </w:tc>
      </w:tr>
      <w:tr w:rsidR="00D51235" w:rsidTr="00296897">
        <w:trPr>
          <w:trHeight w:val="516"/>
        </w:trPr>
        <w:tc>
          <w:tcPr>
            <w:tcW w:w="851" w:type="dxa"/>
            <w:tcBorders>
              <w:top w:val="single" w:sz="4" w:space="0" w:color="auto"/>
              <w:left w:val="single" w:sz="12" w:space="0" w:color="auto"/>
              <w:bottom w:val="single" w:sz="4" w:space="0" w:color="auto"/>
              <w:right w:val="single" w:sz="12" w:space="0" w:color="auto"/>
            </w:tcBorders>
            <w:shd w:val="clear" w:color="auto" w:fill="FFFFFF" w:themeFill="background1"/>
          </w:tcPr>
          <w:p w:rsidR="00D51235" w:rsidRDefault="00D51235" w:rsidP="00D51235">
            <w:pPr>
              <w:pStyle w:val="a5"/>
              <w:widowControl/>
              <w:numPr>
                <w:ilvl w:val="0"/>
                <w:numId w:val="45"/>
              </w:numPr>
              <w:autoSpaceDE/>
              <w:autoSpaceDN/>
              <w:adjustRightInd/>
              <w:jc w:val="center"/>
              <w:rPr>
                <w:lang w:val="uk-UA"/>
              </w:rPr>
            </w:pPr>
          </w:p>
        </w:tc>
        <w:tc>
          <w:tcPr>
            <w:tcW w:w="2268" w:type="dxa"/>
            <w:tcBorders>
              <w:top w:val="single" w:sz="4" w:space="0" w:color="auto"/>
              <w:left w:val="single" w:sz="12" w:space="0" w:color="auto"/>
              <w:bottom w:val="single" w:sz="4" w:space="0" w:color="auto"/>
              <w:right w:val="single" w:sz="2" w:space="0" w:color="auto"/>
            </w:tcBorders>
            <w:shd w:val="clear" w:color="auto" w:fill="FFFFFF" w:themeFill="background1"/>
            <w:hideMark/>
          </w:tcPr>
          <w:p w:rsidR="00D51235" w:rsidRDefault="00D51235" w:rsidP="00296897">
            <w:pPr>
              <w:rPr>
                <w:rFonts w:ascii="Times New Roman" w:hAnsi="Times New Roman"/>
                <w:sz w:val="20"/>
                <w:szCs w:val="20"/>
              </w:rPr>
            </w:pPr>
            <w:r>
              <w:rPr>
                <w:rFonts w:ascii="Times New Roman" w:hAnsi="Times New Roman"/>
                <w:sz w:val="20"/>
                <w:szCs w:val="20"/>
                <w:lang w:val="uk-UA"/>
              </w:rPr>
              <w:t xml:space="preserve"> Природнича, громадянська й історична, соціальна, здоров</w:t>
            </w:r>
            <w:r>
              <w:rPr>
                <w:rFonts w:ascii="Times New Roman" w:hAnsi="Times New Roman"/>
                <w:sz w:val="20"/>
                <w:szCs w:val="20"/>
              </w:rPr>
              <w:t>’</w:t>
            </w:r>
            <w:r>
              <w:rPr>
                <w:rFonts w:ascii="Times New Roman" w:hAnsi="Times New Roman"/>
                <w:sz w:val="20"/>
                <w:szCs w:val="20"/>
                <w:lang w:val="uk-UA"/>
              </w:rPr>
              <w:t>язбережувальна</w:t>
            </w:r>
          </w:p>
        </w:tc>
        <w:tc>
          <w:tcPr>
            <w:tcW w:w="2408" w:type="dxa"/>
            <w:tcBorders>
              <w:top w:val="single" w:sz="4" w:space="0" w:color="auto"/>
              <w:left w:val="single" w:sz="2" w:space="0" w:color="auto"/>
              <w:bottom w:val="single" w:sz="4" w:space="0" w:color="auto"/>
              <w:right w:val="single" w:sz="12" w:space="0" w:color="auto"/>
            </w:tcBorders>
            <w:shd w:val="clear" w:color="auto" w:fill="FFFFFF" w:themeFill="background1"/>
          </w:tcPr>
          <w:p w:rsidR="00D51235" w:rsidRDefault="00D51235" w:rsidP="00296897">
            <w:pPr>
              <w:rPr>
                <w:rFonts w:ascii="Times New Roman" w:hAnsi="Times New Roman"/>
                <w:b/>
                <w:sz w:val="20"/>
                <w:szCs w:val="20"/>
                <w:lang w:val="uk-UA"/>
              </w:rPr>
            </w:pPr>
            <w:r>
              <w:rPr>
                <w:rFonts w:ascii="Times New Roman" w:hAnsi="Times New Roman"/>
                <w:sz w:val="20"/>
                <w:szCs w:val="20"/>
                <w:lang w:val="uk-UA"/>
              </w:rPr>
              <w:t>Я досліджую світ</w:t>
            </w:r>
          </w:p>
          <w:p w:rsidR="00D51235" w:rsidRDefault="00D51235" w:rsidP="00296897">
            <w:pPr>
              <w:rPr>
                <w:rFonts w:ascii="Times New Roman" w:hAnsi="Times New Roman"/>
                <w:sz w:val="20"/>
                <w:szCs w:val="20"/>
                <w:lang w:val="uk-UA"/>
              </w:rPr>
            </w:pPr>
          </w:p>
        </w:tc>
        <w:tc>
          <w:tcPr>
            <w:tcW w:w="852" w:type="dxa"/>
            <w:tcBorders>
              <w:top w:val="single" w:sz="4" w:space="0" w:color="auto"/>
              <w:left w:val="single" w:sz="12" w:space="0" w:color="auto"/>
              <w:bottom w:val="single" w:sz="4" w:space="0" w:color="auto"/>
              <w:right w:val="single" w:sz="12" w:space="0" w:color="auto"/>
            </w:tcBorders>
            <w:hideMark/>
          </w:tcPr>
          <w:p w:rsidR="00D51235" w:rsidRPr="00165005" w:rsidRDefault="00D51235" w:rsidP="00296897">
            <w:pPr>
              <w:jc w:val="center"/>
              <w:rPr>
                <w:rFonts w:ascii="Times New Roman" w:hAnsi="Times New Roman"/>
                <w:sz w:val="24"/>
                <w:szCs w:val="24"/>
                <w:lang w:val="uk-UA"/>
              </w:rPr>
            </w:pPr>
            <w:r w:rsidRPr="00165005">
              <w:rPr>
                <w:rFonts w:ascii="Times New Roman" w:hAnsi="Times New Roman"/>
                <w:sz w:val="24"/>
                <w:szCs w:val="24"/>
                <w:lang w:val="uk-UA"/>
              </w:rPr>
              <w:t>3</w:t>
            </w:r>
          </w:p>
        </w:tc>
        <w:tc>
          <w:tcPr>
            <w:tcW w:w="850" w:type="dxa"/>
            <w:tcBorders>
              <w:top w:val="single" w:sz="4" w:space="0" w:color="auto"/>
              <w:left w:val="single" w:sz="12" w:space="0" w:color="auto"/>
              <w:bottom w:val="single" w:sz="4" w:space="0" w:color="auto"/>
              <w:right w:val="single" w:sz="12" w:space="0" w:color="auto"/>
            </w:tcBorders>
            <w:hideMark/>
          </w:tcPr>
          <w:p w:rsidR="00D51235" w:rsidRPr="00165005" w:rsidRDefault="00D51235" w:rsidP="00296897">
            <w:pPr>
              <w:jc w:val="center"/>
              <w:rPr>
                <w:rFonts w:ascii="Times New Roman" w:hAnsi="Times New Roman"/>
                <w:sz w:val="24"/>
                <w:szCs w:val="24"/>
                <w:lang w:val="uk-UA"/>
              </w:rPr>
            </w:pPr>
            <w:r w:rsidRPr="00165005">
              <w:rPr>
                <w:rFonts w:ascii="Times New Roman" w:hAnsi="Times New Roman"/>
                <w:sz w:val="24"/>
                <w:szCs w:val="24"/>
                <w:lang w:val="uk-UA"/>
              </w:rPr>
              <w:t>3</w:t>
            </w:r>
          </w:p>
        </w:tc>
        <w:tc>
          <w:tcPr>
            <w:tcW w:w="851" w:type="dxa"/>
            <w:tcBorders>
              <w:top w:val="single" w:sz="4" w:space="0" w:color="auto"/>
              <w:left w:val="single" w:sz="12" w:space="0" w:color="auto"/>
              <w:bottom w:val="single" w:sz="4" w:space="0" w:color="auto"/>
              <w:right w:val="single" w:sz="4" w:space="0" w:color="auto"/>
            </w:tcBorders>
            <w:hideMark/>
          </w:tcPr>
          <w:p w:rsidR="00D51235" w:rsidRPr="00165005" w:rsidRDefault="00D51235" w:rsidP="00296897">
            <w:pPr>
              <w:jc w:val="center"/>
              <w:rPr>
                <w:rFonts w:ascii="Times New Roman" w:hAnsi="Times New Roman"/>
                <w:sz w:val="24"/>
                <w:szCs w:val="24"/>
                <w:lang w:val="uk-UA"/>
              </w:rPr>
            </w:pPr>
            <w:r w:rsidRPr="00165005">
              <w:rPr>
                <w:rFonts w:ascii="Times New Roman" w:hAnsi="Times New Roman"/>
                <w:sz w:val="24"/>
                <w:szCs w:val="24"/>
                <w:lang w:val="uk-UA"/>
              </w:rPr>
              <w:t>3</w:t>
            </w:r>
          </w:p>
        </w:tc>
        <w:tc>
          <w:tcPr>
            <w:tcW w:w="1276" w:type="dxa"/>
            <w:tcBorders>
              <w:top w:val="single" w:sz="4" w:space="0" w:color="auto"/>
              <w:left w:val="single" w:sz="12" w:space="0" w:color="auto"/>
              <w:bottom w:val="single" w:sz="4" w:space="0" w:color="auto"/>
              <w:right w:val="single" w:sz="12" w:space="0" w:color="auto"/>
            </w:tcBorders>
            <w:hideMark/>
          </w:tcPr>
          <w:p w:rsidR="00D51235" w:rsidRPr="00165005" w:rsidRDefault="00D51235" w:rsidP="00296897">
            <w:pPr>
              <w:jc w:val="center"/>
              <w:rPr>
                <w:rFonts w:ascii="Times New Roman" w:hAnsi="Times New Roman"/>
                <w:b/>
                <w:sz w:val="24"/>
                <w:szCs w:val="24"/>
                <w:lang w:val="uk-UA"/>
              </w:rPr>
            </w:pPr>
            <w:r w:rsidRPr="00165005">
              <w:rPr>
                <w:rFonts w:ascii="Times New Roman" w:hAnsi="Times New Roman"/>
                <w:b/>
                <w:sz w:val="24"/>
                <w:szCs w:val="24"/>
                <w:lang w:val="uk-UA"/>
              </w:rPr>
              <w:t>9</w:t>
            </w:r>
          </w:p>
        </w:tc>
      </w:tr>
      <w:tr w:rsidR="00D51235" w:rsidTr="00296897">
        <w:trPr>
          <w:trHeight w:val="448"/>
        </w:trPr>
        <w:tc>
          <w:tcPr>
            <w:tcW w:w="851" w:type="dxa"/>
            <w:tcBorders>
              <w:top w:val="single" w:sz="4" w:space="0" w:color="auto"/>
              <w:left w:val="single" w:sz="12" w:space="0" w:color="auto"/>
              <w:bottom w:val="single" w:sz="4" w:space="0" w:color="auto"/>
              <w:right w:val="single" w:sz="12" w:space="0" w:color="auto"/>
            </w:tcBorders>
            <w:shd w:val="clear" w:color="auto" w:fill="FFFFFF" w:themeFill="background1"/>
          </w:tcPr>
          <w:p w:rsidR="00D51235" w:rsidRDefault="00D51235" w:rsidP="00D51235">
            <w:pPr>
              <w:pStyle w:val="a5"/>
              <w:widowControl/>
              <w:numPr>
                <w:ilvl w:val="0"/>
                <w:numId w:val="45"/>
              </w:numPr>
              <w:autoSpaceDE/>
              <w:autoSpaceDN/>
              <w:adjustRightInd/>
              <w:jc w:val="center"/>
              <w:rPr>
                <w:lang w:val="uk-UA"/>
              </w:rPr>
            </w:pPr>
          </w:p>
        </w:tc>
        <w:tc>
          <w:tcPr>
            <w:tcW w:w="2268" w:type="dxa"/>
            <w:tcBorders>
              <w:top w:val="single" w:sz="4" w:space="0" w:color="auto"/>
              <w:left w:val="single" w:sz="12" w:space="0" w:color="auto"/>
              <w:bottom w:val="single" w:sz="4" w:space="0" w:color="auto"/>
              <w:right w:val="single" w:sz="2" w:space="0" w:color="auto"/>
            </w:tcBorders>
            <w:shd w:val="clear" w:color="auto" w:fill="FFFFFF" w:themeFill="background1"/>
          </w:tcPr>
          <w:p w:rsidR="00D51235" w:rsidRDefault="00D51235" w:rsidP="00296897">
            <w:pPr>
              <w:rPr>
                <w:rFonts w:ascii="Times New Roman" w:hAnsi="Times New Roman"/>
                <w:sz w:val="20"/>
                <w:szCs w:val="20"/>
                <w:lang w:val="uk-UA"/>
              </w:rPr>
            </w:pPr>
            <w:r>
              <w:rPr>
                <w:rFonts w:ascii="Times New Roman" w:hAnsi="Times New Roman"/>
                <w:sz w:val="20"/>
                <w:szCs w:val="20"/>
                <w:lang w:val="uk-UA"/>
              </w:rPr>
              <w:t>Технологічна</w:t>
            </w:r>
          </w:p>
          <w:p w:rsidR="00D51235" w:rsidRDefault="00D51235" w:rsidP="00296897">
            <w:pPr>
              <w:rPr>
                <w:rFonts w:ascii="Times New Roman" w:hAnsi="Times New Roman"/>
                <w:sz w:val="20"/>
                <w:szCs w:val="20"/>
                <w:lang w:val="uk-UA"/>
              </w:rPr>
            </w:pPr>
          </w:p>
        </w:tc>
        <w:tc>
          <w:tcPr>
            <w:tcW w:w="2408" w:type="dxa"/>
            <w:tcBorders>
              <w:top w:val="single" w:sz="4" w:space="0" w:color="auto"/>
              <w:left w:val="single" w:sz="2" w:space="0" w:color="auto"/>
              <w:bottom w:val="single" w:sz="4" w:space="0" w:color="auto"/>
              <w:right w:val="single" w:sz="12" w:space="0" w:color="auto"/>
            </w:tcBorders>
            <w:shd w:val="clear" w:color="auto" w:fill="FFFFFF" w:themeFill="background1"/>
          </w:tcPr>
          <w:p w:rsidR="00D51235" w:rsidRDefault="00D51235" w:rsidP="00296897">
            <w:pPr>
              <w:rPr>
                <w:rFonts w:ascii="Times New Roman" w:hAnsi="Times New Roman"/>
                <w:sz w:val="20"/>
                <w:szCs w:val="20"/>
                <w:lang w:val="uk-UA"/>
              </w:rPr>
            </w:pPr>
            <w:r>
              <w:rPr>
                <w:rFonts w:ascii="Times New Roman" w:hAnsi="Times New Roman"/>
                <w:sz w:val="20"/>
                <w:szCs w:val="20"/>
                <w:lang w:val="uk-UA"/>
              </w:rPr>
              <w:t>Трудове навчання</w:t>
            </w:r>
          </w:p>
          <w:p w:rsidR="00D51235" w:rsidRDefault="00D51235" w:rsidP="00296897">
            <w:pPr>
              <w:rPr>
                <w:rFonts w:ascii="Times New Roman" w:hAnsi="Times New Roman"/>
                <w:sz w:val="20"/>
                <w:szCs w:val="20"/>
                <w:lang w:val="uk-UA"/>
              </w:rPr>
            </w:pPr>
          </w:p>
        </w:tc>
        <w:tc>
          <w:tcPr>
            <w:tcW w:w="852" w:type="dxa"/>
            <w:tcBorders>
              <w:top w:val="single" w:sz="4" w:space="0" w:color="auto"/>
              <w:left w:val="single" w:sz="12" w:space="0" w:color="auto"/>
              <w:bottom w:val="single" w:sz="4" w:space="0" w:color="auto"/>
              <w:right w:val="single" w:sz="12" w:space="0" w:color="auto"/>
            </w:tcBorders>
            <w:hideMark/>
          </w:tcPr>
          <w:p w:rsidR="00D51235" w:rsidRPr="00165005" w:rsidRDefault="00D51235" w:rsidP="00296897">
            <w:pPr>
              <w:jc w:val="center"/>
              <w:rPr>
                <w:rFonts w:ascii="Times New Roman" w:hAnsi="Times New Roman"/>
                <w:sz w:val="24"/>
                <w:szCs w:val="24"/>
                <w:lang w:val="uk-UA"/>
              </w:rPr>
            </w:pPr>
            <w:r w:rsidRPr="00165005">
              <w:rPr>
                <w:rFonts w:ascii="Times New Roman" w:hAnsi="Times New Roman"/>
                <w:sz w:val="24"/>
                <w:szCs w:val="24"/>
                <w:lang w:val="uk-UA"/>
              </w:rPr>
              <w:t>1</w:t>
            </w:r>
          </w:p>
        </w:tc>
        <w:tc>
          <w:tcPr>
            <w:tcW w:w="850" w:type="dxa"/>
            <w:tcBorders>
              <w:top w:val="single" w:sz="4" w:space="0" w:color="auto"/>
              <w:left w:val="single" w:sz="12" w:space="0" w:color="auto"/>
              <w:bottom w:val="single" w:sz="4" w:space="0" w:color="auto"/>
              <w:right w:val="single" w:sz="12" w:space="0" w:color="auto"/>
            </w:tcBorders>
            <w:hideMark/>
          </w:tcPr>
          <w:p w:rsidR="00D51235" w:rsidRPr="00165005" w:rsidRDefault="00D51235" w:rsidP="00296897">
            <w:pPr>
              <w:jc w:val="center"/>
              <w:rPr>
                <w:rFonts w:ascii="Times New Roman" w:hAnsi="Times New Roman"/>
                <w:sz w:val="24"/>
                <w:szCs w:val="24"/>
                <w:lang w:val="uk-UA"/>
              </w:rPr>
            </w:pPr>
            <w:r w:rsidRPr="00165005">
              <w:rPr>
                <w:rFonts w:ascii="Times New Roman" w:hAnsi="Times New Roman"/>
                <w:sz w:val="24"/>
                <w:szCs w:val="24"/>
                <w:lang w:val="uk-UA"/>
              </w:rPr>
              <w:t>1</w:t>
            </w:r>
          </w:p>
        </w:tc>
        <w:tc>
          <w:tcPr>
            <w:tcW w:w="851" w:type="dxa"/>
            <w:tcBorders>
              <w:top w:val="single" w:sz="4" w:space="0" w:color="auto"/>
              <w:left w:val="single" w:sz="12" w:space="0" w:color="auto"/>
              <w:bottom w:val="single" w:sz="4" w:space="0" w:color="auto"/>
              <w:right w:val="single" w:sz="4" w:space="0" w:color="auto"/>
            </w:tcBorders>
            <w:hideMark/>
          </w:tcPr>
          <w:p w:rsidR="00D51235" w:rsidRPr="00165005" w:rsidRDefault="00D51235" w:rsidP="00296897">
            <w:pPr>
              <w:jc w:val="center"/>
              <w:rPr>
                <w:rFonts w:ascii="Times New Roman" w:hAnsi="Times New Roman"/>
                <w:sz w:val="24"/>
                <w:szCs w:val="24"/>
                <w:lang w:val="uk-UA"/>
              </w:rPr>
            </w:pPr>
            <w:r w:rsidRPr="00165005">
              <w:rPr>
                <w:rFonts w:ascii="Times New Roman" w:hAnsi="Times New Roman"/>
                <w:sz w:val="24"/>
                <w:szCs w:val="24"/>
                <w:lang w:val="uk-UA"/>
              </w:rPr>
              <w:t>1</w:t>
            </w:r>
          </w:p>
        </w:tc>
        <w:tc>
          <w:tcPr>
            <w:tcW w:w="1276" w:type="dxa"/>
            <w:tcBorders>
              <w:top w:val="single" w:sz="4" w:space="0" w:color="auto"/>
              <w:left w:val="single" w:sz="12" w:space="0" w:color="auto"/>
              <w:bottom w:val="single" w:sz="4" w:space="0" w:color="auto"/>
              <w:right w:val="single" w:sz="12" w:space="0" w:color="auto"/>
            </w:tcBorders>
            <w:hideMark/>
          </w:tcPr>
          <w:p w:rsidR="00D51235" w:rsidRPr="00165005" w:rsidRDefault="00D51235" w:rsidP="00296897">
            <w:pPr>
              <w:jc w:val="center"/>
              <w:rPr>
                <w:rFonts w:ascii="Times New Roman" w:hAnsi="Times New Roman"/>
                <w:b/>
                <w:sz w:val="24"/>
                <w:szCs w:val="24"/>
                <w:lang w:val="uk-UA"/>
              </w:rPr>
            </w:pPr>
            <w:r w:rsidRPr="00165005">
              <w:rPr>
                <w:rFonts w:ascii="Times New Roman" w:hAnsi="Times New Roman"/>
                <w:b/>
                <w:sz w:val="24"/>
                <w:szCs w:val="24"/>
                <w:lang w:val="uk-UA"/>
              </w:rPr>
              <w:t>3</w:t>
            </w:r>
          </w:p>
        </w:tc>
      </w:tr>
      <w:tr w:rsidR="00D51235" w:rsidTr="00296897">
        <w:trPr>
          <w:trHeight w:val="448"/>
        </w:trPr>
        <w:tc>
          <w:tcPr>
            <w:tcW w:w="851" w:type="dxa"/>
            <w:tcBorders>
              <w:top w:val="single" w:sz="4" w:space="0" w:color="auto"/>
              <w:left w:val="single" w:sz="12" w:space="0" w:color="auto"/>
              <w:bottom w:val="single" w:sz="4" w:space="0" w:color="auto"/>
              <w:right w:val="single" w:sz="12" w:space="0" w:color="auto"/>
            </w:tcBorders>
            <w:shd w:val="clear" w:color="auto" w:fill="FFFFFF" w:themeFill="background1"/>
          </w:tcPr>
          <w:p w:rsidR="00D51235" w:rsidRDefault="00D51235" w:rsidP="00D51235">
            <w:pPr>
              <w:pStyle w:val="a5"/>
              <w:widowControl/>
              <w:numPr>
                <w:ilvl w:val="0"/>
                <w:numId w:val="45"/>
              </w:numPr>
              <w:autoSpaceDE/>
              <w:autoSpaceDN/>
              <w:adjustRightInd/>
              <w:jc w:val="center"/>
              <w:rPr>
                <w:lang w:val="uk-UA"/>
              </w:rPr>
            </w:pPr>
          </w:p>
        </w:tc>
        <w:tc>
          <w:tcPr>
            <w:tcW w:w="2268" w:type="dxa"/>
            <w:tcBorders>
              <w:top w:val="single" w:sz="4" w:space="0" w:color="auto"/>
              <w:left w:val="single" w:sz="12" w:space="0" w:color="auto"/>
              <w:bottom w:val="single" w:sz="4" w:space="0" w:color="auto"/>
              <w:right w:val="single" w:sz="2" w:space="0" w:color="auto"/>
            </w:tcBorders>
            <w:shd w:val="clear" w:color="auto" w:fill="FFFFFF" w:themeFill="background1"/>
            <w:hideMark/>
          </w:tcPr>
          <w:p w:rsidR="00D51235" w:rsidRDefault="00D51235" w:rsidP="00296897">
            <w:pPr>
              <w:rPr>
                <w:rFonts w:ascii="Times New Roman" w:hAnsi="Times New Roman"/>
                <w:sz w:val="20"/>
                <w:szCs w:val="20"/>
                <w:lang w:val="uk-UA"/>
              </w:rPr>
            </w:pPr>
            <w:r>
              <w:rPr>
                <w:rFonts w:ascii="Times New Roman" w:hAnsi="Times New Roman"/>
                <w:sz w:val="20"/>
                <w:szCs w:val="20"/>
                <w:lang w:val="uk-UA"/>
              </w:rPr>
              <w:t>Інформатична</w:t>
            </w:r>
          </w:p>
        </w:tc>
        <w:tc>
          <w:tcPr>
            <w:tcW w:w="2408" w:type="dxa"/>
            <w:tcBorders>
              <w:top w:val="single" w:sz="4" w:space="0" w:color="auto"/>
              <w:left w:val="single" w:sz="2" w:space="0" w:color="auto"/>
              <w:bottom w:val="single" w:sz="4" w:space="0" w:color="auto"/>
              <w:right w:val="single" w:sz="12" w:space="0" w:color="auto"/>
            </w:tcBorders>
            <w:shd w:val="clear" w:color="auto" w:fill="FFFFFF" w:themeFill="background1"/>
            <w:hideMark/>
          </w:tcPr>
          <w:p w:rsidR="00D51235" w:rsidRDefault="00D51235" w:rsidP="00296897">
            <w:pPr>
              <w:rPr>
                <w:rFonts w:ascii="Times New Roman" w:hAnsi="Times New Roman"/>
                <w:sz w:val="20"/>
                <w:szCs w:val="20"/>
                <w:lang w:val="uk-UA"/>
              </w:rPr>
            </w:pPr>
            <w:r>
              <w:rPr>
                <w:rFonts w:ascii="Times New Roman" w:hAnsi="Times New Roman"/>
                <w:sz w:val="20"/>
                <w:szCs w:val="20"/>
                <w:lang w:val="uk-UA"/>
              </w:rPr>
              <w:t>Інорматика</w:t>
            </w:r>
          </w:p>
        </w:tc>
        <w:tc>
          <w:tcPr>
            <w:tcW w:w="852" w:type="dxa"/>
            <w:tcBorders>
              <w:top w:val="single" w:sz="4" w:space="0" w:color="auto"/>
              <w:left w:val="single" w:sz="12" w:space="0" w:color="auto"/>
              <w:bottom w:val="single" w:sz="4" w:space="0" w:color="auto"/>
              <w:right w:val="single" w:sz="12" w:space="0" w:color="auto"/>
            </w:tcBorders>
            <w:hideMark/>
          </w:tcPr>
          <w:p w:rsidR="00D51235" w:rsidRPr="00165005" w:rsidRDefault="00D51235" w:rsidP="00296897">
            <w:pPr>
              <w:jc w:val="center"/>
              <w:rPr>
                <w:sz w:val="24"/>
                <w:szCs w:val="24"/>
              </w:rPr>
            </w:pPr>
            <w:r w:rsidRPr="00165005">
              <w:rPr>
                <w:rFonts w:ascii="Times New Roman" w:hAnsi="Times New Roman"/>
                <w:sz w:val="24"/>
                <w:szCs w:val="24"/>
                <w:lang w:val="uk-UA"/>
              </w:rPr>
              <w:t>-</w:t>
            </w:r>
          </w:p>
        </w:tc>
        <w:tc>
          <w:tcPr>
            <w:tcW w:w="850" w:type="dxa"/>
            <w:tcBorders>
              <w:top w:val="single" w:sz="4" w:space="0" w:color="auto"/>
              <w:left w:val="single" w:sz="12" w:space="0" w:color="auto"/>
              <w:bottom w:val="single" w:sz="4" w:space="0" w:color="auto"/>
              <w:right w:val="single" w:sz="12" w:space="0" w:color="auto"/>
            </w:tcBorders>
            <w:hideMark/>
          </w:tcPr>
          <w:p w:rsidR="00D51235" w:rsidRPr="00165005" w:rsidRDefault="00D51235" w:rsidP="00296897">
            <w:pPr>
              <w:jc w:val="center"/>
              <w:rPr>
                <w:sz w:val="24"/>
                <w:szCs w:val="24"/>
              </w:rPr>
            </w:pPr>
            <w:r w:rsidRPr="00165005">
              <w:rPr>
                <w:rFonts w:ascii="Times New Roman" w:hAnsi="Times New Roman"/>
                <w:sz w:val="24"/>
                <w:szCs w:val="24"/>
                <w:lang w:val="uk-UA"/>
              </w:rPr>
              <w:t>-</w:t>
            </w:r>
          </w:p>
        </w:tc>
        <w:tc>
          <w:tcPr>
            <w:tcW w:w="851" w:type="dxa"/>
            <w:tcBorders>
              <w:top w:val="single" w:sz="4" w:space="0" w:color="auto"/>
              <w:left w:val="single" w:sz="12" w:space="0" w:color="auto"/>
              <w:bottom w:val="single" w:sz="4" w:space="0" w:color="auto"/>
              <w:right w:val="single" w:sz="4" w:space="0" w:color="auto"/>
            </w:tcBorders>
            <w:hideMark/>
          </w:tcPr>
          <w:p w:rsidR="00D51235" w:rsidRPr="00165005" w:rsidRDefault="00D51235" w:rsidP="00296897">
            <w:pPr>
              <w:jc w:val="center"/>
              <w:rPr>
                <w:sz w:val="24"/>
                <w:szCs w:val="24"/>
              </w:rPr>
            </w:pPr>
            <w:r w:rsidRPr="00165005">
              <w:rPr>
                <w:rFonts w:ascii="Times New Roman" w:hAnsi="Times New Roman"/>
                <w:sz w:val="24"/>
                <w:szCs w:val="24"/>
                <w:lang w:val="uk-UA"/>
              </w:rPr>
              <w:t>-</w:t>
            </w:r>
          </w:p>
        </w:tc>
        <w:tc>
          <w:tcPr>
            <w:tcW w:w="1276" w:type="dxa"/>
            <w:tcBorders>
              <w:top w:val="single" w:sz="4" w:space="0" w:color="auto"/>
              <w:left w:val="single" w:sz="12" w:space="0" w:color="auto"/>
              <w:bottom w:val="single" w:sz="4" w:space="0" w:color="auto"/>
              <w:right w:val="single" w:sz="12" w:space="0" w:color="auto"/>
            </w:tcBorders>
            <w:hideMark/>
          </w:tcPr>
          <w:p w:rsidR="00D51235" w:rsidRPr="00165005" w:rsidRDefault="00D51235" w:rsidP="00296897">
            <w:pPr>
              <w:jc w:val="center"/>
              <w:rPr>
                <w:rFonts w:ascii="Times New Roman" w:hAnsi="Times New Roman"/>
                <w:b/>
                <w:sz w:val="24"/>
                <w:szCs w:val="24"/>
                <w:lang w:val="uk-UA"/>
              </w:rPr>
            </w:pPr>
            <w:r w:rsidRPr="00165005">
              <w:rPr>
                <w:rFonts w:ascii="Times New Roman" w:hAnsi="Times New Roman"/>
                <w:b/>
                <w:sz w:val="24"/>
                <w:szCs w:val="24"/>
                <w:lang w:val="uk-UA"/>
              </w:rPr>
              <w:t>-</w:t>
            </w:r>
          </w:p>
        </w:tc>
      </w:tr>
      <w:tr w:rsidR="00D51235" w:rsidTr="00296897">
        <w:trPr>
          <w:trHeight w:val="463"/>
        </w:trPr>
        <w:tc>
          <w:tcPr>
            <w:tcW w:w="851" w:type="dxa"/>
            <w:tcBorders>
              <w:top w:val="single" w:sz="4" w:space="0" w:color="auto"/>
              <w:left w:val="single" w:sz="12" w:space="0" w:color="auto"/>
              <w:bottom w:val="single" w:sz="4" w:space="0" w:color="auto"/>
              <w:right w:val="single" w:sz="12" w:space="0" w:color="auto"/>
            </w:tcBorders>
            <w:shd w:val="clear" w:color="auto" w:fill="FFFFFF" w:themeFill="background1"/>
          </w:tcPr>
          <w:p w:rsidR="00D51235" w:rsidRDefault="00D51235" w:rsidP="00D51235">
            <w:pPr>
              <w:pStyle w:val="a5"/>
              <w:widowControl/>
              <w:numPr>
                <w:ilvl w:val="0"/>
                <w:numId w:val="45"/>
              </w:numPr>
              <w:autoSpaceDE/>
              <w:autoSpaceDN/>
              <w:adjustRightInd/>
              <w:jc w:val="center"/>
              <w:rPr>
                <w:lang w:val="uk-UA"/>
              </w:rPr>
            </w:pPr>
          </w:p>
        </w:tc>
        <w:tc>
          <w:tcPr>
            <w:tcW w:w="2268" w:type="dxa"/>
            <w:tcBorders>
              <w:top w:val="single" w:sz="4" w:space="0" w:color="auto"/>
              <w:left w:val="single" w:sz="12" w:space="0" w:color="auto"/>
              <w:bottom w:val="single" w:sz="4" w:space="0" w:color="auto"/>
              <w:right w:val="single" w:sz="2" w:space="0" w:color="auto"/>
            </w:tcBorders>
            <w:shd w:val="clear" w:color="auto" w:fill="FFFFFF" w:themeFill="background1"/>
            <w:hideMark/>
          </w:tcPr>
          <w:p w:rsidR="00D51235" w:rsidRDefault="00D51235" w:rsidP="00296897">
            <w:pPr>
              <w:rPr>
                <w:rFonts w:ascii="Times New Roman" w:hAnsi="Times New Roman"/>
                <w:sz w:val="20"/>
                <w:szCs w:val="20"/>
                <w:lang w:val="uk-UA"/>
              </w:rPr>
            </w:pPr>
            <w:r>
              <w:rPr>
                <w:rFonts w:ascii="Times New Roman" w:hAnsi="Times New Roman"/>
                <w:sz w:val="20"/>
                <w:szCs w:val="20"/>
                <w:lang w:val="uk-UA"/>
              </w:rPr>
              <w:t>Мистецька</w:t>
            </w:r>
          </w:p>
        </w:tc>
        <w:tc>
          <w:tcPr>
            <w:tcW w:w="2408" w:type="dxa"/>
            <w:tcBorders>
              <w:top w:val="single" w:sz="4" w:space="0" w:color="auto"/>
              <w:left w:val="single" w:sz="2" w:space="0" w:color="auto"/>
              <w:bottom w:val="single" w:sz="4" w:space="0" w:color="auto"/>
              <w:right w:val="single" w:sz="12" w:space="0" w:color="auto"/>
            </w:tcBorders>
            <w:shd w:val="clear" w:color="auto" w:fill="FFFFFF" w:themeFill="background1"/>
            <w:hideMark/>
          </w:tcPr>
          <w:p w:rsidR="00D51235" w:rsidRDefault="00D51235" w:rsidP="00296897">
            <w:pPr>
              <w:rPr>
                <w:rFonts w:ascii="Times New Roman" w:hAnsi="Times New Roman"/>
                <w:sz w:val="20"/>
                <w:szCs w:val="20"/>
                <w:lang w:val="uk-UA"/>
              </w:rPr>
            </w:pPr>
            <w:r>
              <w:rPr>
                <w:rFonts w:ascii="Times New Roman" w:hAnsi="Times New Roman"/>
                <w:sz w:val="20"/>
                <w:szCs w:val="20"/>
                <w:lang w:val="uk-UA"/>
              </w:rPr>
              <w:t>Музичне мистецтво</w:t>
            </w:r>
          </w:p>
          <w:p w:rsidR="00D51235" w:rsidRDefault="00D51235" w:rsidP="00296897">
            <w:pPr>
              <w:rPr>
                <w:rFonts w:ascii="Times New Roman" w:hAnsi="Times New Roman"/>
                <w:sz w:val="20"/>
                <w:szCs w:val="20"/>
                <w:lang w:val="uk-UA"/>
              </w:rPr>
            </w:pPr>
            <w:r>
              <w:rPr>
                <w:rFonts w:ascii="Times New Roman" w:hAnsi="Times New Roman"/>
                <w:sz w:val="20"/>
                <w:szCs w:val="20"/>
                <w:lang w:val="uk-UA"/>
              </w:rPr>
              <w:t>Образотворче мистецтво</w:t>
            </w:r>
          </w:p>
        </w:tc>
        <w:tc>
          <w:tcPr>
            <w:tcW w:w="852" w:type="dxa"/>
            <w:tcBorders>
              <w:top w:val="single" w:sz="4" w:space="0" w:color="auto"/>
              <w:left w:val="single" w:sz="12" w:space="0" w:color="auto"/>
              <w:bottom w:val="single" w:sz="4" w:space="0" w:color="auto"/>
              <w:right w:val="single" w:sz="12" w:space="0" w:color="auto"/>
            </w:tcBorders>
            <w:hideMark/>
          </w:tcPr>
          <w:p w:rsidR="00D51235" w:rsidRPr="00165005" w:rsidRDefault="00D51235" w:rsidP="00296897">
            <w:pPr>
              <w:jc w:val="center"/>
              <w:rPr>
                <w:rFonts w:ascii="Times New Roman" w:hAnsi="Times New Roman"/>
                <w:sz w:val="24"/>
                <w:szCs w:val="24"/>
                <w:lang w:val="uk-UA"/>
              </w:rPr>
            </w:pPr>
            <w:r w:rsidRPr="00165005">
              <w:rPr>
                <w:rFonts w:ascii="Times New Roman" w:hAnsi="Times New Roman"/>
                <w:sz w:val="24"/>
                <w:szCs w:val="24"/>
                <w:lang w:val="uk-UA"/>
              </w:rPr>
              <w:t>2</w:t>
            </w:r>
          </w:p>
        </w:tc>
        <w:tc>
          <w:tcPr>
            <w:tcW w:w="850" w:type="dxa"/>
            <w:tcBorders>
              <w:top w:val="single" w:sz="4" w:space="0" w:color="auto"/>
              <w:left w:val="single" w:sz="12" w:space="0" w:color="auto"/>
              <w:bottom w:val="single" w:sz="4" w:space="0" w:color="auto"/>
              <w:right w:val="single" w:sz="12" w:space="0" w:color="auto"/>
            </w:tcBorders>
            <w:hideMark/>
          </w:tcPr>
          <w:p w:rsidR="00D51235" w:rsidRPr="00165005" w:rsidRDefault="00D51235" w:rsidP="00296897">
            <w:pPr>
              <w:jc w:val="center"/>
              <w:rPr>
                <w:rFonts w:ascii="Times New Roman" w:hAnsi="Times New Roman"/>
                <w:sz w:val="24"/>
                <w:szCs w:val="24"/>
                <w:lang w:val="uk-UA"/>
              </w:rPr>
            </w:pPr>
            <w:r w:rsidRPr="00165005">
              <w:rPr>
                <w:rFonts w:ascii="Times New Roman" w:hAnsi="Times New Roman"/>
                <w:sz w:val="24"/>
                <w:szCs w:val="24"/>
                <w:lang w:val="uk-UA"/>
              </w:rPr>
              <w:t>2</w:t>
            </w:r>
          </w:p>
        </w:tc>
        <w:tc>
          <w:tcPr>
            <w:tcW w:w="851" w:type="dxa"/>
            <w:tcBorders>
              <w:top w:val="single" w:sz="4" w:space="0" w:color="auto"/>
              <w:left w:val="single" w:sz="12" w:space="0" w:color="auto"/>
              <w:bottom w:val="single" w:sz="4" w:space="0" w:color="auto"/>
              <w:right w:val="single" w:sz="4" w:space="0" w:color="auto"/>
            </w:tcBorders>
            <w:hideMark/>
          </w:tcPr>
          <w:p w:rsidR="00D51235" w:rsidRPr="00165005" w:rsidRDefault="00D51235" w:rsidP="00296897">
            <w:pPr>
              <w:jc w:val="center"/>
              <w:rPr>
                <w:rFonts w:ascii="Times New Roman" w:hAnsi="Times New Roman"/>
                <w:sz w:val="24"/>
                <w:szCs w:val="24"/>
                <w:lang w:val="uk-UA"/>
              </w:rPr>
            </w:pPr>
            <w:r w:rsidRPr="00165005">
              <w:rPr>
                <w:rFonts w:ascii="Times New Roman" w:hAnsi="Times New Roman"/>
                <w:sz w:val="24"/>
                <w:szCs w:val="24"/>
                <w:lang w:val="uk-UA"/>
              </w:rPr>
              <w:t>2</w:t>
            </w:r>
          </w:p>
        </w:tc>
        <w:tc>
          <w:tcPr>
            <w:tcW w:w="1276" w:type="dxa"/>
            <w:tcBorders>
              <w:top w:val="single" w:sz="4" w:space="0" w:color="auto"/>
              <w:left w:val="single" w:sz="12" w:space="0" w:color="auto"/>
              <w:bottom w:val="single" w:sz="4" w:space="0" w:color="auto"/>
              <w:right w:val="single" w:sz="12" w:space="0" w:color="auto"/>
            </w:tcBorders>
            <w:hideMark/>
          </w:tcPr>
          <w:p w:rsidR="00D51235" w:rsidRPr="00165005" w:rsidRDefault="00D51235" w:rsidP="00296897">
            <w:pPr>
              <w:jc w:val="center"/>
              <w:rPr>
                <w:rFonts w:ascii="Times New Roman" w:hAnsi="Times New Roman"/>
                <w:b/>
                <w:sz w:val="24"/>
                <w:szCs w:val="24"/>
                <w:lang w:val="uk-UA"/>
              </w:rPr>
            </w:pPr>
            <w:r w:rsidRPr="00165005">
              <w:rPr>
                <w:rFonts w:ascii="Times New Roman" w:hAnsi="Times New Roman"/>
                <w:b/>
                <w:sz w:val="24"/>
                <w:szCs w:val="24"/>
                <w:lang w:val="uk-UA"/>
              </w:rPr>
              <w:t>6</w:t>
            </w:r>
          </w:p>
        </w:tc>
      </w:tr>
      <w:tr w:rsidR="00D51235" w:rsidTr="00296897">
        <w:trPr>
          <w:trHeight w:val="448"/>
        </w:trPr>
        <w:tc>
          <w:tcPr>
            <w:tcW w:w="851" w:type="dxa"/>
            <w:tcBorders>
              <w:top w:val="single" w:sz="4" w:space="0" w:color="auto"/>
              <w:left w:val="single" w:sz="12" w:space="0" w:color="auto"/>
              <w:bottom w:val="single" w:sz="4" w:space="0" w:color="auto"/>
              <w:right w:val="single" w:sz="12" w:space="0" w:color="auto"/>
            </w:tcBorders>
            <w:shd w:val="clear" w:color="auto" w:fill="FFFFFF" w:themeFill="background1"/>
          </w:tcPr>
          <w:p w:rsidR="00D51235" w:rsidRDefault="00D51235" w:rsidP="00D51235">
            <w:pPr>
              <w:pStyle w:val="a5"/>
              <w:widowControl/>
              <w:numPr>
                <w:ilvl w:val="0"/>
                <w:numId w:val="45"/>
              </w:numPr>
              <w:autoSpaceDE/>
              <w:autoSpaceDN/>
              <w:adjustRightInd/>
              <w:jc w:val="center"/>
              <w:rPr>
                <w:lang w:val="uk-UA"/>
              </w:rPr>
            </w:pPr>
          </w:p>
        </w:tc>
        <w:tc>
          <w:tcPr>
            <w:tcW w:w="2268" w:type="dxa"/>
            <w:tcBorders>
              <w:top w:val="single" w:sz="4" w:space="0" w:color="auto"/>
              <w:left w:val="single" w:sz="12" w:space="0" w:color="auto"/>
              <w:bottom w:val="single" w:sz="4" w:space="0" w:color="auto"/>
              <w:right w:val="single" w:sz="2" w:space="0" w:color="auto"/>
            </w:tcBorders>
            <w:shd w:val="clear" w:color="auto" w:fill="FFFFFF" w:themeFill="background1"/>
            <w:hideMark/>
          </w:tcPr>
          <w:p w:rsidR="00D51235" w:rsidRDefault="00D51235" w:rsidP="00296897">
            <w:pPr>
              <w:rPr>
                <w:rFonts w:ascii="Times New Roman" w:hAnsi="Times New Roman"/>
                <w:sz w:val="20"/>
                <w:szCs w:val="20"/>
                <w:lang w:val="uk-UA"/>
              </w:rPr>
            </w:pPr>
            <w:r>
              <w:rPr>
                <w:rFonts w:ascii="Times New Roman" w:hAnsi="Times New Roman"/>
                <w:sz w:val="20"/>
                <w:szCs w:val="20"/>
                <w:lang w:val="uk-UA"/>
              </w:rPr>
              <w:t>Фізкультурна</w:t>
            </w:r>
          </w:p>
        </w:tc>
        <w:tc>
          <w:tcPr>
            <w:tcW w:w="2408" w:type="dxa"/>
            <w:tcBorders>
              <w:top w:val="single" w:sz="4" w:space="0" w:color="auto"/>
              <w:left w:val="single" w:sz="2" w:space="0" w:color="auto"/>
              <w:bottom w:val="single" w:sz="4" w:space="0" w:color="auto"/>
              <w:right w:val="single" w:sz="12" w:space="0" w:color="auto"/>
            </w:tcBorders>
            <w:shd w:val="clear" w:color="auto" w:fill="FFFFFF" w:themeFill="background1"/>
            <w:hideMark/>
          </w:tcPr>
          <w:p w:rsidR="00D51235" w:rsidRDefault="00D51235" w:rsidP="00296897">
            <w:pPr>
              <w:rPr>
                <w:rFonts w:ascii="Times New Roman" w:hAnsi="Times New Roman"/>
                <w:sz w:val="20"/>
                <w:szCs w:val="20"/>
                <w:lang w:val="uk-UA"/>
              </w:rPr>
            </w:pPr>
            <w:r>
              <w:rPr>
                <w:rFonts w:ascii="Times New Roman" w:hAnsi="Times New Roman"/>
                <w:sz w:val="20"/>
                <w:szCs w:val="20"/>
                <w:lang w:val="uk-UA"/>
              </w:rPr>
              <w:t>Фізична культура</w:t>
            </w:r>
          </w:p>
        </w:tc>
        <w:tc>
          <w:tcPr>
            <w:tcW w:w="852" w:type="dxa"/>
            <w:tcBorders>
              <w:top w:val="single" w:sz="4" w:space="0" w:color="auto"/>
              <w:left w:val="single" w:sz="12" w:space="0" w:color="auto"/>
              <w:bottom w:val="single" w:sz="4" w:space="0" w:color="auto"/>
              <w:right w:val="single" w:sz="12" w:space="0" w:color="auto"/>
            </w:tcBorders>
            <w:hideMark/>
          </w:tcPr>
          <w:p w:rsidR="00D51235" w:rsidRPr="00165005" w:rsidRDefault="00D51235" w:rsidP="00296897">
            <w:pPr>
              <w:jc w:val="center"/>
              <w:rPr>
                <w:sz w:val="24"/>
                <w:szCs w:val="24"/>
              </w:rPr>
            </w:pPr>
            <w:r w:rsidRPr="00165005">
              <w:rPr>
                <w:rFonts w:ascii="Times New Roman" w:hAnsi="Times New Roman"/>
                <w:sz w:val="24"/>
                <w:szCs w:val="24"/>
                <w:lang w:val="uk-UA"/>
              </w:rPr>
              <w:t>3</w:t>
            </w:r>
          </w:p>
        </w:tc>
        <w:tc>
          <w:tcPr>
            <w:tcW w:w="850" w:type="dxa"/>
            <w:tcBorders>
              <w:top w:val="single" w:sz="4" w:space="0" w:color="auto"/>
              <w:left w:val="single" w:sz="12" w:space="0" w:color="auto"/>
              <w:bottom w:val="single" w:sz="4" w:space="0" w:color="auto"/>
              <w:right w:val="single" w:sz="12" w:space="0" w:color="auto"/>
            </w:tcBorders>
            <w:hideMark/>
          </w:tcPr>
          <w:p w:rsidR="00D51235" w:rsidRPr="00165005" w:rsidRDefault="00D51235" w:rsidP="00296897">
            <w:pPr>
              <w:jc w:val="center"/>
              <w:rPr>
                <w:sz w:val="24"/>
                <w:szCs w:val="24"/>
              </w:rPr>
            </w:pPr>
            <w:r w:rsidRPr="00165005">
              <w:rPr>
                <w:rFonts w:ascii="Times New Roman" w:hAnsi="Times New Roman"/>
                <w:sz w:val="24"/>
                <w:szCs w:val="24"/>
                <w:lang w:val="uk-UA"/>
              </w:rPr>
              <w:t>3</w:t>
            </w:r>
          </w:p>
        </w:tc>
        <w:tc>
          <w:tcPr>
            <w:tcW w:w="851" w:type="dxa"/>
            <w:tcBorders>
              <w:top w:val="single" w:sz="4" w:space="0" w:color="auto"/>
              <w:left w:val="single" w:sz="12" w:space="0" w:color="auto"/>
              <w:bottom w:val="single" w:sz="4" w:space="0" w:color="auto"/>
              <w:right w:val="single" w:sz="4" w:space="0" w:color="auto"/>
            </w:tcBorders>
            <w:hideMark/>
          </w:tcPr>
          <w:p w:rsidR="00D51235" w:rsidRPr="00165005" w:rsidRDefault="00D51235" w:rsidP="00296897">
            <w:pPr>
              <w:jc w:val="center"/>
              <w:rPr>
                <w:sz w:val="24"/>
                <w:szCs w:val="24"/>
              </w:rPr>
            </w:pPr>
            <w:r w:rsidRPr="00165005">
              <w:rPr>
                <w:rFonts w:ascii="Times New Roman" w:hAnsi="Times New Roman"/>
                <w:sz w:val="24"/>
                <w:szCs w:val="24"/>
                <w:lang w:val="uk-UA"/>
              </w:rPr>
              <w:t>3</w:t>
            </w:r>
          </w:p>
        </w:tc>
        <w:tc>
          <w:tcPr>
            <w:tcW w:w="1276" w:type="dxa"/>
            <w:tcBorders>
              <w:top w:val="single" w:sz="4" w:space="0" w:color="auto"/>
              <w:left w:val="single" w:sz="12" w:space="0" w:color="auto"/>
              <w:bottom w:val="single" w:sz="4" w:space="0" w:color="auto"/>
              <w:right w:val="single" w:sz="12" w:space="0" w:color="auto"/>
            </w:tcBorders>
            <w:hideMark/>
          </w:tcPr>
          <w:p w:rsidR="00D51235" w:rsidRPr="00165005" w:rsidRDefault="00D51235" w:rsidP="00296897">
            <w:pPr>
              <w:jc w:val="center"/>
              <w:rPr>
                <w:rFonts w:ascii="Times New Roman" w:hAnsi="Times New Roman"/>
                <w:b/>
                <w:sz w:val="24"/>
                <w:szCs w:val="24"/>
                <w:lang w:val="uk-UA"/>
              </w:rPr>
            </w:pPr>
            <w:r w:rsidRPr="00165005">
              <w:rPr>
                <w:rFonts w:ascii="Times New Roman" w:hAnsi="Times New Roman"/>
                <w:b/>
                <w:sz w:val="24"/>
                <w:szCs w:val="24"/>
                <w:lang w:val="uk-UA"/>
              </w:rPr>
              <w:t>9</w:t>
            </w:r>
          </w:p>
        </w:tc>
      </w:tr>
      <w:tr w:rsidR="00D51235" w:rsidTr="00296897">
        <w:trPr>
          <w:trHeight w:val="448"/>
        </w:trPr>
        <w:tc>
          <w:tcPr>
            <w:tcW w:w="552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rsidR="00D51235" w:rsidRDefault="00D51235" w:rsidP="00296897">
            <w:pPr>
              <w:jc w:val="center"/>
              <w:rPr>
                <w:rFonts w:ascii="Times New Roman" w:hAnsi="Times New Roman"/>
                <w:b/>
                <w:sz w:val="20"/>
                <w:szCs w:val="20"/>
                <w:lang w:val="uk-UA"/>
              </w:rPr>
            </w:pPr>
          </w:p>
          <w:p w:rsidR="00D51235" w:rsidRDefault="00D51235" w:rsidP="00296897">
            <w:pPr>
              <w:jc w:val="center"/>
              <w:rPr>
                <w:rFonts w:ascii="Times New Roman" w:hAnsi="Times New Roman"/>
                <w:b/>
                <w:sz w:val="20"/>
                <w:szCs w:val="20"/>
                <w:lang w:val="uk-UA"/>
              </w:rPr>
            </w:pPr>
            <w:r>
              <w:rPr>
                <w:rFonts w:ascii="Times New Roman" w:hAnsi="Times New Roman"/>
                <w:b/>
                <w:sz w:val="20"/>
                <w:szCs w:val="20"/>
                <w:lang w:val="uk-UA"/>
              </w:rPr>
              <w:t>Разом</w:t>
            </w:r>
          </w:p>
          <w:p w:rsidR="00D51235" w:rsidRDefault="00D51235" w:rsidP="00296897">
            <w:pPr>
              <w:rPr>
                <w:rFonts w:ascii="Times New Roman" w:hAnsi="Times New Roman"/>
                <w:b/>
                <w:sz w:val="20"/>
                <w:szCs w:val="20"/>
                <w:lang w:val="uk-UA"/>
              </w:rPr>
            </w:pPr>
          </w:p>
          <w:p w:rsidR="00D51235" w:rsidRDefault="00D51235" w:rsidP="00296897">
            <w:pPr>
              <w:rPr>
                <w:rFonts w:ascii="Times New Roman" w:hAnsi="Times New Roman"/>
                <w:b/>
                <w:sz w:val="20"/>
                <w:szCs w:val="20"/>
                <w:lang w:val="uk-UA"/>
              </w:rPr>
            </w:pPr>
          </w:p>
        </w:tc>
        <w:tc>
          <w:tcPr>
            <w:tcW w:w="852" w:type="dxa"/>
            <w:tcBorders>
              <w:top w:val="single" w:sz="12" w:space="0" w:color="auto"/>
              <w:left w:val="single" w:sz="12" w:space="0" w:color="auto"/>
              <w:bottom w:val="single" w:sz="12" w:space="0" w:color="auto"/>
              <w:right w:val="single" w:sz="12" w:space="0" w:color="auto"/>
            </w:tcBorders>
            <w:hideMark/>
          </w:tcPr>
          <w:p w:rsidR="00D51235" w:rsidRPr="00165005" w:rsidRDefault="00D51235" w:rsidP="00296897">
            <w:pPr>
              <w:jc w:val="center"/>
              <w:rPr>
                <w:rFonts w:ascii="Times New Roman" w:hAnsi="Times New Roman"/>
                <w:b/>
                <w:sz w:val="24"/>
                <w:szCs w:val="24"/>
                <w:lang w:val="uk-UA"/>
              </w:rPr>
            </w:pPr>
            <w:r w:rsidRPr="00165005">
              <w:rPr>
                <w:rFonts w:ascii="Times New Roman" w:hAnsi="Times New Roman"/>
                <w:b/>
                <w:sz w:val="24"/>
                <w:szCs w:val="24"/>
                <w:lang w:val="uk-UA"/>
              </w:rPr>
              <w:t>19+3</w:t>
            </w:r>
          </w:p>
        </w:tc>
        <w:tc>
          <w:tcPr>
            <w:tcW w:w="850" w:type="dxa"/>
            <w:tcBorders>
              <w:top w:val="single" w:sz="12" w:space="0" w:color="auto"/>
              <w:left w:val="single" w:sz="12" w:space="0" w:color="auto"/>
              <w:bottom w:val="single" w:sz="12" w:space="0" w:color="auto"/>
              <w:right w:val="single" w:sz="12" w:space="0" w:color="auto"/>
            </w:tcBorders>
            <w:hideMark/>
          </w:tcPr>
          <w:p w:rsidR="00D51235" w:rsidRPr="00165005" w:rsidRDefault="00D51235" w:rsidP="00296897">
            <w:pPr>
              <w:jc w:val="center"/>
              <w:rPr>
                <w:sz w:val="24"/>
                <w:szCs w:val="24"/>
              </w:rPr>
            </w:pPr>
            <w:r w:rsidRPr="00165005">
              <w:rPr>
                <w:rFonts w:ascii="Times New Roman" w:hAnsi="Times New Roman"/>
                <w:b/>
                <w:sz w:val="24"/>
                <w:szCs w:val="24"/>
                <w:lang w:val="uk-UA"/>
              </w:rPr>
              <w:t>19+3</w:t>
            </w:r>
          </w:p>
        </w:tc>
        <w:tc>
          <w:tcPr>
            <w:tcW w:w="851" w:type="dxa"/>
            <w:tcBorders>
              <w:top w:val="single" w:sz="12" w:space="0" w:color="auto"/>
              <w:left w:val="single" w:sz="12" w:space="0" w:color="auto"/>
              <w:bottom w:val="single" w:sz="12" w:space="0" w:color="auto"/>
              <w:right w:val="single" w:sz="4" w:space="0" w:color="auto"/>
            </w:tcBorders>
            <w:hideMark/>
          </w:tcPr>
          <w:p w:rsidR="00D51235" w:rsidRPr="00165005" w:rsidRDefault="00D51235" w:rsidP="00296897">
            <w:pPr>
              <w:jc w:val="center"/>
              <w:rPr>
                <w:sz w:val="24"/>
                <w:szCs w:val="24"/>
              </w:rPr>
            </w:pPr>
            <w:r w:rsidRPr="00165005">
              <w:rPr>
                <w:rFonts w:ascii="Times New Roman" w:hAnsi="Times New Roman"/>
                <w:b/>
                <w:sz w:val="24"/>
                <w:szCs w:val="24"/>
                <w:lang w:val="uk-UA"/>
              </w:rPr>
              <w:t>19+3</w:t>
            </w:r>
          </w:p>
        </w:tc>
        <w:tc>
          <w:tcPr>
            <w:tcW w:w="1276" w:type="dxa"/>
            <w:tcBorders>
              <w:top w:val="single" w:sz="12" w:space="0" w:color="auto"/>
              <w:left w:val="single" w:sz="12" w:space="0" w:color="auto"/>
              <w:bottom w:val="single" w:sz="12" w:space="0" w:color="auto"/>
              <w:right w:val="single" w:sz="12" w:space="0" w:color="auto"/>
            </w:tcBorders>
            <w:hideMark/>
          </w:tcPr>
          <w:p w:rsidR="00D51235" w:rsidRPr="00165005" w:rsidRDefault="00D51235" w:rsidP="00296897">
            <w:pPr>
              <w:jc w:val="center"/>
              <w:rPr>
                <w:b/>
                <w:sz w:val="24"/>
                <w:szCs w:val="24"/>
                <w:lang w:val="uk-UA"/>
              </w:rPr>
            </w:pPr>
            <w:r w:rsidRPr="00165005">
              <w:rPr>
                <w:b/>
                <w:sz w:val="24"/>
                <w:szCs w:val="24"/>
                <w:lang w:val="uk-UA"/>
              </w:rPr>
              <w:t>66</w:t>
            </w:r>
          </w:p>
        </w:tc>
      </w:tr>
    </w:tbl>
    <w:p w:rsidR="00D51235" w:rsidRDefault="00D51235" w:rsidP="00D51235">
      <w:pPr>
        <w:ind w:left="142" w:hanging="142"/>
        <w:jc w:val="center"/>
        <w:rPr>
          <w:rFonts w:ascii="Times New Roman" w:hAnsi="Times New Roman"/>
          <w:b/>
          <w:sz w:val="24"/>
          <w:szCs w:val="24"/>
          <w:lang w:val="uk-UA"/>
        </w:rPr>
      </w:pPr>
    </w:p>
    <w:p w:rsidR="00D51235" w:rsidRDefault="00D51235" w:rsidP="00D51235">
      <w:pPr>
        <w:ind w:left="142" w:hanging="142"/>
        <w:jc w:val="center"/>
        <w:rPr>
          <w:rFonts w:ascii="Times New Roman" w:hAnsi="Times New Roman"/>
          <w:b/>
          <w:sz w:val="24"/>
          <w:szCs w:val="24"/>
          <w:lang w:val="uk-UA"/>
        </w:rPr>
      </w:pPr>
      <w:r>
        <w:rPr>
          <w:rFonts w:ascii="Times New Roman" w:hAnsi="Times New Roman"/>
          <w:b/>
          <w:sz w:val="24"/>
          <w:szCs w:val="24"/>
          <w:lang w:val="uk-UA"/>
        </w:rPr>
        <w:t>Варіативна складова</w:t>
      </w:r>
    </w:p>
    <w:tbl>
      <w:tblPr>
        <w:tblStyle w:val="af1"/>
        <w:tblW w:w="9356" w:type="dxa"/>
        <w:tblInd w:w="250" w:type="dxa"/>
        <w:tblLayout w:type="fixed"/>
        <w:tblLook w:val="04A0" w:firstRow="1" w:lastRow="0" w:firstColumn="1" w:lastColumn="0" w:noHBand="0" w:noVBand="1"/>
      </w:tblPr>
      <w:tblGrid>
        <w:gridCol w:w="851"/>
        <w:gridCol w:w="4679"/>
        <w:gridCol w:w="849"/>
        <w:gridCol w:w="850"/>
        <w:gridCol w:w="851"/>
        <w:gridCol w:w="1276"/>
      </w:tblGrid>
      <w:tr w:rsidR="00D51235" w:rsidTr="00296897">
        <w:trPr>
          <w:trHeight w:val="553"/>
        </w:trPr>
        <w:tc>
          <w:tcPr>
            <w:tcW w:w="851" w:type="dxa"/>
            <w:tcBorders>
              <w:top w:val="single" w:sz="12" w:space="0" w:color="auto"/>
              <w:left w:val="single" w:sz="12" w:space="0" w:color="auto"/>
              <w:bottom w:val="single" w:sz="4" w:space="0" w:color="auto"/>
              <w:right w:val="single" w:sz="12" w:space="0" w:color="auto"/>
            </w:tcBorders>
            <w:shd w:val="clear" w:color="auto" w:fill="FFFFFF" w:themeFill="background1"/>
            <w:hideMark/>
          </w:tcPr>
          <w:p w:rsidR="00D51235" w:rsidRDefault="00D51235" w:rsidP="00296897">
            <w:pPr>
              <w:jc w:val="center"/>
              <w:rPr>
                <w:rFonts w:ascii="Times New Roman" w:hAnsi="Times New Roman"/>
                <w:b/>
                <w:sz w:val="24"/>
                <w:szCs w:val="24"/>
                <w:lang w:val="uk-UA"/>
              </w:rPr>
            </w:pPr>
            <w:r>
              <w:rPr>
                <w:rFonts w:ascii="Times New Roman" w:hAnsi="Times New Roman"/>
                <w:b/>
                <w:sz w:val="24"/>
                <w:szCs w:val="24"/>
                <w:lang w:val="uk-UA"/>
              </w:rPr>
              <w:t>№ п/п</w:t>
            </w:r>
          </w:p>
        </w:tc>
        <w:tc>
          <w:tcPr>
            <w:tcW w:w="4679" w:type="dxa"/>
            <w:tcBorders>
              <w:top w:val="single" w:sz="12" w:space="0" w:color="auto"/>
              <w:left w:val="single" w:sz="12" w:space="0" w:color="auto"/>
              <w:bottom w:val="single" w:sz="4" w:space="0" w:color="auto"/>
              <w:right w:val="single" w:sz="12" w:space="0" w:color="auto"/>
            </w:tcBorders>
            <w:shd w:val="clear" w:color="auto" w:fill="FFFFFF" w:themeFill="background1"/>
            <w:hideMark/>
          </w:tcPr>
          <w:p w:rsidR="00D51235" w:rsidRDefault="00D51235" w:rsidP="00296897">
            <w:pPr>
              <w:jc w:val="center"/>
              <w:rPr>
                <w:rFonts w:ascii="Times New Roman" w:hAnsi="Times New Roman"/>
                <w:b/>
                <w:sz w:val="24"/>
                <w:szCs w:val="24"/>
                <w:lang w:val="uk-UA"/>
              </w:rPr>
            </w:pPr>
            <w:r>
              <w:rPr>
                <w:rFonts w:ascii="Times New Roman" w:hAnsi="Times New Roman"/>
                <w:b/>
                <w:sz w:val="24"/>
                <w:szCs w:val="24"/>
                <w:lang w:val="uk-UA"/>
              </w:rPr>
              <w:t>Додаткові години</w:t>
            </w:r>
          </w:p>
        </w:tc>
        <w:tc>
          <w:tcPr>
            <w:tcW w:w="849" w:type="dxa"/>
            <w:tcBorders>
              <w:top w:val="single" w:sz="12" w:space="0" w:color="auto"/>
              <w:left w:val="single" w:sz="12" w:space="0" w:color="auto"/>
              <w:bottom w:val="single" w:sz="4" w:space="0" w:color="auto"/>
              <w:right w:val="single" w:sz="4" w:space="0" w:color="auto"/>
            </w:tcBorders>
            <w:shd w:val="clear" w:color="auto" w:fill="FFFFFF" w:themeFill="background1"/>
            <w:hideMark/>
          </w:tcPr>
          <w:p w:rsidR="00D51235" w:rsidRDefault="00D51235" w:rsidP="00296897">
            <w:pPr>
              <w:jc w:val="center"/>
              <w:rPr>
                <w:rFonts w:ascii="Times New Roman" w:hAnsi="Times New Roman"/>
                <w:b/>
                <w:sz w:val="24"/>
                <w:szCs w:val="24"/>
                <w:lang w:val="uk-UA"/>
              </w:rPr>
            </w:pPr>
            <w:r>
              <w:rPr>
                <w:rFonts w:ascii="Times New Roman" w:hAnsi="Times New Roman"/>
                <w:b/>
                <w:sz w:val="24"/>
                <w:szCs w:val="24"/>
                <w:lang w:val="uk-UA"/>
              </w:rPr>
              <w:t>1</w:t>
            </w:r>
          </w:p>
        </w:tc>
        <w:tc>
          <w:tcPr>
            <w:tcW w:w="850" w:type="dxa"/>
            <w:tcBorders>
              <w:top w:val="single" w:sz="12" w:space="0" w:color="auto"/>
              <w:left w:val="single" w:sz="4" w:space="0" w:color="auto"/>
              <w:bottom w:val="single" w:sz="4" w:space="0" w:color="auto"/>
              <w:right w:val="single" w:sz="4" w:space="0" w:color="auto"/>
            </w:tcBorders>
            <w:shd w:val="clear" w:color="auto" w:fill="FFFFFF" w:themeFill="background1"/>
            <w:hideMark/>
          </w:tcPr>
          <w:p w:rsidR="00D51235" w:rsidRDefault="00D51235" w:rsidP="00296897">
            <w:pPr>
              <w:jc w:val="center"/>
              <w:rPr>
                <w:rFonts w:ascii="Times New Roman" w:hAnsi="Times New Roman"/>
                <w:b/>
                <w:sz w:val="24"/>
                <w:szCs w:val="24"/>
                <w:lang w:val="uk-UA"/>
              </w:rPr>
            </w:pPr>
            <w:r>
              <w:rPr>
                <w:rFonts w:ascii="Times New Roman" w:hAnsi="Times New Roman"/>
                <w:b/>
                <w:sz w:val="24"/>
                <w:szCs w:val="24"/>
                <w:lang w:val="uk-UA"/>
              </w:rPr>
              <w:t>1</w:t>
            </w:r>
          </w:p>
        </w:tc>
        <w:tc>
          <w:tcPr>
            <w:tcW w:w="851" w:type="dxa"/>
            <w:tcBorders>
              <w:top w:val="single" w:sz="12" w:space="0" w:color="auto"/>
              <w:left w:val="single" w:sz="4" w:space="0" w:color="auto"/>
              <w:bottom w:val="single" w:sz="4" w:space="0" w:color="auto"/>
              <w:right w:val="single" w:sz="4" w:space="0" w:color="auto"/>
            </w:tcBorders>
            <w:shd w:val="clear" w:color="auto" w:fill="FFFFFF" w:themeFill="background1"/>
            <w:hideMark/>
          </w:tcPr>
          <w:p w:rsidR="00D51235" w:rsidRDefault="00D51235" w:rsidP="00296897">
            <w:pPr>
              <w:jc w:val="center"/>
              <w:rPr>
                <w:rFonts w:ascii="Times New Roman" w:hAnsi="Times New Roman"/>
                <w:b/>
                <w:sz w:val="24"/>
                <w:szCs w:val="24"/>
                <w:lang w:val="uk-UA"/>
              </w:rPr>
            </w:pPr>
            <w:r>
              <w:rPr>
                <w:rFonts w:ascii="Times New Roman" w:hAnsi="Times New Roman"/>
                <w:b/>
                <w:sz w:val="24"/>
                <w:szCs w:val="24"/>
                <w:lang w:val="uk-UA"/>
              </w:rPr>
              <w:t>1</w:t>
            </w:r>
          </w:p>
        </w:tc>
        <w:tc>
          <w:tcPr>
            <w:tcW w:w="1276" w:type="dxa"/>
            <w:tcBorders>
              <w:top w:val="single" w:sz="12" w:space="0" w:color="auto"/>
              <w:left w:val="single" w:sz="12" w:space="0" w:color="auto"/>
              <w:bottom w:val="single" w:sz="4" w:space="0" w:color="auto"/>
              <w:right w:val="single" w:sz="12" w:space="0" w:color="auto"/>
            </w:tcBorders>
            <w:shd w:val="clear" w:color="auto" w:fill="FFFFFF" w:themeFill="background1"/>
            <w:hideMark/>
          </w:tcPr>
          <w:p w:rsidR="00D51235" w:rsidRDefault="00D51235" w:rsidP="00296897">
            <w:pPr>
              <w:jc w:val="center"/>
              <w:rPr>
                <w:rFonts w:ascii="Times New Roman" w:hAnsi="Times New Roman"/>
                <w:b/>
                <w:sz w:val="24"/>
                <w:szCs w:val="24"/>
                <w:lang w:val="uk-UA"/>
              </w:rPr>
            </w:pPr>
            <w:r>
              <w:rPr>
                <w:rFonts w:ascii="Times New Roman" w:hAnsi="Times New Roman"/>
                <w:b/>
                <w:sz w:val="24"/>
                <w:szCs w:val="24"/>
                <w:lang w:val="uk-UA"/>
              </w:rPr>
              <w:t>3</w:t>
            </w:r>
          </w:p>
        </w:tc>
      </w:tr>
      <w:tr w:rsidR="00D51235" w:rsidTr="00296897">
        <w:trPr>
          <w:trHeight w:val="644"/>
        </w:trPr>
        <w:tc>
          <w:tcPr>
            <w:tcW w:w="851" w:type="dxa"/>
            <w:tcBorders>
              <w:top w:val="single" w:sz="4" w:space="0" w:color="auto"/>
              <w:left w:val="single" w:sz="12" w:space="0" w:color="auto"/>
              <w:bottom w:val="single" w:sz="4" w:space="0" w:color="auto"/>
              <w:right w:val="single" w:sz="12" w:space="0" w:color="auto"/>
            </w:tcBorders>
            <w:shd w:val="clear" w:color="auto" w:fill="FFFFFF" w:themeFill="background1"/>
            <w:hideMark/>
          </w:tcPr>
          <w:p w:rsidR="00D51235" w:rsidRDefault="00D51235" w:rsidP="00296897">
            <w:pPr>
              <w:spacing w:line="360" w:lineRule="auto"/>
              <w:jc w:val="center"/>
              <w:rPr>
                <w:rFonts w:ascii="Times New Roman" w:hAnsi="Times New Roman"/>
                <w:sz w:val="20"/>
                <w:szCs w:val="20"/>
                <w:lang w:val="uk-UA"/>
              </w:rPr>
            </w:pPr>
            <w:r>
              <w:rPr>
                <w:rFonts w:ascii="Times New Roman" w:hAnsi="Times New Roman"/>
                <w:sz w:val="20"/>
                <w:szCs w:val="20"/>
                <w:lang w:val="en-US"/>
              </w:rPr>
              <w:t>1</w:t>
            </w:r>
            <w:r>
              <w:rPr>
                <w:rFonts w:ascii="Times New Roman" w:hAnsi="Times New Roman"/>
                <w:sz w:val="20"/>
                <w:szCs w:val="20"/>
                <w:lang w:val="uk-UA"/>
              </w:rPr>
              <w:t>.</w:t>
            </w:r>
          </w:p>
        </w:tc>
        <w:tc>
          <w:tcPr>
            <w:tcW w:w="4679" w:type="dxa"/>
            <w:tcBorders>
              <w:top w:val="single" w:sz="4" w:space="0" w:color="auto"/>
              <w:left w:val="single" w:sz="12" w:space="0" w:color="auto"/>
              <w:bottom w:val="single" w:sz="4" w:space="0" w:color="auto"/>
              <w:right w:val="single" w:sz="12" w:space="0" w:color="auto"/>
            </w:tcBorders>
            <w:shd w:val="clear" w:color="auto" w:fill="FFFFFF" w:themeFill="background1"/>
            <w:hideMark/>
          </w:tcPr>
          <w:p w:rsidR="00D51235" w:rsidRDefault="00D51235" w:rsidP="00296897">
            <w:pPr>
              <w:spacing w:line="360" w:lineRule="auto"/>
              <w:rPr>
                <w:rFonts w:ascii="Times New Roman" w:hAnsi="Times New Roman"/>
                <w:sz w:val="20"/>
                <w:szCs w:val="20"/>
                <w:lang w:val="uk-UA"/>
              </w:rPr>
            </w:pPr>
            <w:r>
              <w:rPr>
                <w:rFonts w:ascii="Times New Roman" w:hAnsi="Times New Roman"/>
                <w:sz w:val="20"/>
                <w:szCs w:val="20"/>
                <w:lang w:val="uk-UA"/>
              </w:rPr>
              <w:t>Українська мова</w:t>
            </w:r>
          </w:p>
        </w:tc>
        <w:tc>
          <w:tcPr>
            <w:tcW w:w="849" w:type="dxa"/>
            <w:tcBorders>
              <w:top w:val="single" w:sz="4" w:space="0" w:color="auto"/>
              <w:left w:val="single" w:sz="12" w:space="0" w:color="auto"/>
              <w:bottom w:val="single" w:sz="4" w:space="0" w:color="auto"/>
              <w:right w:val="single" w:sz="4" w:space="0" w:color="auto"/>
            </w:tcBorders>
            <w:hideMark/>
          </w:tcPr>
          <w:p w:rsidR="00D51235" w:rsidRPr="00165005" w:rsidRDefault="00D51235" w:rsidP="00296897">
            <w:pPr>
              <w:jc w:val="center"/>
              <w:rPr>
                <w:rFonts w:ascii="Times New Roman" w:hAnsi="Times New Roman"/>
                <w:sz w:val="24"/>
                <w:szCs w:val="24"/>
                <w:lang w:val="uk-UA"/>
              </w:rPr>
            </w:pPr>
            <w:r w:rsidRPr="00165005">
              <w:rPr>
                <w:rFonts w:ascii="Times New Roman" w:hAnsi="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D51235" w:rsidRPr="00165005" w:rsidRDefault="00D51235" w:rsidP="00296897">
            <w:pPr>
              <w:jc w:val="center"/>
              <w:rPr>
                <w:sz w:val="24"/>
                <w:szCs w:val="24"/>
              </w:rPr>
            </w:pPr>
            <w:r w:rsidRPr="00165005">
              <w:rPr>
                <w:rFonts w:ascii="Times New Roman" w:hAnsi="Times New Roman"/>
                <w:sz w:val="24"/>
                <w:szCs w:val="24"/>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D51235" w:rsidRPr="00165005" w:rsidRDefault="00D51235" w:rsidP="00296897">
            <w:pPr>
              <w:jc w:val="center"/>
              <w:rPr>
                <w:sz w:val="24"/>
                <w:szCs w:val="24"/>
              </w:rPr>
            </w:pPr>
            <w:r w:rsidRPr="00165005">
              <w:rPr>
                <w:rFonts w:ascii="Times New Roman" w:hAnsi="Times New Roman"/>
                <w:sz w:val="24"/>
                <w:szCs w:val="24"/>
                <w:lang w:val="uk-UA"/>
              </w:rPr>
              <w:t>1</w:t>
            </w:r>
          </w:p>
        </w:tc>
        <w:tc>
          <w:tcPr>
            <w:tcW w:w="1276" w:type="dxa"/>
            <w:tcBorders>
              <w:top w:val="single" w:sz="4" w:space="0" w:color="auto"/>
              <w:left w:val="single" w:sz="12" w:space="0" w:color="auto"/>
              <w:bottom w:val="single" w:sz="4" w:space="0" w:color="auto"/>
              <w:right w:val="single" w:sz="12" w:space="0" w:color="auto"/>
            </w:tcBorders>
            <w:hideMark/>
          </w:tcPr>
          <w:p w:rsidR="00D51235" w:rsidRPr="00165005" w:rsidRDefault="00D51235" w:rsidP="00296897">
            <w:pPr>
              <w:spacing w:line="360" w:lineRule="auto"/>
              <w:jc w:val="center"/>
              <w:rPr>
                <w:rFonts w:ascii="Times New Roman" w:hAnsi="Times New Roman"/>
                <w:b/>
                <w:sz w:val="24"/>
                <w:szCs w:val="24"/>
                <w:lang w:val="uk-UA"/>
              </w:rPr>
            </w:pPr>
            <w:r w:rsidRPr="00165005">
              <w:rPr>
                <w:rFonts w:ascii="Times New Roman" w:hAnsi="Times New Roman"/>
                <w:b/>
                <w:sz w:val="24"/>
                <w:szCs w:val="24"/>
                <w:lang w:val="uk-UA"/>
              </w:rPr>
              <w:t>3</w:t>
            </w:r>
          </w:p>
        </w:tc>
      </w:tr>
      <w:tr w:rsidR="00D51235" w:rsidTr="00296897">
        <w:trPr>
          <w:trHeight w:val="575"/>
        </w:trPr>
        <w:tc>
          <w:tcPr>
            <w:tcW w:w="553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D51235" w:rsidRDefault="00D51235" w:rsidP="00296897">
            <w:pPr>
              <w:pStyle w:val="a3"/>
              <w:rPr>
                <w:sz w:val="20"/>
                <w:szCs w:val="20"/>
              </w:rPr>
            </w:pPr>
            <w:r>
              <w:rPr>
                <w:sz w:val="20"/>
                <w:szCs w:val="20"/>
              </w:rPr>
              <w:t>Гранично допустиме навчальне навантаження</w:t>
            </w:r>
          </w:p>
        </w:tc>
        <w:tc>
          <w:tcPr>
            <w:tcW w:w="849" w:type="dxa"/>
            <w:tcBorders>
              <w:top w:val="single" w:sz="12" w:space="0" w:color="auto"/>
              <w:left w:val="single" w:sz="12" w:space="0" w:color="auto"/>
              <w:bottom w:val="single" w:sz="12" w:space="0" w:color="auto"/>
              <w:right w:val="single" w:sz="4" w:space="0" w:color="auto"/>
            </w:tcBorders>
            <w:hideMark/>
          </w:tcPr>
          <w:p w:rsidR="00D51235" w:rsidRPr="00165005" w:rsidRDefault="00D51235" w:rsidP="00296897">
            <w:pPr>
              <w:spacing w:line="360" w:lineRule="auto"/>
              <w:jc w:val="center"/>
              <w:rPr>
                <w:rFonts w:ascii="Times New Roman" w:hAnsi="Times New Roman"/>
                <w:b/>
                <w:sz w:val="24"/>
                <w:szCs w:val="24"/>
                <w:lang w:val="uk-UA"/>
              </w:rPr>
            </w:pPr>
            <w:r w:rsidRPr="00165005">
              <w:rPr>
                <w:rFonts w:ascii="Times New Roman" w:hAnsi="Times New Roman"/>
                <w:b/>
                <w:sz w:val="24"/>
                <w:szCs w:val="24"/>
                <w:lang w:val="uk-UA"/>
              </w:rPr>
              <w:t>20</w:t>
            </w:r>
          </w:p>
        </w:tc>
        <w:tc>
          <w:tcPr>
            <w:tcW w:w="850" w:type="dxa"/>
            <w:tcBorders>
              <w:top w:val="single" w:sz="12" w:space="0" w:color="auto"/>
              <w:left w:val="single" w:sz="4" w:space="0" w:color="auto"/>
              <w:bottom w:val="single" w:sz="12" w:space="0" w:color="auto"/>
              <w:right w:val="single" w:sz="4" w:space="0" w:color="auto"/>
            </w:tcBorders>
            <w:hideMark/>
          </w:tcPr>
          <w:p w:rsidR="00D51235" w:rsidRPr="00165005" w:rsidRDefault="00D51235" w:rsidP="00296897">
            <w:pPr>
              <w:spacing w:line="360" w:lineRule="auto"/>
              <w:jc w:val="center"/>
              <w:rPr>
                <w:rFonts w:ascii="Times New Roman" w:hAnsi="Times New Roman"/>
                <w:b/>
                <w:sz w:val="24"/>
                <w:szCs w:val="24"/>
                <w:lang w:val="uk-UA"/>
              </w:rPr>
            </w:pPr>
            <w:r w:rsidRPr="00165005">
              <w:rPr>
                <w:rFonts w:ascii="Times New Roman" w:hAnsi="Times New Roman"/>
                <w:b/>
                <w:sz w:val="24"/>
                <w:szCs w:val="24"/>
                <w:lang w:val="uk-UA"/>
              </w:rPr>
              <w:t>20</w:t>
            </w:r>
          </w:p>
        </w:tc>
        <w:tc>
          <w:tcPr>
            <w:tcW w:w="851" w:type="dxa"/>
            <w:tcBorders>
              <w:top w:val="single" w:sz="12" w:space="0" w:color="auto"/>
              <w:left w:val="single" w:sz="4" w:space="0" w:color="auto"/>
              <w:bottom w:val="single" w:sz="12" w:space="0" w:color="auto"/>
              <w:right w:val="single" w:sz="4" w:space="0" w:color="auto"/>
            </w:tcBorders>
            <w:hideMark/>
          </w:tcPr>
          <w:p w:rsidR="00D51235" w:rsidRPr="00165005" w:rsidRDefault="00D51235" w:rsidP="00296897">
            <w:pPr>
              <w:spacing w:line="360" w:lineRule="auto"/>
              <w:jc w:val="center"/>
              <w:rPr>
                <w:rFonts w:ascii="Times New Roman" w:hAnsi="Times New Roman"/>
                <w:b/>
                <w:sz w:val="24"/>
                <w:szCs w:val="24"/>
                <w:lang w:val="uk-UA"/>
              </w:rPr>
            </w:pPr>
            <w:r w:rsidRPr="00165005">
              <w:rPr>
                <w:rFonts w:ascii="Times New Roman" w:hAnsi="Times New Roman"/>
                <w:b/>
                <w:sz w:val="24"/>
                <w:szCs w:val="24"/>
                <w:lang w:val="uk-UA"/>
              </w:rPr>
              <w:t>20</w:t>
            </w:r>
          </w:p>
        </w:tc>
        <w:tc>
          <w:tcPr>
            <w:tcW w:w="1276" w:type="dxa"/>
            <w:tcBorders>
              <w:top w:val="single" w:sz="12" w:space="0" w:color="auto"/>
              <w:left w:val="single" w:sz="12" w:space="0" w:color="auto"/>
              <w:bottom w:val="single" w:sz="12" w:space="0" w:color="auto"/>
              <w:right w:val="single" w:sz="12" w:space="0" w:color="auto"/>
            </w:tcBorders>
            <w:hideMark/>
          </w:tcPr>
          <w:p w:rsidR="00D51235" w:rsidRPr="00165005" w:rsidRDefault="00D51235" w:rsidP="00296897">
            <w:pPr>
              <w:spacing w:line="360" w:lineRule="auto"/>
              <w:jc w:val="center"/>
              <w:rPr>
                <w:rFonts w:ascii="Times New Roman" w:hAnsi="Times New Roman"/>
                <w:b/>
                <w:sz w:val="24"/>
                <w:szCs w:val="24"/>
                <w:lang w:val="uk-UA"/>
              </w:rPr>
            </w:pPr>
            <w:r w:rsidRPr="00165005">
              <w:rPr>
                <w:rFonts w:ascii="Times New Roman" w:hAnsi="Times New Roman"/>
                <w:b/>
                <w:sz w:val="24"/>
                <w:szCs w:val="24"/>
                <w:lang w:val="uk-UA"/>
              </w:rPr>
              <w:t>60</w:t>
            </w:r>
          </w:p>
        </w:tc>
      </w:tr>
      <w:tr w:rsidR="00D51235" w:rsidTr="00296897">
        <w:trPr>
          <w:trHeight w:val="510"/>
        </w:trPr>
        <w:tc>
          <w:tcPr>
            <w:tcW w:w="553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D51235" w:rsidRDefault="00D51235" w:rsidP="00296897">
            <w:pPr>
              <w:spacing w:line="360" w:lineRule="auto"/>
              <w:jc w:val="center"/>
              <w:rPr>
                <w:rFonts w:ascii="Times New Roman" w:hAnsi="Times New Roman"/>
                <w:b/>
                <w:sz w:val="20"/>
                <w:szCs w:val="20"/>
                <w:lang w:val="uk-UA"/>
              </w:rPr>
            </w:pPr>
            <w:r>
              <w:rPr>
                <w:rFonts w:ascii="Times New Roman" w:hAnsi="Times New Roman"/>
                <w:b/>
                <w:sz w:val="20"/>
                <w:szCs w:val="20"/>
                <w:lang w:val="uk-UA"/>
              </w:rPr>
              <w:t>Всього фінансується</w:t>
            </w:r>
          </w:p>
        </w:tc>
        <w:tc>
          <w:tcPr>
            <w:tcW w:w="849" w:type="dxa"/>
            <w:tcBorders>
              <w:top w:val="single" w:sz="12" w:space="0" w:color="auto"/>
              <w:left w:val="single" w:sz="12" w:space="0" w:color="auto"/>
              <w:bottom w:val="single" w:sz="12" w:space="0" w:color="auto"/>
              <w:right w:val="single" w:sz="4" w:space="0" w:color="auto"/>
            </w:tcBorders>
            <w:hideMark/>
          </w:tcPr>
          <w:p w:rsidR="00D51235" w:rsidRPr="00165005" w:rsidRDefault="00D51235" w:rsidP="00296897">
            <w:pPr>
              <w:spacing w:line="360" w:lineRule="auto"/>
              <w:jc w:val="center"/>
              <w:rPr>
                <w:rFonts w:ascii="Times New Roman" w:hAnsi="Times New Roman"/>
                <w:b/>
                <w:sz w:val="24"/>
                <w:szCs w:val="24"/>
                <w:lang w:val="uk-UA"/>
              </w:rPr>
            </w:pPr>
            <w:r w:rsidRPr="00165005">
              <w:rPr>
                <w:rFonts w:ascii="Times New Roman" w:hAnsi="Times New Roman"/>
                <w:b/>
                <w:sz w:val="24"/>
                <w:szCs w:val="24"/>
                <w:lang w:val="uk-UA"/>
              </w:rPr>
              <w:t>23</w:t>
            </w:r>
          </w:p>
        </w:tc>
        <w:tc>
          <w:tcPr>
            <w:tcW w:w="850" w:type="dxa"/>
            <w:tcBorders>
              <w:top w:val="single" w:sz="12" w:space="0" w:color="auto"/>
              <w:left w:val="single" w:sz="4" w:space="0" w:color="auto"/>
              <w:bottom w:val="single" w:sz="12" w:space="0" w:color="auto"/>
              <w:right w:val="single" w:sz="4" w:space="0" w:color="auto"/>
            </w:tcBorders>
            <w:hideMark/>
          </w:tcPr>
          <w:p w:rsidR="00D51235" w:rsidRPr="00165005" w:rsidRDefault="00D51235" w:rsidP="00296897">
            <w:pPr>
              <w:spacing w:line="360" w:lineRule="auto"/>
              <w:jc w:val="center"/>
              <w:rPr>
                <w:rFonts w:ascii="Times New Roman" w:hAnsi="Times New Roman"/>
                <w:b/>
                <w:sz w:val="24"/>
                <w:szCs w:val="24"/>
                <w:lang w:val="uk-UA"/>
              </w:rPr>
            </w:pPr>
            <w:r w:rsidRPr="00165005">
              <w:rPr>
                <w:rFonts w:ascii="Times New Roman" w:hAnsi="Times New Roman"/>
                <w:b/>
                <w:sz w:val="24"/>
                <w:szCs w:val="24"/>
                <w:lang w:val="uk-UA"/>
              </w:rPr>
              <w:t>23</w:t>
            </w:r>
          </w:p>
        </w:tc>
        <w:tc>
          <w:tcPr>
            <w:tcW w:w="851" w:type="dxa"/>
            <w:tcBorders>
              <w:top w:val="single" w:sz="12" w:space="0" w:color="auto"/>
              <w:left w:val="single" w:sz="4" w:space="0" w:color="auto"/>
              <w:bottom w:val="single" w:sz="12" w:space="0" w:color="auto"/>
              <w:right w:val="single" w:sz="4" w:space="0" w:color="auto"/>
            </w:tcBorders>
            <w:hideMark/>
          </w:tcPr>
          <w:p w:rsidR="00D51235" w:rsidRPr="00165005" w:rsidRDefault="00D51235" w:rsidP="00296897">
            <w:pPr>
              <w:spacing w:line="360" w:lineRule="auto"/>
              <w:jc w:val="center"/>
              <w:rPr>
                <w:rFonts w:ascii="Times New Roman" w:hAnsi="Times New Roman"/>
                <w:b/>
                <w:sz w:val="24"/>
                <w:szCs w:val="24"/>
                <w:lang w:val="uk-UA"/>
              </w:rPr>
            </w:pPr>
            <w:r w:rsidRPr="00165005">
              <w:rPr>
                <w:rFonts w:ascii="Times New Roman" w:hAnsi="Times New Roman"/>
                <w:b/>
                <w:sz w:val="24"/>
                <w:szCs w:val="24"/>
                <w:lang w:val="uk-UA"/>
              </w:rPr>
              <w:t>23</w:t>
            </w:r>
          </w:p>
        </w:tc>
        <w:tc>
          <w:tcPr>
            <w:tcW w:w="1276" w:type="dxa"/>
            <w:tcBorders>
              <w:top w:val="single" w:sz="12" w:space="0" w:color="auto"/>
              <w:left w:val="single" w:sz="12" w:space="0" w:color="auto"/>
              <w:bottom w:val="single" w:sz="12" w:space="0" w:color="auto"/>
              <w:right w:val="single" w:sz="12" w:space="0" w:color="auto"/>
            </w:tcBorders>
            <w:hideMark/>
          </w:tcPr>
          <w:p w:rsidR="00D51235" w:rsidRPr="00165005" w:rsidRDefault="00D51235" w:rsidP="00296897">
            <w:pPr>
              <w:spacing w:line="360" w:lineRule="auto"/>
              <w:jc w:val="center"/>
              <w:rPr>
                <w:rFonts w:ascii="Times New Roman" w:hAnsi="Times New Roman"/>
                <w:b/>
                <w:sz w:val="24"/>
                <w:szCs w:val="24"/>
                <w:lang w:val="uk-UA"/>
              </w:rPr>
            </w:pPr>
            <w:r w:rsidRPr="00165005">
              <w:rPr>
                <w:rFonts w:ascii="Times New Roman" w:hAnsi="Times New Roman"/>
                <w:b/>
                <w:sz w:val="24"/>
                <w:szCs w:val="24"/>
                <w:lang w:val="uk-UA"/>
              </w:rPr>
              <w:t>69</w:t>
            </w:r>
          </w:p>
        </w:tc>
      </w:tr>
    </w:tbl>
    <w:p w:rsidR="00D51235" w:rsidRDefault="00D51235" w:rsidP="00D51235">
      <w:pPr>
        <w:rPr>
          <w:rFonts w:ascii="Times New Roman" w:hAnsi="Times New Roman"/>
          <w:sz w:val="24"/>
          <w:szCs w:val="24"/>
          <w:lang w:val="en-US"/>
        </w:rPr>
      </w:pPr>
    </w:p>
    <w:p w:rsidR="00D51235" w:rsidRDefault="00D51235" w:rsidP="00D51235">
      <w:pPr>
        <w:spacing w:after="0" w:line="240" w:lineRule="auto"/>
        <w:rPr>
          <w:rFonts w:ascii="Times New Roman" w:eastAsia="Calibri" w:hAnsi="Times New Roman"/>
          <w:b/>
          <w:bCs/>
          <w:sz w:val="24"/>
          <w:szCs w:val="24"/>
          <w:lang w:val="uk-UA"/>
        </w:rPr>
      </w:pPr>
      <w:bookmarkStart w:id="0" w:name="_GoBack"/>
      <w:bookmarkEnd w:id="0"/>
    </w:p>
    <w:p w:rsidR="00D51235" w:rsidRDefault="00D51235" w:rsidP="00F6638D">
      <w:pPr>
        <w:spacing w:after="0" w:line="240" w:lineRule="auto"/>
        <w:jc w:val="center"/>
        <w:rPr>
          <w:rFonts w:ascii="Times New Roman" w:eastAsia="Calibri" w:hAnsi="Times New Roman"/>
          <w:b/>
          <w:bCs/>
          <w:sz w:val="24"/>
          <w:szCs w:val="24"/>
          <w:lang w:val="uk-UA"/>
        </w:rPr>
      </w:pPr>
    </w:p>
    <w:p w:rsidR="00D51235" w:rsidRDefault="00D51235" w:rsidP="00D51235">
      <w:pPr>
        <w:spacing w:after="0" w:line="240" w:lineRule="auto"/>
        <w:rPr>
          <w:rFonts w:ascii="Times New Roman" w:eastAsia="Calibri" w:hAnsi="Times New Roman"/>
          <w:b/>
          <w:bCs/>
          <w:sz w:val="24"/>
          <w:szCs w:val="24"/>
          <w:lang w:val="uk-UA"/>
        </w:rPr>
      </w:pPr>
    </w:p>
    <w:p w:rsidR="00D51235" w:rsidRPr="00272654" w:rsidRDefault="00D51235" w:rsidP="00D51235">
      <w:pPr>
        <w:pStyle w:val="a3"/>
        <w:rPr>
          <w:b/>
        </w:rPr>
      </w:pPr>
      <w:r w:rsidRPr="00012893">
        <w:rPr>
          <w:sz w:val="28"/>
          <w:szCs w:val="28"/>
        </w:rPr>
        <w:t xml:space="preserve">                                                                                                    </w:t>
      </w:r>
      <w:r w:rsidRPr="00272654">
        <w:rPr>
          <w:b/>
        </w:rPr>
        <w:t>З А Т В Е Р Д Ж У Ю</w:t>
      </w:r>
    </w:p>
    <w:p w:rsidR="00D51235" w:rsidRPr="00272654" w:rsidRDefault="00D51235" w:rsidP="00D51235">
      <w:pPr>
        <w:pStyle w:val="a3"/>
        <w:rPr>
          <w:b/>
        </w:rPr>
      </w:pPr>
      <w:r w:rsidRPr="00272654">
        <w:rPr>
          <w:b/>
        </w:rPr>
        <w:t xml:space="preserve">                                                                                                                    Директор школи</w:t>
      </w:r>
    </w:p>
    <w:p w:rsidR="00D51235" w:rsidRPr="00272654" w:rsidRDefault="00D51235" w:rsidP="00D51235">
      <w:pPr>
        <w:pStyle w:val="a3"/>
        <w:rPr>
          <w:b/>
        </w:rPr>
      </w:pPr>
      <w:r w:rsidRPr="00272654">
        <w:rPr>
          <w:b/>
        </w:rPr>
        <w:t xml:space="preserve">                                                                                 </w:t>
      </w:r>
      <w:r>
        <w:rPr>
          <w:b/>
        </w:rPr>
        <w:t xml:space="preserve">                                    ______</w:t>
      </w:r>
      <w:r w:rsidRPr="00272654">
        <w:rPr>
          <w:b/>
        </w:rPr>
        <w:t xml:space="preserve"> Т.О. Супряга</w:t>
      </w:r>
    </w:p>
    <w:p w:rsidR="00D51235" w:rsidRDefault="00D51235" w:rsidP="00D51235">
      <w:pPr>
        <w:spacing w:after="0"/>
        <w:jc w:val="center"/>
        <w:rPr>
          <w:rFonts w:ascii="Times New Roman" w:hAnsi="Times New Roman"/>
          <w:b/>
          <w:sz w:val="24"/>
          <w:szCs w:val="24"/>
          <w:u w:val="single"/>
          <w:lang w:val="uk-UA"/>
        </w:rPr>
      </w:pPr>
    </w:p>
    <w:p w:rsidR="00D51235" w:rsidRDefault="00D51235" w:rsidP="00D51235">
      <w:pPr>
        <w:spacing w:after="0"/>
        <w:jc w:val="center"/>
        <w:rPr>
          <w:rFonts w:ascii="Times New Roman" w:hAnsi="Times New Roman"/>
          <w:b/>
          <w:sz w:val="24"/>
          <w:szCs w:val="24"/>
          <w:u w:val="single"/>
          <w:lang w:val="uk-UA"/>
        </w:rPr>
      </w:pPr>
    </w:p>
    <w:p w:rsidR="00D51235" w:rsidRDefault="00D51235" w:rsidP="00D51235">
      <w:pPr>
        <w:spacing w:after="0"/>
        <w:jc w:val="center"/>
        <w:rPr>
          <w:rFonts w:ascii="Times New Roman" w:hAnsi="Times New Roman"/>
          <w:b/>
          <w:sz w:val="24"/>
          <w:szCs w:val="24"/>
          <w:u w:val="single"/>
          <w:lang w:val="uk-UA"/>
        </w:rPr>
      </w:pPr>
      <w:r>
        <w:rPr>
          <w:rFonts w:ascii="Times New Roman" w:hAnsi="Times New Roman"/>
          <w:b/>
          <w:sz w:val="24"/>
          <w:szCs w:val="24"/>
          <w:u w:val="single"/>
          <w:lang w:val="uk-UA"/>
        </w:rPr>
        <w:t>РОБОЧИЙ НАВЧАЛЬНИЙ ПЛАН</w:t>
      </w:r>
    </w:p>
    <w:p w:rsidR="00D51235" w:rsidRDefault="00D51235" w:rsidP="00D51235">
      <w:pPr>
        <w:tabs>
          <w:tab w:val="left" w:pos="1843"/>
        </w:tabs>
        <w:spacing w:after="0"/>
        <w:jc w:val="center"/>
        <w:rPr>
          <w:rFonts w:ascii="Times New Roman" w:hAnsi="Times New Roman"/>
          <w:sz w:val="24"/>
          <w:szCs w:val="24"/>
          <w:lang w:val="uk-UA"/>
        </w:rPr>
      </w:pPr>
      <w:r>
        <w:rPr>
          <w:rFonts w:ascii="Times New Roman" w:hAnsi="Times New Roman"/>
          <w:sz w:val="24"/>
          <w:szCs w:val="24"/>
          <w:lang w:val="uk-UA"/>
        </w:rPr>
        <w:t>Южноукраїнської загальноосвітньої школи І-ІІІ ступенів № 2</w:t>
      </w:r>
    </w:p>
    <w:p w:rsidR="00D51235" w:rsidRPr="00D51235" w:rsidRDefault="00D51235" w:rsidP="00D51235">
      <w:pPr>
        <w:tabs>
          <w:tab w:val="left" w:pos="1843"/>
        </w:tabs>
        <w:spacing w:after="0"/>
        <w:jc w:val="center"/>
        <w:rPr>
          <w:rFonts w:ascii="Times New Roman" w:hAnsi="Times New Roman"/>
          <w:sz w:val="24"/>
          <w:szCs w:val="24"/>
        </w:rPr>
      </w:pPr>
      <w:r>
        <w:rPr>
          <w:rFonts w:ascii="Times New Roman" w:hAnsi="Times New Roman"/>
          <w:sz w:val="24"/>
          <w:szCs w:val="24"/>
          <w:lang w:val="uk-UA"/>
        </w:rPr>
        <w:t>з українською мовою навчання</w:t>
      </w:r>
    </w:p>
    <w:p w:rsidR="00D51235" w:rsidRPr="007B654B" w:rsidRDefault="00D51235" w:rsidP="00D51235">
      <w:pPr>
        <w:tabs>
          <w:tab w:val="left" w:pos="1843"/>
        </w:tabs>
        <w:spacing w:after="0"/>
        <w:jc w:val="center"/>
        <w:rPr>
          <w:rFonts w:ascii="Times New Roman" w:hAnsi="Times New Roman"/>
          <w:sz w:val="24"/>
          <w:szCs w:val="24"/>
          <w:lang w:val="uk-UA"/>
        </w:rPr>
      </w:pPr>
      <w:r w:rsidRPr="00D51235">
        <w:rPr>
          <w:rFonts w:ascii="Times New Roman" w:hAnsi="Times New Roman"/>
          <w:sz w:val="24"/>
          <w:szCs w:val="24"/>
        </w:rPr>
        <w:t>2-4 класи</w:t>
      </w:r>
    </w:p>
    <w:p w:rsidR="00D51235" w:rsidRDefault="00D51235" w:rsidP="00D51235">
      <w:pPr>
        <w:tabs>
          <w:tab w:val="left" w:pos="1843"/>
        </w:tabs>
        <w:spacing w:after="0"/>
        <w:jc w:val="center"/>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201</w:t>
      </w:r>
      <w:r>
        <w:rPr>
          <w:rFonts w:ascii="Times New Roman" w:hAnsi="Times New Roman"/>
          <w:b/>
          <w:sz w:val="24"/>
          <w:szCs w:val="24"/>
        </w:rPr>
        <w:t>8</w:t>
      </w:r>
      <w:r>
        <w:rPr>
          <w:rFonts w:ascii="Times New Roman" w:hAnsi="Times New Roman"/>
          <w:b/>
          <w:sz w:val="24"/>
          <w:szCs w:val="24"/>
          <w:lang w:val="uk-UA"/>
        </w:rPr>
        <w:t>/201</w:t>
      </w:r>
      <w:r>
        <w:rPr>
          <w:rFonts w:ascii="Times New Roman" w:hAnsi="Times New Roman"/>
          <w:b/>
          <w:sz w:val="24"/>
          <w:szCs w:val="24"/>
        </w:rPr>
        <w:t>9</w:t>
      </w:r>
      <w:r>
        <w:rPr>
          <w:rFonts w:ascii="Times New Roman" w:hAnsi="Times New Roman"/>
          <w:sz w:val="24"/>
          <w:szCs w:val="24"/>
          <w:lang w:val="uk-UA"/>
        </w:rPr>
        <w:t xml:space="preserve"> навчальний рік</w:t>
      </w:r>
    </w:p>
    <w:p w:rsidR="00D51235" w:rsidRPr="007B654B" w:rsidRDefault="00D51235" w:rsidP="00D51235">
      <w:pPr>
        <w:tabs>
          <w:tab w:val="left" w:pos="426"/>
          <w:tab w:val="left" w:pos="660"/>
          <w:tab w:val="left" w:pos="1843"/>
          <w:tab w:val="center" w:pos="5173"/>
        </w:tabs>
        <w:ind w:left="142" w:hanging="142"/>
        <w:jc w:val="center"/>
        <w:rPr>
          <w:rFonts w:ascii="Times New Roman" w:hAnsi="Times New Roman"/>
          <w:sz w:val="24"/>
          <w:szCs w:val="24"/>
          <w:lang w:val="uk-UA"/>
        </w:rPr>
      </w:pPr>
    </w:p>
    <w:tbl>
      <w:tblPr>
        <w:tblStyle w:val="af1"/>
        <w:tblW w:w="9360" w:type="dxa"/>
        <w:jc w:val="center"/>
        <w:tblInd w:w="-318" w:type="dxa"/>
        <w:tblLayout w:type="fixed"/>
        <w:tblLook w:val="04A0" w:firstRow="1" w:lastRow="0" w:firstColumn="1" w:lastColumn="0" w:noHBand="0" w:noVBand="1"/>
      </w:tblPr>
      <w:tblGrid>
        <w:gridCol w:w="697"/>
        <w:gridCol w:w="1859"/>
        <w:gridCol w:w="663"/>
        <w:gridCol w:w="661"/>
        <w:gridCol w:w="662"/>
        <w:gridCol w:w="661"/>
        <w:gridCol w:w="662"/>
        <w:gridCol w:w="661"/>
        <w:gridCol w:w="662"/>
        <w:gridCol w:w="661"/>
        <w:gridCol w:w="662"/>
        <w:gridCol w:w="849"/>
      </w:tblGrid>
      <w:tr w:rsidR="00D51235" w:rsidTr="00296897">
        <w:trPr>
          <w:trHeight w:val="406"/>
          <w:jc w:val="center"/>
        </w:trPr>
        <w:tc>
          <w:tcPr>
            <w:tcW w:w="696"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D51235" w:rsidRDefault="00D51235" w:rsidP="00296897">
            <w:pPr>
              <w:rPr>
                <w:rFonts w:ascii="Times New Roman" w:hAnsi="Times New Roman"/>
                <w:b/>
                <w:sz w:val="24"/>
                <w:szCs w:val="24"/>
                <w:lang w:val="uk-UA"/>
              </w:rPr>
            </w:pPr>
            <w:r>
              <w:rPr>
                <w:rFonts w:ascii="Times New Roman" w:hAnsi="Times New Roman"/>
                <w:b/>
                <w:sz w:val="24"/>
                <w:szCs w:val="24"/>
                <w:lang w:val="uk-UA"/>
              </w:rPr>
              <w:t>№ п/п</w:t>
            </w:r>
          </w:p>
        </w:tc>
        <w:tc>
          <w:tcPr>
            <w:tcW w:w="1857"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D51235" w:rsidRDefault="00D51235" w:rsidP="00296897">
            <w:pPr>
              <w:rPr>
                <w:rFonts w:ascii="Times New Roman" w:hAnsi="Times New Roman"/>
                <w:b/>
                <w:sz w:val="24"/>
                <w:szCs w:val="24"/>
                <w:lang w:val="uk-UA"/>
              </w:rPr>
            </w:pPr>
            <w:r>
              <w:rPr>
                <w:rFonts w:ascii="Times New Roman" w:hAnsi="Times New Roman"/>
                <w:b/>
                <w:sz w:val="24"/>
                <w:szCs w:val="24"/>
                <w:lang w:val="uk-UA"/>
              </w:rPr>
              <w:t>Навчальні предмети</w:t>
            </w:r>
          </w:p>
        </w:tc>
        <w:tc>
          <w:tcPr>
            <w:tcW w:w="6803" w:type="dxa"/>
            <w:gridSpan w:val="10"/>
            <w:tcBorders>
              <w:top w:val="single" w:sz="12" w:space="0" w:color="auto"/>
              <w:left w:val="single" w:sz="4" w:space="0" w:color="auto"/>
              <w:bottom w:val="single" w:sz="2" w:space="0" w:color="auto"/>
              <w:right w:val="single" w:sz="12" w:space="0" w:color="auto"/>
            </w:tcBorders>
            <w:hideMark/>
          </w:tcPr>
          <w:p w:rsidR="00D51235" w:rsidRDefault="00D51235" w:rsidP="00296897">
            <w:pPr>
              <w:jc w:val="center"/>
            </w:pPr>
            <w:r>
              <w:rPr>
                <w:rFonts w:ascii="Times New Roman" w:hAnsi="Times New Roman"/>
                <w:b/>
                <w:sz w:val="24"/>
                <w:szCs w:val="24"/>
                <w:lang w:val="uk-UA"/>
              </w:rPr>
              <w:t>К л а с и</w:t>
            </w:r>
          </w:p>
        </w:tc>
      </w:tr>
      <w:tr w:rsidR="00D51235" w:rsidTr="00296897">
        <w:trPr>
          <w:jc w:val="center"/>
        </w:trPr>
        <w:tc>
          <w:tcPr>
            <w:tcW w:w="2553" w:type="dxa"/>
            <w:vMerge/>
            <w:tcBorders>
              <w:top w:val="single" w:sz="12" w:space="0" w:color="auto"/>
              <w:left w:val="single" w:sz="12" w:space="0" w:color="auto"/>
              <w:bottom w:val="single" w:sz="12" w:space="0" w:color="auto"/>
              <w:right w:val="single" w:sz="12" w:space="0" w:color="auto"/>
            </w:tcBorders>
            <w:vAlign w:val="center"/>
            <w:hideMark/>
          </w:tcPr>
          <w:p w:rsidR="00D51235" w:rsidRDefault="00D51235" w:rsidP="00296897">
            <w:pPr>
              <w:rPr>
                <w:rFonts w:ascii="Times New Roman" w:hAnsi="Times New Roman"/>
                <w:b/>
                <w:sz w:val="24"/>
                <w:szCs w:val="24"/>
                <w:lang w:val="uk-UA"/>
              </w:rPr>
            </w:pPr>
          </w:p>
        </w:tc>
        <w:tc>
          <w:tcPr>
            <w:tcW w:w="1857" w:type="dxa"/>
            <w:vMerge/>
            <w:tcBorders>
              <w:top w:val="single" w:sz="12" w:space="0" w:color="auto"/>
              <w:left w:val="single" w:sz="12" w:space="0" w:color="auto"/>
              <w:bottom w:val="single" w:sz="12" w:space="0" w:color="auto"/>
              <w:right w:val="single" w:sz="12" w:space="0" w:color="auto"/>
            </w:tcBorders>
            <w:vAlign w:val="center"/>
            <w:hideMark/>
          </w:tcPr>
          <w:p w:rsidR="00D51235" w:rsidRDefault="00D51235" w:rsidP="00296897">
            <w:pPr>
              <w:rPr>
                <w:rFonts w:ascii="Times New Roman" w:hAnsi="Times New Roman"/>
                <w:b/>
                <w:sz w:val="24"/>
                <w:szCs w:val="24"/>
                <w:lang w:val="uk-UA"/>
              </w:rPr>
            </w:pPr>
          </w:p>
        </w:tc>
        <w:tc>
          <w:tcPr>
            <w:tcW w:w="662" w:type="dxa"/>
            <w:tcBorders>
              <w:top w:val="nil"/>
              <w:left w:val="single" w:sz="4" w:space="0" w:color="auto"/>
              <w:bottom w:val="single" w:sz="12" w:space="0" w:color="auto"/>
              <w:right w:val="single" w:sz="4" w:space="0" w:color="auto"/>
            </w:tcBorders>
            <w:hideMark/>
          </w:tcPr>
          <w:p w:rsidR="00D51235" w:rsidRDefault="00D51235" w:rsidP="00296897">
            <w:pPr>
              <w:rPr>
                <w:rFonts w:ascii="Times New Roman" w:hAnsi="Times New Roman"/>
                <w:b/>
                <w:sz w:val="20"/>
                <w:szCs w:val="20"/>
                <w:lang w:val="uk-UA"/>
              </w:rPr>
            </w:pPr>
            <w:r>
              <w:rPr>
                <w:rFonts w:ascii="Times New Roman" w:hAnsi="Times New Roman"/>
                <w:b/>
                <w:sz w:val="20"/>
                <w:szCs w:val="20"/>
                <w:lang w:val="uk-UA"/>
              </w:rPr>
              <w:t>2-А</w:t>
            </w:r>
          </w:p>
        </w:tc>
        <w:tc>
          <w:tcPr>
            <w:tcW w:w="661" w:type="dxa"/>
            <w:tcBorders>
              <w:top w:val="nil"/>
              <w:left w:val="single" w:sz="4" w:space="0" w:color="auto"/>
              <w:bottom w:val="single" w:sz="12" w:space="0" w:color="auto"/>
              <w:right w:val="single" w:sz="4" w:space="0" w:color="auto"/>
            </w:tcBorders>
            <w:hideMark/>
          </w:tcPr>
          <w:p w:rsidR="00D51235" w:rsidRDefault="00D51235" w:rsidP="00296897">
            <w:pPr>
              <w:rPr>
                <w:rFonts w:ascii="Times New Roman" w:hAnsi="Times New Roman"/>
                <w:b/>
                <w:sz w:val="20"/>
                <w:szCs w:val="20"/>
                <w:lang w:val="uk-UA"/>
              </w:rPr>
            </w:pPr>
            <w:r>
              <w:rPr>
                <w:rFonts w:ascii="Times New Roman" w:hAnsi="Times New Roman"/>
                <w:b/>
                <w:sz w:val="20"/>
                <w:szCs w:val="20"/>
                <w:lang w:val="uk-UA"/>
              </w:rPr>
              <w:t>2-Б</w:t>
            </w:r>
          </w:p>
        </w:tc>
        <w:tc>
          <w:tcPr>
            <w:tcW w:w="662" w:type="dxa"/>
            <w:tcBorders>
              <w:top w:val="nil"/>
              <w:left w:val="single" w:sz="4" w:space="0" w:color="auto"/>
              <w:bottom w:val="single" w:sz="12" w:space="0" w:color="auto"/>
              <w:right w:val="single" w:sz="12" w:space="0" w:color="auto"/>
            </w:tcBorders>
            <w:hideMark/>
          </w:tcPr>
          <w:p w:rsidR="00D51235" w:rsidRDefault="00D51235" w:rsidP="00296897">
            <w:pPr>
              <w:rPr>
                <w:rFonts w:ascii="Times New Roman" w:hAnsi="Times New Roman"/>
                <w:b/>
                <w:sz w:val="20"/>
                <w:szCs w:val="20"/>
                <w:lang w:val="uk-UA"/>
              </w:rPr>
            </w:pPr>
            <w:r>
              <w:rPr>
                <w:rFonts w:ascii="Times New Roman" w:hAnsi="Times New Roman"/>
                <w:b/>
                <w:sz w:val="20"/>
                <w:szCs w:val="20"/>
                <w:lang w:val="uk-UA"/>
              </w:rPr>
              <w:t>2-В</w:t>
            </w:r>
          </w:p>
        </w:tc>
        <w:tc>
          <w:tcPr>
            <w:tcW w:w="661" w:type="dxa"/>
            <w:tcBorders>
              <w:top w:val="nil"/>
              <w:left w:val="single" w:sz="12" w:space="0" w:color="auto"/>
              <w:bottom w:val="single" w:sz="12" w:space="0" w:color="auto"/>
              <w:right w:val="single" w:sz="4" w:space="0" w:color="auto"/>
            </w:tcBorders>
            <w:hideMark/>
          </w:tcPr>
          <w:p w:rsidR="00D51235" w:rsidRDefault="00D51235" w:rsidP="00296897">
            <w:pPr>
              <w:rPr>
                <w:rFonts w:ascii="Times New Roman" w:hAnsi="Times New Roman"/>
                <w:b/>
                <w:sz w:val="20"/>
                <w:szCs w:val="20"/>
                <w:lang w:val="uk-UA"/>
              </w:rPr>
            </w:pPr>
            <w:r>
              <w:rPr>
                <w:rFonts w:ascii="Times New Roman" w:hAnsi="Times New Roman"/>
                <w:b/>
                <w:sz w:val="20"/>
                <w:szCs w:val="20"/>
                <w:lang w:val="uk-UA"/>
              </w:rPr>
              <w:t>3-А</w:t>
            </w:r>
          </w:p>
        </w:tc>
        <w:tc>
          <w:tcPr>
            <w:tcW w:w="662" w:type="dxa"/>
            <w:tcBorders>
              <w:top w:val="nil"/>
              <w:left w:val="single" w:sz="4" w:space="0" w:color="auto"/>
              <w:bottom w:val="single" w:sz="12" w:space="0" w:color="auto"/>
              <w:right w:val="single" w:sz="4" w:space="0" w:color="auto"/>
            </w:tcBorders>
            <w:hideMark/>
          </w:tcPr>
          <w:p w:rsidR="00D51235" w:rsidRDefault="00D51235" w:rsidP="00296897">
            <w:pPr>
              <w:rPr>
                <w:rFonts w:ascii="Times New Roman" w:hAnsi="Times New Roman"/>
                <w:b/>
                <w:sz w:val="20"/>
                <w:szCs w:val="20"/>
                <w:lang w:val="uk-UA"/>
              </w:rPr>
            </w:pPr>
            <w:r>
              <w:rPr>
                <w:rFonts w:ascii="Times New Roman" w:hAnsi="Times New Roman"/>
                <w:b/>
                <w:sz w:val="20"/>
                <w:szCs w:val="20"/>
                <w:lang w:val="uk-UA"/>
              </w:rPr>
              <w:t>3-Б</w:t>
            </w:r>
          </w:p>
        </w:tc>
        <w:tc>
          <w:tcPr>
            <w:tcW w:w="661" w:type="dxa"/>
            <w:tcBorders>
              <w:top w:val="nil"/>
              <w:left w:val="single" w:sz="4" w:space="0" w:color="auto"/>
              <w:bottom w:val="single" w:sz="12" w:space="0" w:color="auto"/>
              <w:right w:val="single" w:sz="12" w:space="0" w:color="auto"/>
            </w:tcBorders>
            <w:hideMark/>
          </w:tcPr>
          <w:p w:rsidR="00D51235" w:rsidRDefault="00D51235" w:rsidP="00296897">
            <w:pPr>
              <w:rPr>
                <w:rFonts w:ascii="Times New Roman" w:hAnsi="Times New Roman"/>
                <w:b/>
                <w:sz w:val="20"/>
                <w:szCs w:val="20"/>
                <w:lang w:val="uk-UA"/>
              </w:rPr>
            </w:pPr>
            <w:r>
              <w:rPr>
                <w:rFonts w:ascii="Times New Roman" w:hAnsi="Times New Roman"/>
                <w:b/>
                <w:sz w:val="20"/>
                <w:szCs w:val="20"/>
                <w:lang w:val="uk-UA"/>
              </w:rPr>
              <w:t>3-В</w:t>
            </w:r>
          </w:p>
        </w:tc>
        <w:tc>
          <w:tcPr>
            <w:tcW w:w="662" w:type="dxa"/>
            <w:tcBorders>
              <w:top w:val="nil"/>
              <w:left w:val="single" w:sz="12" w:space="0" w:color="auto"/>
              <w:bottom w:val="single" w:sz="12" w:space="0" w:color="auto"/>
              <w:right w:val="single" w:sz="4" w:space="0" w:color="auto"/>
            </w:tcBorders>
            <w:hideMark/>
          </w:tcPr>
          <w:p w:rsidR="00D51235" w:rsidRDefault="00D51235" w:rsidP="00296897">
            <w:pPr>
              <w:rPr>
                <w:rFonts w:ascii="Times New Roman" w:hAnsi="Times New Roman"/>
                <w:b/>
                <w:sz w:val="20"/>
                <w:szCs w:val="20"/>
                <w:lang w:val="uk-UA"/>
              </w:rPr>
            </w:pPr>
            <w:r>
              <w:rPr>
                <w:rFonts w:ascii="Times New Roman" w:hAnsi="Times New Roman"/>
                <w:b/>
                <w:sz w:val="20"/>
                <w:szCs w:val="20"/>
                <w:lang w:val="uk-UA"/>
              </w:rPr>
              <w:t>4-А</w:t>
            </w:r>
          </w:p>
        </w:tc>
        <w:tc>
          <w:tcPr>
            <w:tcW w:w="661" w:type="dxa"/>
            <w:tcBorders>
              <w:top w:val="nil"/>
              <w:left w:val="single" w:sz="4" w:space="0" w:color="auto"/>
              <w:bottom w:val="single" w:sz="12" w:space="0" w:color="auto"/>
              <w:right w:val="single" w:sz="4" w:space="0" w:color="auto"/>
            </w:tcBorders>
            <w:hideMark/>
          </w:tcPr>
          <w:p w:rsidR="00D51235" w:rsidRDefault="00D51235" w:rsidP="00296897">
            <w:pPr>
              <w:rPr>
                <w:rFonts w:ascii="Times New Roman" w:hAnsi="Times New Roman"/>
                <w:b/>
                <w:sz w:val="20"/>
                <w:szCs w:val="20"/>
                <w:lang w:val="uk-UA"/>
              </w:rPr>
            </w:pPr>
            <w:r>
              <w:rPr>
                <w:rFonts w:ascii="Times New Roman" w:hAnsi="Times New Roman"/>
                <w:b/>
                <w:sz w:val="20"/>
                <w:szCs w:val="20"/>
                <w:lang w:val="uk-UA"/>
              </w:rPr>
              <w:t>4-Б</w:t>
            </w:r>
          </w:p>
        </w:tc>
        <w:tc>
          <w:tcPr>
            <w:tcW w:w="662" w:type="dxa"/>
            <w:tcBorders>
              <w:top w:val="nil"/>
              <w:left w:val="single" w:sz="4" w:space="0" w:color="auto"/>
              <w:bottom w:val="single" w:sz="12" w:space="0" w:color="auto"/>
              <w:right w:val="single" w:sz="12" w:space="0" w:color="auto"/>
            </w:tcBorders>
            <w:hideMark/>
          </w:tcPr>
          <w:p w:rsidR="00D51235" w:rsidRDefault="00D51235" w:rsidP="00296897">
            <w:pPr>
              <w:rPr>
                <w:rFonts w:ascii="Times New Roman" w:hAnsi="Times New Roman"/>
                <w:b/>
                <w:sz w:val="20"/>
                <w:szCs w:val="20"/>
                <w:lang w:val="uk-UA"/>
              </w:rPr>
            </w:pPr>
            <w:r>
              <w:rPr>
                <w:rFonts w:ascii="Times New Roman" w:hAnsi="Times New Roman"/>
                <w:b/>
                <w:sz w:val="20"/>
                <w:szCs w:val="20"/>
                <w:lang w:val="en-US"/>
              </w:rPr>
              <w:t>4-В</w:t>
            </w:r>
          </w:p>
        </w:tc>
        <w:tc>
          <w:tcPr>
            <w:tcW w:w="849" w:type="dxa"/>
            <w:tcBorders>
              <w:top w:val="nil"/>
              <w:left w:val="single" w:sz="12" w:space="0" w:color="auto"/>
              <w:bottom w:val="single" w:sz="12" w:space="0" w:color="auto"/>
              <w:right w:val="single" w:sz="12" w:space="0" w:color="auto"/>
            </w:tcBorders>
            <w:hideMark/>
          </w:tcPr>
          <w:p w:rsidR="00D51235" w:rsidRDefault="00D51235" w:rsidP="00296897">
            <w:pPr>
              <w:rPr>
                <w:rFonts w:ascii="Times New Roman" w:hAnsi="Times New Roman"/>
                <w:b/>
                <w:sz w:val="20"/>
                <w:szCs w:val="20"/>
                <w:lang w:val="uk-UA"/>
              </w:rPr>
            </w:pPr>
            <w:r>
              <w:rPr>
                <w:rFonts w:ascii="Times New Roman" w:hAnsi="Times New Roman"/>
                <w:b/>
                <w:sz w:val="20"/>
                <w:szCs w:val="20"/>
                <w:lang w:val="uk-UA"/>
              </w:rPr>
              <w:t>Всього годин</w:t>
            </w:r>
          </w:p>
        </w:tc>
      </w:tr>
      <w:tr w:rsidR="00D51235" w:rsidTr="00296897">
        <w:trPr>
          <w:jc w:val="center"/>
        </w:trPr>
        <w:tc>
          <w:tcPr>
            <w:tcW w:w="696" w:type="dxa"/>
            <w:tcBorders>
              <w:top w:val="single" w:sz="12" w:space="0" w:color="auto"/>
              <w:left w:val="single" w:sz="12" w:space="0" w:color="auto"/>
              <w:bottom w:val="single" w:sz="4" w:space="0" w:color="auto"/>
              <w:right w:val="single" w:sz="12" w:space="0" w:color="auto"/>
            </w:tcBorders>
            <w:shd w:val="clear" w:color="auto" w:fill="FFFFFF" w:themeFill="background1"/>
          </w:tcPr>
          <w:p w:rsidR="00D51235" w:rsidRDefault="00D51235" w:rsidP="00D51235">
            <w:pPr>
              <w:pStyle w:val="a5"/>
              <w:widowControl/>
              <w:numPr>
                <w:ilvl w:val="0"/>
                <w:numId w:val="46"/>
              </w:numPr>
              <w:autoSpaceDE/>
              <w:autoSpaceDN/>
              <w:adjustRightInd/>
              <w:jc w:val="center"/>
              <w:rPr>
                <w:lang w:val="uk-UA"/>
              </w:rPr>
            </w:pPr>
          </w:p>
        </w:tc>
        <w:tc>
          <w:tcPr>
            <w:tcW w:w="1857" w:type="dxa"/>
            <w:tcBorders>
              <w:top w:val="single" w:sz="12" w:space="0" w:color="auto"/>
              <w:left w:val="single" w:sz="12" w:space="0" w:color="auto"/>
              <w:bottom w:val="single" w:sz="4" w:space="0" w:color="auto"/>
              <w:right w:val="single" w:sz="12" w:space="0" w:color="auto"/>
            </w:tcBorders>
            <w:shd w:val="clear" w:color="auto" w:fill="FFFFFF" w:themeFill="background1"/>
            <w:hideMark/>
          </w:tcPr>
          <w:p w:rsidR="00D51235" w:rsidRDefault="00D51235" w:rsidP="00296897">
            <w:pPr>
              <w:rPr>
                <w:rFonts w:ascii="Times New Roman" w:hAnsi="Times New Roman"/>
                <w:sz w:val="20"/>
                <w:szCs w:val="20"/>
                <w:lang w:val="uk-UA"/>
              </w:rPr>
            </w:pPr>
            <w:r>
              <w:rPr>
                <w:rFonts w:ascii="Times New Roman" w:hAnsi="Times New Roman"/>
                <w:sz w:val="20"/>
                <w:szCs w:val="20"/>
                <w:lang w:val="uk-UA"/>
              </w:rPr>
              <w:t>Українська мова</w:t>
            </w:r>
          </w:p>
        </w:tc>
        <w:tc>
          <w:tcPr>
            <w:tcW w:w="662" w:type="dxa"/>
            <w:tcBorders>
              <w:top w:val="single" w:sz="12" w:space="0" w:color="auto"/>
              <w:left w:val="single" w:sz="4" w:space="0" w:color="auto"/>
              <w:bottom w:val="single" w:sz="4"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7</w:t>
            </w:r>
          </w:p>
        </w:tc>
        <w:tc>
          <w:tcPr>
            <w:tcW w:w="661" w:type="dxa"/>
            <w:tcBorders>
              <w:top w:val="single" w:sz="12" w:space="0" w:color="auto"/>
              <w:left w:val="single" w:sz="4" w:space="0" w:color="auto"/>
              <w:bottom w:val="single" w:sz="4"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7</w:t>
            </w:r>
          </w:p>
        </w:tc>
        <w:tc>
          <w:tcPr>
            <w:tcW w:w="662" w:type="dxa"/>
            <w:tcBorders>
              <w:top w:val="single" w:sz="12" w:space="0" w:color="auto"/>
              <w:left w:val="single" w:sz="4" w:space="0" w:color="auto"/>
              <w:bottom w:val="single" w:sz="4" w:space="0" w:color="auto"/>
              <w:right w:val="single" w:sz="12"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7</w:t>
            </w:r>
          </w:p>
        </w:tc>
        <w:tc>
          <w:tcPr>
            <w:tcW w:w="661" w:type="dxa"/>
            <w:tcBorders>
              <w:top w:val="single" w:sz="12" w:space="0" w:color="auto"/>
              <w:left w:val="single" w:sz="12" w:space="0" w:color="auto"/>
              <w:bottom w:val="single" w:sz="4"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7</w:t>
            </w:r>
          </w:p>
        </w:tc>
        <w:tc>
          <w:tcPr>
            <w:tcW w:w="662" w:type="dxa"/>
            <w:tcBorders>
              <w:top w:val="single" w:sz="12" w:space="0" w:color="auto"/>
              <w:left w:val="single" w:sz="4" w:space="0" w:color="auto"/>
              <w:bottom w:val="single" w:sz="4"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7</w:t>
            </w:r>
          </w:p>
        </w:tc>
        <w:tc>
          <w:tcPr>
            <w:tcW w:w="661" w:type="dxa"/>
            <w:tcBorders>
              <w:top w:val="single" w:sz="12" w:space="0" w:color="auto"/>
              <w:left w:val="single" w:sz="4" w:space="0" w:color="auto"/>
              <w:bottom w:val="single" w:sz="4" w:space="0" w:color="auto"/>
              <w:right w:val="single" w:sz="12"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7</w:t>
            </w:r>
          </w:p>
        </w:tc>
        <w:tc>
          <w:tcPr>
            <w:tcW w:w="662" w:type="dxa"/>
            <w:tcBorders>
              <w:top w:val="single" w:sz="12" w:space="0" w:color="auto"/>
              <w:left w:val="single" w:sz="12" w:space="0" w:color="auto"/>
              <w:bottom w:val="single" w:sz="4"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7</w:t>
            </w:r>
          </w:p>
        </w:tc>
        <w:tc>
          <w:tcPr>
            <w:tcW w:w="661" w:type="dxa"/>
            <w:tcBorders>
              <w:top w:val="single" w:sz="12" w:space="0" w:color="auto"/>
              <w:left w:val="single" w:sz="4" w:space="0" w:color="auto"/>
              <w:bottom w:val="single" w:sz="4"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7</w:t>
            </w:r>
          </w:p>
        </w:tc>
        <w:tc>
          <w:tcPr>
            <w:tcW w:w="662" w:type="dxa"/>
            <w:tcBorders>
              <w:top w:val="single" w:sz="12" w:space="0" w:color="auto"/>
              <w:left w:val="single" w:sz="4" w:space="0" w:color="auto"/>
              <w:bottom w:val="single" w:sz="4" w:space="0" w:color="auto"/>
              <w:right w:val="single" w:sz="12"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7</w:t>
            </w:r>
          </w:p>
        </w:tc>
        <w:tc>
          <w:tcPr>
            <w:tcW w:w="849" w:type="dxa"/>
            <w:tcBorders>
              <w:top w:val="single" w:sz="12" w:space="0" w:color="auto"/>
              <w:left w:val="single" w:sz="12" w:space="0" w:color="auto"/>
              <w:bottom w:val="single" w:sz="4" w:space="0" w:color="auto"/>
              <w:right w:val="single" w:sz="12" w:space="0" w:color="auto"/>
            </w:tcBorders>
            <w:hideMark/>
          </w:tcPr>
          <w:p w:rsidR="00D51235" w:rsidRDefault="00D51235" w:rsidP="00296897">
            <w:pPr>
              <w:jc w:val="center"/>
              <w:rPr>
                <w:rFonts w:ascii="Times New Roman" w:hAnsi="Times New Roman"/>
                <w:b/>
                <w:sz w:val="20"/>
                <w:szCs w:val="20"/>
                <w:lang w:val="uk-UA"/>
              </w:rPr>
            </w:pPr>
            <w:r>
              <w:rPr>
                <w:rFonts w:ascii="Times New Roman" w:hAnsi="Times New Roman"/>
                <w:b/>
                <w:sz w:val="20"/>
                <w:szCs w:val="20"/>
                <w:lang w:val="uk-UA"/>
              </w:rPr>
              <w:t>63</w:t>
            </w:r>
          </w:p>
        </w:tc>
      </w:tr>
      <w:tr w:rsidR="00D51235" w:rsidTr="00296897">
        <w:trPr>
          <w:jc w:val="center"/>
        </w:trPr>
        <w:tc>
          <w:tcPr>
            <w:tcW w:w="696" w:type="dxa"/>
            <w:tcBorders>
              <w:top w:val="single" w:sz="4" w:space="0" w:color="auto"/>
              <w:left w:val="single" w:sz="12" w:space="0" w:color="auto"/>
              <w:bottom w:val="single" w:sz="4" w:space="0" w:color="auto"/>
              <w:right w:val="single" w:sz="12" w:space="0" w:color="auto"/>
            </w:tcBorders>
            <w:shd w:val="clear" w:color="auto" w:fill="FFFFFF" w:themeFill="background1"/>
          </w:tcPr>
          <w:p w:rsidR="00D51235" w:rsidRDefault="00D51235" w:rsidP="00D51235">
            <w:pPr>
              <w:pStyle w:val="a5"/>
              <w:widowControl/>
              <w:numPr>
                <w:ilvl w:val="0"/>
                <w:numId w:val="46"/>
              </w:numPr>
              <w:autoSpaceDE/>
              <w:autoSpaceDN/>
              <w:adjustRightInd/>
              <w:jc w:val="center"/>
              <w:rPr>
                <w:lang w:val="uk-UA"/>
              </w:rPr>
            </w:pPr>
          </w:p>
        </w:tc>
        <w:tc>
          <w:tcPr>
            <w:tcW w:w="1857" w:type="dxa"/>
            <w:tcBorders>
              <w:top w:val="single" w:sz="4" w:space="0" w:color="auto"/>
              <w:left w:val="single" w:sz="12" w:space="0" w:color="auto"/>
              <w:bottom w:val="single" w:sz="4" w:space="0" w:color="auto"/>
              <w:right w:val="single" w:sz="12" w:space="0" w:color="auto"/>
            </w:tcBorders>
            <w:shd w:val="clear" w:color="auto" w:fill="FFFFFF" w:themeFill="background1"/>
          </w:tcPr>
          <w:p w:rsidR="00D51235" w:rsidRDefault="00D51235" w:rsidP="00296897">
            <w:pPr>
              <w:rPr>
                <w:rFonts w:ascii="Times New Roman" w:hAnsi="Times New Roman"/>
                <w:sz w:val="20"/>
                <w:szCs w:val="20"/>
                <w:lang w:val="uk-UA"/>
              </w:rPr>
            </w:pPr>
            <w:r>
              <w:rPr>
                <w:rFonts w:ascii="Times New Roman" w:hAnsi="Times New Roman"/>
                <w:sz w:val="20"/>
                <w:szCs w:val="20"/>
                <w:lang w:val="uk-UA"/>
              </w:rPr>
              <w:t>Іноземна мова</w:t>
            </w:r>
          </w:p>
          <w:p w:rsidR="00D51235" w:rsidRDefault="00D51235" w:rsidP="00296897">
            <w:pPr>
              <w:rPr>
                <w:rFonts w:ascii="Times New Roman" w:hAnsi="Times New Roman"/>
                <w:sz w:val="20"/>
                <w:szCs w:val="20"/>
                <w:lang w:val="uk-UA"/>
              </w:rPr>
            </w:pPr>
          </w:p>
        </w:tc>
        <w:tc>
          <w:tcPr>
            <w:tcW w:w="662"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2</w:t>
            </w:r>
          </w:p>
        </w:tc>
        <w:tc>
          <w:tcPr>
            <w:tcW w:w="661"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2</w:t>
            </w:r>
          </w:p>
        </w:tc>
        <w:tc>
          <w:tcPr>
            <w:tcW w:w="662" w:type="dxa"/>
            <w:tcBorders>
              <w:top w:val="single" w:sz="4" w:space="0" w:color="auto"/>
              <w:left w:val="single" w:sz="4" w:space="0" w:color="auto"/>
              <w:bottom w:val="single" w:sz="4" w:space="0" w:color="auto"/>
              <w:right w:val="single" w:sz="12"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2</w:t>
            </w:r>
          </w:p>
        </w:tc>
        <w:tc>
          <w:tcPr>
            <w:tcW w:w="661" w:type="dxa"/>
            <w:tcBorders>
              <w:top w:val="single" w:sz="4" w:space="0" w:color="auto"/>
              <w:left w:val="single" w:sz="12" w:space="0" w:color="auto"/>
              <w:bottom w:val="single" w:sz="4"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2</w:t>
            </w:r>
          </w:p>
        </w:tc>
        <w:tc>
          <w:tcPr>
            <w:tcW w:w="662"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2</w:t>
            </w:r>
          </w:p>
        </w:tc>
        <w:tc>
          <w:tcPr>
            <w:tcW w:w="661" w:type="dxa"/>
            <w:tcBorders>
              <w:top w:val="single" w:sz="4" w:space="0" w:color="auto"/>
              <w:left w:val="single" w:sz="4" w:space="0" w:color="auto"/>
              <w:bottom w:val="single" w:sz="4" w:space="0" w:color="auto"/>
              <w:right w:val="single" w:sz="12"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2</w:t>
            </w:r>
          </w:p>
        </w:tc>
        <w:tc>
          <w:tcPr>
            <w:tcW w:w="662" w:type="dxa"/>
            <w:tcBorders>
              <w:top w:val="single" w:sz="4" w:space="0" w:color="auto"/>
              <w:left w:val="single" w:sz="12" w:space="0" w:color="auto"/>
              <w:bottom w:val="single" w:sz="4"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2</w:t>
            </w:r>
          </w:p>
        </w:tc>
        <w:tc>
          <w:tcPr>
            <w:tcW w:w="661"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2</w:t>
            </w:r>
          </w:p>
        </w:tc>
        <w:tc>
          <w:tcPr>
            <w:tcW w:w="662" w:type="dxa"/>
            <w:tcBorders>
              <w:top w:val="single" w:sz="4" w:space="0" w:color="auto"/>
              <w:left w:val="single" w:sz="4" w:space="0" w:color="auto"/>
              <w:bottom w:val="single" w:sz="4" w:space="0" w:color="auto"/>
              <w:right w:val="single" w:sz="12"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2</w:t>
            </w:r>
          </w:p>
        </w:tc>
        <w:tc>
          <w:tcPr>
            <w:tcW w:w="849" w:type="dxa"/>
            <w:tcBorders>
              <w:top w:val="single" w:sz="4" w:space="0" w:color="auto"/>
              <w:left w:val="single" w:sz="12" w:space="0" w:color="auto"/>
              <w:bottom w:val="single" w:sz="4" w:space="0" w:color="auto"/>
              <w:right w:val="single" w:sz="12" w:space="0" w:color="auto"/>
            </w:tcBorders>
            <w:hideMark/>
          </w:tcPr>
          <w:p w:rsidR="00D51235" w:rsidRDefault="00D51235" w:rsidP="00296897">
            <w:pPr>
              <w:jc w:val="center"/>
              <w:rPr>
                <w:rFonts w:ascii="Times New Roman" w:hAnsi="Times New Roman"/>
                <w:b/>
                <w:sz w:val="20"/>
                <w:szCs w:val="20"/>
                <w:lang w:val="uk-UA"/>
              </w:rPr>
            </w:pPr>
            <w:r>
              <w:rPr>
                <w:rFonts w:ascii="Times New Roman" w:hAnsi="Times New Roman"/>
                <w:b/>
                <w:sz w:val="20"/>
                <w:szCs w:val="20"/>
                <w:lang w:val="uk-UA"/>
              </w:rPr>
              <w:t>18</w:t>
            </w:r>
          </w:p>
        </w:tc>
      </w:tr>
      <w:tr w:rsidR="00D51235" w:rsidTr="00296897">
        <w:trPr>
          <w:jc w:val="center"/>
        </w:trPr>
        <w:tc>
          <w:tcPr>
            <w:tcW w:w="696" w:type="dxa"/>
            <w:tcBorders>
              <w:top w:val="single" w:sz="4" w:space="0" w:color="auto"/>
              <w:left w:val="single" w:sz="12" w:space="0" w:color="auto"/>
              <w:bottom w:val="single" w:sz="4" w:space="0" w:color="auto"/>
              <w:right w:val="single" w:sz="12" w:space="0" w:color="auto"/>
            </w:tcBorders>
            <w:shd w:val="clear" w:color="auto" w:fill="FFFFFF" w:themeFill="background1"/>
          </w:tcPr>
          <w:p w:rsidR="00D51235" w:rsidRDefault="00D51235" w:rsidP="00D51235">
            <w:pPr>
              <w:pStyle w:val="a5"/>
              <w:widowControl/>
              <w:numPr>
                <w:ilvl w:val="0"/>
                <w:numId w:val="46"/>
              </w:numPr>
              <w:autoSpaceDE/>
              <w:autoSpaceDN/>
              <w:adjustRightInd/>
              <w:jc w:val="center"/>
              <w:rPr>
                <w:lang w:val="uk-UA"/>
              </w:rPr>
            </w:pPr>
          </w:p>
        </w:tc>
        <w:tc>
          <w:tcPr>
            <w:tcW w:w="1857" w:type="dxa"/>
            <w:tcBorders>
              <w:top w:val="single" w:sz="4" w:space="0" w:color="auto"/>
              <w:left w:val="single" w:sz="12" w:space="0" w:color="auto"/>
              <w:bottom w:val="single" w:sz="4" w:space="0" w:color="auto"/>
              <w:right w:val="single" w:sz="12" w:space="0" w:color="auto"/>
            </w:tcBorders>
            <w:shd w:val="clear" w:color="auto" w:fill="FFFFFF" w:themeFill="background1"/>
          </w:tcPr>
          <w:p w:rsidR="00D51235" w:rsidRDefault="00D51235" w:rsidP="00296897">
            <w:pPr>
              <w:rPr>
                <w:rFonts w:ascii="Times New Roman" w:hAnsi="Times New Roman"/>
                <w:sz w:val="20"/>
                <w:szCs w:val="20"/>
                <w:lang w:val="uk-UA"/>
              </w:rPr>
            </w:pPr>
            <w:r>
              <w:rPr>
                <w:rFonts w:ascii="Times New Roman" w:hAnsi="Times New Roman"/>
                <w:sz w:val="20"/>
                <w:szCs w:val="20"/>
                <w:lang w:val="uk-UA"/>
              </w:rPr>
              <w:t>Математика</w:t>
            </w:r>
          </w:p>
          <w:p w:rsidR="00D51235" w:rsidRDefault="00D51235" w:rsidP="00296897">
            <w:pPr>
              <w:rPr>
                <w:rFonts w:ascii="Times New Roman" w:hAnsi="Times New Roman"/>
                <w:sz w:val="20"/>
                <w:szCs w:val="20"/>
                <w:lang w:val="uk-UA"/>
              </w:rPr>
            </w:pPr>
          </w:p>
        </w:tc>
        <w:tc>
          <w:tcPr>
            <w:tcW w:w="662"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4</w:t>
            </w:r>
          </w:p>
        </w:tc>
        <w:tc>
          <w:tcPr>
            <w:tcW w:w="661"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4</w:t>
            </w:r>
          </w:p>
        </w:tc>
        <w:tc>
          <w:tcPr>
            <w:tcW w:w="662" w:type="dxa"/>
            <w:tcBorders>
              <w:top w:val="single" w:sz="4" w:space="0" w:color="auto"/>
              <w:left w:val="single" w:sz="4" w:space="0" w:color="auto"/>
              <w:bottom w:val="single" w:sz="4" w:space="0" w:color="auto"/>
              <w:right w:val="single" w:sz="12"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4</w:t>
            </w:r>
          </w:p>
        </w:tc>
        <w:tc>
          <w:tcPr>
            <w:tcW w:w="661" w:type="dxa"/>
            <w:tcBorders>
              <w:top w:val="single" w:sz="4" w:space="0" w:color="auto"/>
              <w:left w:val="single" w:sz="12" w:space="0" w:color="auto"/>
              <w:bottom w:val="single" w:sz="4"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4</w:t>
            </w:r>
          </w:p>
        </w:tc>
        <w:tc>
          <w:tcPr>
            <w:tcW w:w="662"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4</w:t>
            </w:r>
          </w:p>
        </w:tc>
        <w:tc>
          <w:tcPr>
            <w:tcW w:w="661" w:type="dxa"/>
            <w:tcBorders>
              <w:top w:val="single" w:sz="4" w:space="0" w:color="auto"/>
              <w:left w:val="single" w:sz="4" w:space="0" w:color="auto"/>
              <w:bottom w:val="single" w:sz="4" w:space="0" w:color="auto"/>
              <w:right w:val="single" w:sz="12"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4</w:t>
            </w:r>
          </w:p>
        </w:tc>
        <w:tc>
          <w:tcPr>
            <w:tcW w:w="662" w:type="dxa"/>
            <w:tcBorders>
              <w:top w:val="single" w:sz="4" w:space="0" w:color="auto"/>
              <w:left w:val="single" w:sz="12" w:space="0" w:color="auto"/>
              <w:bottom w:val="single" w:sz="4"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4</w:t>
            </w:r>
          </w:p>
        </w:tc>
        <w:tc>
          <w:tcPr>
            <w:tcW w:w="661"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4</w:t>
            </w:r>
          </w:p>
        </w:tc>
        <w:tc>
          <w:tcPr>
            <w:tcW w:w="662" w:type="dxa"/>
            <w:tcBorders>
              <w:top w:val="single" w:sz="4" w:space="0" w:color="auto"/>
              <w:left w:val="single" w:sz="4" w:space="0" w:color="auto"/>
              <w:bottom w:val="single" w:sz="4" w:space="0" w:color="auto"/>
              <w:right w:val="single" w:sz="12"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4</w:t>
            </w:r>
          </w:p>
        </w:tc>
        <w:tc>
          <w:tcPr>
            <w:tcW w:w="849" w:type="dxa"/>
            <w:tcBorders>
              <w:top w:val="single" w:sz="4" w:space="0" w:color="auto"/>
              <w:left w:val="single" w:sz="12" w:space="0" w:color="auto"/>
              <w:bottom w:val="single" w:sz="4" w:space="0" w:color="auto"/>
              <w:right w:val="single" w:sz="12" w:space="0" w:color="auto"/>
            </w:tcBorders>
            <w:hideMark/>
          </w:tcPr>
          <w:p w:rsidR="00D51235" w:rsidRDefault="00D51235" w:rsidP="00296897">
            <w:pPr>
              <w:jc w:val="center"/>
              <w:rPr>
                <w:rFonts w:ascii="Times New Roman" w:hAnsi="Times New Roman"/>
                <w:b/>
                <w:sz w:val="20"/>
                <w:szCs w:val="20"/>
                <w:lang w:val="uk-UA"/>
              </w:rPr>
            </w:pPr>
            <w:r>
              <w:rPr>
                <w:rFonts w:ascii="Times New Roman" w:hAnsi="Times New Roman"/>
                <w:b/>
                <w:sz w:val="20"/>
                <w:szCs w:val="20"/>
                <w:lang w:val="uk-UA"/>
              </w:rPr>
              <w:t>36</w:t>
            </w:r>
          </w:p>
        </w:tc>
      </w:tr>
      <w:tr w:rsidR="00D51235" w:rsidTr="00296897">
        <w:trPr>
          <w:jc w:val="center"/>
        </w:trPr>
        <w:tc>
          <w:tcPr>
            <w:tcW w:w="696" w:type="dxa"/>
            <w:tcBorders>
              <w:top w:val="single" w:sz="4" w:space="0" w:color="auto"/>
              <w:left w:val="single" w:sz="12" w:space="0" w:color="auto"/>
              <w:bottom w:val="single" w:sz="4" w:space="0" w:color="auto"/>
              <w:right w:val="single" w:sz="12" w:space="0" w:color="auto"/>
            </w:tcBorders>
            <w:shd w:val="clear" w:color="auto" w:fill="FFFFFF" w:themeFill="background1"/>
          </w:tcPr>
          <w:p w:rsidR="00D51235" w:rsidRDefault="00D51235" w:rsidP="00D51235">
            <w:pPr>
              <w:pStyle w:val="a5"/>
              <w:widowControl/>
              <w:numPr>
                <w:ilvl w:val="0"/>
                <w:numId w:val="46"/>
              </w:numPr>
              <w:autoSpaceDE/>
              <w:autoSpaceDN/>
              <w:adjustRightInd/>
              <w:jc w:val="center"/>
              <w:rPr>
                <w:lang w:val="uk-UA"/>
              </w:rPr>
            </w:pPr>
          </w:p>
        </w:tc>
        <w:tc>
          <w:tcPr>
            <w:tcW w:w="1857" w:type="dxa"/>
            <w:tcBorders>
              <w:top w:val="single" w:sz="4" w:space="0" w:color="auto"/>
              <w:left w:val="single" w:sz="12" w:space="0" w:color="auto"/>
              <w:bottom w:val="single" w:sz="4" w:space="0" w:color="auto"/>
              <w:right w:val="single" w:sz="12" w:space="0" w:color="auto"/>
            </w:tcBorders>
            <w:shd w:val="clear" w:color="auto" w:fill="FFFFFF" w:themeFill="background1"/>
          </w:tcPr>
          <w:p w:rsidR="00D51235" w:rsidRDefault="00D51235" w:rsidP="00296897">
            <w:pPr>
              <w:rPr>
                <w:rFonts w:ascii="Times New Roman" w:hAnsi="Times New Roman"/>
                <w:sz w:val="20"/>
                <w:szCs w:val="20"/>
                <w:lang w:val="uk-UA"/>
              </w:rPr>
            </w:pPr>
            <w:r>
              <w:rPr>
                <w:rFonts w:ascii="Times New Roman" w:hAnsi="Times New Roman"/>
                <w:sz w:val="20"/>
                <w:szCs w:val="20"/>
                <w:lang w:val="uk-UA"/>
              </w:rPr>
              <w:t>Природознавство</w:t>
            </w:r>
          </w:p>
          <w:p w:rsidR="00D51235" w:rsidRDefault="00D51235" w:rsidP="00296897">
            <w:pPr>
              <w:rPr>
                <w:rFonts w:ascii="Times New Roman" w:hAnsi="Times New Roman"/>
                <w:sz w:val="20"/>
                <w:szCs w:val="20"/>
                <w:lang w:val="uk-UA"/>
              </w:rPr>
            </w:pPr>
          </w:p>
        </w:tc>
        <w:tc>
          <w:tcPr>
            <w:tcW w:w="662"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2</w:t>
            </w:r>
          </w:p>
        </w:tc>
        <w:tc>
          <w:tcPr>
            <w:tcW w:w="661"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2</w:t>
            </w:r>
          </w:p>
        </w:tc>
        <w:tc>
          <w:tcPr>
            <w:tcW w:w="662" w:type="dxa"/>
            <w:tcBorders>
              <w:top w:val="single" w:sz="4" w:space="0" w:color="auto"/>
              <w:left w:val="single" w:sz="4" w:space="0" w:color="auto"/>
              <w:bottom w:val="single" w:sz="4" w:space="0" w:color="auto"/>
              <w:right w:val="single" w:sz="12"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2</w:t>
            </w:r>
          </w:p>
        </w:tc>
        <w:tc>
          <w:tcPr>
            <w:tcW w:w="661" w:type="dxa"/>
            <w:tcBorders>
              <w:top w:val="single" w:sz="4" w:space="0" w:color="auto"/>
              <w:left w:val="single" w:sz="12" w:space="0" w:color="auto"/>
              <w:bottom w:val="single" w:sz="4"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2</w:t>
            </w:r>
          </w:p>
        </w:tc>
        <w:tc>
          <w:tcPr>
            <w:tcW w:w="662"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2</w:t>
            </w:r>
          </w:p>
        </w:tc>
        <w:tc>
          <w:tcPr>
            <w:tcW w:w="661" w:type="dxa"/>
            <w:tcBorders>
              <w:top w:val="single" w:sz="4" w:space="0" w:color="auto"/>
              <w:left w:val="single" w:sz="4" w:space="0" w:color="auto"/>
              <w:bottom w:val="single" w:sz="4" w:space="0" w:color="auto"/>
              <w:right w:val="single" w:sz="12"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2</w:t>
            </w:r>
          </w:p>
        </w:tc>
        <w:tc>
          <w:tcPr>
            <w:tcW w:w="662" w:type="dxa"/>
            <w:tcBorders>
              <w:top w:val="single" w:sz="4" w:space="0" w:color="auto"/>
              <w:left w:val="single" w:sz="12" w:space="0" w:color="auto"/>
              <w:bottom w:val="single" w:sz="4"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2</w:t>
            </w:r>
          </w:p>
        </w:tc>
        <w:tc>
          <w:tcPr>
            <w:tcW w:w="661"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2</w:t>
            </w:r>
          </w:p>
        </w:tc>
        <w:tc>
          <w:tcPr>
            <w:tcW w:w="662" w:type="dxa"/>
            <w:tcBorders>
              <w:top w:val="single" w:sz="4" w:space="0" w:color="auto"/>
              <w:left w:val="single" w:sz="4" w:space="0" w:color="auto"/>
              <w:bottom w:val="single" w:sz="4" w:space="0" w:color="auto"/>
              <w:right w:val="single" w:sz="12"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2</w:t>
            </w:r>
          </w:p>
        </w:tc>
        <w:tc>
          <w:tcPr>
            <w:tcW w:w="849" w:type="dxa"/>
            <w:tcBorders>
              <w:top w:val="single" w:sz="4" w:space="0" w:color="auto"/>
              <w:left w:val="single" w:sz="12" w:space="0" w:color="auto"/>
              <w:bottom w:val="single" w:sz="4" w:space="0" w:color="auto"/>
              <w:right w:val="single" w:sz="12" w:space="0" w:color="auto"/>
            </w:tcBorders>
            <w:hideMark/>
          </w:tcPr>
          <w:p w:rsidR="00D51235" w:rsidRDefault="00D51235" w:rsidP="00296897">
            <w:pPr>
              <w:jc w:val="center"/>
              <w:rPr>
                <w:rFonts w:ascii="Times New Roman" w:hAnsi="Times New Roman"/>
                <w:b/>
                <w:sz w:val="20"/>
                <w:szCs w:val="20"/>
                <w:lang w:val="uk-UA"/>
              </w:rPr>
            </w:pPr>
            <w:r>
              <w:rPr>
                <w:rFonts w:ascii="Times New Roman" w:hAnsi="Times New Roman"/>
                <w:b/>
                <w:sz w:val="20"/>
                <w:szCs w:val="20"/>
                <w:lang w:val="uk-UA"/>
              </w:rPr>
              <w:t>18</w:t>
            </w:r>
          </w:p>
        </w:tc>
      </w:tr>
      <w:tr w:rsidR="00D51235" w:rsidTr="00296897">
        <w:trPr>
          <w:jc w:val="center"/>
        </w:trPr>
        <w:tc>
          <w:tcPr>
            <w:tcW w:w="696" w:type="dxa"/>
            <w:tcBorders>
              <w:top w:val="single" w:sz="4" w:space="0" w:color="auto"/>
              <w:left w:val="single" w:sz="12" w:space="0" w:color="auto"/>
              <w:bottom w:val="single" w:sz="4" w:space="0" w:color="auto"/>
              <w:right w:val="single" w:sz="12" w:space="0" w:color="auto"/>
            </w:tcBorders>
            <w:shd w:val="clear" w:color="auto" w:fill="FFFFFF" w:themeFill="background1"/>
          </w:tcPr>
          <w:p w:rsidR="00D51235" w:rsidRDefault="00D51235" w:rsidP="00D51235">
            <w:pPr>
              <w:pStyle w:val="a5"/>
              <w:widowControl/>
              <w:numPr>
                <w:ilvl w:val="0"/>
                <w:numId w:val="46"/>
              </w:numPr>
              <w:autoSpaceDE/>
              <w:autoSpaceDN/>
              <w:adjustRightInd/>
              <w:jc w:val="center"/>
              <w:rPr>
                <w:lang w:val="uk-UA"/>
              </w:rPr>
            </w:pPr>
          </w:p>
        </w:tc>
        <w:tc>
          <w:tcPr>
            <w:tcW w:w="1857" w:type="dxa"/>
            <w:tcBorders>
              <w:top w:val="single" w:sz="4" w:space="0" w:color="auto"/>
              <w:left w:val="single" w:sz="12" w:space="0" w:color="auto"/>
              <w:bottom w:val="single" w:sz="4" w:space="0" w:color="auto"/>
              <w:right w:val="single" w:sz="12" w:space="0" w:color="auto"/>
            </w:tcBorders>
            <w:shd w:val="clear" w:color="auto" w:fill="FFFFFF" w:themeFill="background1"/>
          </w:tcPr>
          <w:p w:rsidR="00D51235" w:rsidRDefault="00D51235" w:rsidP="00296897">
            <w:pPr>
              <w:rPr>
                <w:rFonts w:ascii="Times New Roman" w:hAnsi="Times New Roman"/>
                <w:sz w:val="20"/>
                <w:szCs w:val="20"/>
                <w:lang w:val="uk-UA"/>
              </w:rPr>
            </w:pPr>
            <w:r>
              <w:rPr>
                <w:rFonts w:ascii="Times New Roman" w:hAnsi="Times New Roman"/>
                <w:sz w:val="20"/>
                <w:szCs w:val="20"/>
                <w:lang w:val="uk-UA"/>
              </w:rPr>
              <w:t>Я у світі</w:t>
            </w:r>
          </w:p>
          <w:p w:rsidR="00D51235" w:rsidRDefault="00D51235" w:rsidP="00296897">
            <w:pPr>
              <w:rPr>
                <w:rFonts w:ascii="Times New Roman" w:hAnsi="Times New Roman"/>
                <w:sz w:val="20"/>
                <w:szCs w:val="20"/>
                <w:lang w:val="uk-UA"/>
              </w:rPr>
            </w:pPr>
          </w:p>
        </w:tc>
        <w:tc>
          <w:tcPr>
            <w:tcW w:w="662"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sz w:val="20"/>
                <w:szCs w:val="20"/>
              </w:rPr>
            </w:pPr>
            <w:r>
              <w:rPr>
                <w:rFonts w:ascii="Times New Roman" w:hAnsi="Times New Roman"/>
                <w:sz w:val="20"/>
                <w:szCs w:val="20"/>
                <w:lang w:val="uk-UA"/>
              </w:rPr>
              <w:t>-</w:t>
            </w:r>
          </w:p>
        </w:tc>
        <w:tc>
          <w:tcPr>
            <w:tcW w:w="661"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sz w:val="20"/>
                <w:szCs w:val="20"/>
              </w:rPr>
            </w:pPr>
            <w:r>
              <w:rPr>
                <w:rFonts w:ascii="Times New Roman" w:hAnsi="Times New Roman"/>
                <w:sz w:val="20"/>
                <w:szCs w:val="20"/>
                <w:lang w:val="uk-UA"/>
              </w:rPr>
              <w:t>-</w:t>
            </w:r>
          </w:p>
        </w:tc>
        <w:tc>
          <w:tcPr>
            <w:tcW w:w="662" w:type="dxa"/>
            <w:tcBorders>
              <w:top w:val="single" w:sz="4" w:space="0" w:color="auto"/>
              <w:left w:val="single" w:sz="4" w:space="0" w:color="auto"/>
              <w:bottom w:val="single" w:sz="4" w:space="0" w:color="auto"/>
              <w:right w:val="single" w:sz="12" w:space="0" w:color="auto"/>
            </w:tcBorders>
            <w:hideMark/>
          </w:tcPr>
          <w:p w:rsidR="00D51235" w:rsidRDefault="00D51235" w:rsidP="00296897">
            <w:pPr>
              <w:jc w:val="center"/>
              <w:rPr>
                <w:sz w:val="20"/>
                <w:szCs w:val="20"/>
              </w:rPr>
            </w:pPr>
            <w:r>
              <w:rPr>
                <w:rFonts w:ascii="Times New Roman" w:hAnsi="Times New Roman"/>
                <w:sz w:val="20"/>
                <w:szCs w:val="20"/>
                <w:lang w:val="uk-UA"/>
              </w:rPr>
              <w:t>-</w:t>
            </w:r>
          </w:p>
        </w:tc>
        <w:tc>
          <w:tcPr>
            <w:tcW w:w="661" w:type="dxa"/>
            <w:tcBorders>
              <w:top w:val="single" w:sz="4" w:space="0" w:color="auto"/>
              <w:left w:val="single" w:sz="12" w:space="0" w:color="auto"/>
              <w:bottom w:val="single" w:sz="4"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1</w:t>
            </w:r>
          </w:p>
        </w:tc>
        <w:tc>
          <w:tcPr>
            <w:tcW w:w="662"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1</w:t>
            </w:r>
          </w:p>
        </w:tc>
        <w:tc>
          <w:tcPr>
            <w:tcW w:w="661" w:type="dxa"/>
            <w:tcBorders>
              <w:top w:val="single" w:sz="4" w:space="0" w:color="auto"/>
              <w:left w:val="single" w:sz="4" w:space="0" w:color="auto"/>
              <w:bottom w:val="single" w:sz="4" w:space="0" w:color="auto"/>
              <w:right w:val="single" w:sz="12"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1</w:t>
            </w:r>
          </w:p>
        </w:tc>
        <w:tc>
          <w:tcPr>
            <w:tcW w:w="662" w:type="dxa"/>
            <w:tcBorders>
              <w:top w:val="single" w:sz="4" w:space="0" w:color="auto"/>
              <w:left w:val="single" w:sz="12" w:space="0" w:color="auto"/>
              <w:bottom w:val="single" w:sz="4" w:space="0" w:color="auto"/>
              <w:right w:val="single" w:sz="4"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1"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2" w:type="dxa"/>
            <w:tcBorders>
              <w:top w:val="single" w:sz="4" w:space="0" w:color="auto"/>
              <w:left w:val="single" w:sz="4" w:space="0" w:color="auto"/>
              <w:bottom w:val="single" w:sz="4" w:space="0" w:color="auto"/>
              <w:right w:val="single" w:sz="12"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849" w:type="dxa"/>
            <w:tcBorders>
              <w:top w:val="single" w:sz="4" w:space="0" w:color="auto"/>
              <w:left w:val="single" w:sz="12" w:space="0" w:color="auto"/>
              <w:bottom w:val="single" w:sz="4" w:space="0" w:color="auto"/>
              <w:right w:val="single" w:sz="12" w:space="0" w:color="auto"/>
            </w:tcBorders>
            <w:hideMark/>
          </w:tcPr>
          <w:p w:rsidR="00D51235" w:rsidRDefault="00D51235" w:rsidP="00296897">
            <w:pPr>
              <w:jc w:val="center"/>
              <w:rPr>
                <w:rFonts w:ascii="Times New Roman" w:hAnsi="Times New Roman"/>
                <w:b/>
                <w:sz w:val="20"/>
                <w:szCs w:val="20"/>
                <w:lang w:val="uk-UA"/>
              </w:rPr>
            </w:pPr>
            <w:r>
              <w:rPr>
                <w:rFonts w:ascii="Times New Roman" w:hAnsi="Times New Roman"/>
                <w:b/>
                <w:sz w:val="20"/>
                <w:szCs w:val="20"/>
                <w:lang w:val="uk-UA"/>
              </w:rPr>
              <w:t>6</w:t>
            </w:r>
          </w:p>
        </w:tc>
      </w:tr>
      <w:tr w:rsidR="00D51235" w:rsidTr="00296897">
        <w:trPr>
          <w:jc w:val="center"/>
        </w:trPr>
        <w:tc>
          <w:tcPr>
            <w:tcW w:w="696" w:type="dxa"/>
            <w:tcBorders>
              <w:top w:val="single" w:sz="4" w:space="0" w:color="auto"/>
              <w:left w:val="single" w:sz="12" w:space="0" w:color="auto"/>
              <w:bottom w:val="single" w:sz="4" w:space="0" w:color="auto"/>
              <w:right w:val="single" w:sz="12" w:space="0" w:color="auto"/>
            </w:tcBorders>
            <w:shd w:val="clear" w:color="auto" w:fill="FFFFFF" w:themeFill="background1"/>
          </w:tcPr>
          <w:p w:rsidR="00D51235" w:rsidRDefault="00D51235" w:rsidP="00D51235">
            <w:pPr>
              <w:pStyle w:val="a5"/>
              <w:widowControl/>
              <w:numPr>
                <w:ilvl w:val="0"/>
                <w:numId w:val="46"/>
              </w:numPr>
              <w:autoSpaceDE/>
              <w:autoSpaceDN/>
              <w:adjustRightInd/>
              <w:jc w:val="center"/>
              <w:rPr>
                <w:lang w:val="uk-UA"/>
              </w:rPr>
            </w:pPr>
          </w:p>
        </w:tc>
        <w:tc>
          <w:tcPr>
            <w:tcW w:w="1857" w:type="dxa"/>
            <w:tcBorders>
              <w:top w:val="single" w:sz="4" w:space="0" w:color="auto"/>
              <w:left w:val="single" w:sz="12" w:space="0" w:color="auto"/>
              <w:bottom w:val="single" w:sz="4" w:space="0" w:color="auto"/>
              <w:right w:val="single" w:sz="12" w:space="0" w:color="auto"/>
            </w:tcBorders>
            <w:shd w:val="clear" w:color="auto" w:fill="FFFFFF" w:themeFill="background1"/>
            <w:hideMark/>
          </w:tcPr>
          <w:p w:rsidR="00D51235" w:rsidRDefault="00D51235" w:rsidP="00296897">
            <w:pPr>
              <w:rPr>
                <w:rFonts w:ascii="Times New Roman" w:hAnsi="Times New Roman"/>
                <w:sz w:val="20"/>
                <w:szCs w:val="20"/>
                <w:lang w:val="uk-UA"/>
              </w:rPr>
            </w:pPr>
            <w:r>
              <w:rPr>
                <w:rFonts w:ascii="Times New Roman" w:hAnsi="Times New Roman"/>
                <w:sz w:val="20"/>
                <w:szCs w:val="20"/>
                <w:lang w:val="uk-UA"/>
              </w:rPr>
              <w:t>Музичне мистецтво</w:t>
            </w:r>
          </w:p>
        </w:tc>
        <w:tc>
          <w:tcPr>
            <w:tcW w:w="662"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1"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2" w:type="dxa"/>
            <w:tcBorders>
              <w:top w:val="single" w:sz="4" w:space="0" w:color="auto"/>
              <w:left w:val="single" w:sz="4" w:space="0" w:color="auto"/>
              <w:bottom w:val="single" w:sz="4" w:space="0" w:color="auto"/>
              <w:right w:val="single" w:sz="12"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1" w:type="dxa"/>
            <w:tcBorders>
              <w:top w:val="single" w:sz="4" w:space="0" w:color="auto"/>
              <w:left w:val="single" w:sz="12" w:space="0" w:color="auto"/>
              <w:bottom w:val="single" w:sz="4" w:space="0" w:color="auto"/>
              <w:right w:val="single" w:sz="4"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2"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1" w:type="dxa"/>
            <w:tcBorders>
              <w:top w:val="single" w:sz="4" w:space="0" w:color="auto"/>
              <w:left w:val="single" w:sz="4" w:space="0" w:color="auto"/>
              <w:bottom w:val="single" w:sz="4" w:space="0" w:color="auto"/>
              <w:right w:val="single" w:sz="12"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1</w:t>
            </w:r>
          </w:p>
        </w:tc>
        <w:tc>
          <w:tcPr>
            <w:tcW w:w="662" w:type="dxa"/>
            <w:tcBorders>
              <w:top w:val="single" w:sz="4" w:space="0" w:color="auto"/>
              <w:left w:val="single" w:sz="12" w:space="0" w:color="auto"/>
              <w:bottom w:val="single" w:sz="4" w:space="0" w:color="auto"/>
              <w:right w:val="single" w:sz="4"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1"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2" w:type="dxa"/>
            <w:tcBorders>
              <w:top w:val="single" w:sz="4" w:space="0" w:color="auto"/>
              <w:left w:val="single" w:sz="4" w:space="0" w:color="auto"/>
              <w:bottom w:val="single" w:sz="4" w:space="0" w:color="auto"/>
              <w:right w:val="single" w:sz="12"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849" w:type="dxa"/>
            <w:tcBorders>
              <w:top w:val="single" w:sz="4" w:space="0" w:color="auto"/>
              <w:left w:val="single" w:sz="12" w:space="0" w:color="auto"/>
              <w:bottom w:val="single" w:sz="4" w:space="0" w:color="auto"/>
              <w:right w:val="single" w:sz="12" w:space="0" w:color="auto"/>
            </w:tcBorders>
            <w:hideMark/>
          </w:tcPr>
          <w:p w:rsidR="00D51235" w:rsidRDefault="00D51235" w:rsidP="00296897">
            <w:pPr>
              <w:jc w:val="center"/>
              <w:rPr>
                <w:rFonts w:ascii="Times New Roman" w:hAnsi="Times New Roman"/>
                <w:b/>
                <w:sz w:val="20"/>
                <w:szCs w:val="20"/>
                <w:lang w:val="uk-UA"/>
              </w:rPr>
            </w:pPr>
            <w:r>
              <w:rPr>
                <w:rFonts w:ascii="Times New Roman" w:hAnsi="Times New Roman"/>
                <w:b/>
                <w:sz w:val="20"/>
                <w:szCs w:val="20"/>
                <w:lang w:val="uk-UA"/>
              </w:rPr>
              <w:t>9</w:t>
            </w:r>
          </w:p>
        </w:tc>
      </w:tr>
      <w:tr w:rsidR="00D51235" w:rsidTr="00296897">
        <w:trPr>
          <w:jc w:val="center"/>
        </w:trPr>
        <w:tc>
          <w:tcPr>
            <w:tcW w:w="696" w:type="dxa"/>
            <w:tcBorders>
              <w:top w:val="single" w:sz="4" w:space="0" w:color="auto"/>
              <w:left w:val="single" w:sz="12" w:space="0" w:color="auto"/>
              <w:bottom w:val="single" w:sz="4" w:space="0" w:color="auto"/>
              <w:right w:val="single" w:sz="12" w:space="0" w:color="auto"/>
            </w:tcBorders>
            <w:shd w:val="clear" w:color="auto" w:fill="FFFFFF" w:themeFill="background1"/>
          </w:tcPr>
          <w:p w:rsidR="00D51235" w:rsidRDefault="00D51235" w:rsidP="00D51235">
            <w:pPr>
              <w:pStyle w:val="a5"/>
              <w:widowControl/>
              <w:numPr>
                <w:ilvl w:val="0"/>
                <w:numId w:val="46"/>
              </w:numPr>
              <w:autoSpaceDE/>
              <w:autoSpaceDN/>
              <w:adjustRightInd/>
              <w:jc w:val="center"/>
              <w:rPr>
                <w:lang w:val="uk-UA"/>
              </w:rPr>
            </w:pPr>
          </w:p>
        </w:tc>
        <w:tc>
          <w:tcPr>
            <w:tcW w:w="1857" w:type="dxa"/>
            <w:tcBorders>
              <w:top w:val="single" w:sz="4" w:space="0" w:color="auto"/>
              <w:left w:val="single" w:sz="12" w:space="0" w:color="auto"/>
              <w:bottom w:val="single" w:sz="4" w:space="0" w:color="auto"/>
              <w:right w:val="single" w:sz="12" w:space="0" w:color="auto"/>
            </w:tcBorders>
            <w:shd w:val="clear" w:color="auto" w:fill="FFFFFF" w:themeFill="background1"/>
            <w:hideMark/>
          </w:tcPr>
          <w:p w:rsidR="00D51235" w:rsidRDefault="00D51235" w:rsidP="00296897">
            <w:pPr>
              <w:rPr>
                <w:rFonts w:ascii="Times New Roman" w:hAnsi="Times New Roman"/>
                <w:sz w:val="20"/>
                <w:szCs w:val="20"/>
                <w:lang w:val="uk-UA"/>
              </w:rPr>
            </w:pPr>
            <w:r>
              <w:rPr>
                <w:rFonts w:ascii="Times New Roman" w:hAnsi="Times New Roman"/>
                <w:sz w:val="20"/>
                <w:szCs w:val="20"/>
                <w:lang w:val="uk-UA"/>
              </w:rPr>
              <w:t>Образотворче мистецтво</w:t>
            </w:r>
          </w:p>
        </w:tc>
        <w:tc>
          <w:tcPr>
            <w:tcW w:w="662"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1"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2" w:type="dxa"/>
            <w:tcBorders>
              <w:top w:val="single" w:sz="4" w:space="0" w:color="auto"/>
              <w:left w:val="single" w:sz="4" w:space="0" w:color="auto"/>
              <w:bottom w:val="single" w:sz="4" w:space="0" w:color="auto"/>
              <w:right w:val="single" w:sz="12"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1" w:type="dxa"/>
            <w:tcBorders>
              <w:top w:val="single" w:sz="4" w:space="0" w:color="auto"/>
              <w:left w:val="single" w:sz="12" w:space="0" w:color="auto"/>
              <w:bottom w:val="single" w:sz="4" w:space="0" w:color="auto"/>
              <w:right w:val="single" w:sz="4"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2"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1" w:type="dxa"/>
            <w:tcBorders>
              <w:top w:val="single" w:sz="4" w:space="0" w:color="auto"/>
              <w:left w:val="single" w:sz="4" w:space="0" w:color="auto"/>
              <w:bottom w:val="single" w:sz="4" w:space="0" w:color="auto"/>
              <w:right w:val="single" w:sz="12"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1</w:t>
            </w:r>
          </w:p>
        </w:tc>
        <w:tc>
          <w:tcPr>
            <w:tcW w:w="662" w:type="dxa"/>
            <w:tcBorders>
              <w:top w:val="single" w:sz="4" w:space="0" w:color="auto"/>
              <w:left w:val="single" w:sz="12" w:space="0" w:color="auto"/>
              <w:bottom w:val="single" w:sz="4" w:space="0" w:color="auto"/>
              <w:right w:val="single" w:sz="4"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1"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2" w:type="dxa"/>
            <w:tcBorders>
              <w:top w:val="single" w:sz="4" w:space="0" w:color="auto"/>
              <w:left w:val="single" w:sz="4" w:space="0" w:color="auto"/>
              <w:bottom w:val="single" w:sz="4" w:space="0" w:color="auto"/>
              <w:right w:val="single" w:sz="12"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849" w:type="dxa"/>
            <w:tcBorders>
              <w:top w:val="single" w:sz="4" w:space="0" w:color="auto"/>
              <w:left w:val="single" w:sz="12" w:space="0" w:color="auto"/>
              <w:bottom w:val="single" w:sz="4" w:space="0" w:color="auto"/>
              <w:right w:val="single" w:sz="12" w:space="0" w:color="auto"/>
            </w:tcBorders>
            <w:hideMark/>
          </w:tcPr>
          <w:p w:rsidR="00D51235" w:rsidRDefault="00D51235" w:rsidP="00296897">
            <w:pPr>
              <w:jc w:val="center"/>
              <w:rPr>
                <w:rFonts w:ascii="Times New Roman" w:hAnsi="Times New Roman"/>
                <w:b/>
                <w:sz w:val="20"/>
                <w:szCs w:val="20"/>
                <w:lang w:val="uk-UA"/>
              </w:rPr>
            </w:pPr>
            <w:r>
              <w:rPr>
                <w:rFonts w:ascii="Times New Roman" w:hAnsi="Times New Roman"/>
                <w:b/>
                <w:sz w:val="20"/>
                <w:szCs w:val="20"/>
                <w:lang w:val="uk-UA"/>
              </w:rPr>
              <w:t>9</w:t>
            </w:r>
          </w:p>
        </w:tc>
      </w:tr>
      <w:tr w:rsidR="00D51235" w:rsidTr="00296897">
        <w:trPr>
          <w:trHeight w:val="503"/>
          <w:jc w:val="center"/>
        </w:trPr>
        <w:tc>
          <w:tcPr>
            <w:tcW w:w="696" w:type="dxa"/>
            <w:tcBorders>
              <w:top w:val="single" w:sz="4" w:space="0" w:color="auto"/>
              <w:left w:val="single" w:sz="12" w:space="0" w:color="auto"/>
              <w:bottom w:val="single" w:sz="4" w:space="0" w:color="auto"/>
              <w:right w:val="single" w:sz="12" w:space="0" w:color="auto"/>
            </w:tcBorders>
            <w:shd w:val="clear" w:color="auto" w:fill="FFFFFF" w:themeFill="background1"/>
          </w:tcPr>
          <w:p w:rsidR="00D51235" w:rsidRDefault="00D51235" w:rsidP="00D51235">
            <w:pPr>
              <w:pStyle w:val="a5"/>
              <w:widowControl/>
              <w:numPr>
                <w:ilvl w:val="0"/>
                <w:numId w:val="46"/>
              </w:numPr>
              <w:autoSpaceDE/>
              <w:autoSpaceDN/>
              <w:adjustRightInd/>
              <w:jc w:val="center"/>
              <w:rPr>
                <w:lang w:val="uk-UA"/>
              </w:rPr>
            </w:pPr>
          </w:p>
        </w:tc>
        <w:tc>
          <w:tcPr>
            <w:tcW w:w="1857" w:type="dxa"/>
            <w:tcBorders>
              <w:top w:val="single" w:sz="4" w:space="0" w:color="auto"/>
              <w:left w:val="single" w:sz="12" w:space="0" w:color="auto"/>
              <w:bottom w:val="single" w:sz="4" w:space="0" w:color="auto"/>
              <w:right w:val="single" w:sz="12" w:space="0" w:color="auto"/>
            </w:tcBorders>
            <w:shd w:val="clear" w:color="auto" w:fill="FFFFFF" w:themeFill="background1"/>
            <w:hideMark/>
          </w:tcPr>
          <w:p w:rsidR="00D51235" w:rsidRDefault="00D51235" w:rsidP="00296897">
            <w:pPr>
              <w:rPr>
                <w:rFonts w:ascii="Times New Roman" w:hAnsi="Times New Roman"/>
                <w:sz w:val="20"/>
                <w:szCs w:val="20"/>
                <w:lang w:val="uk-UA"/>
              </w:rPr>
            </w:pPr>
            <w:r>
              <w:rPr>
                <w:rFonts w:ascii="Times New Roman" w:hAnsi="Times New Roman"/>
                <w:sz w:val="20"/>
                <w:szCs w:val="20"/>
                <w:lang w:val="uk-UA"/>
              </w:rPr>
              <w:t>Трудове навчання</w:t>
            </w:r>
          </w:p>
        </w:tc>
        <w:tc>
          <w:tcPr>
            <w:tcW w:w="662"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1"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2" w:type="dxa"/>
            <w:tcBorders>
              <w:top w:val="single" w:sz="4" w:space="0" w:color="auto"/>
              <w:left w:val="single" w:sz="4" w:space="0" w:color="auto"/>
              <w:bottom w:val="single" w:sz="4" w:space="0" w:color="auto"/>
              <w:right w:val="single" w:sz="12"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1" w:type="dxa"/>
            <w:tcBorders>
              <w:top w:val="single" w:sz="4" w:space="0" w:color="auto"/>
              <w:left w:val="single" w:sz="12" w:space="0" w:color="auto"/>
              <w:bottom w:val="single" w:sz="4" w:space="0" w:color="auto"/>
              <w:right w:val="single" w:sz="4"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2"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1" w:type="dxa"/>
            <w:tcBorders>
              <w:top w:val="single" w:sz="4" w:space="0" w:color="auto"/>
              <w:left w:val="single" w:sz="4" w:space="0" w:color="auto"/>
              <w:bottom w:val="single" w:sz="4" w:space="0" w:color="auto"/>
              <w:right w:val="single" w:sz="12"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1</w:t>
            </w:r>
          </w:p>
        </w:tc>
        <w:tc>
          <w:tcPr>
            <w:tcW w:w="662" w:type="dxa"/>
            <w:tcBorders>
              <w:top w:val="single" w:sz="4" w:space="0" w:color="auto"/>
              <w:left w:val="single" w:sz="12" w:space="0" w:color="auto"/>
              <w:bottom w:val="single" w:sz="4" w:space="0" w:color="auto"/>
              <w:right w:val="single" w:sz="4"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1"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2" w:type="dxa"/>
            <w:tcBorders>
              <w:top w:val="single" w:sz="4" w:space="0" w:color="auto"/>
              <w:left w:val="single" w:sz="4" w:space="0" w:color="auto"/>
              <w:bottom w:val="single" w:sz="4" w:space="0" w:color="auto"/>
              <w:right w:val="single" w:sz="12"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849" w:type="dxa"/>
            <w:tcBorders>
              <w:top w:val="single" w:sz="4" w:space="0" w:color="auto"/>
              <w:left w:val="single" w:sz="12" w:space="0" w:color="auto"/>
              <w:bottom w:val="single" w:sz="4" w:space="0" w:color="auto"/>
              <w:right w:val="single" w:sz="12" w:space="0" w:color="auto"/>
            </w:tcBorders>
            <w:hideMark/>
          </w:tcPr>
          <w:p w:rsidR="00D51235" w:rsidRDefault="00D51235" w:rsidP="00296897">
            <w:pPr>
              <w:jc w:val="center"/>
              <w:rPr>
                <w:rFonts w:ascii="Times New Roman" w:hAnsi="Times New Roman"/>
                <w:b/>
                <w:sz w:val="20"/>
                <w:szCs w:val="20"/>
                <w:lang w:val="uk-UA"/>
              </w:rPr>
            </w:pPr>
            <w:r>
              <w:rPr>
                <w:rFonts w:ascii="Times New Roman" w:hAnsi="Times New Roman"/>
                <w:b/>
                <w:sz w:val="20"/>
                <w:szCs w:val="20"/>
                <w:lang w:val="uk-UA"/>
              </w:rPr>
              <w:t>9</w:t>
            </w:r>
          </w:p>
        </w:tc>
      </w:tr>
      <w:tr w:rsidR="00D51235" w:rsidTr="00296897">
        <w:trPr>
          <w:jc w:val="center"/>
        </w:trPr>
        <w:tc>
          <w:tcPr>
            <w:tcW w:w="696" w:type="dxa"/>
            <w:tcBorders>
              <w:top w:val="single" w:sz="4" w:space="0" w:color="auto"/>
              <w:left w:val="single" w:sz="12" w:space="0" w:color="auto"/>
              <w:bottom w:val="single" w:sz="4" w:space="0" w:color="auto"/>
              <w:right w:val="single" w:sz="12" w:space="0" w:color="auto"/>
            </w:tcBorders>
            <w:shd w:val="clear" w:color="auto" w:fill="FFFFFF" w:themeFill="background1"/>
          </w:tcPr>
          <w:p w:rsidR="00D51235" w:rsidRDefault="00D51235" w:rsidP="00D51235">
            <w:pPr>
              <w:pStyle w:val="a5"/>
              <w:widowControl/>
              <w:numPr>
                <w:ilvl w:val="0"/>
                <w:numId w:val="46"/>
              </w:numPr>
              <w:autoSpaceDE/>
              <w:autoSpaceDN/>
              <w:adjustRightInd/>
              <w:jc w:val="center"/>
              <w:rPr>
                <w:lang w:val="uk-UA"/>
              </w:rPr>
            </w:pPr>
          </w:p>
        </w:tc>
        <w:tc>
          <w:tcPr>
            <w:tcW w:w="1857" w:type="dxa"/>
            <w:tcBorders>
              <w:top w:val="single" w:sz="4" w:space="0" w:color="auto"/>
              <w:left w:val="single" w:sz="12" w:space="0" w:color="auto"/>
              <w:bottom w:val="single" w:sz="4" w:space="0" w:color="auto"/>
              <w:right w:val="single" w:sz="12" w:space="0" w:color="auto"/>
            </w:tcBorders>
            <w:shd w:val="clear" w:color="auto" w:fill="FFFFFF" w:themeFill="background1"/>
          </w:tcPr>
          <w:p w:rsidR="00D51235" w:rsidRDefault="00D51235" w:rsidP="00296897">
            <w:pPr>
              <w:rPr>
                <w:rFonts w:ascii="Times New Roman" w:hAnsi="Times New Roman"/>
                <w:sz w:val="20"/>
                <w:szCs w:val="20"/>
                <w:lang w:val="uk-UA"/>
              </w:rPr>
            </w:pPr>
            <w:r>
              <w:rPr>
                <w:rFonts w:ascii="Times New Roman" w:hAnsi="Times New Roman"/>
                <w:sz w:val="20"/>
                <w:szCs w:val="20"/>
                <w:lang w:val="uk-UA"/>
              </w:rPr>
              <w:t>Інформатика</w:t>
            </w:r>
          </w:p>
          <w:p w:rsidR="00D51235" w:rsidRDefault="00D51235" w:rsidP="00296897">
            <w:pPr>
              <w:rPr>
                <w:rFonts w:ascii="Times New Roman" w:hAnsi="Times New Roman"/>
                <w:sz w:val="20"/>
                <w:szCs w:val="20"/>
                <w:lang w:val="uk-UA"/>
              </w:rPr>
            </w:pPr>
          </w:p>
        </w:tc>
        <w:tc>
          <w:tcPr>
            <w:tcW w:w="662"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1"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2" w:type="dxa"/>
            <w:tcBorders>
              <w:top w:val="single" w:sz="4" w:space="0" w:color="auto"/>
              <w:left w:val="single" w:sz="4" w:space="0" w:color="auto"/>
              <w:bottom w:val="single" w:sz="4" w:space="0" w:color="auto"/>
              <w:right w:val="single" w:sz="12"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1" w:type="dxa"/>
            <w:tcBorders>
              <w:top w:val="single" w:sz="4" w:space="0" w:color="auto"/>
              <w:left w:val="single" w:sz="12" w:space="0" w:color="auto"/>
              <w:bottom w:val="single" w:sz="4" w:space="0" w:color="auto"/>
              <w:right w:val="single" w:sz="4"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2"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1" w:type="dxa"/>
            <w:tcBorders>
              <w:top w:val="single" w:sz="4" w:space="0" w:color="auto"/>
              <w:left w:val="single" w:sz="4" w:space="0" w:color="auto"/>
              <w:bottom w:val="single" w:sz="4" w:space="0" w:color="auto"/>
              <w:right w:val="single" w:sz="12"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1</w:t>
            </w:r>
          </w:p>
        </w:tc>
        <w:tc>
          <w:tcPr>
            <w:tcW w:w="662" w:type="dxa"/>
            <w:tcBorders>
              <w:top w:val="single" w:sz="4" w:space="0" w:color="auto"/>
              <w:left w:val="single" w:sz="12" w:space="0" w:color="auto"/>
              <w:bottom w:val="single" w:sz="4"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1</w:t>
            </w:r>
          </w:p>
        </w:tc>
        <w:tc>
          <w:tcPr>
            <w:tcW w:w="661"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1</w:t>
            </w:r>
          </w:p>
        </w:tc>
        <w:tc>
          <w:tcPr>
            <w:tcW w:w="662" w:type="dxa"/>
            <w:tcBorders>
              <w:top w:val="single" w:sz="4" w:space="0" w:color="auto"/>
              <w:left w:val="single" w:sz="4" w:space="0" w:color="auto"/>
              <w:bottom w:val="single" w:sz="4" w:space="0" w:color="auto"/>
              <w:right w:val="single" w:sz="12"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1</w:t>
            </w:r>
          </w:p>
        </w:tc>
        <w:tc>
          <w:tcPr>
            <w:tcW w:w="849" w:type="dxa"/>
            <w:tcBorders>
              <w:top w:val="single" w:sz="4" w:space="0" w:color="auto"/>
              <w:left w:val="single" w:sz="12" w:space="0" w:color="auto"/>
              <w:bottom w:val="single" w:sz="4" w:space="0" w:color="auto"/>
              <w:right w:val="single" w:sz="12" w:space="0" w:color="auto"/>
            </w:tcBorders>
            <w:hideMark/>
          </w:tcPr>
          <w:p w:rsidR="00D51235" w:rsidRDefault="00D51235" w:rsidP="00296897">
            <w:pPr>
              <w:jc w:val="center"/>
              <w:rPr>
                <w:rFonts w:ascii="Times New Roman" w:hAnsi="Times New Roman"/>
                <w:b/>
                <w:sz w:val="20"/>
                <w:szCs w:val="20"/>
                <w:lang w:val="uk-UA"/>
              </w:rPr>
            </w:pPr>
            <w:r>
              <w:rPr>
                <w:rFonts w:ascii="Times New Roman" w:hAnsi="Times New Roman"/>
                <w:b/>
                <w:sz w:val="20"/>
                <w:szCs w:val="20"/>
                <w:lang w:val="uk-UA"/>
              </w:rPr>
              <w:t>9</w:t>
            </w:r>
          </w:p>
        </w:tc>
      </w:tr>
      <w:tr w:rsidR="00D51235" w:rsidTr="00296897">
        <w:trPr>
          <w:jc w:val="center"/>
        </w:trPr>
        <w:tc>
          <w:tcPr>
            <w:tcW w:w="696" w:type="dxa"/>
            <w:tcBorders>
              <w:top w:val="single" w:sz="4" w:space="0" w:color="auto"/>
              <w:left w:val="single" w:sz="12" w:space="0" w:color="auto"/>
              <w:bottom w:val="single" w:sz="4" w:space="0" w:color="auto"/>
              <w:right w:val="single" w:sz="12" w:space="0" w:color="auto"/>
            </w:tcBorders>
            <w:shd w:val="clear" w:color="auto" w:fill="FFFFFF" w:themeFill="background1"/>
          </w:tcPr>
          <w:p w:rsidR="00D51235" w:rsidRDefault="00D51235" w:rsidP="00D51235">
            <w:pPr>
              <w:pStyle w:val="a5"/>
              <w:widowControl/>
              <w:numPr>
                <w:ilvl w:val="0"/>
                <w:numId w:val="46"/>
              </w:numPr>
              <w:autoSpaceDE/>
              <w:autoSpaceDN/>
              <w:adjustRightInd/>
              <w:jc w:val="center"/>
              <w:rPr>
                <w:lang w:val="uk-UA"/>
              </w:rPr>
            </w:pPr>
          </w:p>
        </w:tc>
        <w:tc>
          <w:tcPr>
            <w:tcW w:w="1857" w:type="dxa"/>
            <w:tcBorders>
              <w:top w:val="single" w:sz="4" w:space="0" w:color="auto"/>
              <w:left w:val="single" w:sz="12" w:space="0" w:color="auto"/>
              <w:bottom w:val="single" w:sz="4" w:space="0" w:color="auto"/>
              <w:right w:val="single" w:sz="12" w:space="0" w:color="auto"/>
            </w:tcBorders>
            <w:shd w:val="clear" w:color="auto" w:fill="FFFFFF" w:themeFill="background1"/>
          </w:tcPr>
          <w:p w:rsidR="00D51235" w:rsidRDefault="00D51235" w:rsidP="00296897">
            <w:pPr>
              <w:rPr>
                <w:rFonts w:ascii="Times New Roman" w:hAnsi="Times New Roman"/>
                <w:sz w:val="20"/>
                <w:szCs w:val="20"/>
                <w:lang w:val="uk-UA"/>
              </w:rPr>
            </w:pPr>
            <w:r>
              <w:rPr>
                <w:rFonts w:ascii="Times New Roman" w:hAnsi="Times New Roman"/>
                <w:sz w:val="20"/>
                <w:szCs w:val="20"/>
                <w:lang w:val="uk-UA"/>
              </w:rPr>
              <w:t>Основи здоров</w:t>
            </w:r>
            <w:r>
              <w:rPr>
                <w:rFonts w:ascii="Times New Roman" w:hAnsi="Times New Roman"/>
                <w:sz w:val="20"/>
                <w:szCs w:val="20"/>
                <w:lang w:val="en-US"/>
              </w:rPr>
              <w:t>’</w:t>
            </w:r>
            <w:r>
              <w:rPr>
                <w:rFonts w:ascii="Times New Roman" w:hAnsi="Times New Roman"/>
                <w:sz w:val="20"/>
                <w:szCs w:val="20"/>
                <w:lang w:val="uk-UA"/>
              </w:rPr>
              <w:t xml:space="preserve">я </w:t>
            </w:r>
          </w:p>
          <w:p w:rsidR="00D51235" w:rsidRDefault="00D51235" w:rsidP="00296897">
            <w:pPr>
              <w:rPr>
                <w:rFonts w:ascii="Times New Roman" w:hAnsi="Times New Roman"/>
                <w:sz w:val="20"/>
                <w:szCs w:val="20"/>
                <w:lang w:val="uk-UA"/>
              </w:rPr>
            </w:pPr>
          </w:p>
        </w:tc>
        <w:tc>
          <w:tcPr>
            <w:tcW w:w="662"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1"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2" w:type="dxa"/>
            <w:tcBorders>
              <w:top w:val="single" w:sz="4" w:space="0" w:color="auto"/>
              <w:left w:val="single" w:sz="4" w:space="0" w:color="auto"/>
              <w:bottom w:val="single" w:sz="4" w:space="0" w:color="auto"/>
              <w:right w:val="single" w:sz="12"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1" w:type="dxa"/>
            <w:tcBorders>
              <w:top w:val="single" w:sz="4" w:space="0" w:color="auto"/>
              <w:left w:val="single" w:sz="12" w:space="0" w:color="auto"/>
              <w:bottom w:val="single" w:sz="4" w:space="0" w:color="auto"/>
              <w:right w:val="single" w:sz="4"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2"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1" w:type="dxa"/>
            <w:tcBorders>
              <w:top w:val="single" w:sz="4" w:space="0" w:color="auto"/>
              <w:left w:val="single" w:sz="4" w:space="0" w:color="auto"/>
              <w:bottom w:val="single" w:sz="4" w:space="0" w:color="auto"/>
              <w:right w:val="single" w:sz="12"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1</w:t>
            </w:r>
          </w:p>
        </w:tc>
        <w:tc>
          <w:tcPr>
            <w:tcW w:w="662" w:type="dxa"/>
            <w:tcBorders>
              <w:top w:val="single" w:sz="4" w:space="0" w:color="auto"/>
              <w:left w:val="single" w:sz="12" w:space="0" w:color="auto"/>
              <w:bottom w:val="single" w:sz="4" w:space="0" w:color="auto"/>
              <w:right w:val="single" w:sz="4"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1"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662" w:type="dxa"/>
            <w:tcBorders>
              <w:top w:val="single" w:sz="4" w:space="0" w:color="auto"/>
              <w:left w:val="single" w:sz="4" w:space="0" w:color="auto"/>
              <w:bottom w:val="single" w:sz="4" w:space="0" w:color="auto"/>
              <w:right w:val="single" w:sz="12" w:space="0" w:color="auto"/>
            </w:tcBorders>
            <w:hideMark/>
          </w:tcPr>
          <w:p w:rsidR="00D51235" w:rsidRDefault="00D51235" w:rsidP="00296897">
            <w:pPr>
              <w:jc w:val="center"/>
              <w:rPr>
                <w:sz w:val="20"/>
                <w:szCs w:val="20"/>
              </w:rPr>
            </w:pPr>
            <w:r>
              <w:rPr>
                <w:rFonts w:ascii="Times New Roman" w:hAnsi="Times New Roman"/>
                <w:sz w:val="20"/>
                <w:szCs w:val="20"/>
                <w:lang w:val="uk-UA"/>
              </w:rPr>
              <w:t>1</w:t>
            </w:r>
          </w:p>
        </w:tc>
        <w:tc>
          <w:tcPr>
            <w:tcW w:w="849" w:type="dxa"/>
            <w:tcBorders>
              <w:top w:val="single" w:sz="4" w:space="0" w:color="auto"/>
              <w:left w:val="single" w:sz="12" w:space="0" w:color="auto"/>
              <w:bottom w:val="single" w:sz="4" w:space="0" w:color="auto"/>
              <w:right w:val="single" w:sz="12" w:space="0" w:color="auto"/>
            </w:tcBorders>
            <w:hideMark/>
          </w:tcPr>
          <w:p w:rsidR="00D51235" w:rsidRDefault="00D51235" w:rsidP="00296897">
            <w:pPr>
              <w:jc w:val="center"/>
              <w:rPr>
                <w:rFonts w:ascii="Times New Roman" w:hAnsi="Times New Roman"/>
                <w:b/>
                <w:sz w:val="20"/>
                <w:szCs w:val="20"/>
                <w:lang w:val="uk-UA"/>
              </w:rPr>
            </w:pPr>
            <w:r>
              <w:rPr>
                <w:rFonts w:ascii="Times New Roman" w:hAnsi="Times New Roman"/>
                <w:b/>
                <w:sz w:val="20"/>
                <w:szCs w:val="20"/>
                <w:lang w:val="uk-UA"/>
              </w:rPr>
              <w:t>9</w:t>
            </w:r>
          </w:p>
        </w:tc>
      </w:tr>
      <w:tr w:rsidR="00D51235" w:rsidTr="00296897">
        <w:trPr>
          <w:jc w:val="center"/>
        </w:trPr>
        <w:tc>
          <w:tcPr>
            <w:tcW w:w="696" w:type="dxa"/>
            <w:tcBorders>
              <w:top w:val="single" w:sz="4" w:space="0" w:color="auto"/>
              <w:left w:val="single" w:sz="12" w:space="0" w:color="auto"/>
              <w:bottom w:val="single" w:sz="12" w:space="0" w:color="auto"/>
              <w:right w:val="single" w:sz="12" w:space="0" w:color="auto"/>
            </w:tcBorders>
            <w:shd w:val="clear" w:color="auto" w:fill="FFFFFF" w:themeFill="background1"/>
          </w:tcPr>
          <w:p w:rsidR="00D51235" w:rsidRDefault="00D51235" w:rsidP="00D51235">
            <w:pPr>
              <w:pStyle w:val="a5"/>
              <w:widowControl/>
              <w:numPr>
                <w:ilvl w:val="0"/>
                <w:numId w:val="46"/>
              </w:numPr>
              <w:autoSpaceDE/>
              <w:autoSpaceDN/>
              <w:adjustRightInd/>
              <w:jc w:val="center"/>
              <w:rPr>
                <w:lang w:val="uk-UA"/>
              </w:rPr>
            </w:pPr>
          </w:p>
        </w:tc>
        <w:tc>
          <w:tcPr>
            <w:tcW w:w="1857" w:type="dxa"/>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51235" w:rsidRDefault="00D51235" w:rsidP="00296897">
            <w:pPr>
              <w:rPr>
                <w:rFonts w:ascii="Times New Roman" w:hAnsi="Times New Roman"/>
                <w:sz w:val="20"/>
                <w:szCs w:val="20"/>
                <w:lang w:val="uk-UA"/>
              </w:rPr>
            </w:pPr>
            <w:r>
              <w:rPr>
                <w:rFonts w:ascii="Times New Roman" w:hAnsi="Times New Roman"/>
                <w:sz w:val="20"/>
                <w:szCs w:val="20"/>
                <w:lang w:val="uk-UA"/>
              </w:rPr>
              <w:t>Фізична культура</w:t>
            </w:r>
          </w:p>
        </w:tc>
        <w:tc>
          <w:tcPr>
            <w:tcW w:w="662" w:type="dxa"/>
            <w:tcBorders>
              <w:top w:val="single" w:sz="4" w:space="0" w:color="auto"/>
              <w:left w:val="single" w:sz="4" w:space="0" w:color="auto"/>
              <w:bottom w:val="single" w:sz="12"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3</w:t>
            </w:r>
          </w:p>
        </w:tc>
        <w:tc>
          <w:tcPr>
            <w:tcW w:w="661" w:type="dxa"/>
            <w:tcBorders>
              <w:top w:val="single" w:sz="4" w:space="0" w:color="auto"/>
              <w:left w:val="single" w:sz="4" w:space="0" w:color="auto"/>
              <w:bottom w:val="single" w:sz="12"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3</w:t>
            </w:r>
          </w:p>
        </w:tc>
        <w:tc>
          <w:tcPr>
            <w:tcW w:w="662" w:type="dxa"/>
            <w:tcBorders>
              <w:top w:val="single" w:sz="4" w:space="0" w:color="auto"/>
              <w:left w:val="single" w:sz="4" w:space="0" w:color="auto"/>
              <w:bottom w:val="single" w:sz="12" w:space="0" w:color="auto"/>
              <w:right w:val="single" w:sz="12"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3</w:t>
            </w:r>
          </w:p>
        </w:tc>
        <w:tc>
          <w:tcPr>
            <w:tcW w:w="661" w:type="dxa"/>
            <w:tcBorders>
              <w:top w:val="single" w:sz="4" w:space="0" w:color="auto"/>
              <w:left w:val="single" w:sz="12" w:space="0" w:color="auto"/>
              <w:bottom w:val="single" w:sz="12"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3</w:t>
            </w:r>
          </w:p>
        </w:tc>
        <w:tc>
          <w:tcPr>
            <w:tcW w:w="662" w:type="dxa"/>
            <w:tcBorders>
              <w:top w:val="single" w:sz="4" w:space="0" w:color="auto"/>
              <w:left w:val="single" w:sz="4" w:space="0" w:color="auto"/>
              <w:bottom w:val="single" w:sz="12"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3</w:t>
            </w:r>
          </w:p>
        </w:tc>
        <w:tc>
          <w:tcPr>
            <w:tcW w:w="661" w:type="dxa"/>
            <w:tcBorders>
              <w:top w:val="single" w:sz="4" w:space="0" w:color="auto"/>
              <w:left w:val="single" w:sz="4" w:space="0" w:color="auto"/>
              <w:bottom w:val="single" w:sz="12" w:space="0" w:color="auto"/>
              <w:right w:val="single" w:sz="12"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3</w:t>
            </w:r>
          </w:p>
        </w:tc>
        <w:tc>
          <w:tcPr>
            <w:tcW w:w="662" w:type="dxa"/>
            <w:tcBorders>
              <w:top w:val="single" w:sz="4" w:space="0" w:color="auto"/>
              <w:left w:val="single" w:sz="12" w:space="0" w:color="auto"/>
              <w:bottom w:val="single" w:sz="12"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3</w:t>
            </w:r>
          </w:p>
        </w:tc>
        <w:tc>
          <w:tcPr>
            <w:tcW w:w="661" w:type="dxa"/>
            <w:tcBorders>
              <w:top w:val="single" w:sz="4" w:space="0" w:color="auto"/>
              <w:left w:val="single" w:sz="4" w:space="0" w:color="auto"/>
              <w:bottom w:val="single" w:sz="12" w:space="0" w:color="auto"/>
              <w:right w:val="single" w:sz="4"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3</w:t>
            </w:r>
          </w:p>
        </w:tc>
        <w:tc>
          <w:tcPr>
            <w:tcW w:w="662" w:type="dxa"/>
            <w:tcBorders>
              <w:top w:val="single" w:sz="4" w:space="0" w:color="auto"/>
              <w:left w:val="single" w:sz="4" w:space="0" w:color="auto"/>
              <w:bottom w:val="single" w:sz="12" w:space="0" w:color="auto"/>
              <w:right w:val="single" w:sz="12" w:space="0" w:color="auto"/>
            </w:tcBorders>
            <w:hideMark/>
          </w:tcPr>
          <w:p w:rsidR="00D51235" w:rsidRDefault="00D51235" w:rsidP="00296897">
            <w:pPr>
              <w:jc w:val="center"/>
              <w:rPr>
                <w:rFonts w:ascii="Times New Roman" w:hAnsi="Times New Roman"/>
                <w:sz w:val="20"/>
                <w:szCs w:val="20"/>
                <w:lang w:val="uk-UA"/>
              </w:rPr>
            </w:pPr>
            <w:r>
              <w:rPr>
                <w:rFonts w:ascii="Times New Roman" w:hAnsi="Times New Roman"/>
                <w:sz w:val="20"/>
                <w:szCs w:val="20"/>
                <w:lang w:val="uk-UA"/>
              </w:rPr>
              <w:t>3</w:t>
            </w:r>
          </w:p>
        </w:tc>
        <w:tc>
          <w:tcPr>
            <w:tcW w:w="849" w:type="dxa"/>
            <w:tcBorders>
              <w:top w:val="single" w:sz="4" w:space="0" w:color="auto"/>
              <w:left w:val="single" w:sz="12" w:space="0" w:color="auto"/>
              <w:bottom w:val="single" w:sz="12" w:space="0" w:color="auto"/>
              <w:right w:val="single" w:sz="12" w:space="0" w:color="auto"/>
            </w:tcBorders>
            <w:hideMark/>
          </w:tcPr>
          <w:p w:rsidR="00D51235" w:rsidRDefault="00D51235" w:rsidP="00296897">
            <w:pPr>
              <w:jc w:val="center"/>
              <w:rPr>
                <w:rFonts w:ascii="Times New Roman" w:hAnsi="Times New Roman"/>
                <w:b/>
                <w:sz w:val="20"/>
                <w:szCs w:val="20"/>
                <w:lang w:val="uk-UA"/>
              </w:rPr>
            </w:pPr>
            <w:r>
              <w:rPr>
                <w:rFonts w:ascii="Times New Roman" w:hAnsi="Times New Roman"/>
                <w:b/>
                <w:sz w:val="20"/>
                <w:szCs w:val="20"/>
                <w:lang w:val="uk-UA"/>
              </w:rPr>
              <w:t>27</w:t>
            </w:r>
          </w:p>
        </w:tc>
      </w:tr>
      <w:tr w:rsidR="00D51235" w:rsidTr="00296897">
        <w:trPr>
          <w:jc w:val="center"/>
        </w:trPr>
        <w:tc>
          <w:tcPr>
            <w:tcW w:w="2553"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D51235" w:rsidRDefault="00D51235" w:rsidP="00296897">
            <w:pPr>
              <w:jc w:val="center"/>
              <w:rPr>
                <w:rFonts w:ascii="Times New Roman" w:hAnsi="Times New Roman"/>
                <w:b/>
                <w:sz w:val="20"/>
                <w:szCs w:val="20"/>
                <w:lang w:val="uk-UA"/>
              </w:rPr>
            </w:pPr>
            <w:r>
              <w:rPr>
                <w:rFonts w:ascii="Times New Roman" w:hAnsi="Times New Roman"/>
                <w:b/>
                <w:sz w:val="20"/>
                <w:szCs w:val="20"/>
                <w:lang w:val="uk-UA"/>
              </w:rPr>
              <w:t>Разом</w:t>
            </w:r>
          </w:p>
          <w:p w:rsidR="00D51235" w:rsidRDefault="00D51235" w:rsidP="00296897">
            <w:pPr>
              <w:rPr>
                <w:rFonts w:ascii="Times New Roman" w:hAnsi="Times New Roman"/>
                <w:b/>
                <w:sz w:val="20"/>
                <w:szCs w:val="20"/>
                <w:lang w:val="uk-UA"/>
              </w:rPr>
            </w:pPr>
          </w:p>
        </w:tc>
        <w:tc>
          <w:tcPr>
            <w:tcW w:w="662" w:type="dxa"/>
            <w:tcBorders>
              <w:top w:val="single" w:sz="12" w:space="0" w:color="auto"/>
              <w:left w:val="single" w:sz="4" w:space="0" w:color="auto"/>
              <w:bottom w:val="single" w:sz="12" w:space="0" w:color="auto"/>
              <w:right w:val="single" w:sz="4" w:space="0" w:color="auto"/>
            </w:tcBorders>
            <w:hideMark/>
          </w:tcPr>
          <w:p w:rsidR="00D51235" w:rsidRDefault="00D51235" w:rsidP="00296897">
            <w:pPr>
              <w:jc w:val="center"/>
              <w:rPr>
                <w:rFonts w:ascii="Times New Roman" w:hAnsi="Times New Roman"/>
                <w:b/>
                <w:sz w:val="20"/>
                <w:szCs w:val="20"/>
                <w:lang w:val="uk-UA"/>
              </w:rPr>
            </w:pPr>
            <w:r>
              <w:rPr>
                <w:rFonts w:ascii="Times New Roman" w:hAnsi="Times New Roman"/>
                <w:b/>
                <w:sz w:val="20"/>
                <w:szCs w:val="20"/>
                <w:lang w:val="uk-UA"/>
              </w:rPr>
              <w:t>20+3</w:t>
            </w:r>
          </w:p>
        </w:tc>
        <w:tc>
          <w:tcPr>
            <w:tcW w:w="661" w:type="dxa"/>
            <w:tcBorders>
              <w:top w:val="single" w:sz="12" w:space="0" w:color="auto"/>
              <w:left w:val="single" w:sz="4" w:space="0" w:color="auto"/>
              <w:bottom w:val="single" w:sz="12" w:space="0" w:color="auto"/>
              <w:right w:val="single" w:sz="4" w:space="0" w:color="auto"/>
            </w:tcBorders>
            <w:hideMark/>
          </w:tcPr>
          <w:p w:rsidR="00D51235" w:rsidRDefault="00D51235" w:rsidP="00296897">
            <w:pPr>
              <w:jc w:val="center"/>
              <w:rPr>
                <w:sz w:val="20"/>
                <w:szCs w:val="20"/>
              </w:rPr>
            </w:pPr>
            <w:r>
              <w:rPr>
                <w:rFonts w:ascii="Times New Roman" w:hAnsi="Times New Roman"/>
                <w:b/>
                <w:sz w:val="20"/>
                <w:szCs w:val="20"/>
                <w:lang w:val="uk-UA"/>
              </w:rPr>
              <w:t>20+3</w:t>
            </w:r>
          </w:p>
        </w:tc>
        <w:tc>
          <w:tcPr>
            <w:tcW w:w="662" w:type="dxa"/>
            <w:tcBorders>
              <w:top w:val="single" w:sz="12" w:space="0" w:color="auto"/>
              <w:left w:val="single" w:sz="4" w:space="0" w:color="auto"/>
              <w:bottom w:val="single" w:sz="12" w:space="0" w:color="auto"/>
              <w:right w:val="single" w:sz="12" w:space="0" w:color="auto"/>
            </w:tcBorders>
            <w:hideMark/>
          </w:tcPr>
          <w:p w:rsidR="00D51235" w:rsidRDefault="00D51235" w:rsidP="00296897">
            <w:pPr>
              <w:jc w:val="center"/>
              <w:rPr>
                <w:sz w:val="20"/>
                <w:szCs w:val="20"/>
              </w:rPr>
            </w:pPr>
            <w:r>
              <w:rPr>
                <w:rFonts w:ascii="Times New Roman" w:hAnsi="Times New Roman"/>
                <w:b/>
                <w:sz w:val="20"/>
                <w:szCs w:val="20"/>
                <w:lang w:val="uk-UA"/>
              </w:rPr>
              <w:t>20+3</w:t>
            </w:r>
          </w:p>
        </w:tc>
        <w:tc>
          <w:tcPr>
            <w:tcW w:w="661" w:type="dxa"/>
            <w:tcBorders>
              <w:top w:val="single" w:sz="12" w:space="0" w:color="auto"/>
              <w:left w:val="single" w:sz="12" w:space="0" w:color="auto"/>
              <w:bottom w:val="single" w:sz="12" w:space="0" w:color="auto"/>
              <w:right w:val="single" w:sz="4" w:space="0" w:color="auto"/>
            </w:tcBorders>
            <w:hideMark/>
          </w:tcPr>
          <w:p w:rsidR="00D51235" w:rsidRDefault="00D51235" w:rsidP="00296897">
            <w:pPr>
              <w:jc w:val="center"/>
              <w:rPr>
                <w:rFonts w:ascii="Times New Roman" w:hAnsi="Times New Roman"/>
                <w:b/>
                <w:sz w:val="20"/>
                <w:szCs w:val="20"/>
                <w:lang w:val="uk-UA"/>
              </w:rPr>
            </w:pPr>
            <w:r>
              <w:rPr>
                <w:rFonts w:ascii="Times New Roman" w:hAnsi="Times New Roman"/>
                <w:b/>
                <w:sz w:val="20"/>
                <w:szCs w:val="20"/>
                <w:lang w:val="uk-UA"/>
              </w:rPr>
              <w:t>21+3</w:t>
            </w:r>
          </w:p>
        </w:tc>
        <w:tc>
          <w:tcPr>
            <w:tcW w:w="662" w:type="dxa"/>
            <w:tcBorders>
              <w:top w:val="single" w:sz="12" w:space="0" w:color="auto"/>
              <w:left w:val="single" w:sz="4" w:space="0" w:color="auto"/>
              <w:bottom w:val="single" w:sz="12" w:space="0" w:color="auto"/>
              <w:right w:val="single" w:sz="4" w:space="0" w:color="auto"/>
            </w:tcBorders>
            <w:hideMark/>
          </w:tcPr>
          <w:p w:rsidR="00D51235" w:rsidRDefault="00D51235" w:rsidP="00296897">
            <w:pPr>
              <w:jc w:val="center"/>
              <w:rPr>
                <w:rFonts w:ascii="Times New Roman" w:hAnsi="Times New Roman"/>
                <w:b/>
                <w:sz w:val="20"/>
                <w:szCs w:val="20"/>
                <w:lang w:val="uk-UA"/>
              </w:rPr>
            </w:pPr>
            <w:r>
              <w:rPr>
                <w:rFonts w:ascii="Times New Roman" w:hAnsi="Times New Roman"/>
                <w:b/>
                <w:sz w:val="20"/>
                <w:szCs w:val="20"/>
                <w:lang w:val="uk-UA"/>
              </w:rPr>
              <w:t>21+3</w:t>
            </w:r>
          </w:p>
        </w:tc>
        <w:tc>
          <w:tcPr>
            <w:tcW w:w="661" w:type="dxa"/>
            <w:tcBorders>
              <w:top w:val="single" w:sz="12" w:space="0" w:color="auto"/>
              <w:left w:val="single" w:sz="4" w:space="0" w:color="auto"/>
              <w:bottom w:val="single" w:sz="12" w:space="0" w:color="auto"/>
              <w:right w:val="single" w:sz="12" w:space="0" w:color="auto"/>
            </w:tcBorders>
            <w:hideMark/>
          </w:tcPr>
          <w:p w:rsidR="00D51235" w:rsidRDefault="00D51235" w:rsidP="00296897">
            <w:pPr>
              <w:jc w:val="center"/>
              <w:rPr>
                <w:rFonts w:ascii="Times New Roman" w:hAnsi="Times New Roman"/>
                <w:b/>
                <w:sz w:val="20"/>
                <w:szCs w:val="20"/>
                <w:lang w:val="uk-UA"/>
              </w:rPr>
            </w:pPr>
            <w:r>
              <w:rPr>
                <w:rFonts w:ascii="Times New Roman" w:hAnsi="Times New Roman"/>
                <w:b/>
                <w:sz w:val="20"/>
                <w:szCs w:val="20"/>
                <w:lang w:val="uk-UA"/>
              </w:rPr>
              <w:t>21+3</w:t>
            </w:r>
          </w:p>
        </w:tc>
        <w:tc>
          <w:tcPr>
            <w:tcW w:w="662" w:type="dxa"/>
            <w:tcBorders>
              <w:top w:val="single" w:sz="12" w:space="0" w:color="auto"/>
              <w:left w:val="single" w:sz="12" w:space="0" w:color="auto"/>
              <w:bottom w:val="single" w:sz="12" w:space="0" w:color="auto"/>
              <w:right w:val="single" w:sz="4" w:space="0" w:color="auto"/>
            </w:tcBorders>
            <w:hideMark/>
          </w:tcPr>
          <w:p w:rsidR="00D51235" w:rsidRDefault="00D51235" w:rsidP="00296897">
            <w:r>
              <w:rPr>
                <w:rFonts w:ascii="Times New Roman" w:hAnsi="Times New Roman"/>
                <w:b/>
                <w:sz w:val="20"/>
                <w:szCs w:val="20"/>
                <w:lang w:val="uk-UA"/>
              </w:rPr>
              <w:t>21+3</w:t>
            </w:r>
          </w:p>
        </w:tc>
        <w:tc>
          <w:tcPr>
            <w:tcW w:w="661" w:type="dxa"/>
            <w:tcBorders>
              <w:top w:val="single" w:sz="12" w:space="0" w:color="auto"/>
              <w:left w:val="single" w:sz="4" w:space="0" w:color="auto"/>
              <w:bottom w:val="single" w:sz="12" w:space="0" w:color="auto"/>
              <w:right w:val="single" w:sz="4" w:space="0" w:color="auto"/>
            </w:tcBorders>
            <w:hideMark/>
          </w:tcPr>
          <w:p w:rsidR="00D51235" w:rsidRDefault="00D51235" w:rsidP="00296897">
            <w:r>
              <w:rPr>
                <w:rFonts w:ascii="Times New Roman" w:hAnsi="Times New Roman"/>
                <w:b/>
                <w:sz w:val="20"/>
                <w:szCs w:val="20"/>
                <w:lang w:val="uk-UA"/>
              </w:rPr>
              <w:t>21+3</w:t>
            </w:r>
          </w:p>
        </w:tc>
        <w:tc>
          <w:tcPr>
            <w:tcW w:w="662" w:type="dxa"/>
            <w:tcBorders>
              <w:top w:val="single" w:sz="12" w:space="0" w:color="auto"/>
              <w:left w:val="single" w:sz="4" w:space="0" w:color="auto"/>
              <w:bottom w:val="single" w:sz="12" w:space="0" w:color="auto"/>
              <w:right w:val="single" w:sz="12" w:space="0" w:color="auto"/>
            </w:tcBorders>
            <w:hideMark/>
          </w:tcPr>
          <w:p w:rsidR="00D51235" w:rsidRDefault="00D51235" w:rsidP="00296897">
            <w:r>
              <w:rPr>
                <w:rFonts w:ascii="Times New Roman" w:hAnsi="Times New Roman"/>
                <w:b/>
                <w:sz w:val="20"/>
                <w:szCs w:val="20"/>
                <w:lang w:val="uk-UA"/>
              </w:rPr>
              <w:t>21+3</w:t>
            </w:r>
          </w:p>
        </w:tc>
        <w:tc>
          <w:tcPr>
            <w:tcW w:w="849" w:type="dxa"/>
            <w:tcBorders>
              <w:top w:val="single" w:sz="12" w:space="0" w:color="auto"/>
              <w:left w:val="single" w:sz="12" w:space="0" w:color="auto"/>
              <w:bottom w:val="single" w:sz="12" w:space="0" w:color="auto"/>
              <w:right w:val="single" w:sz="12" w:space="0" w:color="auto"/>
            </w:tcBorders>
            <w:hideMark/>
          </w:tcPr>
          <w:p w:rsidR="00D51235" w:rsidRDefault="00D51235" w:rsidP="00296897">
            <w:pPr>
              <w:jc w:val="center"/>
              <w:rPr>
                <w:b/>
                <w:lang w:val="uk-UA"/>
              </w:rPr>
            </w:pPr>
            <w:r>
              <w:rPr>
                <w:b/>
                <w:lang w:val="uk-UA"/>
              </w:rPr>
              <w:t>213</w:t>
            </w:r>
          </w:p>
        </w:tc>
      </w:tr>
    </w:tbl>
    <w:p w:rsidR="00D51235" w:rsidRDefault="00D51235" w:rsidP="00D51235">
      <w:pPr>
        <w:ind w:left="142" w:hanging="142"/>
        <w:jc w:val="center"/>
        <w:rPr>
          <w:rFonts w:ascii="Times New Roman" w:hAnsi="Times New Roman"/>
          <w:b/>
          <w:sz w:val="24"/>
          <w:szCs w:val="24"/>
          <w:lang w:val="uk-UA"/>
        </w:rPr>
      </w:pPr>
    </w:p>
    <w:p w:rsidR="00D51235" w:rsidRDefault="00D51235" w:rsidP="00D51235">
      <w:pPr>
        <w:ind w:left="142" w:hanging="142"/>
        <w:jc w:val="center"/>
        <w:rPr>
          <w:rFonts w:ascii="Times New Roman" w:hAnsi="Times New Roman"/>
          <w:b/>
          <w:sz w:val="24"/>
          <w:szCs w:val="24"/>
          <w:lang w:val="uk-UA"/>
        </w:rPr>
      </w:pPr>
      <w:r>
        <w:rPr>
          <w:rFonts w:ascii="Times New Roman" w:hAnsi="Times New Roman"/>
          <w:b/>
          <w:sz w:val="24"/>
          <w:szCs w:val="24"/>
          <w:lang w:val="uk-UA"/>
        </w:rPr>
        <w:t>Варіативна складова</w:t>
      </w:r>
    </w:p>
    <w:tbl>
      <w:tblPr>
        <w:tblStyle w:val="af1"/>
        <w:tblW w:w="9375" w:type="dxa"/>
        <w:jc w:val="center"/>
        <w:tblInd w:w="-318" w:type="dxa"/>
        <w:tblLayout w:type="fixed"/>
        <w:tblLook w:val="04A0" w:firstRow="1" w:lastRow="0" w:firstColumn="1" w:lastColumn="0" w:noHBand="0" w:noVBand="1"/>
      </w:tblPr>
      <w:tblGrid>
        <w:gridCol w:w="711"/>
        <w:gridCol w:w="1852"/>
        <w:gridCol w:w="661"/>
        <w:gridCol w:w="662"/>
        <w:gridCol w:w="661"/>
        <w:gridCol w:w="662"/>
        <w:gridCol w:w="661"/>
        <w:gridCol w:w="662"/>
        <w:gridCol w:w="661"/>
        <w:gridCol w:w="662"/>
        <w:gridCol w:w="662"/>
        <w:gridCol w:w="858"/>
      </w:tblGrid>
      <w:tr w:rsidR="00D51235" w:rsidTr="00296897">
        <w:trPr>
          <w:trHeight w:val="580"/>
          <w:jc w:val="center"/>
        </w:trPr>
        <w:tc>
          <w:tcPr>
            <w:tcW w:w="710" w:type="dxa"/>
            <w:tcBorders>
              <w:top w:val="single" w:sz="12" w:space="0" w:color="auto"/>
              <w:left w:val="single" w:sz="12" w:space="0" w:color="auto"/>
              <w:bottom w:val="single" w:sz="4" w:space="0" w:color="auto"/>
              <w:right w:val="single" w:sz="12" w:space="0" w:color="auto"/>
            </w:tcBorders>
            <w:shd w:val="clear" w:color="auto" w:fill="FFFFFF" w:themeFill="background1"/>
            <w:hideMark/>
          </w:tcPr>
          <w:p w:rsidR="00D51235" w:rsidRDefault="00D51235" w:rsidP="00296897">
            <w:pPr>
              <w:jc w:val="center"/>
              <w:rPr>
                <w:rFonts w:ascii="Times New Roman" w:hAnsi="Times New Roman"/>
                <w:b/>
                <w:sz w:val="24"/>
                <w:szCs w:val="24"/>
                <w:lang w:val="uk-UA"/>
              </w:rPr>
            </w:pPr>
            <w:r>
              <w:rPr>
                <w:rFonts w:ascii="Times New Roman" w:hAnsi="Times New Roman"/>
                <w:b/>
                <w:sz w:val="24"/>
                <w:szCs w:val="24"/>
                <w:lang w:val="uk-UA"/>
              </w:rPr>
              <w:t>№ п/п</w:t>
            </w:r>
          </w:p>
        </w:tc>
        <w:tc>
          <w:tcPr>
            <w:tcW w:w="1850" w:type="dxa"/>
            <w:tcBorders>
              <w:top w:val="single" w:sz="12" w:space="0" w:color="auto"/>
              <w:left w:val="single" w:sz="12" w:space="0" w:color="auto"/>
              <w:bottom w:val="single" w:sz="4" w:space="0" w:color="auto"/>
              <w:right w:val="single" w:sz="12" w:space="0" w:color="auto"/>
            </w:tcBorders>
            <w:shd w:val="clear" w:color="auto" w:fill="FFFFFF" w:themeFill="background1"/>
            <w:hideMark/>
          </w:tcPr>
          <w:p w:rsidR="00D51235" w:rsidRDefault="00D51235" w:rsidP="00296897">
            <w:pPr>
              <w:jc w:val="center"/>
              <w:rPr>
                <w:rFonts w:ascii="Times New Roman" w:hAnsi="Times New Roman"/>
                <w:b/>
                <w:sz w:val="24"/>
                <w:szCs w:val="24"/>
                <w:lang w:val="uk-UA"/>
              </w:rPr>
            </w:pPr>
            <w:r>
              <w:rPr>
                <w:rFonts w:ascii="Times New Roman" w:hAnsi="Times New Roman"/>
                <w:b/>
                <w:sz w:val="24"/>
                <w:szCs w:val="24"/>
                <w:lang w:val="uk-UA"/>
              </w:rPr>
              <w:t>Додаткові години</w:t>
            </w:r>
          </w:p>
        </w:tc>
        <w:tc>
          <w:tcPr>
            <w:tcW w:w="661" w:type="dxa"/>
            <w:tcBorders>
              <w:top w:val="single" w:sz="12" w:space="0" w:color="auto"/>
              <w:left w:val="single" w:sz="4" w:space="0" w:color="auto"/>
              <w:bottom w:val="single" w:sz="4" w:space="0" w:color="auto"/>
              <w:right w:val="single" w:sz="4" w:space="0" w:color="auto"/>
            </w:tcBorders>
            <w:shd w:val="clear" w:color="auto" w:fill="FFFFFF" w:themeFill="background1"/>
            <w:hideMark/>
          </w:tcPr>
          <w:p w:rsidR="00D51235" w:rsidRDefault="00D51235" w:rsidP="00296897">
            <w:pPr>
              <w:jc w:val="center"/>
              <w:rPr>
                <w:rFonts w:ascii="Times New Roman" w:hAnsi="Times New Roman"/>
                <w:b/>
                <w:sz w:val="24"/>
                <w:szCs w:val="24"/>
                <w:lang w:val="uk-UA"/>
              </w:rPr>
            </w:pPr>
            <w:r>
              <w:rPr>
                <w:rFonts w:ascii="Times New Roman" w:hAnsi="Times New Roman"/>
                <w:b/>
                <w:sz w:val="24"/>
                <w:szCs w:val="24"/>
                <w:lang w:val="uk-UA"/>
              </w:rPr>
              <w:t>2</w:t>
            </w:r>
          </w:p>
        </w:tc>
        <w:tc>
          <w:tcPr>
            <w:tcW w:w="662" w:type="dxa"/>
            <w:tcBorders>
              <w:top w:val="single" w:sz="12" w:space="0" w:color="auto"/>
              <w:left w:val="single" w:sz="4" w:space="0" w:color="auto"/>
              <w:bottom w:val="single" w:sz="4" w:space="0" w:color="auto"/>
              <w:right w:val="single" w:sz="4" w:space="0" w:color="auto"/>
            </w:tcBorders>
            <w:shd w:val="clear" w:color="auto" w:fill="FFFFFF" w:themeFill="background1"/>
            <w:hideMark/>
          </w:tcPr>
          <w:p w:rsidR="00D51235" w:rsidRDefault="00D51235" w:rsidP="00296897">
            <w:pPr>
              <w:jc w:val="center"/>
              <w:rPr>
                <w:rFonts w:ascii="Times New Roman" w:hAnsi="Times New Roman"/>
                <w:b/>
                <w:sz w:val="24"/>
                <w:szCs w:val="24"/>
                <w:lang w:val="uk-UA"/>
              </w:rPr>
            </w:pPr>
            <w:r>
              <w:rPr>
                <w:rFonts w:ascii="Times New Roman" w:hAnsi="Times New Roman"/>
                <w:b/>
                <w:sz w:val="24"/>
                <w:szCs w:val="24"/>
                <w:lang w:val="uk-UA"/>
              </w:rPr>
              <w:t>2</w:t>
            </w:r>
          </w:p>
        </w:tc>
        <w:tc>
          <w:tcPr>
            <w:tcW w:w="661" w:type="dxa"/>
            <w:tcBorders>
              <w:top w:val="single" w:sz="12" w:space="0" w:color="auto"/>
              <w:left w:val="single" w:sz="4" w:space="0" w:color="auto"/>
              <w:bottom w:val="single" w:sz="4" w:space="0" w:color="auto"/>
              <w:right w:val="single" w:sz="12" w:space="0" w:color="auto"/>
            </w:tcBorders>
            <w:shd w:val="clear" w:color="auto" w:fill="FFFFFF" w:themeFill="background1"/>
            <w:hideMark/>
          </w:tcPr>
          <w:p w:rsidR="00D51235" w:rsidRDefault="00D51235" w:rsidP="00296897">
            <w:pPr>
              <w:jc w:val="center"/>
              <w:rPr>
                <w:rFonts w:ascii="Times New Roman" w:hAnsi="Times New Roman"/>
                <w:b/>
                <w:sz w:val="24"/>
                <w:szCs w:val="24"/>
                <w:lang w:val="uk-UA"/>
              </w:rPr>
            </w:pPr>
            <w:r>
              <w:rPr>
                <w:rFonts w:ascii="Times New Roman" w:hAnsi="Times New Roman"/>
                <w:b/>
                <w:sz w:val="24"/>
                <w:szCs w:val="24"/>
                <w:lang w:val="uk-UA"/>
              </w:rPr>
              <w:t>2</w:t>
            </w:r>
          </w:p>
        </w:tc>
        <w:tc>
          <w:tcPr>
            <w:tcW w:w="662" w:type="dxa"/>
            <w:tcBorders>
              <w:top w:val="single" w:sz="12" w:space="0" w:color="auto"/>
              <w:left w:val="single" w:sz="12" w:space="0" w:color="auto"/>
              <w:bottom w:val="single" w:sz="4" w:space="0" w:color="auto"/>
              <w:right w:val="single" w:sz="4" w:space="0" w:color="auto"/>
            </w:tcBorders>
            <w:shd w:val="clear" w:color="auto" w:fill="FFFFFF" w:themeFill="background1"/>
            <w:hideMark/>
          </w:tcPr>
          <w:p w:rsidR="00D51235" w:rsidRDefault="00D51235" w:rsidP="00296897">
            <w:pPr>
              <w:jc w:val="center"/>
              <w:rPr>
                <w:rFonts w:ascii="Times New Roman" w:hAnsi="Times New Roman"/>
                <w:b/>
                <w:sz w:val="24"/>
                <w:szCs w:val="24"/>
                <w:lang w:val="uk-UA"/>
              </w:rPr>
            </w:pPr>
            <w:r>
              <w:rPr>
                <w:rFonts w:ascii="Times New Roman" w:hAnsi="Times New Roman"/>
                <w:b/>
                <w:sz w:val="24"/>
                <w:szCs w:val="24"/>
                <w:lang w:val="uk-UA"/>
              </w:rPr>
              <w:t>2</w:t>
            </w:r>
          </w:p>
        </w:tc>
        <w:tc>
          <w:tcPr>
            <w:tcW w:w="661" w:type="dxa"/>
            <w:tcBorders>
              <w:top w:val="single" w:sz="12" w:space="0" w:color="auto"/>
              <w:left w:val="single" w:sz="4" w:space="0" w:color="auto"/>
              <w:bottom w:val="single" w:sz="4" w:space="0" w:color="auto"/>
              <w:right w:val="single" w:sz="4" w:space="0" w:color="auto"/>
            </w:tcBorders>
            <w:shd w:val="clear" w:color="auto" w:fill="FFFFFF" w:themeFill="background1"/>
            <w:hideMark/>
          </w:tcPr>
          <w:p w:rsidR="00D51235" w:rsidRDefault="00D51235" w:rsidP="00296897">
            <w:pPr>
              <w:jc w:val="center"/>
              <w:rPr>
                <w:rFonts w:ascii="Times New Roman" w:hAnsi="Times New Roman"/>
                <w:b/>
                <w:sz w:val="24"/>
                <w:szCs w:val="24"/>
                <w:lang w:val="uk-UA"/>
              </w:rPr>
            </w:pPr>
            <w:r>
              <w:rPr>
                <w:rFonts w:ascii="Times New Roman" w:hAnsi="Times New Roman"/>
                <w:b/>
                <w:sz w:val="24"/>
                <w:szCs w:val="24"/>
                <w:lang w:val="uk-UA"/>
              </w:rPr>
              <w:t>2</w:t>
            </w:r>
          </w:p>
        </w:tc>
        <w:tc>
          <w:tcPr>
            <w:tcW w:w="662" w:type="dxa"/>
            <w:tcBorders>
              <w:top w:val="single" w:sz="12" w:space="0" w:color="auto"/>
              <w:left w:val="single" w:sz="4" w:space="0" w:color="auto"/>
              <w:bottom w:val="single" w:sz="4" w:space="0" w:color="auto"/>
              <w:right w:val="single" w:sz="12" w:space="0" w:color="auto"/>
            </w:tcBorders>
            <w:shd w:val="clear" w:color="auto" w:fill="FFFFFF" w:themeFill="background1"/>
            <w:hideMark/>
          </w:tcPr>
          <w:p w:rsidR="00D51235" w:rsidRDefault="00D51235" w:rsidP="00296897">
            <w:pPr>
              <w:jc w:val="center"/>
            </w:pPr>
            <w:r>
              <w:rPr>
                <w:rFonts w:ascii="Times New Roman" w:hAnsi="Times New Roman"/>
                <w:b/>
                <w:sz w:val="24"/>
                <w:szCs w:val="24"/>
                <w:lang w:val="uk-UA"/>
              </w:rPr>
              <w:t>2</w:t>
            </w:r>
          </w:p>
        </w:tc>
        <w:tc>
          <w:tcPr>
            <w:tcW w:w="661" w:type="dxa"/>
            <w:tcBorders>
              <w:top w:val="single" w:sz="12" w:space="0" w:color="auto"/>
              <w:left w:val="single" w:sz="12" w:space="0" w:color="auto"/>
              <w:bottom w:val="single" w:sz="4" w:space="0" w:color="auto"/>
              <w:right w:val="single" w:sz="4" w:space="0" w:color="auto"/>
            </w:tcBorders>
            <w:shd w:val="clear" w:color="auto" w:fill="FFFFFF" w:themeFill="background1"/>
            <w:hideMark/>
          </w:tcPr>
          <w:p w:rsidR="00D51235" w:rsidRDefault="00D51235" w:rsidP="00296897">
            <w:pPr>
              <w:jc w:val="center"/>
            </w:pPr>
            <w:r>
              <w:rPr>
                <w:rFonts w:ascii="Times New Roman" w:hAnsi="Times New Roman"/>
                <w:b/>
                <w:sz w:val="24"/>
                <w:szCs w:val="24"/>
                <w:lang w:val="uk-UA"/>
              </w:rPr>
              <w:t>2</w:t>
            </w:r>
          </w:p>
        </w:tc>
        <w:tc>
          <w:tcPr>
            <w:tcW w:w="662" w:type="dxa"/>
            <w:tcBorders>
              <w:top w:val="single" w:sz="12" w:space="0" w:color="auto"/>
              <w:left w:val="single" w:sz="4" w:space="0" w:color="auto"/>
              <w:bottom w:val="single" w:sz="4" w:space="0" w:color="auto"/>
              <w:right w:val="single" w:sz="4" w:space="0" w:color="auto"/>
            </w:tcBorders>
            <w:shd w:val="clear" w:color="auto" w:fill="FFFFFF" w:themeFill="background1"/>
            <w:hideMark/>
          </w:tcPr>
          <w:p w:rsidR="00D51235" w:rsidRDefault="00D51235" w:rsidP="00296897">
            <w:pPr>
              <w:jc w:val="center"/>
            </w:pPr>
            <w:r>
              <w:rPr>
                <w:rFonts w:ascii="Times New Roman" w:hAnsi="Times New Roman"/>
                <w:b/>
                <w:sz w:val="24"/>
                <w:szCs w:val="24"/>
                <w:lang w:val="uk-UA"/>
              </w:rPr>
              <w:t>2</w:t>
            </w:r>
          </w:p>
        </w:tc>
        <w:tc>
          <w:tcPr>
            <w:tcW w:w="662" w:type="dxa"/>
            <w:tcBorders>
              <w:top w:val="single" w:sz="12" w:space="0" w:color="auto"/>
              <w:left w:val="single" w:sz="4" w:space="0" w:color="auto"/>
              <w:bottom w:val="single" w:sz="4" w:space="0" w:color="auto"/>
              <w:right w:val="single" w:sz="12" w:space="0" w:color="auto"/>
            </w:tcBorders>
            <w:shd w:val="clear" w:color="auto" w:fill="FFFFFF" w:themeFill="background1"/>
            <w:hideMark/>
          </w:tcPr>
          <w:p w:rsidR="00D51235" w:rsidRDefault="00D51235" w:rsidP="00296897">
            <w:pPr>
              <w:jc w:val="center"/>
            </w:pPr>
            <w:r>
              <w:rPr>
                <w:rFonts w:ascii="Times New Roman" w:hAnsi="Times New Roman"/>
                <w:b/>
                <w:sz w:val="24"/>
                <w:szCs w:val="24"/>
                <w:lang w:val="uk-UA"/>
              </w:rPr>
              <w:t>2</w:t>
            </w:r>
          </w:p>
        </w:tc>
        <w:tc>
          <w:tcPr>
            <w:tcW w:w="858" w:type="dxa"/>
            <w:tcBorders>
              <w:top w:val="single" w:sz="12" w:space="0" w:color="auto"/>
              <w:left w:val="single" w:sz="12" w:space="0" w:color="auto"/>
              <w:bottom w:val="single" w:sz="4" w:space="0" w:color="auto"/>
              <w:right w:val="single" w:sz="12" w:space="0" w:color="auto"/>
            </w:tcBorders>
            <w:shd w:val="clear" w:color="auto" w:fill="FFFFFF" w:themeFill="background1"/>
            <w:hideMark/>
          </w:tcPr>
          <w:p w:rsidR="00D51235" w:rsidRDefault="00D51235" w:rsidP="00296897">
            <w:pPr>
              <w:jc w:val="center"/>
              <w:rPr>
                <w:rFonts w:ascii="Times New Roman" w:hAnsi="Times New Roman"/>
                <w:b/>
                <w:sz w:val="24"/>
                <w:szCs w:val="24"/>
                <w:lang w:val="uk-UA"/>
              </w:rPr>
            </w:pPr>
            <w:r>
              <w:rPr>
                <w:rFonts w:ascii="Times New Roman" w:hAnsi="Times New Roman"/>
                <w:b/>
                <w:sz w:val="24"/>
                <w:szCs w:val="24"/>
                <w:lang w:val="uk-UA"/>
              </w:rPr>
              <w:t>18</w:t>
            </w:r>
          </w:p>
        </w:tc>
      </w:tr>
      <w:tr w:rsidR="00D51235" w:rsidTr="00296897">
        <w:trPr>
          <w:jc w:val="center"/>
        </w:trPr>
        <w:tc>
          <w:tcPr>
            <w:tcW w:w="710" w:type="dxa"/>
            <w:tcBorders>
              <w:top w:val="single" w:sz="4" w:space="0" w:color="auto"/>
              <w:left w:val="single" w:sz="12" w:space="0" w:color="auto"/>
              <w:bottom w:val="single" w:sz="4" w:space="0" w:color="auto"/>
              <w:right w:val="single" w:sz="12" w:space="0" w:color="auto"/>
            </w:tcBorders>
            <w:shd w:val="clear" w:color="auto" w:fill="FFFFFF" w:themeFill="background1"/>
            <w:hideMark/>
          </w:tcPr>
          <w:p w:rsidR="00D51235" w:rsidRDefault="00D51235" w:rsidP="00296897">
            <w:pPr>
              <w:spacing w:line="360" w:lineRule="auto"/>
              <w:jc w:val="center"/>
              <w:rPr>
                <w:rFonts w:ascii="Times New Roman" w:hAnsi="Times New Roman"/>
                <w:sz w:val="20"/>
                <w:szCs w:val="20"/>
                <w:lang w:val="uk-UA"/>
              </w:rPr>
            </w:pPr>
            <w:r>
              <w:rPr>
                <w:rFonts w:ascii="Times New Roman" w:hAnsi="Times New Roman"/>
                <w:sz w:val="20"/>
                <w:szCs w:val="20"/>
                <w:lang w:val="en-US"/>
              </w:rPr>
              <w:t>1</w:t>
            </w:r>
            <w:r>
              <w:rPr>
                <w:rFonts w:ascii="Times New Roman" w:hAnsi="Times New Roman"/>
                <w:sz w:val="20"/>
                <w:szCs w:val="20"/>
                <w:lang w:val="uk-UA"/>
              </w:rPr>
              <w:t>.</w:t>
            </w:r>
          </w:p>
        </w:tc>
        <w:tc>
          <w:tcPr>
            <w:tcW w:w="1850" w:type="dxa"/>
            <w:tcBorders>
              <w:top w:val="single" w:sz="4" w:space="0" w:color="auto"/>
              <w:left w:val="single" w:sz="12" w:space="0" w:color="auto"/>
              <w:bottom w:val="single" w:sz="4" w:space="0" w:color="auto"/>
              <w:right w:val="single" w:sz="12" w:space="0" w:color="auto"/>
            </w:tcBorders>
            <w:shd w:val="clear" w:color="auto" w:fill="FFFFFF" w:themeFill="background1"/>
            <w:hideMark/>
          </w:tcPr>
          <w:p w:rsidR="00D51235" w:rsidRDefault="00D51235" w:rsidP="00296897">
            <w:pPr>
              <w:spacing w:line="360" w:lineRule="auto"/>
              <w:rPr>
                <w:rFonts w:ascii="Times New Roman" w:hAnsi="Times New Roman"/>
                <w:sz w:val="20"/>
                <w:szCs w:val="20"/>
                <w:lang w:val="uk-UA"/>
              </w:rPr>
            </w:pPr>
            <w:r>
              <w:rPr>
                <w:rFonts w:ascii="Times New Roman" w:hAnsi="Times New Roman"/>
                <w:sz w:val="20"/>
                <w:szCs w:val="20"/>
                <w:lang w:val="uk-UA"/>
              </w:rPr>
              <w:t>Українська мова</w:t>
            </w:r>
          </w:p>
        </w:tc>
        <w:tc>
          <w:tcPr>
            <w:tcW w:w="661"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pPr>
            <w:r>
              <w:rPr>
                <w:rFonts w:ascii="Times New Roman" w:hAnsi="Times New Roman"/>
                <w:sz w:val="20"/>
                <w:szCs w:val="20"/>
                <w:lang w:val="uk-UA"/>
              </w:rPr>
              <w:t>1</w:t>
            </w:r>
          </w:p>
        </w:tc>
        <w:tc>
          <w:tcPr>
            <w:tcW w:w="662"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pPr>
            <w:r>
              <w:rPr>
                <w:rFonts w:ascii="Times New Roman" w:hAnsi="Times New Roman"/>
                <w:sz w:val="20"/>
                <w:szCs w:val="20"/>
                <w:lang w:val="uk-UA"/>
              </w:rPr>
              <w:t>1</w:t>
            </w:r>
          </w:p>
        </w:tc>
        <w:tc>
          <w:tcPr>
            <w:tcW w:w="661" w:type="dxa"/>
            <w:tcBorders>
              <w:top w:val="single" w:sz="4" w:space="0" w:color="auto"/>
              <w:left w:val="single" w:sz="4" w:space="0" w:color="auto"/>
              <w:bottom w:val="single" w:sz="4" w:space="0" w:color="auto"/>
              <w:right w:val="single" w:sz="12" w:space="0" w:color="auto"/>
            </w:tcBorders>
            <w:hideMark/>
          </w:tcPr>
          <w:p w:rsidR="00D51235" w:rsidRDefault="00D51235" w:rsidP="00296897">
            <w:pPr>
              <w:jc w:val="center"/>
            </w:pPr>
            <w:r>
              <w:rPr>
                <w:rFonts w:ascii="Times New Roman" w:hAnsi="Times New Roman"/>
                <w:sz w:val="20"/>
                <w:szCs w:val="20"/>
                <w:lang w:val="uk-UA"/>
              </w:rPr>
              <w:t>1</w:t>
            </w:r>
          </w:p>
        </w:tc>
        <w:tc>
          <w:tcPr>
            <w:tcW w:w="662" w:type="dxa"/>
            <w:tcBorders>
              <w:top w:val="single" w:sz="4" w:space="0" w:color="auto"/>
              <w:left w:val="single" w:sz="12" w:space="0" w:color="auto"/>
              <w:bottom w:val="single" w:sz="4" w:space="0" w:color="auto"/>
              <w:right w:val="single" w:sz="4" w:space="0" w:color="auto"/>
            </w:tcBorders>
            <w:hideMark/>
          </w:tcPr>
          <w:p w:rsidR="00D51235" w:rsidRDefault="00D51235" w:rsidP="00296897">
            <w:pPr>
              <w:jc w:val="center"/>
            </w:pPr>
            <w:r>
              <w:rPr>
                <w:rFonts w:ascii="Times New Roman" w:hAnsi="Times New Roman"/>
                <w:sz w:val="20"/>
                <w:szCs w:val="20"/>
                <w:lang w:val="uk-UA"/>
              </w:rPr>
              <w:t>1</w:t>
            </w:r>
          </w:p>
        </w:tc>
        <w:tc>
          <w:tcPr>
            <w:tcW w:w="661"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pPr>
            <w:r>
              <w:rPr>
                <w:rFonts w:ascii="Times New Roman" w:hAnsi="Times New Roman"/>
                <w:sz w:val="20"/>
                <w:szCs w:val="20"/>
                <w:lang w:val="uk-UA"/>
              </w:rPr>
              <w:t>1</w:t>
            </w:r>
          </w:p>
        </w:tc>
        <w:tc>
          <w:tcPr>
            <w:tcW w:w="662" w:type="dxa"/>
            <w:tcBorders>
              <w:top w:val="single" w:sz="4" w:space="0" w:color="auto"/>
              <w:left w:val="single" w:sz="4" w:space="0" w:color="auto"/>
              <w:bottom w:val="single" w:sz="4" w:space="0" w:color="auto"/>
              <w:right w:val="single" w:sz="12" w:space="0" w:color="auto"/>
            </w:tcBorders>
            <w:hideMark/>
          </w:tcPr>
          <w:p w:rsidR="00D51235" w:rsidRDefault="00D51235" w:rsidP="00296897">
            <w:pPr>
              <w:jc w:val="center"/>
            </w:pPr>
            <w:r>
              <w:rPr>
                <w:rFonts w:ascii="Times New Roman" w:hAnsi="Times New Roman"/>
                <w:sz w:val="20"/>
                <w:szCs w:val="20"/>
                <w:lang w:val="uk-UA"/>
              </w:rPr>
              <w:t>1</w:t>
            </w:r>
          </w:p>
        </w:tc>
        <w:tc>
          <w:tcPr>
            <w:tcW w:w="661" w:type="dxa"/>
            <w:tcBorders>
              <w:top w:val="single" w:sz="4" w:space="0" w:color="auto"/>
              <w:left w:val="single" w:sz="12" w:space="0" w:color="auto"/>
              <w:bottom w:val="single" w:sz="4" w:space="0" w:color="auto"/>
              <w:right w:val="single" w:sz="4" w:space="0" w:color="auto"/>
            </w:tcBorders>
            <w:hideMark/>
          </w:tcPr>
          <w:p w:rsidR="00D51235" w:rsidRDefault="00D51235" w:rsidP="00296897">
            <w:pPr>
              <w:jc w:val="center"/>
              <w:rPr>
                <w:rFonts w:ascii="Times New Roman" w:hAnsi="Times New Roman"/>
              </w:rPr>
            </w:pPr>
            <w:r>
              <w:rPr>
                <w:rFonts w:ascii="Times New Roman" w:hAnsi="Times New Roman"/>
              </w:rPr>
              <w:t>1</w:t>
            </w:r>
          </w:p>
        </w:tc>
        <w:tc>
          <w:tcPr>
            <w:tcW w:w="662" w:type="dxa"/>
            <w:tcBorders>
              <w:top w:val="single" w:sz="4" w:space="0" w:color="auto"/>
              <w:left w:val="single" w:sz="4" w:space="0" w:color="auto"/>
              <w:bottom w:val="single" w:sz="4" w:space="0" w:color="auto"/>
              <w:right w:val="single" w:sz="4" w:space="0" w:color="auto"/>
            </w:tcBorders>
            <w:hideMark/>
          </w:tcPr>
          <w:p w:rsidR="00D51235" w:rsidRDefault="00D51235" w:rsidP="00296897">
            <w:pPr>
              <w:jc w:val="center"/>
              <w:rPr>
                <w:rFonts w:ascii="Times New Roman" w:hAnsi="Times New Roman"/>
              </w:rPr>
            </w:pPr>
            <w:r>
              <w:rPr>
                <w:rFonts w:ascii="Times New Roman" w:hAnsi="Times New Roman"/>
              </w:rPr>
              <w:t>1</w:t>
            </w:r>
          </w:p>
        </w:tc>
        <w:tc>
          <w:tcPr>
            <w:tcW w:w="662" w:type="dxa"/>
            <w:tcBorders>
              <w:top w:val="single" w:sz="4" w:space="0" w:color="auto"/>
              <w:left w:val="single" w:sz="4" w:space="0" w:color="auto"/>
              <w:bottom w:val="single" w:sz="4" w:space="0" w:color="auto"/>
              <w:right w:val="single" w:sz="12" w:space="0" w:color="auto"/>
            </w:tcBorders>
            <w:hideMark/>
          </w:tcPr>
          <w:p w:rsidR="00D51235" w:rsidRDefault="00D51235" w:rsidP="00296897">
            <w:pPr>
              <w:jc w:val="center"/>
              <w:rPr>
                <w:rFonts w:ascii="Times New Roman" w:hAnsi="Times New Roman"/>
              </w:rPr>
            </w:pPr>
            <w:r>
              <w:rPr>
                <w:rFonts w:ascii="Times New Roman" w:hAnsi="Times New Roman"/>
              </w:rPr>
              <w:t>1</w:t>
            </w:r>
          </w:p>
        </w:tc>
        <w:tc>
          <w:tcPr>
            <w:tcW w:w="858" w:type="dxa"/>
            <w:tcBorders>
              <w:top w:val="single" w:sz="4" w:space="0" w:color="auto"/>
              <w:left w:val="single" w:sz="12" w:space="0" w:color="auto"/>
              <w:bottom w:val="single" w:sz="4" w:space="0" w:color="auto"/>
              <w:right w:val="single" w:sz="12" w:space="0" w:color="auto"/>
            </w:tcBorders>
            <w:hideMark/>
          </w:tcPr>
          <w:p w:rsidR="00D51235" w:rsidRDefault="00D51235" w:rsidP="00296897">
            <w:pPr>
              <w:spacing w:line="360" w:lineRule="auto"/>
              <w:jc w:val="center"/>
              <w:rPr>
                <w:rFonts w:ascii="Times New Roman" w:hAnsi="Times New Roman"/>
                <w:b/>
                <w:sz w:val="20"/>
                <w:szCs w:val="20"/>
                <w:lang w:val="uk-UA"/>
              </w:rPr>
            </w:pPr>
            <w:r>
              <w:rPr>
                <w:rFonts w:ascii="Times New Roman" w:hAnsi="Times New Roman"/>
                <w:b/>
                <w:sz w:val="20"/>
                <w:szCs w:val="20"/>
                <w:lang w:val="uk-UA"/>
              </w:rPr>
              <w:t>9</w:t>
            </w:r>
          </w:p>
        </w:tc>
      </w:tr>
      <w:tr w:rsidR="00D51235" w:rsidTr="00296897">
        <w:trPr>
          <w:jc w:val="center"/>
        </w:trPr>
        <w:tc>
          <w:tcPr>
            <w:tcW w:w="710" w:type="dxa"/>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51235" w:rsidRDefault="00D51235" w:rsidP="00296897">
            <w:pPr>
              <w:spacing w:line="360" w:lineRule="auto"/>
              <w:jc w:val="center"/>
              <w:rPr>
                <w:rFonts w:ascii="Times New Roman" w:hAnsi="Times New Roman"/>
                <w:sz w:val="20"/>
                <w:szCs w:val="20"/>
                <w:lang w:val="uk-UA"/>
              </w:rPr>
            </w:pPr>
            <w:r>
              <w:rPr>
                <w:rFonts w:ascii="Times New Roman" w:hAnsi="Times New Roman"/>
                <w:sz w:val="20"/>
                <w:szCs w:val="20"/>
                <w:lang w:val="en-US"/>
              </w:rPr>
              <w:t>2</w:t>
            </w:r>
            <w:r>
              <w:rPr>
                <w:rFonts w:ascii="Times New Roman" w:hAnsi="Times New Roman"/>
                <w:sz w:val="20"/>
                <w:szCs w:val="20"/>
                <w:lang w:val="uk-UA"/>
              </w:rPr>
              <w:t>.</w:t>
            </w:r>
          </w:p>
        </w:tc>
        <w:tc>
          <w:tcPr>
            <w:tcW w:w="1850" w:type="dxa"/>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51235" w:rsidRDefault="00D51235" w:rsidP="00296897">
            <w:pPr>
              <w:pStyle w:val="a3"/>
              <w:rPr>
                <w:sz w:val="20"/>
                <w:szCs w:val="20"/>
              </w:rPr>
            </w:pPr>
            <w:r>
              <w:rPr>
                <w:sz w:val="20"/>
                <w:szCs w:val="20"/>
              </w:rPr>
              <w:t>Розвиток продуктивного мислення</w:t>
            </w:r>
          </w:p>
        </w:tc>
        <w:tc>
          <w:tcPr>
            <w:tcW w:w="661" w:type="dxa"/>
            <w:tcBorders>
              <w:top w:val="single" w:sz="4" w:space="0" w:color="auto"/>
              <w:left w:val="single" w:sz="4" w:space="0" w:color="auto"/>
              <w:bottom w:val="single" w:sz="12" w:space="0" w:color="auto"/>
              <w:right w:val="single" w:sz="4" w:space="0" w:color="auto"/>
            </w:tcBorders>
            <w:hideMark/>
          </w:tcPr>
          <w:p w:rsidR="00D51235" w:rsidRDefault="00D51235" w:rsidP="00296897">
            <w:pPr>
              <w:jc w:val="center"/>
            </w:pPr>
            <w:r>
              <w:rPr>
                <w:rFonts w:ascii="Times New Roman" w:hAnsi="Times New Roman"/>
                <w:lang w:val="en-US"/>
              </w:rPr>
              <w:t>1</w:t>
            </w:r>
          </w:p>
        </w:tc>
        <w:tc>
          <w:tcPr>
            <w:tcW w:w="662" w:type="dxa"/>
            <w:tcBorders>
              <w:top w:val="single" w:sz="4" w:space="0" w:color="auto"/>
              <w:left w:val="single" w:sz="4" w:space="0" w:color="auto"/>
              <w:bottom w:val="single" w:sz="12" w:space="0" w:color="auto"/>
              <w:right w:val="single" w:sz="4" w:space="0" w:color="auto"/>
            </w:tcBorders>
            <w:hideMark/>
          </w:tcPr>
          <w:p w:rsidR="00D51235" w:rsidRDefault="00D51235" w:rsidP="00296897">
            <w:pPr>
              <w:jc w:val="center"/>
            </w:pPr>
            <w:r>
              <w:rPr>
                <w:rFonts w:ascii="Times New Roman" w:hAnsi="Times New Roman"/>
                <w:lang w:val="en-US"/>
              </w:rPr>
              <w:t>1</w:t>
            </w:r>
          </w:p>
        </w:tc>
        <w:tc>
          <w:tcPr>
            <w:tcW w:w="661" w:type="dxa"/>
            <w:tcBorders>
              <w:top w:val="single" w:sz="4" w:space="0" w:color="auto"/>
              <w:left w:val="single" w:sz="4" w:space="0" w:color="auto"/>
              <w:bottom w:val="single" w:sz="12" w:space="0" w:color="auto"/>
              <w:right w:val="single" w:sz="12" w:space="0" w:color="auto"/>
            </w:tcBorders>
            <w:hideMark/>
          </w:tcPr>
          <w:p w:rsidR="00D51235" w:rsidRDefault="00D51235" w:rsidP="00296897">
            <w:pPr>
              <w:jc w:val="center"/>
            </w:pPr>
            <w:r>
              <w:rPr>
                <w:rFonts w:ascii="Times New Roman" w:hAnsi="Times New Roman"/>
                <w:lang w:val="en-US"/>
              </w:rPr>
              <w:t>1</w:t>
            </w:r>
          </w:p>
        </w:tc>
        <w:tc>
          <w:tcPr>
            <w:tcW w:w="662" w:type="dxa"/>
            <w:tcBorders>
              <w:top w:val="single" w:sz="4" w:space="0" w:color="auto"/>
              <w:left w:val="single" w:sz="12" w:space="0" w:color="auto"/>
              <w:bottom w:val="single" w:sz="12" w:space="0" w:color="auto"/>
              <w:right w:val="single" w:sz="4" w:space="0" w:color="auto"/>
            </w:tcBorders>
            <w:hideMark/>
          </w:tcPr>
          <w:p w:rsidR="00D51235" w:rsidRDefault="00D51235" w:rsidP="00296897">
            <w:pPr>
              <w:jc w:val="center"/>
            </w:pPr>
            <w:r>
              <w:rPr>
                <w:rFonts w:ascii="Times New Roman" w:hAnsi="Times New Roman"/>
                <w:lang w:val="en-US"/>
              </w:rPr>
              <w:t>1</w:t>
            </w:r>
          </w:p>
        </w:tc>
        <w:tc>
          <w:tcPr>
            <w:tcW w:w="661" w:type="dxa"/>
            <w:tcBorders>
              <w:top w:val="single" w:sz="4" w:space="0" w:color="auto"/>
              <w:left w:val="single" w:sz="4" w:space="0" w:color="auto"/>
              <w:bottom w:val="single" w:sz="12" w:space="0" w:color="auto"/>
              <w:right w:val="single" w:sz="4" w:space="0" w:color="auto"/>
            </w:tcBorders>
            <w:hideMark/>
          </w:tcPr>
          <w:p w:rsidR="00D51235" w:rsidRDefault="00D51235" w:rsidP="00296897">
            <w:pPr>
              <w:jc w:val="center"/>
            </w:pPr>
            <w:r>
              <w:rPr>
                <w:rFonts w:ascii="Times New Roman" w:hAnsi="Times New Roman"/>
                <w:lang w:val="en-US"/>
              </w:rPr>
              <w:t>1</w:t>
            </w:r>
          </w:p>
        </w:tc>
        <w:tc>
          <w:tcPr>
            <w:tcW w:w="662" w:type="dxa"/>
            <w:tcBorders>
              <w:top w:val="single" w:sz="4" w:space="0" w:color="auto"/>
              <w:left w:val="single" w:sz="4" w:space="0" w:color="auto"/>
              <w:bottom w:val="single" w:sz="12" w:space="0" w:color="auto"/>
              <w:right w:val="single" w:sz="12" w:space="0" w:color="auto"/>
            </w:tcBorders>
            <w:hideMark/>
          </w:tcPr>
          <w:p w:rsidR="00D51235" w:rsidRDefault="00D51235" w:rsidP="00296897">
            <w:pPr>
              <w:jc w:val="center"/>
            </w:pPr>
            <w:r>
              <w:rPr>
                <w:rFonts w:ascii="Times New Roman" w:hAnsi="Times New Roman"/>
                <w:lang w:val="en-US"/>
              </w:rPr>
              <w:t>1</w:t>
            </w:r>
          </w:p>
        </w:tc>
        <w:tc>
          <w:tcPr>
            <w:tcW w:w="661" w:type="dxa"/>
            <w:tcBorders>
              <w:top w:val="single" w:sz="4" w:space="0" w:color="auto"/>
              <w:left w:val="single" w:sz="12" w:space="0" w:color="auto"/>
              <w:bottom w:val="single" w:sz="12" w:space="0" w:color="auto"/>
              <w:right w:val="single" w:sz="4" w:space="0" w:color="auto"/>
            </w:tcBorders>
            <w:hideMark/>
          </w:tcPr>
          <w:p w:rsidR="00D51235" w:rsidRDefault="00D51235" w:rsidP="00296897">
            <w:pPr>
              <w:jc w:val="center"/>
              <w:rPr>
                <w:lang w:val="uk-UA"/>
              </w:rPr>
            </w:pPr>
            <w:r>
              <w:rPr>
                <w:rFonts w:ascii="Times New Roman" w:hAnsi="Times New Roman"/>
                <w:lang w:val="uk-UA"/>
              </w:rPr>
              <w:t>1</w:t>
            </w:r>
          </w:p>
        </w:tc>
        <w:tc>
          <w:tcPr>
            <w:tcW w:w="662" w:type="dxa"/>
            <w:tcBorders>
              <w:top w:val="single" w:sz="4" w:space="0" w:color="auto"/>
              <w:left w:val="single" w:sz="4" w:space="0" w:color="auto"/>
              <w:bottom w:val="single" w:sz="12" w:space="0" w:color="auto"/>
              <w:right w:val="single" w:sz="4" w:space="0" w:color="auto"/>
            </w:tcBorders>
            <w:hideMark/>
          </w:tcPr>
          <w:p w:rsidR="00D51235" w:rsidRDefault="00D51235" w:rsidP="00296897">
            <w:pPr>
              <w:jc w:val="center"/>
              <w:rPr>
                <w:rFonts w:ascii="Times New Roman" w:hAnsi="Times New Roman"/>
                <w:lang w:val="en-US"/>
              </w:rPr>
            </w:pPr>
            <w:r>
              <w:rPr>
                <w:rFonts w:ascii="Times New Roman" w:hAnsi="Times New Roman"/>
                <w:lang w:val="en-US"/>
              </w:rPr>
              <w:t>1</w:t>
            </w:r>
          </w:p>
        </w:tc>
        <w:tc>
          <w:tcPr>
            <w:tcW w:w="662" w:type="dxa"/>
            <w:tcBorders>
              <w:top w:val="single" w:sz="4" w:space="0" w:color="auto"/>
              <w:left w:val="single" w:sz="4" w:space="0" w:color="auto"/>
              <w:bottom w:val="single" w:sz="12" w:space="0" w:color="auto"/>
              <w:right w:val="single" w:sz="12" w:space="0" w:color="auto"/>
            </w:tcBorders>
            <w:hideMark/>
          </w:tcPr>
          <w:p w:rsidR="00D51235" w:rsidRDefault="00D51235" w:rsidP="00296897">
            <w:pPr>
              <w:jc w:val="center"/>
              <w:rPr>
                <w:rFonts w:ascii="Times New Roman" w:hAnsi="Times New Roman"/>
                <w:lang w:val="en-US"/>
              </w:rPr>
            </w:pPr>
            <w:r>
              <w:rPr>
                <w:rFonts w:ascii="Times New Roman" w:hAnsi="Times New Roman"/>
                <w:lang w:val="en-US"/>
              </w:rPr>
              <w:t>1</w:t>
            </w:r>
          </w:p>
        </w:tc>
        <w:tc>
          <w:tcPr>
            <w:tcW w:w="858" w:type="dxa"/>
            <w:tcBorders>
              <w:top w:val="single" w:sz="4" w:space="0" w:color="auto"/>
              <w:left w:val="single" w:sz="12" w:space="0" w:color="auto"/>
              <w:bottom w:val="single" w:sz="12" w:space="0" w:color="auto"/>
              <w:right w:val="single" w:sz="12" w:space="0" w:color="auto"/>
            </w:tcBorders>
            <w:hideMark/>
          </w:tcPr>
          <w:p w:rsidR="00D51235" w:rsidRDefault="00D51235" w:rsidP="00296897">
            <w:pPr>
              <w:spacing w:line="360" w:lineRule="auto"/>
              <w:jc w:val="center"/>
              <w:rPr>
                <w:rFonts w:ascii="Times New Roman" w:hAnsi="Times New Roman"/>
                <w:b/>
                <w:sz w:val="20"/>
                <w:szCs w:val="20"/>
                <w:lang w:val="uk-UA"/>
              </w:rPr>
            </w:pPr>
            <w:r>
              <w:rPr>
                <w:rFonts w:ascii="Times New Roman" w:hAnsi="Times New Roman"/>
                <w:b/>
                <w:sz w:val="20"/>
                <w:szCs w:val="20"/>
                <w:lang w:val="uk-UA"/>
              </w:rPr>
              <w:t>9</w:t>
            </w:r>
          </w:p>
        </w:tc>
      </w:tr>
      <w:tr w:rsidR="00D51235" w:rsidTr="00296897">
        <w:trPr>
          <w:trHeight w:val="603"/>
          <w:jc w:val="center"/>
        </w:trPr>
        <w:tc>
          <w:tcPr>
            <w:tcW w:w="256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D51235" w:rsidRDefault="00D51235" w:rsidP="00296897">
            <w:pPr>
              <w:pStyle w:val="a3"/>
              <w:rPr>
                <w:sz w:val="20"/>
                <w:szCs w:val="20"/>
              </w:rPr>
            </w:pPr>
            <w:r>
              <w:rPr>
                <w:sz w:val="20"/>
                <w:szCs w:val="20"/>
              </w:rPr>
              <w:t>Гранично допустиме навчальне навантаження</w:t>
            </w:r>
          </w:p>
        </w:tc>
        <w:tc>
          <w:tcPr>
            <w:tcW w:w="661" w:type="dxa"/>
            <w:tcBorders>
              <w:top w:val="single" w:sz="12" w:space="0" w:color="auto"/>
              <w:left w:val="single" w:sz="4" w:space="0" w:color="auto"/>
              <w:bottom w:val="single" w:sz="12" w:space="0" w:color="auto"/>
              <w:right w:val="single" w:sz="4" w:space="0" w:color="auto"/>
            </w:tcBorders>
            <w:hideMark/>
          </w:tcPr>
          <w:p w:rsidR="00D51235" w:rsidRDefault="00D51235" w:rsidP="00296897">
            <w:pPr>
              <w:spacing w:line="360" w:lineRule="auto"/>
              <w:jc w:val="center"/>
              <w:rPr>
                <w:rFonts w:ascii="Times New Roman" w:hAnsi="Times New Roman"/>
                <w:b/>
                <w:sz w:val="20"/>
                <w:szCs w:val="20"/>
                <w:lang w:val="uk-UA"/>
              </w:rPr>
            </w:pPr>
            <w:r>
              <w:rPr>
                <w:rFonts w:ascii="Times New Roman" w:hAnsi="Times New Roman"/>
                <w:b/>
                <w:sz w:val="20"/>
                <w:szCs w:val="20"/>
                <w:lang w:val="uk-UA"/>
              </w:rPr>
              <w:t>22</w:t>
            </w:r>
          </w:p>
        </w:tc>
        <w:tc>
          <w:tcPr>
            <w:tcW w:w="662" w:type="dxa"/>
            <w:tcBorders>
              <w:top w:val="single" w:sz="12" w:space="0" w:color="auto"/>
              <w:left w:val="single" w:sz="4" w:space="0" w:color="auto"/>
              <w:bottom w:val="single" w:sz="12" w:space="0" w:color="auto"/>
              <w:right w:val="single" w:sz="4" w:space="0" w:color="auto"/>
            </w:tcBorders>
            <w:hideMark/>
          </w:tcPr>
          <w:p w:rsidR="00D51235" w:rsidRDefault="00D51235" w:rsidP="00296897">
            <w:pPr>
              <w:spacing w:line="360" w:lineRule="auto"/>
              <w:jc w:val="center"/>
              <w:rPr>
                <w:rFonts w:ascii="Times New Roman" w:hAnsi="Times New Roman"/>
                <w:b/>
                <w:sz w:val="20"/>
                <w:szCs w:val="20"/>
                <w:lang w:val="uk-UA"/>
              </w:rPr>
            </w:pPr>
            <w:r>
              <w:rPr>
                <w:rFonts w:ascii="Times New Roman" w:hAnsi="Times New Roman"/>
                <w:b/>
                <w:sz w:val="20"/>
                <w:szCs w:val="20"/>
                <w:lang w:val="uk-UA"/>
              </w:rPr>
              <w:t>22</w:t>
            </w:r>
          </w:p>
        </w:tc>
        <w:tc>
          <w:tcPr>
            <w:tcW w:w="661" w:type="dxa"/>
            <w:tcBorders>
              <w:top w:val="single" w:sz="12" w:space="0" w:color="auto"/>
              <w:left w:val="single" w:sz="4" w:space="0" w:color="auto"/>
              <w:bottom w:val="single" w:sz="12" w:space="0" w:color="auto"/>
              <w:right w:val="single" w:sz="12" w:space="0" w:color="auto"/>
            </w:tcBorders>
            <w:hideMark/>
          </w:tcPr>
          <w:p w:rsidR="00D51235" w:rsidRDefault="00D51235" w:rsidP="00296897">
            <w:pPr>
              <w:spacing w:line="360" w:lineRule="auto"/>
              <w:jc w:val="center"/>
              <w:rPr>
                <w:rFonts w:ascii="Times New Roman" w:hAnsi="Times New Roman"/>
                <w:b/>
                <w:sz w:val="20"/>
                <w:szCs w:val="20"/>
                <w:lang w:val="uk-UA"/>
              </w:rPr>
            </w:pPr>
            <w:r>
              <w:rPr>
                <w:rFonts w:ascii="Times New Roman" w:hAnsi="Times New Roman"/>
                <w:b/>
                <w:sz w:val="20"/>
                <w:szCs w:val="20"/>
                <w:lang w:val="uk-UA"/>
              </w:rPr>
              <w:t>22</w:t>
            </w:r>
          </w:p>
        </w:tc>
        <w:tc>
          <w:tcPr>
            <w:tcW w:w="662" w:type="dxa"/>
            <w:tcBorders>
              <w:top w:val="single" w:sz="12" w:space="0" w:color="auto"/>
              <w:left w:val="single" w:sz="12" w:space="0" w:color="auto"/>
              <w:bottom w:val="single" w:sz="12" w:space="0" w:color="auto"/>
              <w:right w:val="single" w:sz="4" w:space="0" w:color="auto"/>
            </w:tcBorders>
            <w:hideMark/>
          </w:tcPr>
          <w:p w:rsidR="00D51235" w:rsidRDefault="00D51235" w:rsidP="00296897">
            <w:pPr>
              <w:spacing w:line="360" w:lineRule="auto"/>
              <w:jc w:val="center"/>
              <w:rPr>
                <w:rFonts w:ascii="Times New Roman" w:hAnsi="Times New Roman"/>
                <w:b/>
                <w:sz w:val="20"/>
                <w:szCs w:val="20"/>
                <w:lang w:val="uk-UA"/>
              </w:rPr>
            </w:pPr>
            <w:r>
              <w:rPr>
                <w:rFonts w:ascii="Times New Roman" w:hAnsi="Times New Roman"/>
                <w:b/>
                <w:sz w:val="20"/>
                <w:szCs w:val="20"/>
                <w:lang w:val="uk-UA"/>
              </w:rPr>
              <w:t>23</w:t>
            </w:r>
          </w:p>
        </w:tc>
        <w:tc>
          <w:tcPr>
            <w:tcW w:w="661" w:type="dxa"/>
            <w:tcBorders>
              <w:top w:val="single" w:sz="12" w:space="0" w:color="auto"/>
              <w:left w:val="single" w:sz="4" w:space="0" w:color="auto"/>
              <w:bottom w:val="single" w:sz="12" w:space="0" w:color="auto"/>
              <w:right w:val="single" w:sz="4" w:space="0" w:color="auto"/>
            </w:tcBorders>
            <w:hideMark/>
          </w:tcPr>
          <w:p w:rsidR="00D51235" w:rsidRDefault="00D51235" w:rsidP="00296897">
            <w:pPr>
              <w:spacing w:line="360" w:lineRule="auto"/>
              <w:jc w:val="center"/>
              <w:rPr>
                <w:rFonts w:ascii="Times New Roman" w:hAnsi="Times New Roman"/>
                <w:b/>
                <w:sz w:val="20"/>
                <w:szCs w:val="20"/>
                <w:lang w:val="uk-UA"/>
              </w:rPr>
            </w:pPr>
            <w:r>
              <w:rPr>
                <w:rFonts w:ascii="Times New Roman" w:hAnsi="Times New Roman"/>
                <w:b/>
                <w:sz w:val="20"/>
                <w:szCs w:val="20"/>
                <w:lang w:val="uk-UA"/>
              </w:rPr>
              <w:t>23</w:t>
            </w:r>
          </w:p>
        </w:tc>
        <w:tc>
          <w:tcPr>
            <w:tcW w:w="662" w:type="dxa"/>
            <w:tcBorders>
              <w:top w:val="single" w:sz="12" w:space="0" w:color="auto"/>
              <w:left w:val="single" w:sz="4" w:space="0" w:color="auto"/>
              <w:bottom w:val="single" w:sz="12" w:space="0" w:color="auto"/>
              <w:right w:val="single" w:sz="12" w:space="0" w:color="auto"/>
            </w:tcBorders>
            <w:hideMark/>
          </w:tcPr>
          <w:p w:rsidR="00D51235" w:rsidRDefault="00D51235" w:rsidP="00296897">
            <w:pPr>
              <w:spacing w:line="360" w:lineRule="auto"/>
              <w:jc w:val="center"/>
              <w:rPr>
                <w:rFonts w:ascii="Times New Roman" w:hAnsi="Times New Roman"/>
                <w:b/>
                <w:sz w:val="20"/>
                <w:szCs w:val="20"/>
                <w:lang w:val="uk-UA"/>
              </w:rPr>
            </w:pPr>
            <w:r>
              <w:rPr>
                <w:rFonts w:ascii="Times New Roman" w:hAnsi="Times New Roman"/>
                <w:b/>
                <w:sz w:val="20"/>
                <w:szCs w:val="20"/>
                <w:lang w:val="uk-UA"/>
              </w:rPr>
              <w:t>23</w:t>
            </w:r>
          </w:p>
        </w:tc>
        <w:tc>
          <w:tcPr>
            <w:tcW w:w="661" w:type="dxa"/>
            <w:tcBorders>
              <w:top w:val="single" w:sz="12" w:space="0" w:color="auto"/>
              <w:left w:val="single" w:sz="12" w:space="0" w:color="auto"/>
              <w:bottom w:val="single" w:sz="12" w:space="0" w:color="auto"/>
              <w:right w:val="single" w:sz="4" w:space="0" w:color="auto"/>
            </w:tcBorders>
            <w:hideMark/>
          </w:tcPr>
          <w:p w:rsidR="00D51235" w:rsidRDefault="00D51235" w:rsidP="00296897">
            <w:pPr>
              <w:jc w:val="center"/>
              <w:rPr>
                <w:rFonts w:ascii="Times New Roman" w:hAnsi="Times New Roman"/>
                <w:b/>
                <w:sz w:val="20"/>
                <w:szCs w:val="20"/>
                <w:lang w:val="uk-UA"/>
              </w:rPr>
            </w:pPr>
            <w:r>
              <w:rPr>
                <w:rFonts w:ascii="Times New Roman" w:hAnsi="Times New Roman"/>
                <w:b/>
                <w:sz w:val="20"/>
                <w:szCs w:val="20"/>
              </w:rPr>
              <w:t>2</w:t>
            </w:r>
            <w:r>
              <w:rPr>
                <w:rFonts w:ascii="Times New Roman" w:hAnsi="Times New Roman"/>
                <w:b/>
                <w:sz w:val="20"/>
                <w:szCs w:val="20"/>
                <w:lang w:val="uk-UA"/>
              </w:rPr>
              <w:t>3</w:t>
            </w:r>
          </w:p>
        </w:tc>
        <w:tc>
          <w:tcPr>
            <w:tcW w:w="662" w:type="dxa"/>
            <w:tcBorders>
              <w:top w:val="single" w:sz="12" w:space="0" w:color="auto"/>
              <w:left w:val="single" w:sz="4" w:space="0" w:color="auto"/>
              <w:bottom w:val="single" w:sz="12" w:space="0" w:color="auto"/>
              <w:right w:val="single" w:sz="4" w:space="0" w:color="auto"/>
            </w:tcBorders>
            <w:hideMark/>
          </w:tcPr>
          <w:p w:rsidR="00D51235" w:rsidRDefault="00D51235" w:rsidP="00296897">
            <w:pPr>
              <w:jc w:val="center"/>
              <w:rPr>
                <w:rFonts w:ascii="Times New Roman" w:hAnsi="Times New Roman"/>
                <w:b/>
                <w:sz w:val="20"/>
                <w:szCs w:val="20"/>
                <w:lang w:val="uk-UA"/>
              </w:rPr>
            </w:pPr>
            <w:r>
              <w:rPr>
                <w:rFonts w:ascii="Times New Roman" w:hAnsi="Times New Roman"/>
                <w:b/>
                <w:sz w:val="20"/>
                <w:szCs w:val="20"/>
              </w:rPr>
              <w:t>2</w:t>
            </w:r>
            <w:r>
              <w:rPr>
                <w:rFonts w:ascii="Times New Roman" w:hAnsi="Times New Roman"/>
                <w:b/>
                <w:sz w:val="20"/>
                <w:szCs w:val="20"/>
                <w:lang w:val="uk-UA"/>
              </w:rPr>
              <w:t>3</w:t>
            </w:r>
          </w:p>
        </w:tc>
        <w:tc>
          <w:tcPr>
            <w:tcW w:w="662" w:type="dxa"/>
            <w:tcBorders>
              <w:top w:val="single" w:sz="12" w:space="0" w:color="auto"/>
              <w:left w:val="single" w:sz="4" w:space="0" w:color="auto"/>
              <w:bottom w:val="single" w:sz="12" w:space="0" w:color="auto"/>
              <w:right w:val="single" w:sz="12" w:space="0" w:color="auto"/>
            </w:tcBorders>
            <w:hideMark/>
          </w:tcPr>
          <w:p w:rsidR="00D51235" w:rsidRDefault="00D51235" w:rsidP="00296897">
            <w:pPr>
              <w:jc w:val="center"/>
              <w:rPr>
                <w:rFonts w:ascii="Times New Roman" w:hAnsi="Times New Roman"/>
                <w:b/>
                <w:sz w:val="20"/>
                <w:szCs w:val="20"/>
                <w:lang w:val="uk-UA"/>
              </w:rPr>
            </w:pPr>
            <w:r>
              <w:rPr>
                <w:rFonts w:ascii="Times New Roman" w:hAnsi="Times New Roman"/>
                <w:b/>
                <w:sz w:val="20"/>
                <w:szCs w:val="20"/>
              </w:rPr>
              <w:t>2</w:t>
            </w:r>
            <w:r>
              <w:rPr>
                <w:rFonts w:ascii="Times New Roman" w:hAnsi="Times New Roman"/>
                <w:b/>
                <w:sz w:val="20"/>
                <w:szCs w:val="20"/>
                <w:lang w:val="uk-UA"/>
              </w:rPr>
              <w:t>3</w:t>
            </w:r>
          </w:p>
        </w:tc>
        <w:tc>
          <w:tcPr>
            <w:tcW w:w="858" w:type="dxa"/>
            <w:tcBorders>
              <w:top w:val="single" w:sz="12" w:space="0" w:color="auto"/>
              <w:left w:val="single" w:sz="12" w:space="0" w:color="auto"/>
              <w:bottom w:val="single" w:sz="12" w:space="0" w:color="auto"/>
              <w:right w:val="single" w:sz="12" w:space="0" w:color="auto"/>
            </w:tcBorders>
            <w:hideMark/>
          </w:tcPr>
          <w:p w:rsidR="00D51235" w:rsidRDefault="00D51235" w:rsidP="00296897">
            <w:pPr>
              <w:spacing w:line="360" w:lineRule="auto"/>
              <w:jc w:val="center"/>
              <w:rPr>
                <w:rFonts w:ascii="Times New Roman" w:hAnsi="Times New Roman"/>
                <w:b/>
                <w:sz w:val="20"/>
                <w:szCs w:val="20"/>
                <w:lang w:val="uk-UA"/>
              </w:rPr>
            </w:pPr>
            <w:r>
              <w:rPr>
                <w:rFonts w:ascii="Times New Roman" w:hAnsi="Times New Roman"/>
                <w:b/>
                <w:sz w:val="20"/>
                <w:szCs w:val="20"/>
                <w:lang w:val="uk-UA"/>
              </w:rPr>
              <w:t>204</w:t>
            </w:r>
          </w:p>
        </w:tc>
      </w:tr>
      <w:tr w:rsidR="00D51235" w:rsidTr="00296897">
        <w:trPr>
          <w:trHeight w:val="535"/>
          <w:jc w:val="center"/>
        </w:trPr>
        <w:tc>
          <w:tcPr>
            <w:tcW w:w="256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D51235" w:rsidRDefault="00D51235" w:rsidP="00296897">
            <w:pPr>
              <w:spacing w:line="360" w:lineRule="auto"/>
              <w:jc w:val="center"/>
              <w:rPr>
                <w:rFonts w:ascii="Times New Roman" w:hAnsi="Times New Roman"/>
                <w:b/>
                <w:sz w:val="20"/>
                <w:szCs w:val="20"/>
                <w:lang w:val="uk-UA"/>
              </w:rPr>
            </w:pPr>
            <w:r>
              <w:rPr>
                <w:rFonts w:ascii="Times New Roman" w:hAnsi="Times New Roman"/>
                <w:b/>
                <w:sz w:val="20"/>
                <w:szCs w:val="20"/>
                <w:lang w:val="uk-UA"/>
              </w:rPr>
              <w:t>Всього фінансується</w:t>
            </w:r>
          </w:p>
        </w:tc>
        <w:tc>
          <w:tcPr>
            <w:tcW w:w="661" w:type="dxa"/>
            <w:tcBorders>
              <w:top w:val="single" w:sz="12" w:space="0" w:color="auto"/>
              <w:left w:val="single" w:sz="4" w:space="0" w:color="auto"/>
              <w:bottom w:val="single" w:sz="12" w:space="0" w:color="auto"/>
              <w:right w:val="single" w:sz="4" w:space="0" w:color="auto"/>
            </w:tcBorders>
            <w:hideMark/>
          </w:tcPr>
          <w:p w:rsidR="00D51235" w:rsidRDefault="00D51235" w:rsidP="00296897">
            <w:pPr>
              <w:spacing w:line="360" w:lineRule="auto"/>
              <w:jc w:val="center"/>
              <w:rPr>
                <w:rFonts w:ascii="Times New Roman" w:hAnsi="Times New Roman"/>
                <w:b/>
                <w:sz w:val="20"/>
                <w:szCs w:val="20"/>
                <w:lang w:val="uk-UA"/>
              </w:rPr>
            </w:pPr>
            <w:r>
              <w:rPr>
                <w:rFonts w:ascii="Times New Roman" w:hAnsi="Times New Roman"/>
                <w:b/>
                <w:sz w:val="20"/>
                <w:szCs w:val="20"/>
                <w:lang w:val="uk-UA"/>
              </w:rPr>
              <w:t>25</w:t>
            </w:r>
          </w:p>
        </w:tc>
        <w:tc>
          <w:tcPr>
            <w:tcW w:w="662" w:type="dxa"/>
            <w:tcBorders>
              <w:top w:val="single" w:sz="12" w:space="0" w:color="auto"/>
              <w:left w:val="single" w:sz="4" w:space="0" w:color="auto"/>
              <w:bottom w:val="single" w:sz="12" w:space="0" w:color="auto"/>
              <w:right w:val="single" w:sz="4" w:space="0" w:color="auto"/>
            </w:tcBorders>
            <w:hideMark/>
          </w:tcPr>
          <w:p w:rsidR="00D51235" w:rsidRDefault="00D51235" w:rsidP="00296897">
            <w:pPr>
              <w:spacing w:line="360" w:lineRule="auto"/>
              <w:jc w:val="center"/>
              <w:rPr>
                <w:rFonts w:ascii="Times New Roman" w:hAnsi="Times New Roman"/>
                <w:b/>
                <w:sz w:val="20"/>
                <w:szCs w:val="20"/>
                <w:lang w:val="uk-UA"/>
              </w:rPr>
            </w:pPr>
            <w:r>
              <w:rPr>
                <w:rFonts w:ascii="Times New Roman" w:hAnsi="Times New Roman"/>
                <w:b/>
                <w:sz w:val="20"/>
                <w:szCs w:val="20"/>
                <w:lang w:val="uk-UA"/>
              </w:rPr>
              <w:t>25</w:t>
            </w:r>
          </w:p>
        </w:tc>
        <w:tc>
          <w:tcPr>
            <w:tcW w:w="661" w:type="dxa"/>
            <w:tcBorders>
              <w:top w:val="single" w:sz="12" w:space="0" w:color="auto"/>
              <w:left w:val="single" w:sz="4" w:space="0" w:color="auto"/>
              <w:bottom w:val="single" w:sz="12" w:space="0" w:color="auto"/>
              <w:right w:val="single" w:sz="12" w:space="0" w:color="auto"/>
            </w:tcBorders>
            <w:hideMark/>
          </w:tcPr>
          <w:p w:rsidR="00D51235" w:rsidRDefault="00D51235" w:rsidP="00296897">
            <w:pPr>
              <w:spacing w:line="360" w:lineRule="auto"/>
              <w:jc w:val="center"/>
              <w:rPr>
                <w:rFonts w:ascii="Times New Roman" w:hAnsi="Times New Roman"/>
                <w:b/>
                <w:sz w:val="20"/>
                <w:szCs w:val="20"/>
                <w:lang w:val="uk-UA"/>
              </w:rPr>
            </w:pPr>
            <w:r>
              <w:rPr>
                <w:rFonts w:ascii="Times New Roman" w:hAnsi="Times New Roman"/>
                <w:b/>
                <w:sz w:val="20"/>
                <w:szCs w:val="20"/>
                <w:lang w:val="uk-UA"/>
              </w:rPr>
              <w:t>25</w:t>
            </w:r>
          </w:p>
        </w:tc>
        <w:tc>
          <w:tcPr>
            <w:tcW w:w="662" w:type="dxa"/>
            <w:tcBorders>
              <w:top w:val="single" w:sz="12" w:space="0" w:color="auto"/>
              <w:left w:val="single" w:sz="12" w:space="0" w:color="auto"/>
              <w:bottom w:val="single" w:sz="12" w:space="0" w:color="auto"/>
              <w:right w:val="single" w:sz="4" w:space="0" w:color="auto"/>
            </w:tcBorders>
            <w:hideMark/>
          </w:tcPr>
          <w:p w:rsidR="00D51235" w:rsidRDefault="00D51235" w:rsidP="00296897">
            <w:pPr>
              <w:spacing w:line="360" w:lineRule="auto"/>
              <w:jc w:val="center"/>
              <w:rPr>
                <w:rFonts w:ascii="Times New Roman" w:hAnsi="Times New Roman"/>
                <w:b/>
                <w:sz w:val="20"/>
                <w:szCs w:val="20"/>
                <w:lang w:val="uk-UA"/>
              </w:rPr>
            </w:pPr>
            <w:r>
              <w:rPr>
                <w:rFonts w:ascii="Times New Roman" w:hAnsi="Times New Roman"/>
                <w:b/>
                <w:sz w:val="20"/>
                <w:szCs w:val="20"/>
                <w:lang w:val="uk-UA"/>
              </w:rPr>
              <w:t>26</w:t>
            </w:r>
          </w:p>
        </w:tc>
        <w:tc>
          <w:tcPr>
            <w:tcW w:w="661" w:type="dxa"/>
            <w:tcBorders>
              <w:top w:val="single" w:sz="12" w:space="0" w:color="auto"/>
              <w:left w:val="single" w:sz="4" w:space="0" w:color="auto"/>
              <w:bottom w:val="single" w:sz="12" w:space="0" w:color="auto"/>
              <w:right w:val="single" w:sz="4" w:space="0" w:color="auto"/>
            </w:tcBorders>
            <w:hideMark/>
          </w:tcPr>
          <w:p w:rsidR="00D51235" w:rsidRDefault="00D51235" w:rsidP="00296897">
            <w:pPr>
              <w:spacing w:line="360" w:lineRule="auto"/>
              <w:jc w:val="center"/>
              <w:rPr>
                <w:rFonts w:ascii="Times New Roman" w:hAnsi="Times New Roman"/>
                <w:b/>
                <w:sz w:val="20"/>
                <w:szCs w:val="20"/>
                <w:lang w:val="uk-UA"/>
              </w:rPr>
            </w:pPr>
            <w:r>
              <w:rPr>
                <w:rFonts w:ascii="Times New Roman" w:hAnsi="Times New Roman"/>
                <w:b/>
                <w:sz w:val="20"/>
                <w:szCs w:val="20"/>
                <w:lang w:val="uk-UA"/>
              </w:rPr>
              <w:t>26</w:t>
            </w:r>
          </w:p>
        </w:tc>
        <w:tc>
          <w:tcPr>
            <w:tcW w:w="662" w:type="dxa"/>
            <w:tcBorders>
              <w:top w:val="single" w:sz="12" w:space="0" w:color="auto"/>
              <w:left w:val="single" w:sz="4" w:space="0" w:color="auto"/>
              <w:bottom w:val="single" w:sz="12" w:space="0" w:color="auto"/>
              <w:right w:val="single" w:sz="12" w:space="0" w:color="auto"/>
            </w:tcBorders>
            <w:hideMark/>
          </w:tcPr>
          <w:p w:rsidR="00D51235" w:rsidRDefault="00D51235" w:rsidP="00296897">
            <w:pPr>
              <w:spacing w:line="360" w:lineRule="auto"/>
              <w:jc w:val="center"/>
              <w:rPr>
                <w:rFonts w:ascii="Times New Roman" w:hAnsi="Times New Roman"/>
                <w:b/>
                <w:sz w:val="20"/>
                <w:szCs w:val="20"/>
                <w:lang w:val="uk-UA"/>
              </w:rPr>
            </w:pPr>
            <w:r>
              <w:rPr>
                <w:rFonts w:ascii="Times New Roman" w:hAnsi="Times New Roman"/>
                <w:b/>
                <w:sz w:val="20"/>
                <w:szCs w:val="20"/>
                <w:lang w:val="uk-UA"/>
              </w:rPr>
              <w:t>26</w:t>
            </w:r>
          </w:p>
        </w:tc>
        <w:tc>
          <w:tcPr>
            <w:tcW w:w="661" w:type="dxa"/>
            <w:tcBorders>
              <w:top w:val="single" w:sz="12" w:space="0" w:color="auto"/>
              <w:left w:val="single" w:sz="12" w:space="0" w:color="auto"/>
              <w:bottom w:val="single" w:sz="12" w:space="0" w:color="auto"/>
              <w:right w:val="single" w:sz="4" w:space="0" w:color="auto"/>
            </w:tcBorders>
            <w:hideMark/>
          </w:tcPr>
          <w:p w:rsidR="00D51235" w:rsidRDefault="00D51235" w:rsidP="00296897">
            <w:pPr>
              <w:spacing w:line="360" w:lineRule="auto"/>
              <w:jc w:val="center"/>
              <w:rPr>
                <w:rFonts w:ascii="Times New Roman" w:hAnsi="Times New Roman"/>
                <w:b/>
                <w:sz w:val="20"/>
                <w:szCs w:val="20"/>
                <w:lang w:val="uk-UA"/>
              </w:rPr>
            </w:pPr>
            <w:r>
              <w:rPr>
                <w:rFonts w:ascii="Times New Roman" w:hAnsi="Times New Roman"/>
                <w:b/>
                <w:sz w:val="20"/>
                <w:szCs w:val="20"/>
                <w:lang w:val="uk-UA"/>
              </w:rPr>
              <w:t>26</w:t>
            </w:r>
          </w:p>
        </w:tc>
        <w:tc>
          <w:tcPr>
            <w:tcW w:w="662" w:type="dxa"/>
            <w:tcBorders>
              <w:top w:val="single" w:sz="12" w:space="0" w:color="auto"/>
              <w:left w:val="single" w:sz="4" w:space="0" w:color="auto"/>
              <w:bottom w:val="single" w:sz="12" w:space="0" w:color="auto"/>
              <w:right w:val="single" w:sz="4" w:space="0" w:color="auto"/>
            </w:tcBorders>
            <w:hideMark/>
          </w:tcPr>
          <w:p w:rsidR="00D51235" w:rsidRDefault="00D51235" w:rsidP="00296897">
            <w:pPr>
              <w:jc w:val="center"/>
              <w:rPr>
                <w:rFonts w:ascii="Times New Roman" w:hAnsi="Times New Roman"/>
                <w:b/>
                <w:sz w:val="20"/>
                <w:szCs w:val="20"/>
              </w:rPr>
            </w:pPr>
            <w:r>
              <w:rPr>
                <w:rFonts w:ascii="Times New Roman" w:hAnsi="Times New Roman"/>
                <w:b/>
                <w:sz w:val="20"/>
                <w:szCs w:val="20"/>
              </w:rPr>
              <w:t>26</w:t>
            </w:r>
          </w:p>
        </w:tc>
        <w:tc>
          <w:tcPr>
            <w:tcW w:w="662" w:type="dxa"/>
            <w:tcBorders>
              <w:top w:val="single" w:sz="12" w:space="0" w:color="auto"/>
              <w:left w:val="single" w:sz="4" w:space="0" w:color="auto"/>
              <w:bottom w:val="single" w:sz="12" w:space="0" w:color="auto"/>
              <w:right w:val="single" w:sz="12" w:space="0" w:color="auto"/>
            </w:tcBorders>
            <w:hideMark/>
          </w:tcPr>
          <w:p w:rsidR="00D51235" w:rsidRDefault="00D51235" w:rsidP="00296897">
            <w:pPr>
              <w:spacing w:line="360" w:lineRule="auto"/>
              <w:jc w:val="center"/>
              <w:rPr>
                <w:rFonts w:ascii="Times New Roman" w:hAnsi="Times New Roman"/>
                <w:b/>
                <w:sz w:val="20"/>
                <w:szCs w:val="20"/>
                <w:lang w:val="uk-UA"/>
              </w:rPr>
            </w:pPr>
            <w:r>
              <w:rPr>
                <w:rFonts w:ascii="Times New Roman" w:hAnsi="Times New Roman"/>
                <w:b/>
                <w:sz w:val="20"/>
                <w:szCs w:val="20"/>
                <w:lang w:val="uk-UA"/>
              </w:rPr>
              <w:t>26</w:t>
            </w:r>
          </w:p>
        </w:tc>
        <w:tc>
          <w:tcPr>
            <w:tcW w:w="858" w:type="dxa"/>
            <w:tcBorders>
              <w:top w:val="single" w:sz="12" w:space="0" w:color="auto"/>
              <w:left w:val="single" w:sz="12" w:space="0" w:color="auto"/>
              <w:bottom w:val="single" w:sz="12" w:space="0" w:color="auto"/>
              <w:right w:val="single" w:sz="12" w:space="0" w:color="auto"/>
            </w:tcBorders>
            <w:hideMark/>
          </w:tcPr>
          <w:p w:rsidR="00D51235" w:rsidRDefault="00D51235" w:rsidP="00296897">
            <w:pPr>
              <w:spacing w:line="360" w:lineRule="auto"/>
              <w:jc w:val="center"/>
              <w:rPr>
                <w:rFonts w:ascii="Times New Roman" w:hAnsi="Times New Roman"/>
                <w:b/>
                <w:sz w:val="20"/>
                <w:szCs w:val="20"/>
                <w:lang w:val="uk-UA"/>
              </w:rPr>
            </w:pPr>
            <w:r>
              <w:rPr>
                <w:rFonts w:ascii="Times New Roman" w:hAnsi="Times New Roman"/>
                <w:b/>
                <w:sz w:val="20"/>
                <w:szCs w:val="20"/>
                <w:lang w:val="uk-UA"/>
              </w:rPr>
              <w:t>231</w:t>
            </w:r>
          </w:p>
        </w:tc>
      </w:tr>
    </w:tbl>
    <w:p w:rsidR="00D51235" w:rsidRDefault="00D51235" w:rsidP="00D51235"/>
    <w:p w:rsidR="00F6638D" w:rsidRPr="00F6638D" w:rsidRDefault="00F6638D" w:rsidP="00F6638D">
      <w:pPr>
        <w:spacing w:after="0" w:line="240" w:lineRule="auto"/>
        <w:jc w:val="center"/>
        <w:rPr>
          <w:rFonts w:ascii="Times New Roman" w:eastAsia="Calibri" w:hAnsi="Times New Roman"/>
          <w:b/>
          <w:bCs/>
          <w:sz w:val="24"/>
          <w:szCs w:val="24"/>
          <w:lang w:val="uk-UA"/>
        </w:rPr>
      </w:pPr>
    </w:p>
    <w:p w:rsidR="00F6638D" w:rsidRPr="00F6638D" w:rsidRDefault="00F6638D" w:rsidP="00F6638D">
      <w:pPr>
        <w:spacing w:after="0" w:line="240" w:lineRule="auto"/>
        <w:ind w:firstLine="708"/>
        <w:jc w:val="both"/>
        <w:rPr>
          <w:rFonts w:ascii="Times New Roman" w:eastAsia="Calibri" w:hAnsi="Times New Roman"/>
          <w:sz w:val="24"/>
          <w:szCs w:val="24"/>
          <w:lang w:val="uk-UA"/>
        </w:rPr>
      </w:pPr>
      <w:r w:rsidRPr="00F6638D">
        <w:rPr>
          <w:rFonts w:ascii="Times New Roman" w:eastAsia="Calibri" w:hAnsi="Times New Roman"/>
          <w:bCs/>
          <w:sz w:val="24"/>
          <w:szCs w:val="24"/>
          <w:lang w:val="uk-UA"/>
        </w:rPr>
        <w:t xml:space="preserve"> </w:t>
      </w:r>
      <w:r w:rsidRPr="00F6638D">
        <w:rPr>
          <w:rStyle w:val="a7"/>
          <w:rFonts w:ascii="Times New Roman" w:hAnsi="Times New Roman"/>
          <w:color w:val="000000"/>
          <w:sz w:val="24"/>
          <w:szCs w:val="24"/>
          <w:bdr w:val="none" w:sz="0" w:space="0" w:color="auto" w:frame="1"/>
          <w:shd w:val="clear" w:color="auto" w:fill="FFFFFF"/>
          <w:lang w:val="uk-UA"/>
        </w:rPr>
        <w:t>Загальний обсяг навчального навантаження для учнів 2-4-х класів закладів загальної середньої освіти становить 2695 годин</w:t>
      </w:r>
      <w:r w:rsidRPr="00F6638D">
        <w:rPr>
          <w:rFonts w:ascii="Times New Roman" w:hAnsi="Times New Roman"/>
          <w:color w:val="000000"/>
          <w:sz w:val="24"/>
          <w:szCs w:val="24"/>
          <w:shd w:val="clear" w:color="auto" w:fill="FFFFFF"/>
          <w:lang w:val="uk-UA"/>
        </w:rPr>
        <w:t>/навчальний рік: для 2-х класів – 875 годин/навчальний рік, для 3-х класів – 910 годин/навчальний рік, для 4-х класів – 910 годин/навчальний рік.</w:t>
      </w:r>
    </w:p>
    <w:p w:rsidR="00F6638D" w:rsidRPr="00F6638D" w:rsidRDefault="00F6638D" w:rsidP="00F6638D">
      <w:pPr>
        <w:spacing w:after="0" w:line="240" w:lineRule="auto"/>
        <w:jc w:val="both"/>
        <w:rPr>
          <w:rFonts w:ascii="Times New Roman" w:eastAsia="Calibri" w:hAnsi="Times New Roman"/>
          <w:bCs/>
          <w:sz w:val="24"/>
          <w:szCs w:val="24"/>
          <w:lang w:val="uk-UA"/>
        </w:rPr>
      </w:pPr>
    </w:p>
    <w:p w:rsidR="00F6638D" w:rsidRPr="00F6638D" w:rsidRDefault="00F6638D" w:rsidP="00F6638D">
      <w:pPr>
        <w:spacing w:after="0" w:line="240" w:lineRule="auto"/>
        <w:jc w:val="both"/>
        <w:rPr>
          <w:rFonts w:ascii="Times New Roman" w:eastAsia="Calibri" w:hAnsi="Times New Roman"/>
          <w:bCs/>
          <w:sz w:val="24"/>
          <w:szCs w:val="24"/>
          <w:lang w:val="uk-UA"/>
        </w:rPr>
      </w:pPr>
      <w:r w:rsidRPr="00F6638D">
        <w:rPr>
          <w:rFonts w:ascii="Times New Roman" w:eastAsia="Calibri" w:hAnsi="Times New Roman"/>
          <w:bCs/>
          <w:sz w:val="24"/>
          <w:szCs w:val="24"/>
          <w:lang w:val="uk-UA"/>
        </w:rPr>
        <w:t xml:space="preserve">          Учні  1 класу навчаються за типовою освітньою програмою під керівництвом Савченко О.Я.</w:t>
      </w:r>
    </w:p>
    <w:p w:rsidR="00F6638D" w:rsidRPr="00F6638D" w:rsidRDefault="00F6638D" w:rsidP="00F6638D">
      <w:pPr>
        <w:spacing w:after="0" w:line="240" w:lineRule="auto"/>
        <w:jc w:val="both"/>
        <w:rPr>
          <w:rFonts w:ascii="Times New Roman" w:eastAsia="Calibri" w:hAnsi="Times New Roman"/>
          <w:bCs/>
          <w:sz w:val="24"/>
          <w:szCs w:val="24"/>
          <w:lang w:val="uk-UA"/>
        </w:rPr>
      </w:pPr>
      <w:r w:rsidRPr="00F6638D">
        <w:rPr>
          <w:rFonts w:ascii="Times New Roman" w:eastAsia="Calibri" w:hAnsi="Times New Roman"/>
          <w:color w:val="000000"/>
          <w:sz w:val="24"/>
          <w:szCs w:val="24"/>
          <w:lang w:val="uk-UA" w:eastAsia="uk-UA" w:bidi="uk-UA"/>
        </w:rPr>
        <w:t xml:space="preserve">Навчальний план містить інваріантну складову, сформовану на державному рівні, вона є обов'язковою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F6638D" w:rsidRPr="00D51235" w:rsidRDefault="00F6638D" w:rsidP="00D51235">
      <w:pPr>
        <w:spacing w:after="0" w:line="240" w:lineRule="auto"/>
        <w:ind w:firstLine="709"/>
        <w:rPr>
          <w:rFonts w:ascii="Times New Roman" w:eastAsia="Calibri" w:hAnsi="Times New Roman"/>
          <w:color w:val="000000"/>
          <w:sz w:val="24"/>
          <w:szCs w:val="24"/>
          <w:lang w:val="uk-UA" w:eastAsia="uk-UA" w:bidi="uk-UA"/>
        </w:rPr>
      </w:pPr>
      <w:r w:rsidRPr="00F6638D">
        <w:rPr>
          <w:rFonts w:ascii="Times New Roman" w:eastAsia="Calibri" w:hAnsi="Times New Roman"/>
          <w:color w:val="000000"/>
          <w:sz w:val="24"/>
          <w:szCs w:val="24"/>
          <w:lang w:val="uk-UA" w:eastAsia="uk-UA" w:bidi="uk-UA"/>
        </w:rPr>
        <w:t xml:space="preserve">На основі навчального плану складено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навчального плану. Типовий навчальний план затверджений </w:t>
      </w:r>
      <w:r w:rsidRPr="00F6638D">
        <w:rPr>
          <w:rFonts w:ascii="Times New Roman" w:hAnsi="Times New Roman"/>
          <w:color w:val="333333"/>
          <w:sz w:val="24"/>
          <w:szCs w:val="24"/>
          <w:lang w:val="uk-UA"/>
        </w:rPr>
        <w:t xml:space="preserve">наказ МОН України </w:t>
      </w:r>
      <w:r w:rsidRPr="00F6638D">
        <w:rPr>
          <w:rFonts w:ascii="Times New Roman" w:hAnsi="Times New Roman"/>
          <w:b/>
          <w:sz w:val="24"/>
          <w:szCs w:val="24"/>
          <w:lang w:val="uk-UA"/>
        </w:rPr>
        <w:t>№268 від 21.03.2018 </w:t>
      </w:r>
      <w:r w:rsidRPr="00F6638D">
        <w:rPr>
          <w:rFonts w:ascii="Times New Roman" w:eastAsia="Calibri" w:hAnsi="Times New Roman"/>
          <w:color w:val="000000"/>
          <w:sz w:val="24"/>
          <w:szCs w:val="24"/>
          <w:lang w:val="uk-UA" w:eastAsia="uk-UA" w:bidi="uk-UA"/>
        </w:rPr>
        <w:t>.</w:t>
      </w:r>
      <w:r w:rsidRPr="00F6638D">
        <w:rPr>
          <w:rFonts w:ascii="Times New Roman" w:eastAsia="Calibri" w:hAnsi="Times New Roman"/>
          <w:color w:val="000000"/>
          <w:sz w:val="24"/>
          <w:szCs w:val="24"/>
          <w:lang w:val="uk-UA" w:eastAsia="uk-UA" w:bidi="uk-UA"/>
        </w:rPr>
        <w:br/>
      </w:r>
    </w:p>
    <w:p w:rsidR="00F6638D" w:rsidRPr="00F6638D" w:rsidRDefault="00F6638D" w:rsidP="00F6638D">
      <w:pPr>
        <w:spacing w:after="0" w:line="240" w:lineRule="auto"/>
        <w:ind w:firstLine="709"/>
        <w:jc w:val="both"/>
        <w:rPr>
          <w:rFonts w:ascii="Times New Roman" w:eastAsia="Calibri" w:hAnsi="Times New Roman"/>
          <w:color w:val="000000"/>
          <w:sz w:val="24"/>
          <w:szCs w:val="24"/>
          <w:lang w:val="uk-UA" w:eastAsia="uk-UA" w:bidi="uk-UA"/>
        </w:rPr>
      </w:pPr>
      <w:r w:rsidRPr="00F6638D">
        <w:rPr>
          <w:rFonts w:ascii="Times New Roman" w:eastAsia="Calibri" w:hAnsi="Times New Roman"/>
          <w:b/>
          <w:color w:val="000000"/>
          <w:sz w:val="24"/>
          <w:szCs w:val="24"/>
          <w:lang w:val="uk-UA" w:eastAsia="uk-UA" w:bidi="uk-UA"/>
        </w:rPr>
        <w:t>Освітня галузь "Мови і літератури"</w:t>
      </w:r>
      <w:r w:rsidRPr="00F6638D">
        <w:rPr>
          <w:rFonts w:ascii="Times New Roman" w:eastAsia="Calibri" w:hAnsi="Times New Roman"/>
          <w:color w:val="000000"/>
          <w:sz w:val="24"/>
          <w:szCs w:val="24"/>
          <w:lang w:val="uk-UA" w:eastAsia="uk-UA" w:bidi="uk-UA"/>
        </w:rPr>
        <w:t xml:space="preserve"> з урахуванням вікових особливостей учнів у навчальних планах реалізується через окремі предмети "Українська мова та літературне читання", "Іноземна мова".</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b/>
          <w:sz w:val="24"/>
          <w:szCs w:val="24"/>
          <w:lang w:val="uk-UA"/>
        </w:rPr>
        <w:t>Метою</w:t>
      </w:r>
      <w:r w:rsidRPr="00F6638D">
        <w:rPr>
          <w:rFonts w:ascii="Times New Roman" w:eastAsia="Calibri" w:hAnsi="Times New Roman"/>
          <w:sz w:val="24"/>
          <w:szCs w:val="24"/>
          <w:lang w:val="uk-UA"/>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Досягнення поставленої мети передбачає виконання таких </w:t>
      </w:r>
      <w:r w:rsidRPr="00F6638D">
        <w:rPr>
          <w:rFonts w:ascii="Times New Roman" w:eastAsia="Calibri" w:hAnsi="Times New Roman"/>
          <w:b/>
          <w:sz w:val="24"/>
          <w:szCs w:val="24"/>
          <w:lang w:val="uk-UA"/>
        </w:rPr>
        <w:t>завдань</w:t>
      </w:r>
      <w:r w:rsidRPr="00F6638D">
        <w:rPr>
          <w:rFonts w:ascii="Times New Roman" w:eastAsia="Calibri" w:hAnsi="Times New Roman"/>
          <w:sz w:val="24"/>
          <w:szCs w:val="24"/>
          <w:lang w:val="uk-UA"/>
        </w:rPr>
        <w:t>:</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 розвиток мислення, мовлення, уяви, пізнавальних і літературно-творчих здібностей школярів;</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 формування вмінь працювати з різними видами та джерелами інформації;</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 ознайомлення учнів з дитячою літературою різної тематики й жанрів, формування прийомів самостійної роботи з дитячими книжками;</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 формування умінь опрацьовувати тексти різних видів (художні, науково-популярні, навчальні, медіатексти);</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 дослідження мовних одиниць і явищ з метою опанування початкових лінгвістичних знань і норм української мови;</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Відповідно до зазначених мети і завдань у початковому курсі мовно-літературної освіти виділено такі </w:t>
      </w:r>
      <w:r w:rsidRPr="00F6638D">
        <w:rPr>
          <w:rFonts w:ascii="Times New Roman" w:eastAsia="Calibri" w:hAnsi="Times New Roman"/>
          <w:b/>
          <w:sz w:val="24"/>
          <w:szCs w:val="24"/>
          <w:lang w:val="uk-UA"/>
        </w:rPr>
        <w:t>змістові лінії</w:t>
      </w:r>
      <w:r w:rsidRPr="00F6638D">
        <w:rPr>
          <w:rFonts w:ascii="Times New Roman" w:eastAsia="Calibri" w:hAnsi="Times New Roman"/>
          <w:sz w:val="24"/>
          <w:szCs w:val="24"/>
          <w:lang w:val="uk-UA"/>
        </w:rPr>
        <w:t>: «Взаємодіємо усно», «Читаємо», «Взаємодіємо письмово», «Досліджуємо медіа», «Досліджуємо мовні явища».</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Змістова лінія </w:t>
      </w:r>
      <w:r w:rsidRPr="00F6638D">
        <w:rPr>
          <w:rFonts w:ascii="Times New Roman" w:eastAsia="Calibri" w:hAnsi="Times New Roman"/>
          <w:b/>
          <w:sz w:val="24"/>
          <w:szCs w:val="24"/>
          <w:lang w:val="uk-UA"/>
        </w:rPr>
        <w:t>«Взаємодіємо усно»</w:t>
      </w:r>
      <w:r w:rsidRPr="00F6638D">
        <w:rPr>
          <w:rFonts w:ascii="Times New Roman" w:eastAsia="Calibri" w:hAnsi="Times New Roman"/>
          <w:sz w:val="24"/>
          <w:szCs w:val="24"/>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Змістова лінія </w:t>
      </w:r>
      <w:r w:rsidRPr="00F6638D">
        <w:rPr>
          <w:rFonts w:ascii="Times New Roman" w:eastAsia="Calibri" w:hAnsi="Times New Roman"/>
          <w:b/>
          <w:sz w:val="24"/>
          <w:szCs w:val="24"/>
          <w:lang w:val="uk-UA"/>
        </w:rPr>
        <w:t xml:space="preserve">«Читаємо» </w:t>
      </w:r>
      <w:r w:rsidRPr="00F6638D">
        <w:rPr>
          <w:rFonts w:ascii="Times New Roman" w:eastAsia="Calibri" w:hAnsi="Times New Roman"/>
          <w:sz w:val="24"/>
          <w:szCs w:val="24"/>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w:t>
      </w:r>
      <w:r w:rsidRPr="00F6638D">
        <w:rPr>
          <w:rFonts w:ascii="Times New Roman" w:eastAsia="Calibri" w:hAnsi="Times New Roman"/>
          <w:sz w:val="24"/>
          <w:szCs w:val="24"/>
          <w:lang w:val="uk-UA"/>
        </w:rPr>
        <w:lastRenderedPageBreak/>
        <w:t xml:space="preserve">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Змістова лінія </w:t>
      </w:r>
      <w:r w:rsidRPr="00F6638D">
        <w:rPr>
          <w:rFonts w:ascii="Times New Roman" w:eastAsia="Calibri" w:hAnsi="Times New Roman"/>
          <w:b/>
          <w:sz w:val="24"/>
          <w:szCs w:val="24"/>
          <w:lang w:val="uk-UA"/>
        </w:rPr>
        <w:t>«Взаємодіємо письмово»</w:t>
      </w:r>
      <w:r w:rsidRPr="00F6638D">
        <w:rPr>
          <w:rFonts w:ascii="Times New Roman" w:eastAsia="Calibri" w:hAnsi="Times New Roman"/>
          <w:sz w:val="24"/>
          <w:szCs w:val="24"/>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Змістова лінія </w:t>
      </w:r>
      <w:r w:rsidRPr="00F6638D">
        <w:rPr>
          <w:rFonts w:ascii="Times New Roman" w:eastAsia="Calibri" w:hAnsi="Times New Roman"/>
          <w:b/>
          <w:sz w:val="24"/>
          <w:szCs w:val="24"/>
          <w:lang w:val="uk-UA"/>
        </w:rPr>
        <w:t>«Досліджуємо медіа»</w:t>
      </w:r>
      <w:r w:rsidRPr="00F6638D">
        <w:rPr>
          <w:rFonts w:ascii="Times New Roman" w:eastAsia="Calibri" w:hAnsi="Times New Roman"/>
          <w:sz w:val="24"/>
          <w:szCs w:val="24"/>
          <w:lang w:val="uk-UA"/>
        </w:rPr>
        <w:t xml:space="preserve"> передбачає формування в учнів умінь аналізувати, інтерпретувати, критично оцінювати інформацію в медіатекстах та використовувати її для збагачення власного досвіду, створювати прості медіапродукти. </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Змістова лінія </w:t>
      </w:r>
      <w:r w:rsidRPr="00F6638D">
        <w:rPr>
          <w:rFonts w:ascii="Times New Roman" w:eastAsia="Calibri" w:hAnsi="Times New Roman"/>
          <w:b/>
          <w:sz w:val="24"/>
          <w:szCs w:val="24"/>
          <w:lang w:val="uk-UA"/>
        </w:rPr>
        <w:t>«Досліджуємо мовні явища»</w:t>
      </w:r>
      <w:r w:rsidRPr="00F6638D">
        <w:rPr>
          <w:rFonts w:ascii="Times New Roman" w:eastAsia="Calibri" w:hAnsi="Times New Roman"/>
          <w:sz w:val="24"/>
          <w:szCs w:val="24"/>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Змістові лінії реалізуються через такі інтегровані курси і навчальні предмети:</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1 клас – інтегрований курс «Навчання грамоти»;</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2 клас – навчальні предмети «Українська мова», «Читання» або інтегрований курс цих навчальних предметів;</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3 клас – навчальні предмети «Українська мова», «Літературне читання»;</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4 клас – навчальні предмети «Українська мова», «Літературне читання».</w:t>
      </w:r>
    </w:p>
    <w:p w:rsidR="00F6638D" w:rsidRPr="00F6638D" w:rsidRDefault="00F6638D" w:rsidP="00F6638D">
      <w:pPr>
        <w:spacing w:after="0" w:line="240" w:lineRule="auto"/>
        <w:ind w:firstLine="567"/>
        <w:jc w:val="both"/>
        <w:rPr>
          <w:rFonts w:ascii="Times New Roman" w:eastAsia="Calibri" w:hAnsi="Times New Roman"/>
          <w:b/>
          <w:color w:val="000000"/>
          <w:sz w:val="24"/>
          <w:szCs w:val="24"/>
          <w:lang w:val="uk-UA" w:eastAsia="uk-UA" w:bidi="uk-UA"/>
        </w:rPr>
      </w:pPr>
      <w:r w:rsidRPr="00F6638D">
        <w:rPr>
          <w:rFonts w:ascii="Times New Roman" w:eastAsia="Calibri" w:hAnsi="Times New Roman"/>
          <w:b/>
          <w:color w:val="000000"/>
          <w:sz w:val="24"/>
          <w:szCs w:val="24"/>
          <w:lang w:val="uk-UA" w:eastAsia="uk-UA" w:bidi="uk-UA"/>
        </w:rPr>
        <w:t>Освітня галузь "Математика".</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b/>
          <w:sz w:val="24"/>
          <w:szCs w:val="24"/>
          <w:lang w:val="uk-UA"/>
        </w:rPr>
        <w:t xml:space="preserve">Метою </w:t>
      </w:r>
      <w:r w:rsidRPr="00F6638D">
        <w:rPr>
          <w:rFonts w:ascii="Times New Roman" w:eastAsia="Calibri" w:hAnsi="Times New Roman"/>
          <w:sz w:val="24"/>
          <w:szCs w:val="24"/>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Досягнення поставленої мети передбачає виконання таких </w:t>
      </w:r>
      <w:r w:rsidRPr="00F6638D">
        <w:rPr>
          <w:rFonts w:ascii="Times New Roman" w:eastAsia="Calibri" w:hAnsi="Times New Roman"/>
          <w:b/>
          <w:sz w:val="24"/>
          <w:szCs w:val="24"/>
          <w:lang w:val="uk-UA"/>
        </w:rPr>
        <w:t>завдань</w:t>
      </w:r>
      <w:r w:rsidRPr="00F6638D">
        <w:rPr>
          <w:rFonts w:ascii="Times New Roman" w:eastAsia="Calibri" w:hAnsi="Times New Roman"/>
          <w:sz w:val="24"/>
          <w:szCs w:val="24"/>
          <w:lang w:val="uk-UA"/>
        </w:rPr>
        <w:t>:</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 формування в учнів розуміння ролі математики в пізнанні явищ і закономірностей навколишнього світу; </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 формування у дітей досвіду використання математичних знань та способів дій для розв’язування навчальних і практичних задач;</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 розвиток математичного мовлення учнів, необхідного для опису математичних фактів,  відношень і закономірностей;</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Реалізація мети і завдань </w:t>
      </w:r>
      <w:r w:rsidRPr="00F6638D">
        <w:rPr>
          <w:rFonts w:ascii="Times New Roman" w:eastAsia="Calibri" w:hAnsi="Times New Roman"/>
          <w:b/>
          <w:sz w:val="24"/>
          <w:szCs w:val="24"/>
          <w:lang w:val="uk-UA"/>
        </w:rPr>
        <w:t>початкового курсу</w:t>
      </w:r>
      <w:r w:rsidRPr="00F6638D">
        <w:rPr>
          <w:rFonts w:ascii="Times New Roman" w:eastAsia="Calibri" w:hAnsi="Times New Roman"/>
          <w:sz w:val="24"/>
          <w:szCs w:val="24"/>
          <w:lang w:val="uk-UA"/>
        </w:rPr>
        <w:t xml:space="preserve"> </w:t>
      </w:r>
      <w:r w:rsidRPr="00F6638D">
        <w:rPr>
          <w:rFonts w:ascii="Times New Roman" w:eastAsia="Calibri" w:hAnsi="Times New Roman"/>
          <w:b/>
          <w:sz w:val="24"/>
          <w:szCs w:val="24"/>
          <w:lang w:val="uk-UA"/>
        </w:rPr>
        <w:t>математики</w:t>
      </w:r>
      <w:r w:rsidRPr="00F6638D">
        <w:rPr>
          <w:rFonts w:ascii="Times New Roman" w:eastAsia="Calibri" w:hAnsi="Times New Roman"/>
          <w:sz w:val="24"/>
          <w:szCs w:val="24"/>
          <w:lang w:val="uk-UA"/>
        </w:rPr>
        <w:t xml:space="preserve"> здійснюється за такими </w:t>
      </w:r>
      <w:r w:rsidRPr="00F6638D">
        <w:rPr>
          <w:rFonts w:ascii="Times New Roman" w:eastAsia="Calibri" w:hAnsi="Times New Roman"/>
          <w:b/>
          <w:sz w:val="24"/>
          <w:szCs w:val="24"/>
          <w:lang w:val="uk-UA"/>
        </w:rPr>
        <w:t>змістовими лініями</w:t>
      </w:r>
      <w:r w:rsidRPr="00F6638D">
        <w:rPr>
          <w:rFonts w:ascii="Times New Roman" w:eastAsia="Calibri" w:hAnsi="Times New Roman"/>
          <w:sz w:val="24"/>
          <w:szCs w:val="24"/>
          <w:lang w:val="uk-UA"/>
        </w:rPr>
        <w:t>: «Числа, дії з числами. Величини», «Геометричні фігури», «Вирази, рівності, нерівності», «Робота з даними», «Математичні задачі і дослідження».</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Змістова лінія </w:t>
      </w:r>
      <w:r w:rsidRPr="00F6638D">
        <w:rPr>
          <w:rFonts w:ascii="Times New Roman" w:eastAsia="Calibri" w:hAnsi="Times New Roman"/>
          <w:b/>
          <w:sz w:val="24"/>
          <w:szCs w:val="24"/>
          <w:lang w:val="uk-UA"/>
        </w:rPr>
        <w:t>«Числа, дії з числами. Величини»</w:t>
      </w:r>
      <w:r w:rsidRPr="00F6638D">
        <w:rPr>
          <w:rFonts w:ascii="Times New Roman" w:eastAsia="Calibri" w:hAnsi="Times New Roman"/>
          <w:sz w:val="24"/>
          <w:szCs w:val="24"/>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Змістова лінія </w:t>
      </w:r>
      <w:r w:rsidRPr="00F6638D">
        <w:rPr>
          <w:rFonts w:ascii="Times New Roman" w:eastAsia="Calibri" w:hAnsi="Times New Roman"/>
          <w:b/>
          <w:sz w:val="24"/>
          <w:szCs w:val="24"/>
          <w:lang w:val="uk-UA"/>
        </w:rPr>
        <w:t xml:space="preserve">«Вирази, рівності, нерівності» </w:t>
      </w:r>
      <w:r w:rsidRPr="00F6638D">
        <w:rPr>
          <w:rFonts w:ascii="Times New Roman" w:eastAsia="Calibri" w:hAnsi="Times New Roman"/>
          <w:sz w:val="24"/>
          <w:szCs w:val="24"/>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Змістова лінія </w:t>
      </w:r>
      <w:r w:rsidRPr="00F6638D">
        <w:rPr>
          <w:rFonts w:ascii="Times New Roman" w:eastAsia="Calibri" w:hAnsi="Times New Roman"/>
          <w:b/>
          <w:sz w:val="24"/>
          <w:szCs w:val="24"/>
          <w:lang w:val="uk-UA"/>
        </w:rPr>
        <w:t xml:space="preserve">«Геометричні фігури» </w:t>
      </w:r>
      <w:r w:rsidRPr="00F6638D">
        <w:rPr>
          <w:rFonts w:ascii="Times New Roman" w:eastAsia="Calibri" w:hAnsi="Times New Roman"/>
          <w:sz w:val="24"/>
          <w:szCs w:val="24"/>
          <w:lang w:val="uk-UA"/>
        </w:rPr>
        <w:t xml:space="preserve">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w:t>
      </w:r>
      <w:r w:rsidRPr="00F6638D">
        <w:rPr>
          <w:rFonts w:ascii="Times New Roman" w:eastAsia="Calibri" w:hAnsi="Times New Roman"/>
          <w:sz w:val="24"/>
          <w:szCs w:val="24"/>
          <w:lang w:val="uk-UA"/>
        </w:rPr>
        <w:lastRenderedPageBreak/>
        <w:t>геометричні фігури від руки та за допомогою простих креслярських інструментів. Ця змістова лінія має пропедевтичний характер.</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Змістова лінія </w:t>
      </w:r>
      <w:r w:rsidRPr="00F6638D">
        <w:rPr>
          <w:rFonts w:ascii="Times New Roman" w:eastAsia="Calibri" w:hAnsi="Times New Roman"/>
          <w:b/>
          <w:sz w:val="24"/>
          <w:szCs w:val="24"/>
          <w:lang w:val="uk-UA"/>
        </w:rPr>
        <w:t xml:space="preserve">«Робота з даними» </w:t>
      </w:r>
      <w:r w:rsidRPr="00F6638D">
        <w:rPr>
          <w:rFonts w:ascii="Times New Roman" w:eastAsia="Calibri" w:hAnsi="Times New Roman"/>
          <w:sz w:val="24"/>
          <w:szCs w:val="24"/>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Змістова лінія «</w:t>
      </w:r>
      <w:r w:rsidRPr="00F6638D">
        <w:rPr>
          <w:rFonts w:ascii="Times New Roman" w:eastAsia="Calibri" w:hAnsi="Times New Roman"/>
          <w:b/>
          <w:sz w:val="24"/>
          <w:szCs w:val="24"/>
          <w:lang w:val="uk-UA"/>
        </w:rPr>
        <w:t>Математичні задачі і дослідження</w:t>
      </w:r>
      <w:r w:rsidRPr="00F6638D">
        <w:rPr>
          <w:rFonts w:ascii="Times New Roman" w:eastAsia="Calibri" w:hAnsi="Times New Roman"/>
          <w:sz w:val="24"/>
          <w:szCs w:val="24"/>
          <w:lang w:val="uk-UA"/>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p>
    <w:p w:rsidR="00F6638D" w:rsidRPr="00F6638D" w:rsidRDefault="00F6638D" w:rsidP="00F6638D">
      <w:pPr>
        <w:spacing w:after="0" w:line="240" w:lineRule="auto"/>
        <w:ind w:firstLine="709"/>
        <w:jc w:val="both"/>
        <w:rPr>
          <w:rFonts w:ascii="Times New Roman" w:eastAsia="Calibri" w:hAnsi="Times New Roman"/>
          <w:b/>
          <w:color w:val="000000"/>
          <w:sz w:val="24"/>
          <w:szCs w:val="24"/>
          <w:lang w:val="uk-UA" w:eastAsia="uk-UA" w:bidi="uk-UA"/>
        </w:rPr>
      </w:pPr>
      <w:r w:rsidRPr="00F6638D">
        <w:rPr>
          <w:rFonts w:ascii="Times New Roman" w:eastAsia="Calibri" w:hAnsi="Times New Roman"/>
          <w:b/>
          <w:color w:val="000000"/>
          <w:sz w:val="24"/>
          <w:szCs w:val="24"/>
          <w:lang w:val="uk-UA" w:eastAsia="uk-UA" w:bidi="uk-UA"/>
        </w:rPr>
        <w:t>Освітня галузь «Я досліджую світ».</w:t>
      </w:r>
    </w:p>
    <w:p w:rsidR="00F6638D" w:rsidRPr="00F6638D" w:rsidRDefault="00F6638D" w:rsidP="00F6638D">
      <w:pPr>
        <w:spacing w:after="0" w:line="240" w:lineRule="auto"/>
        <w:ind w:firstLine="709"/>
        <w:contextualSpacing/>
        <w:jc w:val="both"/>
        <w:rPr>
          <w:rFonts w:ascii="Times New Roman" w:eastAsia="Calibri" w:hAnsi="Times New Roman"/>
          <w:sz w:val="24"/>
          <w:szCs w:val="24"/>
          <w:lang w:val="uk-UA"/>
        </w:rPr>
      </w:pPr>
      <w:r w:rsidRPr="00F6638D">
        <w:rPr>
          <w:rFonts w:ascii="Times New Roman" w:eastAsia="Calibri" w:hAnsi="Times New Roman"/>
          <w:b/>
          <w:sz w:val="24"/>
          <w:szCs w:val="24"/>
          <w:lang w:val="uk-UA"/>
        </w:rPr>
        <w:t>Метою</w:t>
      </w:r>
      <w:r w:rsidRPr="00F6638D">
        <w:rPr>
          <w:rFonts w:ascii="Times New Roman" w:eastAsia="Calibri" w:hAnsi="Times New Roman"/>
          <w:sz w:val="24"/>
          <w:szCs w:val="24"/>
          <w:lang w:val="uk-UA"/>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F6638D" w:rsidRPr="00F6638D" w:rsidRDefault="00F6638D" w:rsidP="00F6638D">
      <w:pPr>
        <w:spacing w:after="0" w:line="240" w:lineRule="auto"/>
        <w:ind w:firstLine="709"/>
        <w:contextualSpacing/>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Досягнення поставленої мети передбачає розв’язання таких </w:t>
      </w:r>
      <w:r w:rsidRPr="00F6638D">
        <w:rPr>
          <w:rFonts w:ascii="Times New Roman" w:eastAsia="Calibri" w:hAnsi="Times New Roman"/>
          <w:b/>
          <w:sz w:val="24"/>
          <w:szCs w:val="24"/>
          <w:lang w:val="uk-UA"/>
        </w:rPr>
        <w:t>завдань</w:t>
      </w:r>
      <w:r w:rsidRPr="00F6638D">
        <w:rPr>
          <w:rFonts w:ascii="Times New Roman" w:eastAsia="Calibri" w:hAnsi="Times New Roman"/>
          <w:sz w:val="24"/>
          <w:szCs w:val="24"/>
          <w:lang w:val="uk-UA"/>
        </w:rPr>
        <w:t>:</w:t>
      </w:r>
    </w:p>
    <w:p w:rsidR="00F6638D" w:rsidRPr="00F6638D" w:rsidRDefault="00F6638D" w:rsidP="00F6638D">
      <w:pPr>
        <w:pStyle w:val="a5"/>
        <w:widowControl/>
        <w:numPr>
          <w:ilvl w:val="0"/>
          <w:numId w:val="40"/>
        </w:numPr>
        <w:autoSpaceDE/>
        <w:autoSpaceDN/>
        <w:adjustRightInd/>
        <w:jc w:val="both"/>
        <w:rPr>
          <w:rFonts w:eastAsia="Calibri"/>
          <w:sz w:val="24"/>
          <w:szCs w:val="24"/>
          <w:lang w:val="uk-UA"/>
        </w:rPr>
      </w:pPr>
      <w:r w:rsidRPr="00F6638D">
        <w:rPr>
          <w:rFonts w:eastAsia="Calibri"/>
          <w:sz w:val="24"/>
          <w:szCs w:val="24"/>
          <w:lang w:val="uk-UA"/>
        </w:rPr>
        <w:t>формування дослідницьких умінь, опанування доступних способів пізнання себе, предметів і явищ природи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між станом довкілля і діяльністю людини, впливу поведінки на здоров'я та безпеку, залежності результату від докладених зусиль, аналіз наслідків ризикованої поведінки);</w:t>
      </w:r>
    </w:p>
    <w:p w:rsidR="00F6638D" w:rsidRPr="00F6638D" w:rsidRDefault="00F6638D" w:rsidP="00F6638D">
      <w:pPr>
        <w:spacing w:before="100" w:beforeAutospacing="1" w:after="100" w:afterAutospacing="1" w:line="240" w:lineRule="auto"/>
        <w:ind w:left="360"/>
        <w:contextualSpacing/>
        <w:jc w:val="both"/>
        <w:rPr>
          <w:rFonts w:ascii="Times New Roman" w:eastAsia="Calibri" w:hAnsi="Times New Roman"/>
          <w:sz w:val="24"/>
          <w:szCs w:val="24"/>
          <w:lang w:val="uk-UA"/>
        </w:rPr>
      </w:pPr>
      <w:r w:rsidRPr="00F6638D">
        <w:rPr>
          <w:rFonts w:ascii="Times New Roman" w:eastAsia="Calibri" w:hAnsi="Times New Roman"/>
          <w:sz w:val="24"/>
          <w:szCs w:val="24"/>
          <w:lang w:val="uk-UA"/>
        </w:rPr>
        <w:t>- виховання активної позиції щодо громадянської і соціально-культурної належності себе і своєї родини до України, інтересу до пізнання історії та природи свого краю і країни; пошани до символів держави, ініціативної поведінки у громадських акціях, у відзначенні пам'ятних дат і подій;</w:t>
      </w:r>
    </w:p>
    <w:p w:rsidR="00F6638D" w:rsidRPr="00F6638D" w:rsidRDefault="00F6638D" w:rsidP="00F6638D">
      <w:pPr>
        <w:spacing w:before="100" w:beforeAutospacing="1" w:after="100" w:afterAutospacing="1" w:line="240" w:lineRule="auto"/>
        <w:ind w:left="360"/>
        <w:contextualSpacing/>
        <w:jc w:val="both"/>
        <w:rPr>
          <w:rFonts w:ascii="Times New Roman" w:eastAsia="Calibri" w:hAnsi="Times New Roman"/>
          <w:sz w:val="24"/>
          <w:szCs w:val="24"/>
          <w:lang w:val="uk-UA"/>
        </w:rPr>
      </w:pPr>
      <w:r w:rsidRPr="00F6638D">
        <w:rPr>
          <w:rFonts w:ascii="Times New Roman" w:eastAsia="Calibri" w:hAnsi="Times New Roman"/>
          <w:sz w:val="24"/>
          <w:szCs w:val="24"/>
          <w:lang w:val="uk-UA"/>
        </w:rPr>
        <w:t>- розвиток толерантності у соціальній комунікації, ціннісного ставлення до природи та її пізнання,</w:t>
      </w:r>
      <w:r w:rsidRPr="00F6638D">
        <w:rPr>
          <w:rFonts w:ascii="Times New Roman" w:eastAsia="Calibri" w:hAnsi="Times New Roman"/>
          <w:color w:val="FF0000"/>
          <w:sz w:val="24"/>
          <w:szCs w:val="24"/>
          <w:lang w:val="uk-UA"/>
        </w:rPr>
        <w:t xml:space="preserve"> </w:t>
      </w:r>
      <w:r w:rsidRPr="00F6638D">
        <w:rPr>
          <w:rFonts w:ascii="Times New Roman" w:eastAsia="Calibri" w:hAnsi="Times New Roman"/>
          <w:sz w:val="24"/>
          <w:szCs w:val="24"/>
          <w:lang w:val="uk-UA"/>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F6638D" w:rsidRPr="00F6638D" w:rsidRDefault="00F6638D" w:rsidP="00F6638D">
      <w:pPr>
        <w:spacing w:before="100" w:beforeAutospacing="1" w:after="100" w:afterAutospacing="1" w:line="240" w:lineRule="auto"/>
        <w:ind w:left="360"/>
        <w:contextualSpacing/>
        <w:jc w:val="both"/>
        <w:rPr>
          <w:rFonts w:ascii="Times New Roman" w:eastAsia="Calibri" w:hAnsi="Times New Roman"/>
          <w:sz w:val="24"/>
          <w:szCs w:val="24"/>
          <w:lang w:val="uk-UA"/>
        </w:rPr>
      </w:pPr>
      <w:r w:rsidRPr="00F6638D">
        <w:rPr>
          <w:rFonts w:ascii="Times New Roman" w:eastAsia="Calibri" w:hAnsi="Times New Roman"/>
          <w:sz w:val="24"/>
          <w:szCs w:val="24"/>
          <w:lang w:val="uk-UA"/>
        </w:rPr>
        <w:t>- створення умов для самовираження учнів у різних видах діяльності, становлення екологічно грамотної та соціально адаптованої особистості.</w:t>
      </w:r>
    </w:p>
    <w:p w:rsidR="00F6638D" w:rsidRPr="00F6638D" w:rsidRDefault="00F6638D" w:rsidP="00F6638D">
      <w:pPr>
        <w:spacing w:before="100" w:beforeAutospacing="1" w:after="100" w:afterAutospacing="1" w:line="240" w:lineRule="auto"/>
        <w:contextualSpacing/>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             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F6638D" w:rsidRPr="00F6638D" w:rsidRDefault="00F6638D" w:rsidP="00F6638D">
      <w:pPr>
        <w:spacing w:before="100" w:beforeAutospacing="1" w:after="100" w:afterAutospacing="1" w:line="240" w:lineRule="auto"/>
        <w:ind w:firstLine="709"/>
        <w:contextualSpacing/>
        <w:jc w:val="both"/>
        <w:rPr>
          <w:rFonts w:ascii="Times New Roman" w:eastAsia="Calibri" w:hAnsi="Times New Roman"/>
          <w:sz w:val="24"/>
          <w:szCs w:val="24"/>
          <w:lang w:val="uk-UA"/>
        </w:rPr>
      </w:pPr>
      <w:r w:rsidRPr="00F6638D">
        <w:rPr>
          <w:rFonts w:ascii="Times New Roman" w:eastAsia="Calibri" w:hAnsi="Times New Roman"/>
          <w:b/>
          <w:sz w:val="24"/>
          <w:szCs w:val="24"/>
          <w:lang w:val="uk-UA"/>
        </w:rPr>
        <w:t xml:space="preserve">«Людина» </w:t>
      </w:r>
      <w:r w:rsidRPr="00F6638D">
        <w:rPr>
          <w:rFonts w:ascii="Times New Roman" w:eastAsia="Calibri" w:hAnsi="Times New Roman"/>
          <w:sz w:val="24"/>
          <w:szCs w:val="24"/>
          <w:lang w:val="uk-UA"/>
        </w:rPr>
        <w:t>(пізнання себе, своїх можливостей; здорова і безпечна поведінка);</w:t>
      </w:r>
    </w:p>
    <w:p w:rsidR="00F6638D" w:rsidRPr="00F6638D" w:rsidRDefault="00F6638D" w:rsidP="00F6638D">
      <w:pPr>
        <w:spacing w:before="100" w:beforeAutospacing="1" w:after="100" w:afterAutospacing="1" w:line="240" w:lineRule="auto"/>
        <w:ind w:firstLine="709"/>
        <w:contextualSpacing/>
        <w:jc w:val="both"/>
        <w:rPr>
          <w:rFonts w:ascii="Times New Roman" w:eastAsia="Calibri" w:hAnsi="Times New Roman"/>
          <w:sz w:val="24"/>
          <w:szCs w:val="24"/>
          <w:lang w:val="uk-UA"/>
        </w:rPr>
      </w:pPr>
      <w:r w:rsidRPr="00F6638D">
        <w:rPr>
          <w:rFonts w:ascii="Times New Roman" w:eastAsia="Calibri" w:hAnsi="Times New Roman"/>
          <w:b/>
          <w:sz w:val="24"/>
          <w:szCs w:val="24"/>
          <w:lang w:val="uk-UA"/>
        </w:rPr>
        <w:t xml:space="preserve">«Людина серед людей» </w:t>
      </w:r>
      <w:r w:rsidRPr="00F6638D">
        <w:rPr>
          <w:rFonts w:ascii="Times New Roman" w:eastAsia="Calibri" w:hAnsi="Times New Roman"/>
          <w:sz w:val="24"/>
          <w:szCs w:val="24"/>
          <w:lang w:val="uk-UA"/>
        </w:rPr>
        <w:t>(стандарти поведінки в сім'ї, в суспільстві; моральні норми; навички співжиття і співпраці);</w:t>
      </w:r>
    </w:p>
    <w:p w:rsidR="00F6638D" w:rsidRPr="00F6638D" w:rsidRDefault="00F6638D" w:rsidP="00F6638D">
      <w:pPr>
        <w:spacing w:before="100" w:beforeAutospacing="1" w:after="100" w:afterAutospacing="1" w:line="240" w:lineRule="auto"/>
        <w:ind w:firstLine="709"/>
        <w:contextualSpacing/>
        <w:jc w:val="both"/>
        <w:rPr>
          <w:rFonts w:ascii="Times New Roman" w:eastAsia="Calibri" w:hAnsi="Times New Roman"/>
          <w:sz w:val="24"/>
          <w:szCs w:val="24"/>
          <w:lang w:val="uk-UA"/>
        </w:rPr>
      </w:pPr>
      <w:r w:rsidRPr="00F6638D">
        <w:rPr>
          <w:rFonts w:ascii="Times New Roman" w:eastAsia="Calibri" w:hAnsi="Times New Roman"/>
          <w:b/>
          <w:sz w:val="24"/>
          <w:szCs w:val="24"/>
          <w:lang w:val="uk-UA"/>
        </w:rPr>
        <w:t>«Людина в суспільстві»</w:t>
      </w:r>
      <w:r w:rsidRPr="00F6638D">
        <w:rPr>
          <w:rFonts w:ascii="Times New Roman" w:eastAsia="Calibri" w:hAnsi="Times New Roman"/>
          <w:sz w:val="24"/>
          <w:szCs w:val="24"/>
          <w:lang w:val="uk-UA"/>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F6638D" w:rsidRPr="00F6638D" w:rsidRDefault="00F6638D" w:rsidP="00F6638D">
      <w:pPr>
        <w:spacing w:before="100" w:beforeAutospacing="1" w:after="100" w:afterAutospacing="1" w:line="240" w:lineRule="auto"/>
        <w:ind w:firstLine="709"/>
        <w:contextualSpacing/>
        <w:jc w:val="both"/>
        <w:rPr>
          <w:rFonts w:ascii="Times New Roman" w:eastAsia="Calibri" w:hAnsi="Times New Roman"/>
          <w:sz w:val="24"/>
          <w:szCs w:val="24"/>
          <w:lang w:val="uk-UA"/>
        </w:rPr>
      </w:pPr>
      <w:r w:rsidRPr="00F6638D">
        <w:rPr>
          <w:rFonts w:ascii="Times New Roman" w:eastAsia="Calibri" w:hAnsi="Times New Roman"/>
          <w:b/>
          <w:sz w:val="24"/>
          <w:szCs w:val="24"/>
          <w:lang w:val="uk-UA"/>
        </w:rPr>
        <w:t>«Людина і світ»</w:t>
      </w:r>
      <w:r w:rsidRPr="00F6638D">
        <w:rPr>
          <w:rFonts w:ascii="Times New Roman" w:eastAsia="Calibri" w:hAnsi="Times New Roman"/>
          <w:sz w:val="24"/>
          <w:szCs w:val="24"/>
          <w:lang w:val="uk-UA"/>
        </w:rPr>
        <w:t xml:space="preserve"> (толерантне ставлення до різноманітності світу людей, культур, звичаїв);</w:t>
      </w:r>
    </w:p>
    <w:p w:rsidR="00F6638D" w:rsidRPr="00F6638D" w:rsidRDefault="00F6638D" w:rsidP="00F6638D">
      <w:pPr>
        <w:spacing w:before="100" w:beforeAutospacing="1" w:after="100" w:afterAutospacing="1" w:line="240" w:lineRule="auto"/>
        <w:ind w:firstLine="709"/>
        <w:contextualSpacing/>
        <w:jc w:val="both"/>
        <w:rPr>
          <w:rFonts w:ascii="Times New Roman" w:eastAsia="Calibri" w:hAnsi="Times New Roman"/>
          <w:sz w:val="24"/>
          <w:szCs w:val="24"/>
          <w:u w:val="single"/>
          <w:lang w:val="uk-UA"/>
        </w:rPr>
      </w:pPr>
      <w:r w:rsidRPr="00F6638D">
        <w:rPr>
          <w:rFonts w:ascii="Times New Roman" w:eastAsia="Calibri" w:hAnsi="Times New Roman"/>
          <w:b/>
          <w:sz w:val="24"/>
          <w:szCs w:val="24"/>
          <w:lang w:val="uk-UA"/>
        </w:rPr>
        <w:t xml:space="preserve">«Людина і природа» </w:t>
      </w:r>
      <w:r w:rsidRPr="00F6638D">
        <w:rPr>
          <w:rFonts w:ascii="Times New Roman" w:eastAsia="Calibri" w:hAnsi="Times New Roman"/>
          <w:sz w:val="24"/>
          <w:szCs w:val="24"/>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F6638D" w:rsidRPr="00F6638D" w:rsidRDefault="00F6638D" w:rsidP="00F6638D">
      <w:pPr>
        <w:spacing w:before="100" w:beforeAutospacing="1" w:after="100" w:afterAutospacing="1" w:line="240" w:lineRule="auto"/>
        <w:ind w:firstLine="709"/>
        <w:contextualSpacing/>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w:t>
      </w:r>
      <w:r w:rsidRPr="00F6638D">
        <w:rPr>
          <w:rFonts w:ascii="Times New Roman" w:eastAsia="Calibri" w:hAnsi="Times New Roman"/>
          <w:sz w:val="24"/>
          <w:szCs w:val="24"/>
          <w:lang w:val="uk-UA"/>
        </w:rPr>
        <w:lastRenderedPageBreak/>
        <w:t xml:space="preserve">та емоційно-вольового розвитку). 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F6638D" w:rsidRPr="00F6638D" w:rsidRDefault="00F6638D" w:rsidP="00F6638D">
      <w:pPr>
        <w:spacing w:before="100" w:beforeAutospacing="1" w:after="100" w:afterAutospacing="1" w:line="240" w:lineRule="auto"/>
        <w:ind w:firstLine="709"/>
        <w:contextualSpacing/>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 </w:t>
      </w:r>
    </w:p>
    <w:p w:rsidR="00F6638D" w:rsidRPr="00F6638D" w:rsidRDefault="00F6638D" w:rsidP="00F6638D">
      <w:pPr>
        <w:spacing w:before="100" w:beforeAutospacing="1" w:after="100" w:afterAutospacing="1" w:line="240" w:lineRule="auto"/>
        <w:ind w:firstLine="709"/>
        <w:contextualSpacing/>
        <w:jc w:val="both"/>
        <w:rPr>
          <w:rFonts w:ascii="Times New Roman" w:eastAsia="Calibri" w:hAnsi="Times New Roman"/>
          <w:sz w:val="24"/>
          <w:szCs w:val="24"/>
          <w:lang w:val="uk-UA"/>
        </w:rPr>
      </w:pPr>
      <w:r w:rsidRPr="00F6638D">
        <w:rPr>
          <w:rFonts w:ascii="Times New Roman" w:eastAsia="Calibri" w:hAnsi="Times New Roman"/>
          <w:sz w:val="24"/>
          <w:szCs w:val="24"/>
          <w:lang w:val="uk-UA"/>
        </w:rPr>
        <w:t>На основі Типової програми вчитель може створювати різні варіанти інтегрованої програми за таким алгоритмом:</w:t>
      </w:r>
    </w:p>
    <w:p w:rsidR="00F6638D" w:rsidRPr="00F6638D" w:rsidRDefault="00F6638D" w:rsidP="00F6638D">
      <w:pPr>
        <w:spacing w:before="100" w:beforeAutospacing="1" w:after="100" w:afterAutospacing="1" w:line="240" w:lineRule="auto"/>
        <w:ind w:firstLine="709"/>
        <w:contextualSpacing/>
        <w:jc w:val="both"/>
        <w:rPr>
          <w:rFonts w:ascii="Times New Roman" w:eastAsia="Calibri" w:hAnsi="Times New Roman"/>
          <w:sz w:val="24"/>
          <w:szCs w:val="24"/>
          <w:lang w:val="uk-UA"/>
        </w:rPr>
      </w:pPr>
      <w:r w:rsidRPr="00F6638D">
        <w:rPr>
          <w:rFonts w:ascii="Cambria Math" w:eastAsia="Calibri" w:hAnsi="Cambria Math" w:cs="Cambria Math"/>
          <w:sz w:val="24"/>
          <w:szCs w:val="24"/>
          <w:lang w:val="uk-UA"/>
        </w:rPr>
        <w:t>˗</w:t>
      </w:r>
      <w:r w:rsidRPr="00F6638D">
        <w:rPr>
          <w:rFonts w:ascii="Times New Roman" w:eastAsia="Calibri" w:hAnsi="Times New Roman"/>
          <w:sz w:val="24"/>
          <w:szCs w:val="24"/>
          <w:lang w:val="uk-UA"/>
        </w:rPr>
        <w:tab/>
        <w:t xml:space="preserve">визначення цілей навчання; </w:t>
      </w:r>
    </w:p>
    <w:p w:rsidR="00F6638D" w:rsidRPr="00F6638D" w:rsidRDefault="00F6638D" w:rsidP="00F6638D">
      <w:pPr>
        <w:spacing w:before="100" w:beforeAutospacing="1" w:after="100" w:afterAutospacing="1" w:line="240" w:lineRule="auto"/>
        <w:ind w:firstLine="709"/>
        <w:contextualSpacing/>
        <w:jc w:val="both"/>
        <w:rPr>
          <w:rFonts w:ascii="Times New Roman" w:eastAsia="Calibri" w:hAnsi="Times New Roman"/>
          <w:sz w:val="24"/>
          <w:szCs w:val="24"/>
          <w:lang w:val="uk-UA"/>
        </w:rPr>
      </w:pPr>
      <w:r w:rsidRPr="00F6638D">
        <w:rPr>
          <w:rFonts w:ascii="Cambria Math" w:eastAsia="Calibri" w:hAnsi="Cambria Math" w:cs="Cambria Math"/>
          <w:sz w:val="24"/>
          <w:szCs w:val="24"/>
          <w:lang w:val="uk-UA"/>
        </w:rPr>
        <w:t>˗</w:t>
      </w:r>
      <w:r w:rsidRPr="00F6638D">
        <w:rPr>
          <w:rFonts w:ascii="Times New Roman" w:eastAsia="Calibri" w:hAnsi="Times New Roman"/>
          <w:sz w:val="24"/>
          <w:szCs w:val="24"/>
          <w:lang w:val="uk-UA"/>
        </w:rPr>
        <w:tab/>
        <w:t>створення картки понять з інших предметів (асоціативної павутинки, курсів, галузей, які допоможуть досягти цілей);</w:t>
      </w:r>
    </w:p>
    <w:p w:rsidR="00F6638D" w:rsidRPr="00F6638D" w:rsidRDefault="00F6638D" w:rsidP="00F6638D">
      <w:pPr>
        <w:spacing w:before="100" w:beforeAutospacing="1" w:after="100" w:afterAutospacing="1" w:line="240" w:lineRule="auto"/>
        <w:ind w:firstLine="709"/>
        <w:contextualSpacing/>
        <w:jc w:val="both"/>
        <w:rPr>
          <w:rFonts w:ascii="Times New Roman" w:eastAsia="Calibri" w:hAnsi="Times New Roman"/>
          <w:sz w:val="24"/>
          <w:szCs w:val="24"/>
          <w:lang w:val="uk-UA"/>
        </w:rPr>
      </w:pPr>
      <w:r w:rsidRPr="00F6638D">
        <w:rPr>
          <w:rFonts w:ascii="Cambria Math" w:eastAsia="Calibri" w:hAnsi="Cambria Math" w:cs="Cambria Math"/>
          <w:sz w:val="24"/>
          <w:szCs w:val="24"/>
          <w:lang w:val="uk-UA"/>
        </w:rPr>
        <w:t>˗</w:t>
      </w:r>
      <w:r w:rsidRPr="00F6638D">
        <w:rPr>
          <w:rFonts w:ascii="Times New Roman" w:eastAsia="Calibri" w:hAnsi="Times New Roman"/>
          <w:sz w:val="24"/>
          <w:szCs w:val="24"/>
          <w:lang w:val="uk-UA"/>
        </w:rPr>
        <w:tab/>
        <w:t>структурування програми за темами;</w:t>
      </w:r>
    </w:p>
    <w:p w:rsidR="00F6638D" w:rsidRPr="00F6638D" w:rsidRDefault="00F6638D" w:rsidP="00F6638D">
      <w:pPr>
        <w:spacing w:before="100" w:beforeAutospacing="1" w:after="100" w:afterAutospacing="1" w:line="240" w:lineRule="auto"/>
        <w:ind w:firstLine="709"/>
        <w:contextualSpacing/>
        <w:jc w:val="both"/>
        <w:rPr>
          <w:rFonts w:ascii="Times New Roman" w:eastAsia="Calibri" w:hAnsi="Times New Roman"/>
          <w:sz w:val="24"/>
          <w:szCs w:val="24"/>
          <w:lang w:val="uk-UA"/>
        </w:rPr>
      </w:pPr>
      <w:r w:rsidRPr="00F6638D">
        <w:rPr>
          <w:rFonts w:ascii="Cambria Math" w:eastAsia="Calibri" w:hAnsi="Cambria Math" w:cs="Cambria Math"/>
          <w:sz w:val="24"/>
          <w:szCs w:val="24"/>
          <w:lang w:val="uk-UA"/>
        </w:rPr>
        <w:t>˗</w:t>
      </w:r>
      <w:r w:rsidRPr="00F6638D">
        <w:rPr>
          <w:rFonts w:ascii="Times New Roman" w:eastAsia="Calibri" w:hAnsi="Times New Roman"/>
          <w:sz w:val="24"/>
          <w:szCs w:val="24"/>
          <w:lang w:val="uk-UA"/>
        </w:rPr>
        <w:tab/>
        <w:t>вибір діяльності учнів, яка забезпечить інтегроване навчання;</w:t>
      </w:r>
    </w:p>
    <w:p w:rsidR="00F6638D" w:rsidRPr="00F6638D" w:rsidRDefault="00F6638D" w:rsidP="00F6638D">
      <w:pPr>
        <w:spacing w:before="100" w:beforeAutospacing="1" w:after="100" w:afterAutospacing="1" w:line="240" w:lineRule="auto"/>
        <w:ind w:firstLine="709"/>
        <w:contextualSpacing/>
        <w:jc w:val="both"/>
        <w:rPr>
          <w:rFonts w:ascii="Times New Roman" w:eastAsia="Calibri" w:hAnsi="Times New Roman"/>
          <w:sz w:val="24"/>
          <w:szCs w:val="24"/>
          <w:lang w:val="uk-UA"/>
        </w:rPr>
      </w:pPr>
      <w:r w:rsidRPr="00F6638D">
        <w:rPr>
          <w:rFonts w:ascii="Cambria Math" w:eastAsia="Calibri" w:hAnsi="Cambria Math" w:cs="Cambria Math"/>
          <w:sz w:val="24"/>
          <w:szCs w:val="24"/>
          <w:lang w:val="uk-UA"/>
        </w:rPr>
        <w:t>˗</w:t>
      </w:r>
      <w:r w:rsidRPr="00F6638D">
        <w:rPr>
          <w:rFonts w:ascii="Times New Roman" w:eastAsia="Calibri" w:hAnsi="Times New Roman"/>
          <w:sz w:val="24"/>
          <w:szCs w:val="24"/>
          <w:lang w:val="uk-UA"/>
        </w:rPr>
        <w:tab/>
        <w:t>розроблення показників досягнення очікуваних результатів.</w:t>
      </w:r>
    </w:p>
    <w:p w:rsidR="00F6638D" w:rsidRPr="00F6638D" w:rsidRDefault="00F6638D" w:rsidP="00F6638D">
      <w:pPr>
        <w:spacing w:before="100" w:beforeAutospacing="1" w:after="100" w:afterAutospacing="1" w:line="240" w:lineRule="auto"/>
        <w:ind w:firstLine="709"/>
        <w:contextualSpacing/>
        <w:jc w:val="both"/>
        <w:rPr>
          <w:rFonts w:ascii="Times New Roman" w:eastAsia="Calibri" w:hAnsi="Times New Roman"/>
          <w:sz w:val="24"/>
          <w:szCs w:val="24"/>
          <w:lang w:val="uk-UA"/>
        </w:rPr>
      </w:pPr>
      <w:r w:rsidRPr="00F6638D">
        <w:rPr>
          <w:rFonts w:ascii="Times New Roman" w:eastAsia="Calibri" w:hAnsi="Times New Roman"/>
          <w:sz w:val="24"/>
          <w:szCs w:val="24"/>
          <w:lang w:val="uk-UA"/>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F6638D" w:rsidRPr="00F6638D" w:rsidRDefault="00F6638D" w:rsidP="00F6638D">
      <w:pPr>
        <w:spacing w:before="100" w:beforeAutospacing="1" w:after="100" w:afterAutospacing="1" w:line="240" w:lineRule="auto"/>
        <w:ind w:firstLine="709"/>
        <w:contextualSpacing/>
        <w:jc w:val="both"/>
        <w:rPr>
          <w:rFonts w:ascii="Times New Roman" w:eastAsia="Calibri" w:hAnsi="Times New Roman"/>
          <w:sz w:val="24"/>
          <w:szCs w:val="24"/>
          <w:lang w:val="uk-UA"/>
        </w:rPr>
      </w:pPr>
      <w:r w:rsidRPr="00F6638D">
        <w:rPr>
          <w:rFonts w:ascii="Cambria Math" w:eastAsia="Calibri" w:hAnsi="Cambria Math" w:cs="Cambria Math"/>
          <w:sz w:val="24"/>
          <w:szCs w:val="24"/>
          <w:lang w:val="uk-UA"/>
        </w:rPr>
        <w:t>˗</w:t>
      </w:r>
      <w:r w:rsidRPr="00F6638D">
        <w:rPr>
          <w:rFonts w:ascii="Times New Roman" w:eastAsia="Calibri" w:hAnsi="Times New Roman"/>
          <w:sz w:val="24"/>
          <w:szCs w:val="24"/>
          <w:lang w:val="uk-UA"/>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p>
    <w:p w:rsidR="00F6638D" w:rsidRPr="00F6638D" w:rsidRDefault="00F6638D" w:rsidP="00F6638D">
      <w:pPr>
        <w:spacing w:before="100" w:beforeAutospacing="1" w:after="100" w:afterAutospacing="1" w:line="240" w:lineRule="auto"/>
        <w:ind w:firstLine="709"/>
        <w:contextualSpacing/>
        <w:jc w:val="both"/>
        <w:rPr>
          <w:rFonts w:ascii="Times New Roman" w:eastAsia="Calibri" w:hAnsi="Times New Roman"/>
          <w:sz w:val="24"/>
          <w:szCs w:val="24"/>
          <w:lang w:val="uk-UA"/>
        </w:rPr>
      </w:pPr>
      <w:r w:rsidRPr="00F6638D">
        <w:rPr>
          <w:rFonts w:ascii="Cambria Math" w:eastAsia="Calibri" w:hAnsi="Cambria Math" w:cs="Cambria Math"/>
          <w:sz w:val="24"/>
          <w:szCs w:val="24"/>
          <w:lang w:val="uk-UA"/>
        </w:rPr>
        <w:t>˗</w:t>
      </w:r>
      <w:r w:rsidRPr="00F6638D">
        <w:rPr>
          <w:rFonts w:ascii="Times New Roman" w:eastAsia="Calibri" w:hAnsi="Times New Roman"/>
          <w:sz w:val="24"/>
          <w:szCs w:val="24"/>
          <w:lang w:val="uk-UA"/>
        </w:rPr>
        <w:tab/>
        <w:t>дослідження-спостереження (Як воно діє? Що з ним відбувається? Для чого призначене?);</w:t>
      </w:r>
    </w:p>
    <w:p w:rsidR="00F6638D" w:rsidRPr="00F6638D" w:rsidRDefault="00F6638D" w:rsidP="00F6638D">
      <w:pPr>
        <w:spacing w:before="100" w:beforeAutospacing="1" w:after="100" w:afterAutospacing="1" w:line="240" w:lineRule="auto"/>
        <w:ind w:firstLine="709"/>
        <w:contextualSpacing/>
        <w:jc w:val="both"/>
        <w:rPr>
          <w:rFonts w:ascii="Times New Roman" w:eastAsia="Calibri" w:hAnsi="Times New Roman"/>
          <w:sz w:val="24"/>
          <w:szCs w:val="24"/>
          <w:lang w:val="uk-UA"/>
        </w:rPr>
      </w:pPr>
      <w:r w:rsidRPr="00F6638D">
        <w:rPr>
          <w:rFonts w:ascii="Cambria Math" w:eastAsia="Calibri" w:hAnsi="Cambria Math" w:cs="Cambria Math"/>
          <w:sz w:val="24"/>
          <w:szCs w:val="24"/>
          <w:lang w:val="uk-UA"/>
        </w:rPr>
        <w:t>˗</w:t>
      </w:r>
      <w:r w:rsidRPr="00F6638D">
        <w:rPr>
          <w:rFonts w:ascii="Times New Roman" w:eastAsia="Calibri" w:hAnsi="Times New Roman"/>
          <w:sz w:val="24"/>
          <w:szCs w:val="24"/>
          <w:lang w:val="uk-UA"/>
        </w:rPr>
        <w:tab/>
        <w:t>дослідження-пошук (запитування, передбачення, встановлення часової і логічної послідовності явищ, подій; встановлення причинно – наслідкових зв’язків (Чому? Яким чином? Від чого залежить? З чим пов’язано?), догадка, висновок-узагальнення).</w:t>
      </w:r>
    </w:p>
    <w:p w:rsidR="00F6638D" w:rsidRPr="00F6638D" w:rsidRDefault="00F6638D" w:rsidP="00F6638D">
      <w:pPr>
        <w:spacing w:after="0" w:line="240" w:lineRule="auto"/>
        <w:ind w:firstLine="709"/>
        <w:jc w:val="both"/>
        <w:rPr>
          <w:rFonts w:ascii="Times New Roman" w:eastAsia="Calibri" w:hAnsi="Times New Roman"/>
          <w:b/>
          <w:sz w:val="24"/>
          <w:szCs w:val="24"/>
          <w:lang w:val="uk-UA" w:eastAsia="uk-UA" w:bidi="uk-UA"/>
        </w:rPr>
      </w:pPr>
      <w:r w:rsidRPr="00F6638D">
        <w:rPr>
          <w:rFonts w:ascii="Times New Roman" w:eastAsia="Calibri" w:hAnsi="Times New Roman"/>
          <w:b/>
          <w:sz w:val="24"/>
          <w:szCs w:val="24"/>
          <w:lang w:val="uk-UA" w:eastAsia="uk-UA" w:bidi="uk-UA"/>
        </w:rPr>
        <w:t>Освітня галузь "Інформатика»</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b/>
          <w:sz w:val="24"/>
          <w:szCs w:val="24"/>
          <w:lang w:val="uk-UA"/>
        </w:rPr>
        <w:t xml:space="preserve">Метою </w:t>
      </w:r>
      <w:r w:rsidRPr="00F6638D">
        <w:rPr>
          <w:rFonts w:ascii="Times New Roman" w:eastAsia="Calibri" w:hAnsi="Times New Roman"/>
          <w:sz w:val="24"/>
          <w:szCs w:val="24"/>
          <w:lang w:val="uk-UA"/>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Досягнення поставленої мети передбачає виконання таких </w:t>
      </w:r>
      <w:r w:rsidRPr="00F6638D">
        <w:rPr>
          <w:rFonts w:ascii="Times New Roman" w:eastAsia="Calibri" w:hAnsi="Times New Roman"/>
          <w:b/>
          <w:sz w:val="24"/>
          <w:szCs w:val="24"/>
          <w:lang w:val="uk-UA"/>
        </w:rPr>
        <w:t>завдань</w:t>
      </w:r>
      <w:r w:rsidRPr="00F6638D">
        <w:rPr>
          <w:rFonts w:ascii="Times New Roman" w:eastAsia="Calibri" w:hAnsi="Times New Roman"/>
          <w:sz w:val="24"/>
          <w:szCs w:val="24"/>
          <w:lang w:val="uk-UA"/>
        </w:rPr>
        <w:t>:</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 формування в учнів уявлення про роль інформаційно-комунікаційних технологій у житті людини; </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 формування вмінь описувати об’єкти реальної та віртуальної дійсності різноманітними засобами подання інформації;</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 формування початкових навичок інформаційної діяльності, зокрема    вмінь опрацьовувати текстову та графічну інформацію;</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 розвиток логічного, алгоритмічного, творчого та об’єктно-орієнтованого мислення учнів.</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За результатами формування предметної компетентність випускники початкової школи повинні використовувати </w:t>
      </w:r>
      <w:r w:rsidRPr="00F6638D">
        <w:rPr>
          <w:rFonts w:ascii="Times New Roman" w:eastAsia="Calibri" w:hAnsi="Times New Roman"/>
          <w:sz w:val="24"/>
          <w:szCs w:val="24"/>
          <w:u w:val="single"/>
          <w:lang w:val="uk-UA"/>
        </w:rPr>
        <w:t>початкові</w:t>
      </w:r>
      <w:r w:rsidRPr="00F6638D">
        <w:rPr>
          <w:rFonts w:ascii="Times New Roman" w:eastAsia="Calibri" w:hAnsi="Times New Roman"/>
          <w:sz w:val="24"/>
          <w:szCs w:val="24"/>
          <w:lang w:val="uk-UA"/>
        </w:rPr>
        <w:t xml:space="preserve"> знання вміння та навички для:</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доступу до інформації (знання де шукати і як отримувати інформацію);</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опрацювання інформації;</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перетворення інформації із однієї форми в іншу;</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створення інформаційних моделей;</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t>оцінки інформації за її властивостями.</w:t>
      </w:r>
    </w:p>
    <w:p w:rsidR="00F6638D" w:rsidRPr="00F6638D" w:rsidRDefault="00F6638D" w:rsidP="00F6638D">
      <w:pPr>
        <w:spacing w:after="0" w:line="240" w:lineRule="auto"/>
        <w:ind w:firstLine="567"/>
        <w:jc w:val="both"/>
        <w:rPr>
          <w:rFonts w:ascii="Times New Roman" w:eastAsia="Calibri" w:hAnsi="Times New Roman"/>
          <w:sz w:val="24"/>
          <w:szCs w:val="24"/>
          <w:lang w:val="uk-UA"/>
        </w:rPr>
      </w:pPr>
      <w:r w:rsidRPr="00F6638D">
        <w:rPr>
          <w:rFonts w:ascii="Times New Roman" w:eastAsia="Calibri" w:hAnsi="Times New Roman"/>
          <w:sz w:val="24"/>
          <w:szCs w:val="24"/>
          <w:lang w:val="uk-UA"/>
        </w:rPr>
        <w:lastRenderedPageBreak/>
        <w:t>Програма побудована лінійно-концентрично (з горизонтальним поглибленням):</w:t>
      </w:r>
    </w:p>
    <w:p w:rsidR="00F6638D" w:rsidRPr="00F6638D" w:rsidRDefault="00F6638D" w:rsidP="00F6638D">
      <w:pPr>
        <w:spacing w:after="0" w:line="240" w:lineRule="auto"/>
        <w:ind w:firstLine="709"/>
        <w:jc w:val="both"/>
        <w:rPr>
          <w:rFonts w:ascii="Times New Roman" w:eastAsia="Calibri" w:hAnsi="Times New Roman"/>
          <w:b/>
          <w:sz w:val="24"/>
          <w:szCs w:val="24"/>
          <w:lang w:val="uk-UA" w:eastAsia="uk-UA" w:bidi="uk-UA"/>
        </w:rPr>
      </w:pPr>
      <w:r w:rsidRPr="00F6638D">
        <w:rPr>
          <w:rFonts w:ascii="Times New Roman" w:eastAsia="Calibri" w:hAnsi="Times New Roman"/>
          <w:b/>
          <w:sz w:val="24"/>
          <w:szCs w:val="24"/>
          <w:lang w:val="uk-UA" w:eastAsia="uk-UA" w:bidi="uk-UA"/>
        </w:rPr>
        <w:t>Освітня галузь "Технології"</w:t>
      </w:r>
    </w:p>
    <w:p w:rsidR="00F6638D" w:rsidRPr="00F6638D" w:rsidRDefault="00F6638D" w:rsidP="00F6638D">
      <w:pPr>
        <w:spacing w:after="0" w:line="240" w:lineRule="auto"/>
        <w:ind w:firstLine="709"/>
        <w:jc w:val="both"/>
        <w:rPr>
          <w:rFonts w:ascii="Times New Roman" w:eastAsia="Calibri" w:hAnsi="Times New Roman"/>
          <w:sz w:val="24"/>
          <w:szCs w:val="24"/>
          <w:lang w:val="uk-UA"/>
        </w:rPr>
      </w:pPr>
      <w:r w:rsidRPr="00F6638D">
        <w:rPr>
          <w:rFonts w:ascii="Times New Roman" w:eastAsia="Calibri" w:hAnsi="Times New Roman"/>
          <w:b/>
          <w:sz w:val="24"/>
          <w:szCs w:val="24"/>
          <w:lang w:val="uk-UA"/>
        </w:rPr>
        <w:t xml:space="preserve">Метою </w:t>
      </w:r>
      <w:r w:rsidRPr="00F6638D">
        <w:rPr>
          <w:rFonts w:ascii="Times New Roman" w:eastAsia="Calibri" w:hAnsi="Times New Roman"/>
          <w:sz w:val="24"/>
          <w:szCs w:val="24"/>
          <w:lang w:val="uk-UA"/>
        </w:rPr>
        <w:t>навчання дизайну і технологій є 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F6638D" w:rsidRPr="00F6638D" w:rsidRDefault="00F6638D" w:rsidP="00F6638D">
      <w:pPr>
        <w:spacing w:after="0" w:line="240" w:lineRule="auto"/>
        <w:ind w:firstLine="709"/>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Досягнення поставленої мети передбачає виконання таких </w:t>
      </w:r>
      <w:r w:rsidRPr="00F6638D">
        <w:rPr>
          <w:rFonts w:ascii="Times New Roman" w:eastAsia="Calibri" w:hAnsi="Times New Roman"/>
          <w:b/>
          <w:sz w:val="24"/>
          <w:szCs w:val="24"/>
          <w:lang w:val="uk-UA"/>
        </w:rPr>
        <w:t>завдань</w:t>
      </w:r>
      <w:r w:rsidRPr="00F6638D">
        <w:rPr>
          <w:rFonts w:ascii="Times New Roman" w:eastAsia="Calibri" w:hAnsi="Times New Roman"/>
          <w:sz w:val="24"/>
          <w:szCs w:val="24"/>
          <w:lang w:val="uk-UA"/>
        </w:rPr>
        <w:t>:</w:t>
      </w:r>
    </w:p>
    <w:p w:rsidR="00F6638D" w:rsidRPr="00F6638D" w:rsidRDefault="00F6638D" w:rsidP="00F6638D">
      <w:pPr>
        <w:spacing w:after="0" w:line="240" w:lineRule="auto"/>
        <w:ind w:firstLine="709"/>
        <w:jc w:val="both"/>
        <w:rPr>
          <w:rFonts w:ascii="Times New Roman" w:eastAsia="Calibri" w:hAnsi="Times New Roman"/>
          <w:sz w:val="24"/>
          <w:szCs w:val="24"/>
          <w:lang w:val="uk-UA"/>
        </w:rPr>
      </w:pPr>
      <w:r w:rsidRPr="00F6638D">
        <w:rPr>
          <w:rFonts w:ascii="Times New Roman" w:eastAsia="Calibri" w:hAnsi="Times New Roman"/>
          <w:sz w:val="24"/>
          <w:szCs w:val="24"/>
          <w:lang w:val="uk-UA"/>
        </w:rPr>
        <w:t>- формування допитливості, цілісного уявлення про матеріальне і нематеріальне виробництво;</w:t>
      </w:r>
    </w:p>
    <w:p w:rsidR="00F6638D" w:rsidRPr="00F6638D" w:rsidRDefault="00F6638D" w:rsidP="00F6638D">
      <w:pPr>
        <w:spacing w:after="0" w:line="240" w:lineRule="auto"/>
        <w:ind w:firstLine="709"/>
        <w:jc w:val="both"/>
        <w:rPr>
          <w:rFonts w:ascii="Times New Roman" w:eastAsia="Calibri" w:hAnsi="Times New Roman"/>
          <w:sz w:val="24"/>
          <w:szCs w:val="24"/>
          <w:lang w:val="uk-UA"/>
        </w:rPr>
      </w:pPr>
      <w:r w:rsidRPr="00F6638D">
        <w:rPr>
          <w:rFonts w:ascii="Times New Roman" w:eastAsia="Calibri" w:hAnsi="Times New Roman"/>
          <w:sz w:val="24"/>
          <w:szCs w:val="24"/>
          <w:lang w:val="uk-UA"/>
        </w:rPr>
        <w:t>- виховання естетично-ціннісного ставлення до традицій українського народу в праці, декоративно-прикладному мистецтві;</w:t>
      </w:r>
    </w:p>
    <w:p w:rsidR="00F6638D" w:rsidRPr="00F6638D" w:rsidRDefault="00F6638D" w:rsidP="00F6638D">
      <w:pPr>
        <w:spacing w:after="0" w:line="240" w:lineRule="auto"/>
        <w:ind w:firstLine="709"/>
        <w:jc w:val="both"/>
        <w:rPr>
          <w:rFonts w:ascii="Times New Roman" w:eastAsia="Calibri" w:hAnsi="Times New Roman"/>
          <w:sz w:val="24"/>
          <w:szCs w:val="24"/>
          <w:lang w:val="uk-UA"/>
        </w:rPr>
      </w:pPr>
      <w:r w:rsidRPr="00F6638D">
        <w:rPr>
          <w:rFonts w:ascii="Times New Roman" w:eastAsia="Calibri" w:hAnsi="Times New Roman"/>
          <w:sz w:val="24"/>
          <w:szCs w:val="24"/>
          <w:lang w:val="uk-UA"/>
        </w:rPr>
        <w:t>- набуття досвіду поетапного створення корисних і естетичних виробів у партнерській взаємодії: від задуму до його втілення в матеріалах;</w:t>
      </w:r>
    </w:p>
    <w:p w:rsidR="00F6638D" w:rsidRPr="00F6638D" w:rsidRDefault="00F6638D" w:rsidP="00F6638D">
      <w:pPr>
        <w:spacing w:after="0" w:line="240" w:lineRule="auto"/>
        <w:ind w:firstLine="709"/>
        <w:jc w:val="both"/>
        <w:rPr>
          <w:rFonts w:ascii="Times New Roman" w:eastAsia="Calibri" w:hAnsi="Times New Roman"/>
          <w:sz w:val="24"/>
          <w:szCs w:val="24"/>
          <w:lang w:val="uk-UA"/>
        </w:rPr>
      </w:pPr>
      <w:r w:rsidRPr="00F6638D">
        <w:rPr>
          <w:rFonts w:ascii="Times New Roman" w:eastAsia="Calibri" w:hAnsi="Times New Roman"/>
          <w:sz w:val="24"/>
          <w:szCs w:val="24"/>
          <w:lang w:val="uk-UA"/>
        </w:rPr>
        <w:t>- вироблення навичок застосовувати традиційні та сучасні технології, раціонально використовувати матеріали;</w:t>
      </w:r>
    </w:p>
    <w:p w:rsidR="00F6638D" w:rsidRPr="00F6638D" w:rsidRDefault="00F6638D" w:rsidP="00F6638D">
      <w:pPr>
        <w:spacing w:after="0" w:line="240" w:lineRule="auto"/>
        <w:ind w:firstLine="709"/>
        <w:jc w:val="both"/>
        <w:rPr>
          <w:rFonts w:ascii="Times New Roman" w:eastAsia="Calibri" w:hAnsi="Times New Roman"/>
          <w:sz w:val="24"/>
          <w:szCs w:val="24"/>
          <w:lang w:val="uk-UA"/>
        </w:rPr>
      </w:pPr>
      <w:r w:rsidRPr="00F6638D">
        <w:rPr>
          <w:rFonts w:ascii="Times New Roman" w:eastAsia="Calibri" w:hAnsi="Times New Roman"/>
          <w:sz w:val="24"/>
          <w:szCs w:val="24"/>
          <w:lang w:val="uk-UA"/>
        </w:rPr>
        <w:t>- формування культури праці, прагнення удосконалювати процес і результати проектно-технологічної діяльності, свій життєвий простір.</w:t>
      </w:r>
    </w:p>
    <w:p w:rsidR="00F6638D" w:rsidRPr="00F6638D" w:rsidRDefault="00F6638D" w:rsidP="00F6638D">
      <w:pPr>
        <w:spacing w:after="0" w:line="240" w:lineRule="auto"/>
        <w:ind w:firstLine="709"/>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Реалізація мети і завдань навчального предмета здійснюється за такими </w:t>
      </w:r>
      <w:r w:rsidRPr="00F6638D">
        <w:rPr>
          <w:rFonts w:ascii="Times New Roman" w:eastAsia="Calibri" w:hAnsi="Times New Roman"/>
          <w:b/>
          <w:sz w:val="24"/>
          <w:szCs w:val="24"/>
          <w:lang w:val="uk-UA"/>
        </w:rPr>
        <w:t>змістовими лініями</w:t>
      </w:r>
      <w:r w:rsidRPr="00F6638D">
        <w:rPr>
          <w:rFonts w:ascii="Times New Roman" w:eastAsia="Calibri" w:hAnsi="Times New Roman"/>
          <w:sz w:val="24"/>
          <w:szCs w:val="24"/>
          <w:lang w:val="uk-UA"/>
        </w:rPr>
        <w:t>: «Інформаційно-комунікаційне середовище», «Середовище проектування», «Середовище техніки і технологій», «Середовище соціалізації».</w:t>
      </w:r>
    </w:p>
    <w:p w:rsidR="00F6638D" w:rsidRPr="00F6638D" w:rsidRDefault="00F6638D" w:rsidP="00F6638D">
      <w:pPr>
        <w:spacing w:after="0" w:line="240" w:lineRule="auto"/>
        <w:ind w:firstLine="709"/>
        <w:jc w:val="both"/>
        <w:rPr>
          <w:rFonts w:ascii="Times New Roman" w:eastAsia="Calibri" w:hAnsi="Times New Roman"/>
          <w:sz w:val="24"/>
          <w:szCs w:val="24"/>
          <w:lang w:val="uk-UA"/>
        </w:rPr>
      </w:pPr>
      <w:r w:rsidRPr="00F6638D">
        <w:rPr>
          <w:rFonts w:ascii="Times New Roman" w:eastAsia="Calibri" w:hAnsi="Times New Roman"/>
          <w:sz w:val="24"/>
          <w:szCs w:val="24"/>
          <w:lang w:val="uk-UA"/>
        </w:rPr>
        <w:t>Змістова лінія «</w:t>
      </w:r>
      <w:r w:rsidRPr="00F6638D">
        <w:rPr>
          <w:rFonts w:ascii="Times New Roman" w:eastAsia="Calibri" w:hAnsi="Times New Roman"/>
          <w:b/>
          <w:sz w:val="24"/>
          <w:szCs w:val="24"/>
          <w:lang w:val="uk-UA"/>
        </w:rPr>
        <w:t>Інформаційно-комунікаційне середовище</w:t>
      </w:r>
      <w:r w:rsidRPr="00F6638D">
        <w:rPr>
          <w:rFonts w:ascii="Times New Roman" w:eastAsia="Calibri" w:hAnsi="Times New Roman"/>
          <w:sz w:val="24"/>
          <w:szCs w:val="24"/>
          <w:lang w:val="uk-UA"/>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F6638D" w:rsidRPr="00F6638D" w:rsidRDefault="00F6638D" w:rsidP="00F6638D">
      <w:pPr>
        <w:spacing w:after="0" w:line="240" w:lineRule="auto"/>
        <w:ind w:firstLine="709"/>
        <w:jc w:val="both"/>
        <w:rPr>
          <w:rFonts w:ascii="Times New Roman" w:eastAsia="Calibri" w:hAnsi="Times New Roman"/>
          <w:sz w:val="24"/>
          <w:szCs w:val="24"/>
          <w:lang w:val="uk-UA"/>
        </w:rPr>
      </w:pPr>
      <w:r w:rsidRPr="00F6638D">
        <w:rPr>
          <w:rFonts w:ascii="Times New Roman" w:eastAsia="Calibri" w:hAnsi="Times New Roman"/>
          <w:sz w:val="24"/>
          <w:szCs w:val="24"/>
          <w:lang w:val="uk-UA"/>
        </w:rPr>
        <w:t>Змістова лінія «</w:t>
      </w:r>
      <w:r w:rsidRPr="00F6638D">
        <w:rPr>
          <w:rFonts w:ascii="Times New Roman" w:eastAsia="Calibri" w:hAnsi="Times New Roman"/>
          <w:b/>
          <w:sz w:val="24"/>
          <w:szCs w:val="24"/>
          <w:lang w:val="uk-UA"/>
        </w:rPr>
        <w:t>Середовище проектування</w:t>
      </w:r>
      <w:r w:rsidRPr="00F6638D">
        <w:rPr>
          <w:rFonts w:ascii="Times New Roman" w:eastAsia="Calibri" w:hAnsi="Times New Roman"/>
          <w:sz w:val="24"/>
          <w:szCs w:val="24"/>
          <w:lang w:val="uk-UA"/>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F6638D" w:rsidRPr="00F6638D" w:rsidRDefault="00F6638D" w:rsidP="00F6638D">
      <w:pPr>
        <w:spacing w:after="0" w:line="240" w:lineRule="auto"/>
        <w:ind w:firstLine="709"/>
        <w:jc w:val="both"/>
        <w:rPr>
          <w:rFonts w:ascii="Times New Roman" w:eastAsia="Calibri" w:hAnsi="Times New Roman"/>
          <w:sz w:val="24"/>
          <w:szCs w:val="24"/>
          <w:lang w:val="uk-UA"/>
        </w:rPr>
      </w:pPr>
      <w:r w:rsidRPr="00F6638D">
        <w:rPr>
          <w:rFonts w:ascii="Times New Roman" w:eastAsia="Calibri" w:hAnsi="Times New Roman"/>
          <w:sz w:val="24"/>
          <w:szCs w:val="24"/>
          <w:lang w:val="uk-UA"/>
        </w:rPr>
        <w:t>Змістова лінія «</w:t>
      </w:r>
      <w:r w:rsidRPr="00F6638D">
        <w:rPr>
          <w:rFonts w:ascii="Times New Roman" w:eastAsia="Calibri" w:hAnsi="Times New Roman"/>
          <w:b/>
          <w:sz w:val="24"/>
          <w:szCs w:val="24"/>
          <w:lang w:val="uk-UA"/>
        </w:rPr>
        <w:t>Середовище техніки і технологій</w:t>
      </w:r>
      <w:r w:rsidRPr="00F6638D">
        <w:rPr>
          <w:rFonts w:ascii="Times New Roman" w:eastAsia="Calibri" w:hAnsi="Times New Roman"/>
          <w:sz w:val="24"/>
          <w:szCs w:val="24"/>
          <w:lang w:val="uk-UA"/>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F6638D" w:rsidRPr="00F6638D" w:rsidRDefault="00F6638D" w:rsidP="00F6638D">
      <w:pPr>
        <w:spacing w:after="0" w:line="240" w:lineRule="auto"/>
        <w:ind w:firstLine="709"/>
        <w:jc w:val="both"/>
        <w:rPr>
          <w:rFonts w:ascii="Times New Roman" w:eastAsia="Calibri" w:hAnsi="Times New Roman"/>
          <w:sz w:val="24"/>
          <w:szCs w:val="24"/>
          <w:lang w:val="uk-UA"/>
        </w:rPr>
      </w:pPr>
      <w:r w:rsidRPr="00F6638D">
        <w:rPr>
          <w:rFonts w:ascii="Times New Roman" w:eastAsia="Calibri" w:hAnsi="Times New Roman"/>
          <w:sz w:val="24"/>
          <w:szCs w:val="24"/>
          <w:lang w:val="uk-UA"/>
        </w:rPr>
        <w:t>Змістова лінія «</w:t>
      </w:r>
      <w:r w:rsidRPr="00F6638D">
        <w:rPr>
          <w:rFonts w:ascii="Times New Roman" w:eastAsia="Calibri" w:hAnsi="Times New Roman"/>
          <w:b/>
          <w:sz w:val="24"/>
          <w:szCs w:val="24"/>
          <w:lang w:val="uk-UA"/>
        </w:rPr>
        <w:t>Середовище соціалізації</w:t>
      </w:r>
      <w:r w:rsidRPr="00F6638D">
        <w:rPr>
          <w:rFonts w:ascii="Times New Roman" w:eastAsia="Calibri" w:hAnsi="Times New Roman"/>
          <w:sz w:val="24"/>
          <w:szCs w:val="24"/>
          <w:lang w:val="uk-UA"/>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F6638D" w:rsidRPr="00F6638D" w:rsidRDefault="00F6638D" w:rsidP="00F6638D">
      <w:pPr>
        <w:spacing w:after="0" w:line="240" w:lineRule="auto"/>
        <w:ind w:firstLine="709"/>
        <w:jc w:val="both"/>
        <w:rPr>
          <w:rFonts w:ascii="Times New Roman" w:eastAsia="Calibri" w:hAnsi="Times New Roman"/>
          <w:b/>
          <w:sz w:val="24"/>
          <w:szCs w:val="24"/>
          <w:lang w:val="uk-UA" w:eastAsia="uk-UA" w:bidi="uk-UA"/>
        </w:rPr>
      </w:pPr>
      <w:r w:rsidRPr="00F6638D">
        <w:rPr>
          <w:rFonts w:ascii="Times New Roman" w:eastAsia="Calibri" w:hAnsi="Times New Roman"/>
          <w:sz w:val="24"/>
          <w:szCs w:val="24"/>
          <w:lang w:val="uk-UA"/>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F6638D" w:rsidRPr="00F6638D" w:rsidRDefault="00F6638D" w:rsidP="00F6638D">
      <w:pPr>
        <w:spacing w:after="0" w:line="240" w:lineRule="auto"/>
        <w:ind w:firstLine="709"/>
        <w:jc w:val="both"/>
        <w:rPr>
          <w:rFonts w:ascii="Times New Roman" w:eastAsia="Calibri" w:hAnsi="Times New Roman"/>
          <w:b/>
          <w:sz w:val="24"/>
          <w:szCs w:val="24"/>
          <w:lang w:val="uk-UA" w:eastAsia="uk-UA" w:bidi="uk-UA"/>
        </w:rPr>
      </w:pPr>
      <w:r w:rsidRPr="00F6638D">
        <w:rPr>
          <w:rFonts w:ascii="Times New Roman" w:eastAsia="Calibri" w:hAnsi="Times New Roman"/>
          <w:b/>
          <w:sz w:val="24"/>
          <w:szCs w:val="24"/>
          <w:lang w:val="uk-UA" w:eastAsia="uk-UA" w:bidi="uk-UA"/>
        </w:rPr>
        <w:t>Освітня галузь "Мистецтво" реалізується окремими предметами "Образотворче мистецтво" і "Музичне мистецтво".</w:t>
      </w:r>
    </w:p>
    <w:p w:rsidR="00F6638D" w:rsidRPr="00F6638D" w:rsidRDefault="00F6638D" w:rsidP="00F6638D">
      <w:pPr>
        <w:widowControl w:val="0"/>
        <w:pBdr>
          <w:top w:val="nil"/>
          <w:left w:val="nil"/>
          <w:bottom w:val="nil"/>
          <w:right w:val="nil"/>
          <w:between w:val="nil"/>
        </w:pBdr>
        <w:spacing w:after="0" w:line="240" w:lineRule="auto"/>
        <w:ind w:firstLine="567"/>
        <w:jc w:val="both"/>
        <w:rPr>
          <w:rFonts w:ascii="Times New Roman" w:hAnsi="Times New Roman"/>
          <w:sz w:val="24"/>
          <w:szCs w:val="24"/>
          <w:lang w:val="uk-UA"/>
        </w:rPr>
      </w:pPr>
      <w:r w:rsidRPr="00F6638D">
        <w:rPr>
          <w:rFonts w:ascii="Times New Roman" w:hAnsi="Times New Roman"/>
          <w:b/>
          <w:sz w:val="24"/>
          <w:szCs w:val="24"/>
          <w:lang w:val="uk-UA"/>
        </w:rPr>
        <w:t>Метою</w:t>
      </w:r>
      <w:r w:rsidRPr="00F6638D">
        <w:rPr>
          <w:rFonts w:ascii="Times New Roman" w:hAnsi="Times New Roman"/>
          <w:sz w:val="24"/>
          <w:szCs w:val="24"/>
          <w:lang w:val="uk-UA"/>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F6638D" w:rsidRPr="00F6638D" w:rsidRDefault="00F6638D" w:rsidP="00F6638D">
      <w:pPr>
        <w:widowControl w:val="0"/>
        <w:pBdr>
          <w:top w:val="nil"/>
          <w:left w:val="nil"/>
          <w:bottom w:val="nil"/>
          <w:right w:val="nil"/>
          <w:between w:val="nil"/>
        </w:pBdr>
        <w:spacing w:after="0" w:line="240" w:lineRule="auto"/>
        <w:ind w:firstLine="567"/>
        <w:jc w:val="both"/>
        <w:rPr>
          <w:rFonts w:ascii="Times New Roman" w:hAnsi="Times New Roman"/>
          <w:sz w:val="24"/>
          <w:szCs w:val="24"/>
          <w:lang w:val="uk-UA"/>
        </w:rPr>
      </w:pPr>
      <w:r w:rsidRPr="00F6638D">
        <w:rPr>
          <w:rFonts w:ascii="Times New Roman" w:hAnsi="Times New Roman"/>
          <w:sz w:val="24"/>
          <w:szCs w:val="24"/>
          <w:lang w:val="uk-UA"/>
        </w:rPr>
        <w:t xml:space="preserve">Реалізація поставленої мети здійснюється за </w:t>
      </w:r>
      <w:r w:rsidRPr="00F6638D">
        <w:rPr>
          <w:rFonts w:ascii="Times New Roman" w:hAnsi="Times New Roman"/>
          <w:b/>
          <w:sz w:val="24"/>
          <w:szCs w:val="24"/>
          <w:lang w:val="uk-UA"/>
        </w:rPr>
        <w:t>змістовими лініями</w:t>
      </w:r>
      <w:r w:rsidRPr="00F6638D">
        <w:rPr>
          <w:rFonts w:ascii="Times New Roman" w:hAnsi="Times New Roman"/>
          <w:sz w:val="24"/>
          <w:szCs w:val="24"/>
          <w:lang w:val="uk-UA"/>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F6638D" w:rsidRPr="00F6638D" w:rsidRDefault="00F6638D" w:rsidP="00F6638D">
      <w:pPr>
        <w:widowControl w:val="0"/>
        <w:pBdr>
          <w:top w:val="nil"/>
          <w:left w:val="nil"/>
          <w:bottom w:val="nil"/>
          <w:right w:val="nil"/>
          <w:between w:val="nil"/>
        </w:pBdr>
        <w:tabs>
          <w:tab w:val="left" w:pos="346"/>
        </w:tabs>
        <w:spacing w:after="0" w:line="240" w:lineRule="auto"/>
        <w:ind w:firstLine="567"/>
        <w:jc w:val="both"/>
        <w:rPr>
          <w:rFonts w:ascii="Times New Roman" w:hAnsi="Times New Roman"/>
          <w:sz w:val="24"/>
          <w:szCs w:val="24"/>
          <w:lang w:val="uk-UA"/>
        </w:rPr>
      </w:pPr>
      <w:r w:rsidRPr="00F6638D">
        <w:rPr>
          <w:rFonts w:ascii="Times New Roman" w:hAnsi="Times New Roman"/>
          <w:sz w:val="24"/>
          <w:szCs w:val="24"/>
          <w:lang w:val="uk-UA"/>
        </w:rPr>
        <w:lastRenderedPageBreak/>
        <w:t xml:space="preserve">Змістова лінія </w:t>
      </w:r>
      <w:r w:rsidRPr="00F6638D">
        <w:rPr>
          <w:rFonts w:ascii="Times New Roman" w:hAnsi="Times New Roman"/>
          <w:b/>
          <w:sz w:val="24"/>
          <w:szCs w:val="24"/>
          <w:lang w:val="uk-UA"/>
        </w:rPr>
        <w:t>«Художньо-творча діяльність»</w:t>
      </w:r>
      <w:r w:rsidRPr="00F6638D">
        <w:rPr>
          <w:rFonts w:ascii="Times New Roman" w:hAnsi="Times New Roman"/>
          <w:sz w:val="24"/>
          <w:szCs w:val="24"/>
          <w:lang w:val="uk-UA"/>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F6638D" w:rsidRPr="00F6638D" w:rsidRDefault="00F6638D" w:rsidP="00F6638D">
      <w:pPr>
        <w:widowControl w:val="0"/>
        <w:pBdr>
          <w:top w:val="nil"/>
          <w:left w:val="nil"/>
          <w:bottom w:val="nil"/>
          <w:right w:val="nil"/>
          <w:between w:val="nil"/>
        </w:pBdr>
        <w:spacing w:after="0" w:line="240" w:lineRule="auto"/>
        <w:ind w:firstLine="567"/>
        <w:jc w:val="both"/>
        <w:rPr>
          <w:rFonts w:ascii="Times New Roman" w:hAnsi="Times New Roman"/>
          <w:sz w:val="24"/>
          <w:szCs w:val="24"/>
          <w:highlight w:val="white"/>
          <w:lang w:val="uk-UA"/>
        </w:rPr>
      </w:pPr>
      <w:r w:rsidRPr="00F6638D">
        <w:rPr>
          <w:rFonts w:ascii="Times New Roman" w:hAnsi="Times New Roman"/>
          <w:sz w:val="24"/>
          <w:szCs w:val="24"/>
          <w:lang w:val="uk-UA"/>
        </w:rPr>
        <w:t xml:space="preserve">Змістова лінія </w:t>
      </w:r>
      <w:r w:rsidRPr="00F6638D">
        <w:rPr>
          <w:rFonts w:ascii="Times New Roman" w:hAnsi="Times New Roman"/>
          <w:b/>
          <w:sz w:val="24"/>
          <w:szCs w:val="24"/>
          <w:lang w:val="uk-UA"/>
        </w:rPr>
        <w:t>«Сприймання та інтерпретація мистецтва»</w:t>
      </w:r>
      <w:r w:rsidRPr="00F6638D">
        <w:rPr>
          <w:rFonts w:ascii="Times New Roman" w:hAnsi="Times New Roman"/>
          <w:sz w:val="24"/>
          <w:szCs w:val="24"/>
          <w:lang w:val="uk-UA"/>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F6638D" w:rsidRPr="00F6638D" w:rsidRDefault="00F6638D" w:rsidP="00F6638D">
      <w:pPr>
        <w:widowControl w:val="0"/>
        <w:pBdr>
          <w:top w:val="nil"/>
          <w:left w:val="nil"/>
          <w:bottom w:val="nil"/>
          <w:right w:val="nil"/>
          <w:between w:val="nil"/>
        </w:pBdr>
        <w:spacing w:after="0" w:line="240" w:lineRule="auto"/>
        <w:ind w:firstLine="567"/>
        <w:jc w:val="both"/>
        <w:rPr>
          <w:rFonts w:ascii="Times New Roman" w:hAnsi="Times New Roman"/>
          <w:sz w:val="24"/>
          <w:szCs w:val="24"/>
          <w:lang w:val="uk-UA"/>
        </w:rPr>
      </w:pPr>
      <w:r w:rsidRPr="00F6638D">
        <w:rPr>
          <w:rFonts w:ascii="Times New Roman" w:hAnsi="Times New Roman"/>
          <w:sz w:val="24"/>
          <w:szCs w:val="24"/>
          <w:highlight w:val="white"/>
          <w:lang w:val="uk-UA"/>
        </w:rPr>
        <w:t xml:space="preserve">Реалізація змістової лінії </w:t>
      </w:r>
      <w:r w:rsidRPr="00F6638D">
        <w:rPr>
          <w:rFonts w:ascii="Times New Roman" w:hAnsi="Times New Roman"/>
          <w:b/>
          <w:sz w:val="24"/>
          <w:szCs w:val="24"/>
          <w:highlight w:val="white"/>
          <w:lang w:val="uk-UA"/>
        </w:rPr>
        <w:t>«Комунікація через мистецтво»</w:t>
      </w:r>
      <w:r w:rsidRPr="00F6638D">
        <w:rPr>
          <w:rFonts w:ascii="Times New Roman" w:hAnsi="Times New Roman"/>
          <w:sz w:val="24"/>
          <w:szCs w:val="24"/>
          <w:highlight w:val="white"/>
          <w:lang w:val="uk-UA"/>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F6638D">
        <w:rPr>
          <w:rFonts w:ascii="Times New Roman" w:hAnsi="Times New Roman"/>
          <w:sz w:val="24"/>
          <w:szCs w:val="24"/>
          <w:lang w:val="uk-UA"/>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F6638D" w:rsidRPr="00F6638D" w:rsidRDefault="00F6638D" w:rsidP="00F6638D">
      <w:pPr>
        <w:widowControl w:val="0"/>
        <w:pBdr>
          <w:top w:val="nil"/>
          <w:left w:val="nil"/>
          <w:bottom w:val="nil"/>
          <w:right w:val="nil"/>
          <w:between w:val="nil"/>
        </w:pBdr>
        <w:spacing w:after="0" w:line="240" w:lineRule="auto"/>
        <w:ind w:firstLine="567"/>
        <w:jc w:val="both"/>
        <w:rPr>
          <w:rFonts w:ascii="Times New Roman" w:hAnsi="Times New Roman"/>
          <w:sz w:val="24"/>
          <w:szCs w:val="24"/>
          <w:lang w:val="uk-UA"/>
        </w:rPr>
      </w:pPr>
      <w:r w:rsidRPr="00F6638D">
        <w:rPr>
          <w:rFonts w:ascii="Times New Roman" w:hAnsi="Times New Roman"/>
          <w:sz w:val="24"/>
          <w:szCs w:val="24"/>
          <w:lang w:val="uk-UA"/>
        </w:rPr>
        <w:t>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w:t>
      </w:r>
      <w:r w:rsidRPr="00F6638D">
        <w:rPr>
          <w:rFonts w:ascii="Times New Roman" w:hAnsi="Times New Roman"/>
          <w:i/>
          <w:sz w:val="24"/>
          <w:szCs w:val="24"/>
          <w:lang w:val="uk-UA"/>
        </w:rPr>
        <w:t xml:space="preserve"> </w:t>
      </w:r>
      <w:r w:rsidRPr="00F6638D">
        <w:rPr>
          <w:rFonts w:ascii="Times New Roman" w:hAnsi="Times New Roman"/>
          <w:sz w:val="24"/>
          <w:szCs w:val="24"/>
          <w:lang w:val="uk-UA"/>
        </w:rPr>
        <w:t xml:space="preserve">підходів. </w:t>
      </w:r>
    </w:p>
    <w:p w:rsidR="00F6638D" w:rsidRPr="00F6638D" w:rsidRDefault="00F6638D" w:rsidP="00F6638D">
      <w:pPr>
        <w:widowControl w:val="0"/>
        <w:pBdr>
          <w:top w:val="nil"/>
          <w:left w:val="nil"/>
          <w:bottom w:val="nil"/>
          <w:right w:val="nil"/>
          <w:between w:val="nil"/>
        </w:pBdr>
        <w:spacing w:after="0" w:line="240" w:lineRule="auto"/>
        <w:ind w:firstLine="567"/>
        <w:jc w:val="both"/>
        <w:rPr>
          <w:rFonts w:ascii="Times New Roman" w:hAnsi="Times New Roman"/>
          <w:sz w:val="24"/>
          <w:szCs w:val="24"/>
          <w:lang w:val="uk-UA"/>
        </w:rPr>
      </w:pPr>
      <w:r w:rsidRPr="00F6638D">
        <w:rPr>
          <w:rFonts w:ascii="Times New Roman" w:hAnsi="Times New Roman"/>
          <w:sz w:val="24"/>
          <w:szCs w:val="24"/>
          <w:lang w:val="uk-UA"/>
        </w:rPr>
        <w:t xml:space="preserve">Мистецтво сприяє формуванню </w:t>
      </w:r>
      <w:r w:rsidRPr="00F6638D">
        <w:rPr>
          <w:rFonts w:ascii="Times New Roman" w:hAnsi="Times New Roman"/>
          <w:i/>
          <w:sz w:val="24"/>
          <w:szCs w:val="24"/>
          <w:lang w:val="uk-UA"/>
        </w:rPr>
        <w:t>ключових компетентностей</w:t>
      </w:r>
      <w:r w:rsidRPr="00F6638D">
        <w:rPr>
          <w:rFonts w:ascii="Times New Roman" w:hAnsi="Times New Roman"/>
          <w:sz w:val="24"/>
          <w:szCs w:val="24"/>
          <w:lang w:val="uk-UA"/>
        </w:rPr>
        <w:t>, зокрема, у процесі:</w:t>
      </w:r>
    </w:p>
    <w:p w:rsidR="00F6638D" w:rsidRPr="00F6638D" w:rsidRDefault="00F6638D" w:rsidP="00F6638D">
      <w:pPr>
        <w:pStyle w:val="a5"/>
        <w:numPr>
          <w:ilvl w:val="0"/>
          <w:numId w:val="42"/>
        </w:numPr>
        <w:pBdr>
          <w:top w:val="nil"/>
          <w:left w:val="nil"/>
          <w:bottom w:val="nil"/>
          <w:right w:val="nil"/>
          <w:between w:val="nil"/>
        </w:pBdr>
        <w:autoSpaceDE/>
        <w:autoSpaceDN/>
        <w:adjustRightInd/>
        <w:jc w:val="both"/>
        <w:rPr>
          <w:sz w:val="24"/>
          <w:szCs w:val="24"/>
          <w:lang w:val="uk-UA"/>
        </w:rPr>
      </w:pPr>
      <w:r w:rsidRPr="00F6638D">
        <w:rPr>
          <w:sz w:val="24"/>
          <w:szCs w:val="24"/>
          <w:lang w:val="uk-UA"/>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F6638D">
        <w:rPr>
          <w:i/>
          <w:sz w:val="24"/>
          <w:szCs w:val="24"/>
          <w:lang w:val="uk-UA"/>
        </w:rPr>
        <w:t>(вільне володіння державною мовою/ здатність спілкуватися рідною).</w:t>
      </w:r>
    </w:p>
    <w:p w:rsidR="00F6638D" w:rsidRPr="00F6638D" w:rsidRDefault="00F6638D" w:rsidP="00F6638D">
      <w:pPr>
        <w:widowControl w:val="0"/>
        <w:numPr>
          <w:ilvl w:val="0"/>
          <w:numId w:val="41"/>
        </w:numPr>
        <w:pBdr>
          <w:top w:val="nil"/>
          <w:left w:val="nil"/>
          <w:bottom w:val="nil"/>
          <w:right w:val="nil"/>
          <w:between w:val="nil"/>
        </w:pBdr>
        <w:spacing w:after="0" w:line="240" w:lineRule="auto"/>
        <w:ind w:firstLine="284"/>
        <w:contextualSpacing/>
        <w:jc w:val="both"/>
        <w:rPr>
          <w:rFonts w:ascii="Times New Roman" w:hAnsi="Times New Roman"/>
          <w:sz w:val="24"/>
          <w:szCs w:val="24"/>
          <w:lang w:val="uk-UA"/>
        </w:rPr>
      </w:pPr>
      <w:r w:rsidRPr="00F6638D">
        <w:rPr>
          <w:rFonts w:ascii="Times New Roman" w:hAnsi="Times New Roman"/>
          <w:sz w:val="24"/>
          <w:szCs w:val="24"/>
          <w:lang w:val="uk-UA"/>
        </w:rPr>
        <w:t xml:space="preserve">здійснення елементарних розрахунків (наприклад, для встановлення пропорцій,  визначення метру, запису ритму тощо) </w:t>
      </w:r>
      <w:r w:rsidRPr="00F6638D">
        <w:rPr>
          <w:rFonts w:ascii="Times New Roman" w:hAnsi="Times New Roman"/>
          <w:i/>
          <w:sz w:val="24"/>
          <w:szCs w:val="24"/>
          <w:lang w:val="uk-UA"/>
        </w:rPr>
        <w:t>(математична компетентність).</w:t>
      </w:r>
    </w:p>
    <w:p w:rsidR="00F6638D" w:rsidRPr="00F6638D" w:rsidRDefault="00F6638D" w:rsidP="00F6638D">
      <w:pPr>
        <w:widowControl w:val="0"/>
        <w:numPr>
          <w:ilvl w:val="0"/>
          <w:numId w:val="41"/>
        </w:numPr>
        <w:pBdr>
          <w:top w:val="nil"/>
          <w:left w:val="nil"/>
          <w:bottom w:val="nil"/>
          <w:right w:val="nil"/>
          <w:between w:val="nil"/>
        </w:pBdr>
        <w:spacing w:after="0" w:line="240" w:lineRule="auto"/>
        <w:ind w:firstLine="360"/>
        <w:contextualSpacing/>
        <w:jc w:val="both"/>
        <w:rPr>
          <w:rFonts w:ascii="Times New Roman" w:hAnsi="Times New Roman"/>
          <w:sz w:val="24"/>
          <w:szCs w:val="24"/>
          <w:lang w:val="uk-UA"/>
        </w:rPr>
      </w:pPr>
      <w:r w:rsidRPr="00F6638D">
        <w:rPr>
          <w:rFonts w:ascii="Times New Roman" w:hAnsi="Times New Roman"/>
          <w:sz w:val="24"/>
          <w:szCs w:val="24"/>
          <w:lang w:val="uk-UA"/>
        </w:rPr>
        <w:t xml:space="preserve">спостереження, дослідження і відтворення довкілля та явищ природи засобами мистецтва </w:t>
      </w:r>
      <w:r w:rsidRPr="00F6638D">
        <w:rPr>
          <w:rFonts w:ascii="Times New Roman" w:hAnsi="Times New Roman"/>
          <w:i/>
          <w:sz w:val="24"/>
          <w:szCs w:val="24"/>
          <w:lang w:val="uk-UA"/>
        </w:rPr>
        <w:t>(компетентності у галузі природничих наук, техніки і технологій, екологічна компетентність);</w:t>
      </w:r>
    </w:p>
    <w:p w:rsidR="00F6638D" w:rsidRPr="00F6638D" w:rsidRDefault="00F6638D" w:rsidP="00F6638D">
      <w:pPr>
        <w:widowControl w:val="0"/>
        <w:numPr>
          <w:ilvl w:val="0"/>
          <w:numId w:val="41"/>
        </w:numPr>
        <w:pBdr>
          <w:top w:val="nil"/>
          <w:left w:val="nil"/>
          <w:bottom w:val="nil"/>
          <w:right w:val="nil"/>
          <w:between w:val="nil"/>
        </w:pBdr>
        <w:spacing w:after="0" w:line="240" w:lineRule="auto"/>
        <w:ind w:firstLine="360"/>
        <w:contextualSpacing/>
        <w:jc w:val="both"/>
        <w:rPr>
          <w:rFonts w:ascii="Times New Roman" w:hAnsi="Times New Roman"/>
          <w:sz w:val="24"/>
          <w:szCs w:val="24"/>
          <w:lang w:val="uk-UA"/>
        </w:rPr>
      </w:pPr>
      <w:r w:rsidRPr="00F6638D">
        <w:rPr>
          <w:rFonts w:ascii="Times New Roman" w:hAnsi="Times New Roman"/>
          <w:sz w:val="24"/>
          <w:szCs w:val="24"/>
          <w:lang w:val="uk-UA"/>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F6638D">
        <w:rPr>
          <w:rFonts w:ascii="Times New Roman" w:hAnsi="Times New Roman"/>
          <w:i/>
          <w:sz w:val="24"/>
          <w:szCs w:val="24"/>
          <w:lang w:val="uk-UA"/>
        </w:rPr>
        <w:t>(інформаційно-комунікаційна компетентність);</w:t>
      </w:r>
    </w:p>
    <w:p w:rsidR="00F6638D" w:rsidRPr="00F6638D" w:rsidRDefault="00F6638D" w:rsidP="00F6638D">
      <w:pPr>
        <w:widowControl w:val="0"/>
        <w:numPr>
          <w:ilvl w:val="0"/>
          <w:numId w:val="41"/>
        </w:numPr>
        <w:pBdr>
          <w:top w:val="nil"/>
          <w:left w:val="nil"/>
          <w:bottom w:val="nil"/>
          <w:right w:val="nil"/>
          <w:between w:val="nil"/>
        </w:pBdr>
        <w:spacing w:after="0" w:line="240" w:lineRule="auto"/>
        <w:ind w:firstLine="284"/>
        <w:contextualSpacing/>
        <w:jc w:val="both"/>
        <w:rPr>
          <w:rFonts w:ascii="Times New Roman" w:hAnsi="Times New Roman"/>
          <w:sz w:val="24"/>
          <w:szCs w:val="24"/>
          <w:lang w:val="uk-UA"/>
        </w:rPr>
      </w:pPr>
      <w:r w:rsidRPr="00F6638D">
        <w:rPr>
          <w:rFonts w:ascii="Times New Roman" w:eastAsia="Calibri" w:hAnsi="Times New Roman"/>
          <w:sz w:val="24"/>
          <w:szCs w:val="24"/>
          <w:lang w:val="uk-UA"/>
        </w:rPr>
        <w:t xml:space="preserve">формування  уміння  </w:t>
      </w:r>
      <w:r w:rsidRPr="00F6638D">
        <w:rPr>
          <w:rFonts w:ascii="Times New Roman" w:hAnsi="Times New Roman"/>
          <w:sz w:val="24"/>
          <w:szCs w:val="24"/>
          <w:lang w:val="uk-UA"/>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F6638D">
        <w:rPr>
          <w:rFonts w:ascii="Times New Roman" w:hAnsi="Times New Roman"/>
          <w:i/>
          <w:sz w:val="24"/>
          <w:szCs w:val="24"/>
          <w:lang w:val="uk-UA"/>
        </w:rPr>
        <w:t>навчання впродовж життя</w:t>
      </w:r>
      <w:r w:rsidRPr="00F6638D">
        <w:rPr>
          <w:rFonts w:ascii="Times New Roman" w:hAnsi="Times New Roman"/>
          <w:sz w:val="24"/>
          <w:szCs w:val="24"/>
          <w:lang w:val="uk-UA"/>
        </w:rPr>
        <w:t>);</w:t>
      </w:r>
    </w:p>
    <w:p w:rsidR="00F6638D" w:rsidRPr="00F6638D" w:rsidRDefault="00F6638D" w:rsidP="00F6638D">
      <w:pPr>
        <w:widowControl w:val="0"/>
        <w:numPr>
          <w:ilvl w:val="0"/>
          <w:numId w:val="41"/>
        </w:numPr>
        <w:pBdr>
          <w:top w:val="nil"/>
          <w:left w:val="nil"/>
          <w:bottom w:val="nil"/>
          <w:right w:val="nil"/>
          <w:between w:val="nil"/>
        </w:pBdr>
        <w:spacing w:after="0" w:line="240" w:lineRule="auto"/>
        <w:ind w:firstLine="284"/>
        <w:contextualSpacing/>
        <w:jc w:val="both"/>
        <w:rPr>
          <w:rFonts w:ascii="Times New Roman" w:hAnsi="Times New Roman"/>
          <w:sz w:val="24"/>
          <w:szCs w:val="24"/>
          <w:lang w:val="uk-UA"/>
        </w:rPr>
      </w:pPr>
      <w:r w:rsidRPr="00F6638D">
        <w:rPr>
          <w:rFonts w:ascii="Times New Roman" w:hAnsi="Times New Roman"/>
          <w:sz w:val="24"/>
          <w:szCs w:val="24"/>
          <w:lang w:val="uk-UA"/>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F6638D">
        <w:rPr>
          <w:rFonts w:ascii="Times New Roman" w:hAnsi="Times New Roman"/>
          <w:i/>
          <w:sz w:val="24"/>
          <w:szCs w:val="24"/>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F6638D" w:rsidRPr="00F6638D" w:rsidRDefault="00F6638D" w:rsidP="00F6638D">
      <w:pPr>
        <w:widowControl w:val="0"/>
        <w:numPr>
          <w:ilvl w:val="0"/>
          <w:numId w:val="41"/>
        </w:numPr>
        <w:pBdr>
          <w:top w:val="nil"/>
          <w:left w:val="nil"/>
          <w:bottom w:val="nil"/>
          <w:right w:val="nil"/>
          <w:between w:val="nil"/>
        </w:pBdr>
        <w:spacing w:after="0" w:line="240" w:lineRule="auto"/>
        <w:ind w:firstLine="284"/>
        <w:contextualSpacing/>
        <w:jc w:val="both"/>
        <w:rPr>
          <w:rFonts w:ascii="Times New Roman" w:hAnsi="Times New Roman"/>
          <w:sz w:val="24"/>
          <w:szCs w:val="24"/>
          <w:lang w:val="uk-UA"/>
        </w:rPr>
      </w:pPr>
      <w:r w:rsidRPr="00F6638D">
        <w:rPr>
          <w:rFonts w:ascii="Times New Roman" w:hAnsi="Times New Roman"/>
          <w:sz w:val="24"/>
          <w:szCs w:val="24"/>
          <w:lang w:val="uk-UA"/>
        </w:rPr>
        <w:t xml:space="preserve">опанування народних традицій, мистецтва рідного краю;  толерантного ставлення до мистецтва різних народів </w:t>
      </w:r>
      <w:r w:rsidRPr="00F6638D">
        <w:rPr>
          <w:rFonts w:ascii="Times New Roman" w:hAnsi="Times New Roman"/>
          <w:i/>
          <w:sz w:val="24"/>
          <w:szCs w:val="24"/>
          <w:lang w:val="uk-UA"/>
        </w:rPr>
        <w:t>(культурна компетентність)</w:t>
      </w:r>
    </w:p>
    <w:p w:rsidR="00F6638D" w:rsidRPr="00F6638D" w:rsidRDefault="00F6638D" w:rsidP="00F6638D">
      <w:pPr>
        <w:widowControl w:val="0"/>
        <w:numPr>
          <w:ilvl w:val="0"/>
          <w:numId w:val="41"/>
        </w:numPr>
        <w:pBdr>
          <w:top w:val="nil"/>
          <w:left w:val="nil"/>
          <w:bottom w:val="nil"/>
          <w:right w:val="nil"/>
          <w:between w:val="nil"/>
        </w:pBdr>
        <w:spacing w:after="0" w:line="240" w:lineRule="auto"/>
        <w:ind w:firstLine="284"/>
        <w:contextualSpacing/>
        <w:jc w:val="both"/>
        <w:rPr>
          <w:rFonts w:ascii="Times New Roman" w:hAnsi="Times New Roman"/>
          <w:sz w:val="24"/>
          <w:szCs w:val="24"/>
          <w:lang w:val="uk-UA"/>
        </w:rPr>
      </w:pPr>
      <w:r w:rsidRPr="00F6638D">
        <w:rPr>
          <w:rFonts w:ascii="Times New Roman" w:hAnsi="Times New Roman"/>
          <w:sz w:val="24"/>
          <w:szCs w:val="24"/>
          <w:lang w:val="uk-UA"/>
        </w:rPr>
        <w:t xml:space="preserve">проявів  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F6638D">
        <w:rPr>
          <w:rFonts w:ascii="Times New Roman" w:hAnsi="Times New Roman"/>
          <w:i/>
          <w:sz w:val="24"/>
          <w:szCs w:val="24"/>
          <w:lang w:val="uk-UA"/>
        </w:rPr>
        <w:t>(підприємливість та фінансова грамотність);</w:t>
      </w:r>
    </w:p>
    <w:p w:rsidR="00F6638D" w:rsidRPr="00F6638D" w:rsidRDefault="00F6638D" w:rsidP="00F6638D">
      <w:pPr>
        <w:widowControl w:val="0"/>
        <w:numPr>
          <w:ilvl w:val="0"/>
          <w:numId w:val="41"/>
        </w:numPr>
        <w:pBdr>
          <w:top w:val="nil"/>
          <w:left w:val="nil"/>
          <w:bottom w:val="nil"/>
          <w:right w:val="nil"/>
          <w:between w:val="nil"/>
        </w:pBdr>
        <w:spacing w:after="0" w:line="240" w:lineRule="auto"/>
        <w:ind w:firstLine="284"/>
        <w:contextualSpacing/>
        <w:jc w:val="both"/>
        <w:rPr>
          <w:rFonts w:ascii="Times New Roman" w:hAnsi="Times New Roman"/>
          <w:sz w:val="24"/>
          <w:szCs w:val="24"/>
          <w:lang w:val="uk-UA"/>
        </w:rPr>
      </w:pPr>
      <w:r w:rsidRPr="00F6638D">
        <w:rPr>
          <w:rFonts w:ascii="Times New Roman" w:hAnsi="Times New Roman"/>
          <w:sz w:val="24"/>
          <w:szCs w:val="24"/>
          <w:lang w:val="uk-UA"/>
        </w:rPr>
        <w:t xml:space="preserve">виявлення бажання впроваджувати нові ідеї </w:t>
      </w:r>
      <w:r w:rsidRPr="00F6638D">
        <w:rPr>
          <w:rFonts w:ascii="Times New Roman" w:hAnsi="Times New Roman"/>
          <w:i/>
          <w:sz w:val="24"/>
          <w:szCs w:val="24"/>
          <w:lang w:val="uk-UA"/>
        </w:rPr>
        <w:t>(інноваційність).</w:t>
      </w:r>
    </w:p>
    <w:p w:rsidR="00F6638D" w:rsidRPr="00F6638D" w:rsidRDefault="00F6638D" w:rsidP="00F6638D">
      <w:pPr>
        <w:widowControl w:val="0"/>
        <w:pBdr>
          <w:top w:val="nil"/>
          <w:left w:val="nil"/>
          <w:bottom w:val="nil"/>
          <w:right w:val="nil"/>
          <w:between w:val="nil"/>
        </w:pBdr>
        <w:spacing w:after="0" w:line="240" w:lineRule="auto"/>
        <w:ind w:firstLine="284"/>
        <w:jc w:val="both"/>
        <w:rPr>
          <w:rFonts w:ascii="Times New Roman" w:hAnsi="Times New Roman"/>
          <w:sz w:val="24"/>
          <w:szCs w:val="24"/>
          <w:lang w:val="uk-UA"/>
        </w:rPr>
      </w:pPr>
      <w:r w:rsidRPr="00F6638D">
        <w:rPr>
          <w:rFonts w:ascii="Times New Roman" w:hAnsi="Times New Roman"/>
          <w:sz w:val="24"/>
          <w:szCs w:val="24"/>
          <w:lang w:val="uk-UA"/>
        </w:rPr>
        <w:t xml:space="preserve"> 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w:t>
      </w:r>
      <w:r w:rsidRPr="00F6638D">
        <w:rPr>
          <w:rFonts w:ascii="Times New Roman" w:hAnsi="Times New Roman"/>
          <w:sz w:val="24"/>
          <w:szCs w:val="24"/>
          <w:lang w:val="uk-UA"/>
        </w:rPr>
        <w:lastRenderedPageBreak/>
        <w:t>галузі.</w:t>
      </w:r>
    </w:p>
    <w:p w:rsidR="00F6638D" w:rsidRPr="00F6638D" w:rsidRDefault="00F6638D" w:rsidP="00F6638D">
      <w:pPr>
        <w:spacing w:after="0" w:line="240" w:lineRule="auto"/>
        <w:ind w:firstLine="709"/>
        <w:jc w:val="both"/>
        <w:rPr>
          <w:rFonts w:ascii="Times New Roman" w:eastAsia="Calibri" w:hAnsi="Times New Roman"/>
          <w:b/>
          <w:color w:val="000000"/>
          <w:sz w:val="24"/>
          <w:szCs w:val="24"/>
          <w:lang w:val="uk-UA" w:eastAsia="uk-UA" w:bidi="uk-UA"/>
        </w:rPr>
      </w:pPr>
    </w:p>
    <w:p w:rsidR="00F6638D" w:rsidRPr="00F6638D" w:rsidRDefault="00F6638D" w:rsidP="00F6638D">
      <w:pPr>
        <w:spacing w:after="0" w:line="240" w:lineRule="auto"/>
        <w:ind w:firstLine="709"/>
        <w:jc w:val="both"/>
        <w:rPr>
          <w:rFonts w:ascii="Times New Roman" w:eastAsia="Calibri" w:hAnsi="Times New Roman"/>
          <w:b/>
          <w:color w:val="000000"/>
          <w:sz w:val="24"/>
          <w:szCs w:val="24"/>
          <w:lang w:val="uk-UA" w:eastAsia="uk-UA" w:bidi="uk-UA"/>
        </w:rPr>
      </w:pPr>
    </w:p>
    <w:p w:rsidR="00F6638D" w:rsidRPr="00F6638D" w:rsidRDefault="00F6638D" w:rsidP="00F6638D">
      <w:pPr>
        <w:spacing w:after="0" w:line="240" w:lineRule="auto"/>
        <w:ind w:firstLine="709"/>
        <w:jc w:val="both"/>
        <w:rPr>
          <w:rFonts w:ascii="Times New Roman" w:eastAsia="Calibri" w:hAnsi="Times New Roman"/>
          <w:b/>
          <w:color w:val="000000"/>
          <w:sz w:val="24"/>
          <w:szCs w:val="24"/>
          <w:lang w:val="uk-UA" w:eastAsia="uk-UA" w:bidi="uk-UA"/>
        </w:rPr>
      </w:pPr>
    </w:p>
    <w:p w:rsidR="00F6638D" w:rsidRPr="00F6638D" w:rsidRDefault="00F6638D" w:rsidP="00F6638D">
      <w:pPr>
        <w:spacing w:after="0" w:line="240" w:lineRule="auto"/>
        <w:ind w:firstLine="709"/>
        <w:jc w:val="both"/>
        <w:rPr>
          <w:rFonts w:ascii="Times New Roman" w:eastAsia="Calibri" w:hAnsi="Times New Roman"/>
          <w:b/>
          <w:color w:val="000000"/>
          <w:sz w:val="24"/>
          <w:szCs w:val="24"/>
          <w:lang w:val="uk-UA" w:eastAsia="uk-UA" w:bidi="uk-UA"/>
        </w:rPr>
      </w:pPr>
    </w:p>
    <w:p w:rsidR="00F6638D" w:rsidRPr="00F6638D" w:rsidRDefault="00F6638D" w:rsidP="00F6638D">
      <w:pPr>
        <w:spacing w:after="0" w:line="240" w:lineRule="auto"/>
        <w:ind w:firstLine="709"/>
        <w:jc w:val="both"/>
        <w:rPr>
          <w:rFonts w:ascii="Times New Roman" w:eastAsia="Calibri" w:hAnsi="Times New Roman"/>
          <w:b/>
          <w:sz w:val="24"/>
          <w:szCs w:val="24"/>
          <w:lang w:val="uk-UA"/>
        </w:rPr>
      </w:pPr>
      <w:r w:rsidRPr="00F6638D">
        <w:rPr>
          <w:rFonts w:ascii="Times New Roman" w:eastAsia="Calibri" w:hAnsi="Times New Roman"/>
          <w:b/>
          <w:color w:val="000000"/>
          <w:sz w:val="24"/>
          <w:szCs w:val="24"/>
          <w:lang w:val="uk-UA" w:eastAsia="uk-UA" w:bidi="uk-UA"/>
        </w:rPr>
        <w:t xml:space="preserve">Освітня галузь "Здоров'я і фізична культура" реалізується окремими предметами "Основи здоров'я" </w:t>
      </w:r>
      <w:r w:rsidRPr="00F6638D">
        <w:rPr>
          <w:rFonts w:ascii="Times New Roman" w:eastAsia="Calibri" w:hAnsi="Times New Roman"/>
          <w:b/>
          <w:sz w:val="24"/>
          <w:szCs w:val="24"/>
          <w:lang w:val="uk-UA" w:eastAsia="uk-UA" w:bidi="uk-UA"/>
        </w:rPr>
        <w:t xml:space="preserve">та "Фізична культура". </w:t>
      </w:r>
    </w:p>
    <w:p w:rsidR="00F6638D" w:rsidRPr="00F6638D" w:rsidRDefault="00F6638D" w:rsidP="00F6638D">
      <w:pPr>
        <w:pBdr>
          <w:top w:val="nil"/>
          <w:left w:val="nil"/>
          <w:bottom w:val="nil"/>
          <w:right w:val="nil"/>
          <w:between w:val="nil"/>
        </w:pBdr>
        <w:spacing w:after="0" w:line="240" w:lineRule="auto"/>
        <w:jc w:val="center"/>
        <w:rPr>
          <w:rFonts w:ascii="Times New Roman" w:hAnsi="Times New Roman"/>
          <w:b/>
          <w:sz w:val="24"/>
          <w:szCs w:val="24"/>
          <w:lang w:val="uk-UA"/>
        </w:rPr>
      </w:pPr>
    </w:p>
    <w:p w:rsidR="00F6638D" w:rsidRPr="00F6638D" w:rsidRDefault="00F6638D" w:rsidP="00F6638D">
      <w:pPr>
        <w:suppressAutoHyphens/>
        <w:spacing w:after="0" w:line="240" w:lineRule="auto"/>
        <w:jc w:val="both"/>
        <w:rPr>
          <w:rFonts w:ascii="Times New Roman" w:hAnsi="Times New Roman"/>
          <w:sz w:val="24"/>
          <w:szCs w:val="24"/>
          <w:lang w:val="uk-UA"/>
        </w:rPr>
      </w:pPr>
      <w:r w:rsidRPr="00F6638D">
        <w:rPr>
          <w:rFonts w:ascii="Times New Roman" w:hAnsi="Times New Roman"/>
          <w:b/>
          <w:sz w:val="24"/>
          <w:szCs w:val="24"/>
          <w:lang w:val="uk-UA"/>
        </w:rPr>
        <w:t>Метою</w:t>
      </w:r>
      <w:r w:rsidRPr="00F6638D">
        <w:rPr>
          <w:rFonts w:ascii="Times New Roman" w:hAnsi="Times New Roman"/>
          <w:sz w:val="24"/>
          <w:szCs w:val="24"/>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F6638D" w:rsidRPr="00F6638D" w:rsidRDefault="00F6638D" w:rsidP="00F6638D">
      <w:pPr>
        <w:spacing w:after="0" w:line="240" w:lineRule="auto"/>
        <w:ind w:left="-284" w:firstLine="568"/>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Досягнення поставленої мети передбачає виконання таких </w:t>
      </w:r>
      <w:r w:rsidRPr="00F6638D">
        <w:rPr>
          <w:rFonts w:ascii="Times New Roman" w:eastAsia="Calibri" w:hAnsi="Times New Roman"/>
          <w:b/>
          <w:sz w:val="24"/>
          <w:szCs w:val="24"/>
          <w:lang w:val="uk-UA"/>
        </w:rPr>
        <w:t>завдань</w:t>
      </w:r>
      <w:r w:rsidRPr="00F6638D">
        <w:rPr>
          <w:rFonts w:ascii="Times New Roman" w:eastAsia="Calibri" w:hAnsi="Times New Roman"/>
          <w:sz w:val="24"/>
          <w:szCs w:val="24"/>
          <w:lang w:val="uk-UA"/>
        </w:rPr>
        <w:t xml:space="preserve">: </w:t>
      </w:r>
    </w:p>
    <w:p w:rsidR="00F6638D" w:rsidRPr="00F6638D" w:rsidRDefault="00F6638D" w:rsidP="00F6638D">
      <w:pPr>
        <w:suppressAutoHyphens/>
        <w:spacing w:after="0" w:line="240" w:lineRule="auto"/>
        <w:ind w:left="-284" w:firstLine="568"/>
        <w:jc w:val="both"/>
        <w:rPr>
          <w:rFonts w:ascii="Times New Roman" w:hAnsi="Times New Roman"/>
          <w:sz w:val="24"/>
          <w:szCs w:val="24"/>
          <w:lang w:val="uk-UA"/>
        </w:rPr>
      </w:pPr>
      <w:r w:rsidRPr="00F6638D">
        <w:rPr>
          <w:rFonts w:ascii="Times New Roman" w:hAnsi="Times New Roman"/>
          <w:sz w:val="24"/>
          <w:szCs w:val="24"/>
          <w:lang w:val="uk-UA"/>
        </w:rPr>
        <w:t xml:space="preserve">– виховання </w:t>
      </w:r>
      <w:r w:rsidRPr="00F6638D">
        <w:rPr>
          <w:rFonts w:ascii="Times New Roman" w:eastAsia="Calibri" w:hAnsi="Times New Roman"/>
          <w:sz w:val="24"/>
          <w:szCs w:val="24"/>
          <w:lang w:val="uk-UA"/>
        </w:rPr>
        <w:t xml:space="preserve">в </w:t>
      </w:r>
      <w:r w:rsidRPr="00F6638D">
        <w:rPr>
          <w:rFonts w:ascii="Times New Roman" w:hAnsi="Times New Roman"/>
          <w:sz w:val="24"/>
          <w:szCs w:val="24"/>
          <w:lang w:val="uk-UA"/>
        </w:rPr>
        <w:t xml:space="preserve">молодших школярів </w:t>
      </w:r>
      <w:r w:rsidRPr="00F6638D">
        <w:rPr>
          <w:rFonts w:ascii="Times New Roman" w:eastAsia="Calibri" w:hAnsi="Times New Roman"/>
          <w:sz w:val="24"/>
          <w:szCs w:val="24"/>
          <w:lang w:val="uk-UA"/>
        </w:rPr>
        <w:t xml:space="preserve">розуміння значущості </w:t>
      </w:r>
      <w:r w:rsidRPr="00F6638D">
        <w:rPr>
          <w:rFonts w:ascii="Times New Roman" w:hAnsi="Times New Roman"/>
          <w:sz w:val="24"/>
          <w:szCs w:val="24"/>
          <w:lang w:val="uk-UA"/>
        </w:rPr>
        <w:t xml:space="preserve">занять фізичними вправами, спортивними іграми </w:t>
      </w:r>
      <w:r w:rsidRPr="00F6638D">
        <w:rPr>
          <w:rFonts w:ascii="Times New Roman" w:eastAsia="Calibri" w:hAnsi="Times New Roman"/>
          <w:sz w:val="24"/>
          <w:szCs w:val="24"/>
          <w:lang w:val="uk-UA"/>
        </w:rPr>
        <w:t xml:space="preserve">як важливого засобу </w:t>
      </w:r>
      <w:r w:rsidRPr="00F6638D">
        <w:rPr>
          <w:rFonts w:ascii="Times New Roman" w:hAnsi="Times New Roman"/>
          <w:sz w:val="24"/>
          <w:szCs w:val="24"/>
          <w:lang w:val="uk-UA"/>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F6638D" w:rsidRPr="00F6638D" w:rsidRDefault="00F6638D" w:rsidP="00F6638D">
      <w:pPr>
        <w:suppressAutoHyphens/>
        <w:spacing w:after="0" w:line="240" w:lineRule="auto"/>
        <w:ind w:left="-284" w:firstLine="568"/>
        <w:jc w:val="both"/>
        <w:rPr>
          <w:rFonts w:ascii="Times New Roman" w:hAnsi="Times New Roman"/>
          <w:sz w:val="24"/>
          <w:szCs w:val="24"/>
          <w:lang w:val="uk-UA"/>
        </w:rPr>
      </w:pPr>
      <w:r w:rsidRPr="00F6638D">
        <w:rPr>
          <w:rFonts w:ascii="Times New Roman" w:hAnsi="Times New Roman"/>
          <w:sz w:val="24"/>
          <w:szCs w:val="24"/>
          <w:lang w:val="uk-UA"/>
        </w:rPr>
        <w:t xml:space="preserve">– </w:t>
      </w:r>
      <w:r w:rsidRPr="00F6638D">
        <w:rPr>
          <w:rFonts w:ascii="Times New Roman" w:eastAsia="Calibri" w:hAnsi="Times New Roman"/>
          <w:sz w:val="24"/>
          <w:szCs w:val="24"/>
          <w:lang w:val="uk-UA"/>
        </w:rPr>
        <w:t xml:space="preserve">формування в учнів здатності володіння </w:t>
      </w:r>
      <w:r w:rsidRPr="00F6638D">
        <w:rPr>
          <w:rFonts w:ascii="Times New Roman" w:hAnsi="Times New Roman"/>
          <w:color w:val="000000"/>
          <w:sz w:val="24"/>
          <w:szCs w:val="24"/>
          <w:lang w:val="uk-UA"/>
        </w:rPr>
        <w:t xml:space="preserve">різними способами </w:t>
      </w:r>
      <w:r w:rsidRPr="00F6638D">
        <w:rPr>
          <w:rFonts w:ascii="Times New Roman" w:hAnsi="Times New Roman"/>
          <w:bCs/>
          <w:iCs/>
          <w:color w:val="000000"/>
          <w:sz w:val="24"/>
          <w:szCs w:val="24"/>
          <w:lang w:val="uk-UA"/>
        </w:rPr>
        <w:t>рухової діяльності</w:t>
      </w:r>
      <w:r w:rsidRPr="00F6638D">
        <w:rPr>
          <w:rFonts w:ascii="Times New Roman" w:hAnsi="Times New Roman"/>
          <w:color w:val="000000"/>
          <w:sz w:val="24"/>
          <w:szCs w:val="24"/>
          <w:lang w:val="uk-UA"/>
        </w:rPr>
        <w:t>, виконання фізичних вправ; уміння грати в рухливі та спортивні ігри за спрощеними правилами</w:t>
      </w:r>
      <w:r w:rsidRPr="00F6638D">
        <w:rPr>
          <w:rFonts w:ascii="Times New Roman" w:eastAsia="Calibri" w:hAnsi="Times New Roman"/>
          <w:sz w:val="24"/>
          <w:szCs w:val="24"/>
          <w:lang w:val="uk-UA"/>
        </w:rPr>
        <w:t>;</w:t>
      </w:r>
    </w:p>
    <w:p w:rsidR="00F6638D" w:rsidRPr="00F6638D" w:rsidRDefault="00F6638D" w:rsidP="00F6638D">
      <w:pPr>
        <w:spacing w:after="0" w:line="240" w:lineRule="auto"/>
        <w:ind w:left="-284" w:firstLine="568"/>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 розвиток в </w:t>
      </w:r>
      <w:r w:rsidRPr="00F6638D">
        <w:rPr>
          <w:rFonts w:ascii="Times New Roman" w:hAnsi="Times New Roman"/>
          <w:sz w:val="24"/>
          <w:szCs w:val="24"/>
          <w:lang w:val="uk-UA"/>
        </w:rPr>
        <w:t xml:space="preserve">молодших школярів </w:t>
      </w:r>
      <w:r w:rsidRPr="00F6638D">
        <w:rPr>
          <w:rFonts w:ascii="Times New Roman" w:eastAsia="Calibri" w:hAnsi="Times New Roman"/>
          <w:sz w:val="24"/>
          <w:szCs w:val="24"/>
          <w:lang w:val="uk-UA"/>
        </w:rPr>
        <w:t xml:space="preserve">здатності встановлювати причинно-наслідкові зв’язки позитивних та негативних чинників щодо стану свого здоров’я та фізичного розвитку; </w:t>
      </w:r>
    </w:p>
    <w:p w:rsidR="00F6638D" w:rsidRPr="00F6638D" w:rsidRDefault="00F6638D" w:rsidP="00F6638D">
      <w:pPr>
        <w:numPr>
          <w:ilvl w:val="0"/>
          <w:numId w:val="43"/>
        </w:numPr>
        <w:spacing w:after="0" w:line="240" w:lineRule="auto"/>
        <w:ind w:firstLine="284"/>
        <w:contextualSpacing/>
        <w:jc w:val="both"/>
        <w:rPr>
          <w:rFonts w:ascii="Times New Roman" w:eastAsia="Calibri" w:hAnsi="Times New Roman"/>
          <w:sz w:val="24"/>
          <w:szCs w:val="24"/>
          <w:lang w:val="uk-UA"/>
        </w:rPr>
      </w:pPr>
      <w:r w:rsidRPr="00F6638D">
        <w:rPr>
          <w:rFonts w:ascii="Times New Roman" w:eastAsia="Calibri" w:hAnsi="Times New Roman"/>
          <w:sz w:val="24"/>
          <w:szCs w:val="24"/>
          <w:lang w:val="uk-UA"/>
        </w:rPr>
        <w:t>використовувати різні способи пошуку корисної інформації у довідникових джерелах, у тому числі за допомогою інформаційно-комунікативних технологій і критичного мислення;</w:t>
      </w:r>
    </w:p>
    <w:p w:rsidR="00F6638D" w:rsidRPr="00F6638D" w:rsidRDefault="00F6638D" w:rsidP="00F6638D">
      <w:pPr>
        <w:spacing w:after="0" w:line="240" w:lineRule="auto"/>
        <w:ind w:left="-284" w:firstLine="568"/>
        <w:jc w:val="both"/>
        <w:rPr>
          <w:rFonts w:ascii="Times New Roman" w:eastAsia="Calibri" w:hAnsi="Times New Roman"/>
          <w:sz w:val="24"/>
          <w:szCs w:val="24"/>
          <w:lang w:val="uk-UA"/>
        </w:rPr>
      </w:pPr>
      <w:r w:rsidRPr="00F6638D">
        <w:rPr>
          <w:rFonts w:ascii="Times New Roman" w:eastAsia="Calibri" w:hAnsi="Times New Roman"/>
          <w:sz w:val="24"/>
          <w:szCs w:val="24"/>
          <w:lang w:val="uk-UA"/>
        </w:rPr>
        <w:t>– формування в учнів здатності творчо застосовувати набутий досвід з фізичної культури, використовувати сили природи для зміцнення здоров’я та фізичного вдосконалення</w:t>
      </w:r>
      <w:r w:rsidRPr="00F6638D">
        <w:rPr>
          <w:rFonts w:ascii="Times New Roman" w:eastAsia="Calibri" w:hAnsi="Times New Roman"/>
          <w:w w:val="105"/>
          <w:sz w:val="24"/>
          <w:szCs w:val="24"/>
          <w:lang w:val="uk-UA"/>
        </w:rPr>
        <w:t>;</w:t>
      </w:r>
    </w:p>
    <w:p w:rsidR="00F6638D" w:rsidRPr="00F6638D" w:rsidRDefault="00F6638D" w:rsidP="00F6638D">
      <w:pPr>
        <w:spacing w:after="0" w:line="240" w:lineRule="auto"/>
        <w:ind w:left="-284" w:firstLine="568"/>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 розвиток в </w:t>
      </w:r>
      <w:r w:rsidRPr="00F6638D">
        <w:rPr>
          <w:rFonts w:ascii="Times New Roman" w:hAnsi="Times New Roman"/>
          <w:sz w:val="24"/>
          <w:szCs w:val="24"/>
          <w:lang w:val="uk-UA"/>
        </w:rPr>
        <w:t>молодших школярів</w:t>
      </w:r>
      <w:r w:rsidRPr="00F6638D">
        <w:rPr>
          <w:rFonts w:ascii="Times New Roman" w:eastAsia="Calibri" w:hAnsi="Times New Roman"/>
          <w:sz w:val="24"/>
          <w:szCs w:val="24"/>
          <w:lang w:val="uk-UA"/>
        </w:rPr>
        <w:t xml:space="preserve"> здатності використовувати навички самоконтролю і самооцінювання свого фізичного стану, дотримуватися санітарно-гігієнічних правил та безпечної поведінки в процесі фізкультурно-оздоровчої діяльності; </w:t>
      </w:r>
    </w:p>
    <w:p w:rsidR="00F6638D" w:rsidRPr="00F6638D" w:rsidRDefault="00F6638D" w:rsidP="00F6638D">
      <w:pPr>
        <w:spacing w:after="0" w:line="240" w:lineRule="auto"/>
        <w:ind w:left="-284" w:firstLine="568"/>
        <w:jc w:val="both"/>
        <w:rPr>
          <w:rFonts w:ascii="Times New Roman" w:eastAsia="Calibri" w:hAnsi="Times New Roman"/>
          <w:color w:val="000000"/>
          <w:sz w:val="24"/>
          <w:szCs w:val="24"/>
          <w:lang w:val="uk-UA"/>
        </w:rPr>
      </w:pPr>
      <w:r w:rsidRPr="00F6638D">
        <w:rPr>
          <w:rFonts w:ascii="Times New Roman" w:eastAsia="Calibri" w:hAnsi="Times New Roman"/>
          <w:sz w:val="24"/>
          <w:szCs w:val="24"/>
          <w:lang w:val="uk-UA"/>
        </w:rPr>
        <w:t xml:space="preserve">– розвиток в учнів здатності спілкуватися </w:t>
      </w:r>
      <w:r w:rsidRPr="00F6638D">
        <w:rPr>
          <w:rFonts w:ascii="Times New Roman" w:eastAsia="Calibri" w:hAnsi="Times New Roman"/>
          <w:spacing w:val="40"/>
          <w:sz w:val="24"/>
          <w:szCs w:val="24"/>
          <w:lang w:val="uk-UA"/>
        </w:rPr>
        <w:t xml:space="preserve">і </w:t>
      </w:r>
      <w:r w:rsidRPr="00F6638D">
        <w:rPr>
          <w:rFonts w:ascii="Times New Roman" w:eastAsia="Calibri" w:hAnsi="Times New Roman"/>
          <w:sz w:val="24"/>
          <w:szCs w:val="24"/>
          <w:lang w:val="uk-UA"/>
        </w:rPr>
        <w:t>взаємодіяти з дорослими й однолітками, співпрацювати та досягати спільних командних цілей у процесі спортивно-ігрової діяльності, використовувати</w:t>
      </w:r>
      <w:r w:rsidRPr="00F6638D">
        <w:rPr>
          <w:rFonts w:ascii="Times New Roman" w:eastAsia="Calibri" w:hAnsi="Times New Roman"/>
          <w:color w:val="000000"/>
          <w:sz w:val="24"/>
          <w:szCs w:val="24"/>
          <w:lang w:val="uk-UA"/>
        </w:rPr>
        <w:t xml:space="preserve"> термінологічний апарат з фізичної культури рідною мовою під час фізкультурно-оздоровчої діяльності;</w:t>
      </w:r>
    </w:p>
    <w:p w:rsidR="00F6638D" w:rsidRPr="00F6638D" w:rsidRDefault="00F6638D" w:rsidP="00F6638D">
      <w:pPr>
        <w:spacing w:after="0" w:line="240" w:lineRule="auto"/>
        <w:ind w:left="-284" w:firstLine="568"/>
        <w:jc w:val="both"/>
        <w:rPr>
          <w:rFonts w:ascii="Times New Roman" w:eastAsia="Calibri" w:hAnsi="Times New Roman"/>
          <w:w w:val="105"/>
          <w:sz w:val="24"/>
          <w:szCs w:val="24"/>
          <w:lang w:val="uk-UA"/>
        </w:rPr>
      </w:pPr>
      <w:r w:rsidRPr="00F6638D">
        <w:rPr>
          <w:rFonts w:ascii="Times New Roman" w:eastAsia="Calibri" w:hAnsi="Times New Roman"/>
          <w:sz w:val="24"/>
          <w:szCs w:val="24"/>
          <w:lang w:val="uk-UA"/>
        </w:rPr>
        <w:t xml:space="preserve">– </w:t>
      </w:r>
      <w:r w:rsidRPr="00F6638D">
        <w:rPr>
          <w:rFonts w:ascii="Times New Roman" w:hAnsi="Times New Roman"/>
          <w:sz w:val="24"/>
          <w:szCs w:val="24"/>
          <w:lang w:val="uk-UA"/>
        </w:rPr>
        <w:t xml:space="preserve">виховання </w:t>
      </w:r>
      <w:r w:rsidRPr="00F6638D">
        <w:rPr>
          <w:rFonts w:ascii="Times New Roman" w:eastAsia="Calibri" w:hAnsi="Times New Roman"/>
          <w:sz w:val="24"/>
          <w:szCs w:val="24"/>
          <w:lang w:val="uk-UA"/>
        </w:rPr>
        <w:t xml:space="preserve">в </w:t>
      </w:r>
      <w:r w:rsidRPr="00F6638D">
        <w:rPr>
          <w:rFonts w:ascii="Times New Roman" w:hAnsi="Times New Roman"/>
          <w:sz w:val="24"/>
          <w:szCs w:val="24"/>
          <w:lang w:val="uk-UA"/>
        </w:rPr>
        <w:t xml:space="preserve">молодших школярів </w:t>
      </w:r>
      <w:r w:rsidRPr="00F6638D">
        <w:rPr>
          <w:rFonts w:ascii="Times New Roman" w:eastAsia="Calibri" w:hAnsi="Times New Roman"/>
          <w:sz w:val="24"/>
          <w:szCs w:val="24"/>
          <w:lang w:val="uk-UA"/>
        </w:rPr>
        <w:t xml:space="preserve">емоційно-ціннісного ставлення до занять фізичною культурою та спортом, здатності </w:t>
      </w:r>
      <w:r w:rsidRPr="00F6638D">
        <w:rPr>
          <w:rFonts w:ascii="Times New Roman" w:hAnsi="Times New Roman"/>
          <w:color w:val="000000"/>
          <w:sz w:val="24"/>
          <w:szCs w:val="24"/>
          <w:lang w:val="uk-UA"/>
        </w:rPr>
        <w:t>добирати фізичні вправи для розвитку фізичних якостей з урахуванням індивідуальних можливостей, бажання</w:t>
      </w:r>
      <w:r w:rsidRPr="00F6638D">
        <w:rPr>
          <w:rFonts w:ascii="Times New Roman" w:eastAsia="Calibri" w:hAnsi="Times New Roman"/>
          <w:w w:val="105"/>
          <w:sz w:val="24"/>
          <w:szCs w:val="24"/>
          <w:lang w:val="uk-UA"/>
        </w:rPr>
        <w:t xml:space="preserve"> керуватися</w:t>
      </w:r>
      <w:r w:rsidRPr="00F6638D">
        <w:rPr>
          <w:rFonts w:ascii="Times New Roman" w:eastAsia="Calibri" w:hAnsi="Times New Roman"/>
          <w:spacing w:val="-26"/>
          <w:w w:val="105"/>
          <w:sz w:val="24"/>
          <w:szCs w:val="24"/>
          <w:lang w:val="uk-UA"/>
        </w:rPr>
        <w:t xml:space="preserve"> </w:t>
      </w:r>
      <w:r w:rsidRPr="00F6638D">
        <w:rPr>
          <w:rFonts w:ascii="Times New Roman" w:eastAsia="Calibri" w:hAnsi="Times New Roman"/>
          <w:w w:val="105"/>
          <w:sz w:val="24"/>
          <w:szCs w:val="24"/>
          <w:lang w:val="uk-UA"/>
        </w:rPr>
        <w:t>правилами безпечної</w:t>
      </w:r>
      <w:r w:rsidRPr="00F6638D">
        <w:rPr>
          <w:rFonts w:ascii="Times New Roman" w:eastAsia="Calibri" w:hAnsi="Times New Roman"/>
          <w:spacing w:val="-26"/>
          <w:w w:val="105"/>
          <w:sz w:val="24"/>
          <w:szCs w:val="24"/>
          <w:lang w:val="uk-UA"/>
        </w:rPr>
        <w:t xml:space="preserve"> і </w:t>
      </w:r>
      <w:r w:rsidRPr="00F6638D">
        <w:rPr>
          <w:rFonts w:ascii="Times New Roman" w:eastAsia="Calibri" w:hAnsi="Times New Roman"/>
          <w:w w:val="105"/>
          <w:sz w:val="24"/>
          <w:szCs w:val="24"/>
          <w:lang w:val="uk-UA"/>
        </w:rPr>
        <w:t>чесної</w:t>
      </w:r>
      <w:r w:rsidRPr="00F6638D">
        <w:rPr>
          <w:rFonts w:ascii="Times New Roman" w:eastAsia="Calibri" w:hAnsi="Times New Roman"/>
          <w:spacing w:val="-26"/>
          <w:w w:val="105"/>
          <w:sz w:val="24"/>
          <w:szCs w:val="24"/>
          <w:lang w:val="uk-UA"/>
        </w:rPr>
        <w:t xml:space="preserve"> </w:t>
      </w:r>
      <w:r w:rsidRPr="00F6638D">
        <w:rPr>
          <w:rFonts w:ascii="Times New Roman" w:eastAsia="Calibri" w:hAnsi="Times New Roman"/>
          <w:w w:val="105"/>
          <w:sz w:val="24"/>
          <w:szCs w:val="24"/>
          <w:lang w:val="uk-UA"/>
        </w:rPr>
        <w:t>гри,</w:t>
      </w:r>
      <w:r w:rsidRPr="00F6638D">
        <w:rPr>
          <w:rFonts w:ascii="Times New Roman" w:eastAsia="Calibri" w:hAnsi="Times New Roman"/>
          <w:spacing w:val="-26"/>
          <w:w w:val="105"/>
          <w:sz w:val="24"/>
          <w:szCs w:val="24"/>
          <w:lang w:val="uk-UA"/>
        </w:rPr>
        <w:t xml:space="preserve"> </w:t>
      </w:r>
      <w:r w:rsidRPr="00F6638D">
        <w:rPr>
          <w:rFonts w:ascii="Times New Roman" w:eastAsia="Calibri" w:hAnsi="Times New Roman"/>
          <w:w w:val="105"/>
          <w:sz w:val="24"/>
          <w:szCs w:val="24"/>
          <w:lang w:val="uk-UA"/>
        </w:rPr>
        <w:t>уміння</w:t>
      </w:r>
      <w:r w:rsidRPr="00F6638D">
        <w:rPr>
          <w:rFonts w:ascii="Times New Roman" w:eastAsia="Calibri" w:hAnsi="Times New Roman"/>
          <w:spacing w:val="-26"/>
          <w:w w:val="105"/>
          <w:sz w:val="24"/>
          <w:szCs w:val="24"/>
          <w:lang w:val="uk-UA"/>
        </w:rPr>
        <w:t xml:space="preserve"> </w:t>
      </w:r>
      <w:r w:rsidRPr="00F6638D">
        <w:rPr>
          <w:rFonts w:ascii="Times New Roman" w:eastAsia="Calibri" w:hAnsi="Times New Roman"/>
          <w:w w:val="105"/>
          <w:sz w:val="24"/>
          <w:szCs w:val="24"/>
          <w:lang w:val="uk-UA"/>
        </w:rPr>
        <w:t>боротися,</w:t>
      </w:r>
      <w:r w:rsidRPr="00F6638D">
        <w:rPr>
          <w:rFonts w:ascii="Times New Roman" w:eastAsia="Calibri" w:hAnsi="Times New Roman"/>
          <w:spacing w:val="-26"/>
          <w:w w:val="105"/>
          <w:sz w:val="24"/>
          <w:szCs w:val="24"/>
          <w:lang w:val="uk-UA"/>
        </w:rPr>
        <w:t xml:space="preserve"> </w:t>
      </w:r>
      <w:r w:rsidRPr="00F6638D">
        <w:rPr>
          <w:rFonts w:ascii="Times New Roman" w:eastAsia="Calibri" w:hAnsi="Times New Roman"/>
          <w:w w:val="105"/>
          <w:sz w:val="24"/>
          <w:szCs w:val="24"/>
          <w:lang w:val="uk-UA"/>
        </w:rPr>
        <w:t>вигравати</w:t>
      </w:r>
      <w:r w:rsidRPr="00F6638D">
        <w:rPr>
          <w:rFonts w:ascii="Times New Roman" w:eastAsia="Calibri" w:hAnsi="Times New Roman"/>
          <w:spacing w:val="-26"/>
          <w:w w:val="105"/>
          <w:sz w:val="24"/>
          <w:szCs w:val="24"/>
          <w:lang w:val="uk-UA"/>
        </w:rPr>
        <w:t xml:space="preserve"> </w:t>
      </w:r>
      <w:r w:rsidRPr="00F6638D">
        <w:rPr>
          <w:rFonts w:ascii="Times New Roman" w:eastAsia="Calibri" w:hAnsi="Times New Roman"/>
          <w:w w:val="105"/>
          <w:sz w:val="24"/>
          <w:szCs w:val="24"/>
          <w:lang w:val="uk-UA"/>
        </w:rPr>
        <w:t>і</w:t>
      </w:r>
      <w:r w:rsidRPr="00F6638D">
        <w:rPr>
          <w:rFonts w:ascii="Times New Roman" w:eastAsia="Calibri" w:hAnsi="Times New Roman"/>
          <w:spacing w:val="-26"/>
          <w:w w:val="105"/>
          <w:sz w:val="24"/>
          <w:szCs w:val="24"/>
          <w:lang w:val="uk-UA"/>
        </w:rPr>
        <w:t xml:space="preserve"> </w:t>
      </w:r>
      <w:r w:rsidRPr="00F6638D">
        <w:rPr>
          <w:rFonts w:ascii="Times New Roman" w:eastAsia="Calibri" w:hAnsi="Times New Roman"/>
          <w:w w:val="105"/>
          <w:sz w:val="24"/>
          <w:szCs w:val="24"/>
          <w:lang w:val="uk-UA"/>
        </w:rPr>
        <w:t xml:space="preserve">програвати; </w:t>
      </w:r>
      <w:r w:rsidRPr="00F6638D">
        <w:rPr>
          <w:rFonts w:ascii="Times New Roman" w:eastAsia="Calibri" w:hAnsi="Times New Roman"/>
          <w:sz w:val="24"/>
          <w:szCs w:val="24"/>
          <w:lang w:val="uk-UA"/>
        </w:rPr>
        <w:t>формування зацікавленості досягненнями українських спортсменів на Олімпійських іграх та інших спортивних змаганнях.</w:t>
      </w:r>
    </w:p>
    <w:p w:rsidR="00F6638D" w:rsidRPr="00F6638D" w:rsidRDefault="00F6638D" w:rsidP="00F6638D">
      <w:pPr>
        <w:suppressAutoHyphens/>
        <w:spacing w:after="0" w:line="240" w:lineRule="auto"/>
        <w:ind w:left="-284" w:firstLine="568"/>
        <w:jc w:val="both"/>
        <w:rPr>
          <w:rFonts w:ascii="Times New Roman" w:hAnsi="Times New Roman"/>
          <w:sz w:val="24"/>
          <w:szCs w:val="24"/>
          <w:lang w:val="uk-UA"/>
        </w:rPr>
      </w:pPr>
      <w:r w:rsidRPr="00F6638D">
        <w:rPr>
          <w:rFonts w:ascii="Times New Roman" w:eastAsia="Calibri" w:hAnsi="Times New Roman"/>
          <w:sz w:val="24"/>
          <w:szCs w:val="24"/>
          <w:lang w:val="uk-UA"/>
        </w:rPr>
        <w:t xml:space="preserve">Зазначена мета і завдання реалізуються за такими </w:t>
      </w:r>
      <w:r w:rsidRPr="00F6638D">
        <w:rPr>
          <w:rFonts w:ascii="Times New Roman" w:eastAsia="Calibri" w:hAnsi="Times New Roman"/>
          <w:b/>
          <w:sz w:val="24"/>
          <w:szCs w:val="24"/>
          <w:lang w:val="uk-UA"/>
        </w:rPr>
        <w:t>змістовими лініями</w:t>
      </w:r>
      <w:r w:rsidRPr="00F6638D">
        <w:rPr>
          <w:rFonts w:ascii="Times New Roman" w:eastAsia="Calibri" w:hAnsi="Times New Roman"/>
          <w:sz w:val="24"/>
          <w:szCs w:val="24"/>
          <w:lang w:val="uk-UA"/>
        </w:rPr>
        <w:t>:</w:t>
      </w:r>
      <w:r w:rsidRPr="00F6638D">
        <w:rPr>
          <w:rFonts w:ascii="Times New Roman" w:hAnsi="Times New Roman"/>
          <w:sz w:val="24"/>
          <w:szCs w:val="24"/>
          <w:lang w:val="uk-UA"/>
        </w:rPr>
        <w:t xml:space="preserve"> «Рухова діяльність», «</w:t>
      </w:r>
      <w:r w:rsidRPr="00F6638D">
        <w:rPr>
          <w:rFonts w:ascii="Times New Roman" w:eastAsia="Calibri" w:hAnsi="Times New Roman"/>
          <w:sz w:val="24"/>
          <w:szCs w:val="24"/>
          <w:lang w:val="uk-UA"/>
        </w:rPr>
        <w:t>Ігрова та змагальна діяльність»</w:t>
      </w:r>
      <w:r w:rsidRPr="00F6638D">
        <w:rPr>
          <w:rFonts w:ascii="Times New Roman" w:hAnsi="Times New Roman"/>
          <w:sz w:val="24"/>
          <w:szCs w:val="24"/>
          <w:lang w:val="uk-UA"/>
        </w:rPr>
        <w:t xml:space="preserve">. </w:t>
      </w:r>
    </w:p>
    <w:p w:rsidR="00F6638D" w:rsidRPr="00F6638D" w:rsidRDefault="00F6638D" w:rsidP="00F6638D">
      <w:pPr>
        <w:spacing w:after="0" w:line="240" w:lineRule="auto"/>
        <w:ind w:left="-284" w:firstLine="568"/>
        <w:jc w:val="both"/>
        <w:rPr>
          <w:rFonts w:ascii="Times New Roman" w:hAnsi="Times New Roman"/>
          <w:color w:val="333333"/>
          <w:spacing w:val="3"/>
          <w:sz w:val="24"/>
          <w:szCs w:val="24"/>
          <w:lang w:val="uk-UA"/>
        </w:rPr>
      </w:pPr>
      <w:r w:rsidRPr="00F6638D">
        <w:rPr>
          <w:rFonts w:ascii="Times New Roman" w:hAnsi="Times New Roman"/>
          <w:sz w:val="24"/>
          <w:szCs w:val="24"/>
          <w:lang w:val="uk-UA"/>
        </w:rPr>
        <w:t xml:space="preserve">Змістова лінія </w:t>
      </w:r>
      <w:r w:rsidRPr="00F6638D">
        <w:rPr>
          <w:rFonts w:ascii="Times New Roman" w:hAnsi="Times New Roman"/>
          <w:b/>
          <w:sz w:val="24"/>
          <w:szCs w:val="24"/>
          <w:lang w:val="uk-UA"/>
        </w:rPr>
        <w:t>«Рухова діяльність»</w:t>
      </w:r>
      <w:r w:rsidRPr="00F6638D">
        <w:rPr>
          <w:rFonts w:ascii="Times New Roman" w:hAnsi="Times New Roman"/>
          <w:sz w:val="24"/>
          <w:szCs w:val="24"/>
          <w:lang w:val="uk-UA"/>
        </w:rPr>
        <w:t xml:space="preserve"> передбачає формування в молодших школярів уявлення про </w:t>
      </w:r>
      <w:r w:rsidRPr="00F6638D">
        <w:rPr>
          <w:rFonts w:ascii="Times New Roman" w:hAnsi="Times New Roman"/>
          <w:color w:val="333333"/>
          <w:spacing w:val="3"/>
          <w:sz w:val="24"/>
          <w:szCs w:val="24"/>
          <w:lang w:val="uk-UA"/>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F6638D">
        <w:rPr>
          <w:rFonts w:ascii="Times New Roman" w:hAnsi="Times New Roman"/>
          <w:sz w:val="24"/>
          <w:szCs w:val="24"/>
          <w:lang w:val="uk-UA"/>
        </w:rPr>
        <w:t xml:space="preserve">формування в молодших школярів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w:t>
      </w:r>
      <w:r w:rsidRPr="00F6638D">
        <w:rPr>
          <w:rFonts w:ascii="Times New Roman" w:hAnsi="Times New Roman"/>
          <w:sz w:val="24"/>
          <w:szCs w:val="24"/>
          <w:lang w:val="uk-UA"/>
        </w:rPr>
        <w:lastRenderedPageBreak/>
        <w:t xml:space="preserve">перелізанням, стрибками; навичок </w:t>
      </w:r>
      <w:r w:rsidRPr="00F6638D">
        <w:rPr>
          <w:rFonts w:ascii="Times New Roman" w:hAnsi="Times New Roman"/>
          <w:bCs/>
          <w:color w:val="333333"/>
          <w:spacing w:val="3"/>
          <w:sz w:val="24"/>
          <w:szCs w:val="24"/>
          <w:lang w:val="uk-UA"/>
        </w:rPr>
        <w:t>володіння м’ячем; розвиток фізичних якостей;</w:t>
      </w:r>
      <w:r w:rsidRPr="00F6638D">
        <w:rPr>
          <w:rFonts w:ascii="Times New Roman" w:hAnsi="Times New Roman"/>
          <w:sz w:val="24"/>
          <w:szCs w:val="24"/>
          <w:lang w:val="uk-UA"/>
        </w:rPr>
        <w:t xml:space="preserve"> </w:t>
      </w:r>
      <w:r w:rsidRPr="00F6638D">
        <w:rPr>
          <w:rFonts w:ascii="Times New Roman" w:hAnsi="Times New Roman"/>
          <w:bCs/>
          <w:color w:val="333333"/>
          <w:spacing w:val="3"/>
          <w:kern w:val="36"/>
          <w:sz w:val="24"/>
          <w:szCs w:val="24"/>
          <w:lang w:val="uk-UA"/>
        </w:rPr>
        <w:t xml:space="preserve">формування правильної постави й профілактику плоскостопості. </w:t>
      </w:r>
    </w:p>
    <w:p w:rsidR="00F6638D" w:rsidRPr="00F6638D" w:rsidRDefault="00F6638D" w:rsidP="00F6638D">
      <w:pPr>
        <w:spacing w:after="0" w:line="240" w:lineRule="auto"/>
        <w:ind w:left="-284" w:firstLine="568"/>
        <w:jc w:val="both"/>
        <w:rPr>
          <w:rFonts w:ascii="Times New Roman" w:hAnsi="Times New Roman"/>
          <w:sz w:val="24"/>
          <w:szCs w:val="24"/>
          <w:lang w:val="uk-UA"/>
        </w:rPr>
      </w:pPr>
      <w:r w:rsidRPr="00F6638D">
        <w:rPr>
          <w:rFonts w:ascii="Times New Roman" w:hAnsi="Times New Roman"/>
          <w:sz w:val="24"/>
          <w:szCs w:val="24"/>
          <w:lang w:val="uk-UA"/>
        </w:rPr>
        <w:t xml:space="preserve">Змістова лінія </w:t>
      </w:r>
      <w:r w:rsidRPr="00F6638D">
        <w:rPr>
          <w:rFonts w:ascii="Times New Roman" w:hAnsi="Times New Roman"/>
          <w:b/>
          <w:sz w:val="24"/>
          <w:szCs w:val="24"/>
          <w:lang w:val="uk-UA"/>
        </w:rPr>
        <w:t>«</w:t>
      </w:r>
      <w:r w:rsidRPr="00F6638D">
        <w:rPr>
          <w:rFonts w:ascii="Times New Roman" w:eastAsia="Calibri" w:hAnsi="Times New Roman"/>
          <w:b/>
          <w:sz w:val="24"/>
          <w:szCs w:val="24"/>
          <w:lang w:val="uk-UA"/>
        </w:rPr>
        <w:t>Ігрова та змагальна діяльність»</w:t>
      </w:r>
      <w:r w:rsidRPr="00F6638D">
        <w:rPr>
          <w:rFonts w:ascii="Times New Roman" w:hAnsi="Times New Roman"/>
          <w:sz w:val="24"/>
          <w:szCs w:val="24"/>
          <w:lang w:val="uk-UA"/>
        </w:rPr>
        <w:t xml:space="preserve"> передбачає виховання в молодших школярів </w:t>
      </w:r>
      <w:r w:rsidRPr="00F6638D">
        <w:rPr>
          <w:rFonts w:ascii="Times New Roman" w:eastAsia="Arial" w:hAnsi="Times New Roman"/>
          <w:w w:val="94"/>
          <w:sz w:val="24"/>
          <w:szCs w:val="24"/>
          <w:lang w:val="uk-UA"/>
        </w:rPr>
        <w:t xml:space="preserve">ініціативності, активності та відповідальності у процесі рухливих і спортивних ігор за спрощеними правилами; забезпечення </w:t>
      </w:r>
      <w:r w:rsidRPr="00F6638D">
        <w:rPr>
          <w:rFonts w:ascii="Times New Roman" w:eastAsia="Arial" w:hAnsi="Times New Roman"/>
          <w:sz w:val="24"/>
          <w:szCs w:val="24"/>
          <w:lang w:val="uk-UA"/>
        </w:rPr>
        <w:t xml:space="preserve">усвідомлення важливості співпраці під час ігрових ситуацій; формування уміння </w:t>
      </w:r>
      <w:r w:rsidRPr="00F6638D">
        <w:rPr>
          <w:rFonts w:ascii="Times New Roman" w:eastAsia="Arial" w:hAnsi="Times New Roman"/>
          <w:w w:val="94"/>
          <w:sz w:val="24"/>
          <w:szCs w:val="24"/>
          <w:lang w:val="uk-UA"/>
        </w:rPr>
        <w:t>боротися,</w:t>
      </w:r>
      <w:r w:rsidRPr="00F6638D">
        <w:rPr>
          <w:rFonts w:ascii="Times New Roman" w:eastAsia="Helvetica Neue" w:hAnsi="Times New Roman"/>
          <w:color w:val="363636"/>
          <w:sz w:val="24"/>
          <w:szCs w:val="24"/>
          <w:highlight w:val="white"/>
          <w:lang w:val="uk-UA"/>
        </w:rPr>
        <w:t xml:space="preserve"> </w:t>
      </w:r>
      <w:r w:rsidRPr="00F6638D">
        <w:rPr>
          <w:rFonts w:ascii="Times New Roman" w:eastAsia="Helvetica Neue" w:hAnsi="Times New Roman"/>
          <w:color w:val="000000"/>
          <w:sz w:val="24"/>
          <w:szCs w:val="24"/>
          <w:highlight w:val="white"/>
          <w:lang w:val="uk-UA"/>
        </w:rPr>
        <w:t>здобувати чесну перемогу та з гідністю сприймати поразку</w:t>
      </w:r>
      <w:r w:rsidRPr="00F6638D">
        <w:rPr>
          <w:rFonts w:ascii="Times New Roman" w:eastAsia="Arial" w:hAnsi="Times New Roman"/>
          <w:w w:val="94"/>
          <w:sz w:val="24"/>
          <w:szCs w:val="24"/>
          <w:lang w:val="uk-UA"/>
        </w:rPr>
        <w:t xml:space="preserve">, контролювати свої емоції, організовувати </w:t>
      </w:r>
      <w:r w:rsidRPr="00F6638D">
        <w:rPr>
          <w:rFonts w:ascii="Times New Roman" w:eastAsia="Arial" w:hAnsi="Times New Roman"/>
          <w:w w:val="98"/>
          <w:sz w:val="24"/>
          <w:szCs w:val="24"/>
          <w:lang w:val="uk-UA"/>
        </w:rPr>
        <w:t xml:space="preserve">свій час і мобілізувати ресурси, оцінювати власні можливості в процесі ігрової та змагальної </w:t>
      </w:r>
      <w:r w:rsidRPr="00F6638D">
        <w:rPr>
          <w:rFonts w:ascii="Times New Roman" w:eastAsia="Arial" w:hAnsi="Times New Roman"/>
          <w:w w:val="97"/>
          <w:sz w:val="24"/>
          <w:szCs w:val="24"/>
          <w:lang w:val="uk-UA"/>
        </w:rPr>
        <w:t xml:space="preserve">діяльності, виконувати різні ролі в ігрових ситуаціях, відповідати за </w:t>
      </w:r>
      <w:r w:rsidRPr="00F6638D">
        <w:rPr>
          <w:rFonts w:ascii="Times New Roman" w:eastAsia="Arial" w:hAnsi="Times New Roman"/>
          <w:w w:val="94"/>
          <w:sz w:val="24"/>
          <w:szCs w:val="24"/>
          <w:lang w:val="uk-UA"/>
        </w:rPr>
        <w:t xml:space="preserve">власні рішення </w:t>
      </w:r>
      <w:r w:rsidRPr="00F6638D">
        <w:rPr>
          <w:rFonts w:ascii="Times New Roman" w:eastAsia="Arial" w:hAnsi="Times New Roman"/>
          <w:color w:val="000000"/>
          <w:w w:val="94"/>
          <w:sz w:val="24"/>
          <w:szCs w:val="24"/>
          <w:lang w:val="uk-UA"/>
        </w:rPr>
        <w:t>користуватися власними перевагами і</w:t>
      </w:r>
      <w:r w:rsidRPr="00F6638D">
        <w:rPr>
          <w:rFonts w:ascii="Times New Roman" w:eastAsia="Arial" w:hAnsi="Times New Roman"/>
          <w:color w:val="00B050"/>
          <w:w w:val="94"/>
          <w:sz w:val="24"/>
          <w:szCs w:val="24"/>
          <w:lang w:val="uk-UA"/>
        </w:rPr>
        <w:t xml:space="preserve"> </w:t>
      </w:r>
      <w:r w:rsidRPr="00F6638D">
        <w:rPr>
          <w:rFonts w:ascii="Times New Roman" w:eastAsia="Arial" w:hAnsi="Times New Roman"/>
          <w:w w:val="94"/>
          <w:sz w:val="24"/>
          <w:szCs w:val="24"/>
          <w:lang w:val="uk-UA"/>
        </w:rPr>
        <w:t xml:space="preserve">визнавати недоліки в тактичних </w:t>
      </w:r>
      <w:r w:rsidRPr="00F6638D">
        <w:rPr>
          <w:rFonts w:ascii="Times New Roman" w:eastAsia="Arial" w:hAnsi="Times New Roman"/>
          <w:w w:val="99"/>
          <w:sz w:val="24"/>
          <w:szCs w:val="24"/>
          <w:lang w:val="uk-UA"/>
        </w:rPr>
        <w:t xml:space="preserve">діях у різних видах спорту, планувати та реалізувати спортивні проекти </w:t>
      </w:r>
      <w:r w:rsidRPr="00F6638D">
        <w:rPr>
          <w:rFonts w:ascii="Times New Roman" w:eastAsia="Arial" w:hAnsi="Times New Roman"/>
          <w:sz w:val="24"/>
          <w:szCs w:val="24"/>
          <w:lang w:val="uk-UA"/>
        </w:rPr>
        <w:t xml:space="preserve">(турніри, змагання тощо); </w:t>
      </w:r>
      <w:r w:rsidRPr="00F6638D">
        <w:rPr>
          <w:rFonts w:ascii="Times New Roman" w:hAnsi="Times New Roman"/>
          <w:sz w:val="24"/>
          <w:szCs w:val="24"/>
          <w:lang w:val="uk-UA"/>
        </w:rPr>
        <w:t>формування в молодших школярів умінь і навичок виконання естафет.</w:t>
      </w:r>
    </w:p>
    <w:p w:rsidR="00F6638D" w:rsidRPr="00F6638D" w:rsidRDefault="00F6638D" w:rsidP="00F6638D">
      <w:pPr>
        <w:spacing w:after="0" w:line="240" w:lineRule="auto"/>
        <w:ind w:firstLine="709"/>
        <w:jc w:val="both"/>
        <w:rPr>
          <w:rFonts w:ascii="Times New Roman" w:eastAsia="Calibri" w:hAnsi="Times New Roman"/>
          <w:sz w:val="24"/>
          <w:szCs w:val="24"/>
          <w:lang w:val="uk-UA"/>
        </w:rPr>
      </w:pPr>
      <w:r w:rsidRPr="00F6638D">
        <w:rPr>
          <w:rFonts w:ascii="Times New Roman" w:eastAsia="Calibri" w:hAnsi="Times New Roman"/>
          <w:sz w:val="24"/>
          <w:szCs w:val="24"/>
          <w:lang w:val="uk-UA" w:eastAsia="uk-UA" w:bidi="uk-UA"/>
        </w:rPr>
        <w:t>У початковій школі  здійснюється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F6638D">
        <w:rPr>
          <w:rFonts w:ascii="Times New Roman" w:eastAsia="Calibri" w:hAnsi="Times New Roman"/>
          <w:sz w:val="24"/>
          <w:szCs w:val="24"/>
          <w:lang w:val="uk-UA"/>
        </w:rPr>
        <w:t xml:space="preserve"> </w:t>
      </w:r>
    </w:p>
    <w:p w:rsidR="00F6638D" w:rsidRPr="00F6638D" w:rsidRDefault="00F6638D" w:rsidP="00F6638D">
      <w:pPr>
        <w:spacing w:after="0" w:line="240" w:lineRule="auto"/>
        <w:ind w:firstLine="709"/>
        <w:jc w:val="both"/>
        <w:rPr>
          <w:rFonts w:ascii="Times New Roman" w:eastAsia="Calibri" w:hAnsi="Times New Roman"/>
          <w:sz w:val="24"/>
          <w:szCs w:val="24"/>
          <w:lang w:val="uk-UA"/>
        </w:rPr>
      </w:pPr>
      <w:r w:rsidRPr="00F6638D">
        <w:rPr>
          <w:rFonts w:ascii="Times New Roman" w:eastAsia="Calibri" w:hAnsi="Times New Roman"/>
          <w:sz w:val="24"/>
          <w:szCs w:val="24"/>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1 класі – 35 хвилин, 2-4 класах – 40 хвилин.</w:t>
      </w:r>
      <w:r w:rsidRPr="00F6638D">
        <w:rPr>
          <w:rFonts w:ascii="Times New Roman" w:eastAsia="Calibri" w:hAnsi="Times New Roman"/>
          <w:sz w:val="24"/>
          <w:szCs w:val="24"/>
          <w:lang w:val="uk-UA"/>
        </w:rPr>
        <w:t xml:space="preserve"> </w:t>
      </w:r>
    </w:p>
    <w:p w:rsidR="00F6638D" w:rsidRPr="00F6638D" w:rsidRDefault="00F6638D" w:rsidP="00F6638D">
      <w:pPr>
        <w:spacing w:after="0" w:line="240" w:lineRule="auto"/>
        <w:ind w:firstLine="709"/>
        <w:jc w:val="both"/>
        <w:rPr>
          <w:rFonts w:ascii="Times New Roman" w:eastAsia="Calibri" w:hAnsi="Times New Roman"/>
          <w:sz w:val="24"/>
          <w:szCs w:val="24"/>
          <w:lang w:val="uk-UA"/>
        </w:rPr>
      </w:pPr>
      <w:r w:rsidRPr="00F6638D">
        <w:rPr>
          <w:rFonts w:ascii="Times New Roman" w:eastAsia="Calibri" w:hAnsi="Times New Roman"/>
          <w:sz w:val="24"/>
          <w:szCs w:val="24"/>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F6638D" w:rsidRPr="00F6638D" w:rsidRDefault="00F6638D" w:rsidP="00F6638D">
      <w:pPr>
        <w:tabs>
          <w:tab w:val="left" w:pos="8430"/>
        </w:tabs>
        <w:spacing w:after="0" w:line="240" w:lineRule="auto"/>
        <w:ind w:firstLine="709"/>
        <w:jc w:val="both"/>
        <w:rPr>
          <w:rFonts w:ascii="Times New Roman" w:eastAsia="Calibri" w:hAnsi="Times New Roman"/>
          <w:sz w:val="24"/>
          <w:szCs w:val="24"/>
          <w:lang w:val="uk-UA"/>
        </w:rPr>
      </w:pPr>
      <w:r w:rsidRPr="00F6638D">
        <w:rPr>
          <w:rFonts w:ascii="Times New Roman" w:eastAsia="Calibri" w:hAnsi="Times New Roman"/>
          <w:sz w:val="24"/>
          <w:szCs w:val="24"/>
          <w:lang w:val="uk-UA" w:eastAsia="uk-UA" w:bidi="uk-UA"/>
        </w:rPr>
        <w:t xml:space="preserve">Навчальний час, передбачений на варіативну складову використаний на </w:t>
      </w:r>
      <w:r w:rsidRPr="00F6638D">
        <w:rPr>
          <w:rFonts w:ascii="Times New Roman" w:eastAsia="Calibri" w:hAnsi="Times New Roman"/>
          <w:sz w:val="24"/>
          <w:szCs w:val="24"/>
          <w:lang w:val="uk-UA"/>
        </w:rPr>
        <w:t>підсилення</w:t>
      </w:r>
      <w:r w:rsidRPr="00F6638D">
        <w:rPr>
          <w:rFonts w:ascii="Times New Roman" w:eastAsia="Calibri" w:hAnsi="Times New Roman"/>
          <w:sz w:val="24"/>
          <w:szCs w:val="24"/>
          <w:lang w:val="uk-UA" w:eastAsia="uk-UA" w:bidi="uk-UA"/>
        </w:rPr>
        <w:t xml:space="preserve"> предметів інваріантної складової (українська мова по 1 годині 1-4 класи), на проведення курсу завибором «Розвиток репродуктивного мислення молодших школярів» (Автор </w:t>
      </w:r>
      <w:r w:rsidRPr="00F6638D">
        <w:rPr>
          <w:rFonts w:ascii="Times New Roman" w:hAnsi="Times New Roman"/>
          <w:color w:val="000000"/>
          <w:sz w:val="24"/>
          <w:szCs w:val="24"/>
          <w:lang w:val="uk-UA"/>
        </w:rPr>
        <w:t>Гісь О. М., Філяк І. В. Лист ІІТЗО від 11.07.2013№ 14.1/12-Г-284,</w:t>
      </w:r>
      <w:r w:rsidRPr="00F6638D">
        <w:rPr>
          <w:rFonts w:ascii="Times New Roman" w:eastAsia="Calibri" w:hAnsi="Times New Roman"/>
          <w:sz w:val="24"/>
          <w:szCs w:val="24"/>
          <w:lang w:val="uk-UA" w:eastAsia="uk-UA" w:bidi="uk-UA"/>
        </w:rPr>
        <w:t xml:space="preserve"> по1 годині 2-4 класи). </w:t>
      </w:r>
      <w:r w:rsidRPr="00F6638D">
        <w:rPr>
          <w:rFonts w:ascii="Times New Roman" w:eastAsia="Calibri" w:hAnsi="Times New Roman"/>
          <w:sz w:val="24"/>
          <w:szCs w:val="24"/>
          <w:lang w:val="uk-UA"/>
        </w:rPr>
        <w:t>Варіативна складова навчального плану створена з урахованням особливостей організації освітнього процесу в школі та індивідуальних освітніх потреб учнів.</w:t>
      </w:r>
    </w:p>
    <w:p w:rsidR="00F6638D" w:rsidRPr="00F6638D" w:rsidRDefault="00F6638D" w:rsidP="00F6638D">
      <w:pPr>
        <w:spacing w:after="0" w:line="240" w:lineRule="auto"/>
        <w:ind w:firstLine="709"/>
        <w:jc w:val="both"/>
        <w:rPr>
          <w:rFonts w:ascii="Times New Roman" w:eastAsia="Calibri" w:hAnsi="Times New Roman"/>
          <w:sz w:val="24"/>
          <w:szCs w:val="24"/>
          <w:lang w:val="uk-UA"/>
        </w:rPr>
      </w:pPr>
      <w:r w:rsidRPr="00F6638D">
        <w:rPr>
          <w:rFonts w:ascii="Times New Roman" w:eastAsia="Calibri" w:hAnsi="Times New Roman"/>
          <w:sz w:val="24"/>
          <w:szCs w:val="24"/>
          <w:lang w:val="uk-U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F6638D" w:rsidRPr="00F6638D" w:rsidRDefault="00F6638D" w:rsidP="00F6638D">
      <w:pPr>
        <w:shd w:val="clear" w:color="auto" w:fill="FFFFFF"/>
        <w:spacing w:after="0" w:line="240" w:lineRule="auto"/>
        <w:ind w:firstLine="709"/>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F6638D" w:rsidRPr="00F6638D" w:rsidRDefault="00F6638D" w:rsidP="00F6638D">
      <w:pPr>
        <w:shd w:val="clear" w:color="auto" w:fill="FFFFFF"/>
        <w:spacing w:after="0" w:line="240" w:lineRule="auto"/>
        <w:ind w:firstLine="709"/>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Для недопущення перевантаження учнів 1-4 класів враховується їх навчання в закладах освіти іншого типу (художніх, музичних, спортивних школах тощо). Гранична наповнюваність класів встановлюється відповідно до Закону України "Про загальну середню освіту". </w:t>
      </w:r>
    </w:p>
    <w:p w:rsidR="00F6638D" w:rsidRPr="00F6638D" w:rsidRDefault="00F6638D" w:rsidP="00F6638D">
      <w:pPr>
        <w:shd w:val="clear" w:color="auto" w:fill="FFFFFF"/>
        <w:spacing w:after="0" w:line="240" w:lineRule="auto"/>
        <w:ind w:firstLine="709"/>
        <w:jc w:val="both"/>
        <w:rPr>
          <w:rFonts w:ascii="Times New Roman" w:eastAsia="Calibri" w:hAnsi="Times New Roman"/>
          <w:sz w:val="24"/>
          <w:szCs w:val="24"/>
          <w:lang w:val="uk-UA"/>
        </w:rPr>
      </w:pPr>
      <w:r w:rsidRPr="00F6638D">
        <w:rPr>
          <w:rFonts w:ascii="Times New Roman" w:eastAsia="Calibri" w:hAnsi="Times New Roman"/>
          <w:sz w:val="24"/>
          <w:szCs w:val="24"/>
          <w:lang w:val="uk-UA" w:eastAsia="uk-UA" w:bidi="uk-UA"/>
        </w:rPr>
        <w:t>Навчальні плани зорієнтовані на роботу початкової школи за 5-денним навчальними тижнем.</w:t>
      </w:r>
    </w:p>
    <w:p w:rsidR="00F6638D" w:rsidRPr="00F6638D" w:rsidRDefault="00F6638D" w:rsidP="00F6638D">
      <w:pPr>
        <w:spacing w:after="0" w:line="240" w:lineRule="auto"/>
        <w:ind w:firstLine="709"/>
        <w:jc w:val="both"/>
        <w:rPr>
          <w:rFonts w:ascii="Times New Roman" w:hAnsi="Times New Roman"/>
          <w:sz w:val="24"/>
          <w:szCs w:val="24"/>
          <w:highlight w:val="white"/>
          <w:lang w:val="uk-UA"/>
        </w:rPr>
      </w:pPr>
      <w:r w:rsidRPr="00F6638D">
        <w:rPr>
          <w:rFonts w:ascii="Times New Roman" w:eastAsia="Calibri" w:hAnsi="Times New Roman"/>
          <w:b/>
          <w:i/>
          <w:sz w:val="24"/>
          <w:szCs w:val="24"/>
          <w:lang w:val="uk-UA"/>
        </w:rPr>
        <w:t>Очікувані результати навчання здобувачів освіти</w:t>
      </w:r>
      <w:r w:rsidRPr="00F6638D">
        <w:rPr>
          <w:rFonts w:ascii="Times New Roman" w:eastAsia="Calibri" w:hAnsi="Times New Roman"/>
          <w:i/>
          <w:sz w:val="24"/>
          <w:szCs w:val="24"/>
          <w:lang w:val="uk-UA"/>
        </w:rPr>
        <w:t>.</w:t>
      </w:r>
      <w:r w:rsidRPr="00F6638D">
        <w:rPr>
          <w:rFonts w:ascii="Times New Roman" w:eastAsia="Calibri" w:hAnsi="Times New Roman"/>
          <w:sz w:val="24"/>
          <w:szCs w:val="24"/>
          <w:lang w:val="uk-UA"/>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учнів </w:t>
      </w:r>
      <w:r w:rsidRPr="00F6638D">
        <w:rPr>
          <w:rFonts w:ascii="Times New Roman" w:hAnsi="Times New Roman"/>
          <w:sz w:val="24"/>
          <w:szCs w:val="24"/>
          <w:highlight w:val="white"/>
          <w:lang w:val="uk-UA"/>
        </w:rPr>
        <w:t>роблять внесок у формування ключових компетентностей учнів.</w:t>
      </w:r>
    </w:p>
    <w:p w:rsidR="00F6638D" w:rsidRPr="00F6638D" w:rsidRDefault="00F6638D" w:rsidP="00F6638D">
      <w:pPr>
        <w:spacing w:after="0" w:line="240" w:lineRule="auto"/>
        <w:ind w:firstLine="709"/>
        <w:jc w:val="both"/>
        <w:rPr>
          <w:rFonts w:ascii="Times New Roman" w:eastAsia="Arial" w:hAnsi="Times New Roman"/>
          <w:sz w:val="24"/>
          <w:szCs w:val="24"/>
          <w:highlight w:val="white"/>
          <w:lang w:val="uk-UA" w:eastAsia="uk-UA"/>
        </w:rPr>
      </w:pPr>
      <w:r w:rsidRPr="00F6638D">
        <w:rPr>
          <w:rFonts w:ascii="Times New Roman" w:eastAsia="Arial" w:hAnsi="Times New Roman"/>
          <w:sz w:val="24"/>
          <w:szCs w:val="24"/>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F6638D">
        <w:rPr>
          <w:rFonts w:ascii="Times New Roman" w:eastAsia="Arial" w:hAnsi="Times New Roman"/>
          <w:b/>
          <w:sz w:val="24"/>
          <w:szCs w:val="24"/>
          <w:highlight w:val="white"/>
          <w:lang w:val="uk-UA" w:eastAsia="uk-UA"/>
        </w:rPr>
        <w:t xml:space="preserve"> </w:t>
      </w:r>
      <w:r w:rsidRPr="00F6638D">
        <w:rPr>
          <w:rFonts w:ascii="Times New Roman" w:eastAsia="Arial" w:hAnsi="Times New Roman"/>
          <w:sz w:val="24"/>
          <w:szCs w:val="24"/>
          <w:highlight w:val="white"/>
          <w:lang w:val="uk-UA" w:eastAsia="uk-UA"/>
        </w:rPr>
        <w:t>формування в учнів здатності застосовувати знання й уміння у реальних життєвих ситуаціях.</w:t>
      </w:r>
    </w:p>
    <w:p w:rsidR="00F6638D" w:rsidRPr="00F6638D" w:rsidRDefault="00F6638D" w:rsidP="00F6638D">
      <w:pPr>
        <w:spacing w:after="0" w:line="240" w:lineRule="auto"/>
        <w:ind w:firstLine="709"/>
        <w:jc w:val="both"/>
        <w:rPr>
          <w:rFonts w:ascii="Times New Roman" w:hAnsi="Times New Roman"/>
          <w:sz w:val="24"/>
          <w:szCs w:val="24"/>
          <w:highlight w:val="white"/>
          <w:lang w:val="uk-UA"/>
        </w:rPr>
      </w:pPr>
      <w:r w:rsidRPr="00F6638D">
        <w:rPr>
          <w:rFonts w:ascii="Times New Roman" w:hAnsi="Times New Roman"/>
          <w:sz w:val="24"/>
          <w:szCs w:val="24"/>
          <w:highlight w:val="white"/>
          <w:lang w:val="uk-UA"/>
        </w:rPr>
        <w:lastRenderedPageBreak/>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F6638D" w:rsidRPr="00F6638D" w:rsidRDefault="00F6638D" w:rsidP="00F6638D">
      <w:pPr>
        <w:spacing w:after="0" w:line="240" w:lineRule="auto"/>
        <w:ind w:firstLine="709"/>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Початкова освіта здобувається, як правило, з шести років (відповідно до Закону України «Про освіту»). </w:t>
      </w:r>
    </w:p>
    <w:p w:rsidR="00F6638D" w:rsidRPr="00F6638D" w:rsidRDefault="00F6638D" w:rsidP="00F6638D">
      <w:pPr>
        <w:spacing w:after="0" w:line="240" w:lineRule="auto"/>
        <w:ind w:firstLine="709"/>
        <w:jc w:val="both"/>
        <w:rPr>
          <w:rFonts w:ascii="Times New Roman" w:eastAsia="Calibri" w:hAnsi="Times New Roman"/>
          <w:sz w:val="24"/>
          <w:szCs w:val="24"/>
          <w:lang w:val="uk-UA"/>
        </w:rPr>
      </w:pPr>
      <w:r w:rsidRPr="00F6638D">
        <w:rPr>
          <w:rFonts w:ascii="Times New Roman" w:eastAsia="Calibri" w:hAnsi="Times New Roman"/>
          <w:sz w:val="24"/>
          <w:szCs w:val="24"/>
          <w:lang w:val="uk-UA"/>
        </w:rPr>
        <w:t>Діти з особливими освітніми потребами  розпочинають здобуття базової середньої освіти за інших умов.</w:t>
      </w:r>
    </w:p>
    <w:p w:rsidR="00F6638D" w:rsidRPr="00F6638D" w:rsidRDefault="00F6638D" w:rsidP="00F6638D">
      <w:pPr>
        <w:spacing w:after="0" w:line="240" w:lineRule="auto"/>
        <w:ind w:firstLine="709"/>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Основними формами організації освітнього процесу в початковій школі є різні типи уроку, екскурсії, віртуальні подорожі, спектаклі, квести, які вчитель організовує у межах уроку або в позаурочний час. </w:t>
      </w:r>
    </w:p>
    <w:p w:rsidR="00F6638D" w:rsidRPr="00F6638D" w:rsidRDefault="00F6638D" w:rsidP="00F6638D">
      <w:pPr>
        <w:spacing w:after="0" w:line="240" w:lineRule="auto"/>
        <w:ind w:firstLine="709"/>
        <w:jc w:val="both"/>
        <w:rPr>
          <w:rFonts w:ascii="Times New Roman" w:eastAsia="Calibri" w:hAnsi="Times New Roman"/>
          <w:sz w:val="24"/>
          <w:szCs w:val="24"/>
          <w:lang w:val="uk-UA"/>
        </w:rPr>
      </w:pPr>
      <w:r w:rsidRPr="00F6638D">
        <w:rPr>
          <w:rFonts w:ascii="Times New Roman" w:eastAsia="Calibri" w:hAnsi="Times New Roman"/>
          <w:sz w:val="24"/>
          <w:szCs w:val="24"/>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6638D" w:rsidRPr="00F6638D" w:rsidRDefault="00F6638D" w:rsidP="00F6638D">
      <w:pPr>
        <w:spacing w:line="240" w:lineRule="auto"/>
        <w:ind w:firstLine="708"/>
        <w:jc w:val="both"/>
        <w:rPr>
          <w:rFonts w:ascii="Times New Roman" w:hAnsi="Times New Roman"/>
          <w:sz w:val="24"/>
          <w:szCs w:val="24"/>
          <w:lang w:val="uk-UA"/>
        </w:rPr>
      </w:pPr>
      <w:r w:rsidRPr="00F6638D">
        <w:rPr>
          <w:rFonts w:ascii="Times New Roman" w:eastAsia="Calibri" w:hAnsi="Times New Roman"/>
          <w:b/>
          <w:i/>
          <w:sz w:val="24"/>
          <w:szCs w:val="24"/>
          <w:lang w:val="uk-UA"/>
        </w:rPr>
        <w:t xml:space="preserve"> </w:t>
      </w:r>
      <w:r w:rsidRPr="00F6638D">
        <w:rPr>
          <w:rFonts w:ascii="Times New Roman" w:hAnsi="Times New Roman"/>
          <w:sz w:val="24"/>
          <w:szCs w:val="24"/>
          <w:lang w:val="uk-UA"/>
        </w:rPr>
        <w:t>На виконання наказу МОН від 02.04.2018р. № 310 «Про проведення конкурсного відбору проектів підручників для 1 класу закладів загальної середньої освітми», листа МОНУ від 07.05.2018р. №1/9-278 «Про забезпечення виконання наказу Міністерства освіти і науки України від 02.04.2018р. № 310»,  листа департаменту освіти і науки від 11.05.2018р. №2302/02/01-01.16 «Про забезпечення виконання наказу Міністерства освіти і науки України від 02.04.2018р. № 310», рішення педагогічної ради школи (протокол №5 від 17.05.2018р.) та з метою забезпечення здобувачів початкової освіти новим поколінням підручників, а саме:</w:t>
      </w:r>
    </w:p>
    <w:p w:rsidR="00F6638D" w:rsidRPr="00F6638D" w:rsidRDefault="00F6638D" w:rsidP="00F6638D">
      <w:pPr>
        <w:pStyle w:val="a5"/>
        <w:widowControl/>
        <w:numPr>
          <w:ilvl w:val="0"/>
          <w:numId w:val="44"/>
        </w:numPr>
        <w:autoSpaceDE/>
        <w:autoSpaceDN/>
        <w:adjustRightInd/>
        <w:jc w:val="both"/>
        <w:rPr>
          <w:rFonts w:eastAsia="Calibri"/>
          <w:sz w:val="24"/>
          <w:szCs w:val="24"/>
          <w:lang w:val="uk-UA"/>
        </w:rPr>
      </w:pPr>
      <w:r w:rsidRPr="00F6638D">
        <w:rPr>
          <w:rFonts w:eastAsia="Calibri"/>
          <w:sz w:val="24"/>
          <w:szCs w:val="24"/>
          <w:lang w:val="uk-UA"/>
        </w:rPr>
        <w:t xml:space="preserve">«Українська мова. Буквар» підручник для 1 класу закладів загальної середньої освіти </w:t>
      </w:r>
    </w:p>
    <w:p w:rsidR="00F6638D" w:rsidRPr="00F6638D" w:rsidRDefault="00F6638D" w:rsidP="00F6638D">
      <w:pPr>
        <w:spacing w:line="240" w:lineRule="auto"/>
        <w:ind w:left="720"/>
        <w:contextualSpacing/>
        <w:jc w:val="both"/>
        <w:rPr>
          <w:rFonts w:ascii="Times New Roman" w:eastAsia="Calibri" w:hAnsi="Times New Roman"/>
          <w:sz w:val="24"/>
          <w:szCs w:val="24"/>
          <w:lang w:val="uk-UA"/>
        </w:rPr>
      </w:pPr>
      <w:r w:rsidRPr="00F6638D">
        <w:rPr>
          <w:rFonts w:ascii="Times New Roman" w:eastAsia="Calibri" w:hAnsi="Times New Roman"/>
          <w:sz w:val="24"/>
          <w:szCs w:val="24"/>
          <w:lang w:val="uk-UA"/>
        </w:rPr>
        <w:t>( у 2-х частинах). Автор Пономарьова К.І.</w:t>
      </w:r>
    </w:p>
    <w:p w:rsidR="00F6638D" w:rsidRPr="00F6638D" w:rsidRDefault="00F6638D" w:rsidP="00F6638D">
      <w:pPr>
        <w:pStyle w:val="a5"/>
        <w:widowControl/>
        <w:numPr>
          <w:ilvl w:val="0"/>
          <w:numId w:val="44"/>
        </w:numPr>
        <w:autoSpaceDE/>
        <w:autoSpaceDN/>
        <w:adjustRightInd/>
        <w:jc w:val="both"/>
        <w:rPr>
          <w:rFonts w:eastAsia="Calibri"/>
          <w:sz w:val="24"/>
          <w:szCs w:val="24"/>
          <w:lang w:val="uk-UA"/>
        </w:rPr>
      </w:pPr>
      <w:r w:rsidRPr="00F6638D">
        <w:rPr>
          <w:rFonts w:eastAsia="Calibri"/>
          <w:sz w:val="24"/>
          <w:szCs w:val="24"/>
          <w:lang w:val="uk-UA"/>
        </w:rPr>
        <w:t>«Англійська мова» підручник для 1 класу закладів загальної середньої освіти з аудіо супроводом).  Автор: Доценко І.В., Євчук О.В., Губарєва С.С.</w:t>
      </w:r>
    </w:p>
    <w:p w:rsidR="00F6638D" w:rsidRPr="00F6638D" w:rsidRDefault="00F6638D" w:rsidP="00F6638D">
      <w:pPr>
        <w:pStyle w:val="a5"/>
        <w:widowControl/>
        <w:numPr>
          <w:ilvl w:val="0"/>
          <w:numId w:val="44"/>
        </w:numPr>
        <w:autoSpaceDE/>
        <w:autoSpaceDN/>
        <w:adjustRightInd/>
        <w:jc w:val="both"/>
        <w:rPr>
          <w:rFonts w:eastAsia="Calibri"/>
          <w:sz w:val="24"/>
          <w:szCs w:val="24"/>
          <w:lang w:val="uk-UA"/>
        </w:rPr>
      </w:pPr>
      <w:r w:rsidRPr="00F6638D">
        <w:rPr>
          <w:rFonts w:eastAsia="Calibri"/>
          <w:sz w:val="24"/>
          <w:szCs w:val="24"/>
          <w:lang w:val="uk-UA"/>
        </w:rPr>
        <w:t>«Математика» підручник для 1 класу закладів загальної середньої освіти.</w:t>
      </w:r>
    </w:p>
    <w:p w:rsidR="00F6638D" w:rsidRPr="00F6638D" w:rsidRDefault="00F6638D" w:rsidP="00F6638D">
      <w:pPr>
        <w:spacing w:line="240" w:lineRule="auto"/>
        <w:ind w:left="720"/>
        <w:contextualSpacing/>
        <w:jc w:val="both"/>
        <w:rPr>
          <w:rFonts w:ascii="Times New Roman" w:eastAsia="Calibri" w:hAnsi="Times New Roman"/>
          <w:sz w:val="24"/>
          <w:szCs w:val="24"/>
          <w:lang w:val="uk-UA"/>
        </w:rPr>
      </w:pPr>
      <w:r w:rsidRPr="00F6638D">
        <w:rPr>
          <w:rFonts w:ascii="Times New Roman" w:eastAsia="Calibri" w:hAnsi="Times New Roman"/>
          <w:sz w:val="24"/>
          <w:szCs w:val="24"/>
          <w:lang w:val="uk-UA"/>
        </w:rPr>
        <w:t xml:space="preserve"> Автор: Скворцова С.О., Онопрієнко О.В.</w:t>
      </w:r>
    </w:p>
    <w:p w:rsidR="00F6638D" w:rsidRPr="00F6638D" w:rsidRDefault="00F6638D" w:rsidP="00F6638D">
      <w:pPr>
        <w:pStyle w:val="a5"/>
        <w:widowControl/>
        <w:numPr>
          <w:ilvl w:val="0"/>
          <w:numId w:val="44"/>
        </w:numPr>
        <w:autoSpaceDE/>
        <w:autoSpaceDN/>
        <w:adjustRightInd/>
        <w:jc w:val="both"/>
        <w:rPr>
          <w:rFonts w:eastAsia="Calibri"/>
          <w:sz w:val="24"/>
          <w:szCs w:val="24"/>
          <w:lang w:val="uk-UA"/>
        </w:rPr>
      </w:pPr>
      <w:r w:rsidRPr="00F6638D">
        <w:rPr>
          <w:rFonts w:eastAsia="Calibri"/>
          <w:sz w:val="24"/>
          <w:szCs w:val="24"/>
          <w:lang w:val="uk-UA"/>
        </w:rPr>
        <w:t xml:space="preserve"> «Я досліджую світ» підручник інтегрованого курсу для 1 класу закладів загальної середньої освіт (у 2-х частина). Автор: Бібік Н.М., Бондарчук Г.П.</w:t>
      </w:r>
    </w:p>
    <w:p w:rsidR="00F6638D" w:rsidRPr="00F6638D" w:rsidRDefault="00F6638D" w:rsidP="00F6638D">
      <w:pPr>
        <w:pStyle w:val="a5"/>
        <w:widowControl/>
        <w:numPr>
          <w:ilvl w:val="0"/>
          <w:numId w:val="44"/>
        </w:numPr>
        <w:autoSpaceDE/>
        <w:autoSpaceDN/>
        <w:adjustRightInd/>
        <w:jc w:val="both"/>
        <w:rPr>
          <w:rFonts w:eastAsia="Calibri"/>
          <w:sz w:val="24"/>
          <w:szCs w:val="24"/>
          <w:lang w:val="uk-UA"/>
        </w:rPr>
      </w:pPr>
      <w:r w:rsidRPr="00F6638D">
        <w:rPr>
          <w:rFonts w:eastAsia="Calibri"/>
          <w:sz w:val="24"/>
          <w:szCs w:val="24"/>
          <w:lang w:val="uk-UA"/>
        </w:rPr>
        <w:t xml:space="preserve"> «Мистецтво» підручник інтегрованого курсу для 1 класу закладів загальної середньої освіти.  Автор: Рубля Т.Є., Щеглова Т.Л., Мед І.Л.</w:t>
      </w:r>
    </w:p>
    <w:p w:rsidR="0047617A" w:rsidRPr="0047617A" w:rsidRDefault="0047617A" w:rsidP="00B150B5">
      <w:pPr>
        <w:spacing w:after="0" w:line="240" w:lineRule="auto"/>
        <w:jc w:val="center"/>
        <w:rPr>
          <w:rFonts w:ascii="Times New Roman" w:hAnsi="Times New Roman"/>
          <w:b/>
          <w:sz w:val="28"/>
          <w:szCs w:val="28"/>
          <w:lang w:val="uk-UA"/>
        </w:rPr>
      </w:pPr>
    </w:p>
    <w:p w:rsidR="00F6638D" w:rsidRDefault="00F6638D" w:rsidP="00B150B5">
      <w:pPr>
        <w:spacing w:after="0" w:line="240" w:lineRule="auto"/>
        <w:jc w:val="center"/>
        <w:rPr>
          <w:rFonts w:ascii="Times New Roman" w:hAnsi="Times New Roman"/>
          <w:b/>
          <w:sz w:val="28"/>
          <w:szCs w:val="28"/>
          <w:lang w:val="uk-UA"/>
        </w:rPr>
      </w:pPr>
    </w:p>
    <w:p w:rsidR="00F6638D" w:rsidRDefault="00F6638D" w:rsidP="00B150B5">
      <w:pPr>
        <w:spacing w:after="0" w:line="240" w:lineRule="auto"/>
        <w:jc w:val="center"/>
        <w:rPr>
          <w:rFonts w:ascii="Times New Roman" w:hAnsi="Times New Roman"/>
          <w:b/>
          <w:sz w:val="28"/>
          <w:szCs w:val="28"/>
          <w:lang w:val="uk-UA"/>
        </w:rPr>
      </w:pPr>
    </w:p>
    <w:p w:rsidR="00F6638D" w:rsidRDefault="00F6638D" w:rsidP="00B150B5">
      <w:pPr>
        <w:spacing w:after="0" w:line="240" w:lineRule="auto"/>
        <w:jc w:val="center"/>
        <w:rPr>
          <w:rFonts w:ascii="Times New Roman" w:hAnsi="Times New Roman"/>
          <w:b/>
          <w:sz w:val="28"/>
          <w:szCs w:val="28"/>
          <w:lang w:val="uk-UA"/>
        </w:rPr>
      </w:pPr>
    </w:p>
    <w:p w:rsidR="00F6638D" w:rsidRDefault="00F6638D" w:rsidP="00B150B5">
      <w:pPr>
        <w:spacing w:after="0" w:line="240" w:lineRule="auto"/>
        <w:jc w:val="center"/>
        <w:rPr>
          <w:rFonts w:ascii="Times New Roman" w:hAnsi="Times New Roman"/>
          <w:b/>
          <w:sz w:val="28"/>
          <w:szCs w:val="28"/>
          <w:lang w:val="uk-UA"/>
        </w:rPr>
      </w:pPr>
    </w:p>
    <w:p w:rsidR="00F6638D" w:rsidRDefault="00F6638D" w:rsidP="00B150B5">
      <w:pPr>
        <w:spacing w:after="0" w:line="240" w:lineRule="auto"/>
        <w:jc w:val="center"/>
        <w:rPr>
          <w:rFonts w:ascii="Times New Roman" w:hAnsi="Times New Roman"/>
          <w:b/>
          <w:sz w:val="28"/>
          <w:szCs w:val="28"/>
          <w:lang w:val="uk-UA"/>
        </w:rPr>
      </w:pPr>
    </w:p>
    <w:p w:rsidR="00F6638D" w:rsidRDefault="00F6638D" w:rsidP="00B150B5">
      <w:pPr>
        <w:spacing w:after="0" w:line="240" w:lineRule="auto"/>
        <w:jc w:val="center"/>
        <w:rPr>
          <w:rFonts w:ascii="Times New Roman" w:hAnsi="Times New Roman"/>
          <w:b/>
          <w:sz w:val="28"/>
          <w:szCs w:val="28"/>
          <w:lang w:val="uk-UA"/>
        </w:rPr>
      </w:pPr>
    </w:p>
    <w:p w:rsidR="00F6638D" w:rsidRDefault="00F6638D" w:rsidP="00B150B5">
      <w:pPr>
        <w:spacing w:after="0" w:line="240" w:lineRule="auto"/>
        <w:jc w:val="center"/>
        <w:rPr>
          <w:rFonts w:ascii="Times New Roman" w:hAnsi="Times New Roman"/>
          <w:b/>
          <w:sz w:val="28"/>
          <w:szCs w:val="28"/>
          <w:lang w:val="uk-UA"/>
        </w:rPr>
      </w:pPr>
    </w:p>
    <w:p w:rsidR="00F6638D" w:rsidRDefault="00F6638D" w:rsidP="00B150B5">
      <w:pPr>
        <w:spacing w:after="0" w:line="240" w:lineRule="auto"/>
        <w:jc w:val="center"/>
        <w:rPr>
          <w:rFonts w:ascii="Times New Roman" w:hAnsi="Times New Roman"/>
          <w:b/>
          <w:sz w:val="28"/>
          <w:szCs w:val="28"/>
          <w:lang w:val="uk-UA"/>
        </w:rPr>
      </w:pPr>
    </w:p>
    <w:p w:rsidR="00F6638D" w:rsidRDefault="00F6638D" w:rsidP="00B150B5">
      <w:pPr>
        <w:spacing w:after="0" w:line="240" w:lineRule="auto"/>
        <w:jc w:val="center"/>
        <w:rPr>
          <w:rFonts w:ascii="Times New Roman" w:hAnsi="Times New Roman"/>
          <w:b/>
          <w:sz w:val="28"/>
          <w:szCs w:val="28"/>
          <w:lang w:val="uk-UA"/>
        </w:rPr>
      </w:pPr>
    </w:p>
    <w:p w:rsidR="00F6638D" w:rsidRDefault="00F6638D" w:rsidP="00B150B5">
      <w:pPr>
        <w:spacing w:after="0" w:line="240" w:lineRule="auto"/>
        <w:jc w:val="center"/>
        <w:rPr>
          <w:rFonts w:ascii="Times New Roman" w:hAnsi="Times New Roman"/>
          <w:b/>
          <w:sz w:val="28"/>
          <w:szCs w:val="28"/>
          <w:lang w:val="uk-UA"/>
        </w:rPr>
      </w:pPr>
    </w:p>
    <w:p w:rsidR="00F6638D" w:rsidRDefault="00F6638D" w:rsidP="00B150B5">
      <w:pPr>
        <w:spacing w:after="0" w:line="240" w:lineRule="auto"/>
        <w:jc w:val="center"/>
        <w:rPr>
          <w:rFonts w:ascii="Times New Roman" w:hAnsi="Times New Roman"/>
          <w:b/>
          <w:sz w:val="28"/>
          <w:szCs w:val="28"/>
          <w:lang w:val="uk-UA"/>
        </w:rPr>
      </w:pPr>
    </w:p>
    <w:p w:rsidR="00F6638D" w:rsidRDefault="00F6638D" w:rsidP="00B150B5">
      <w:pPr>
        <w:spacing w:after="0" w:line="240" w:lineRule="auto"/>
        <w:jc w:val="center"/>
        <w:rPr>
          <w:rFonts w:ascii="Times New Roman" w:hAnsi="Times New Roman"/>
          <w:b/>
          <w:sz w:val="28"/>
          <w:szCs w:val="28"/>
          <w:lang w:val="uk-UA"/>
        </w:rPr>
      </w:pPr>
    </w:p>
    <w:p w:rsidR="00F6638D" w:rsidRDefault="00F6638D" w:rsidP="00B150B5">
      <w:pPr>
        <w:spacing w:after="0" w:line="240" w:lineRule="auto"/>
        <w:jc w:val="center"/>
        <w:rPr>
          <w:rFonts w:ascii="Times New Roman" w:hAnsi="Times New Roman"/>
          <w:b/>
          <w:sz w:val="28"/>
          <w:szCs w:val="28"/>
          <w:lang w:val="uk-UA"/>
        </w:rPr>
      </w:pPr>
    </w:p>
    <w:p w:rsidR="00D51235" w:rsidRDefault="00D51235" w:rsidP="00D51235">
      <w:pPr>
        <w:spacing w:after="0" w:line="240" w:lineRule="auto"/>
        <w:rPr>
          <w:rFonts w:ascii="Times New Roman" w:hAnsi="Times New Roman"/>
          <w:b/>
          <w:sz w:val="28"/>
          <w:szCs w:val="28"/>
          <w:lang w:val="uk-UA"/>
        </w:rPr>
      </w:pPr>
    </w:p>
    <w:p w:rsidR="00B150B5" w:rsidRPr="00A57E94" w:rsidRDefault="00B150B5" w:rsidP="00D51235">
      <w:pPr>
        <w:spacing w:after="0" w:line="240" w:lineRule="auto"/>
        <w:jc w:val="center"/>
        <w:rPr>
          <w:rFonts w:ascii="Times New Roman" w:hAnsi="Times New Roman"/>
          <w:b/>
          <w:sz w:val="28"/>
          <w:szCs w:val="28"/>
          <w:lang w:val="uk-UA"/>
        </w:rPr>
      </w:pPr>
      <w:r w:rsidRPr="00A57E94">
        <w:rPr>
          <w:rFonts w:ascii="Times New Roman" w:hAnsi="Times New Roman"/>
          <w:b/>
          <w:sz w:val="28"/>
          <w:szCs w:val="28"/>
          <w:lang w:val="uk-UA"/>
        </w:rPr>
        <w:t>Освітня програма</w:t>
      </w:r>
    </w:p>
    <w:p w:rsidR="00B150B5" w:rsidRDefault="00AA480D" w:rsidP="00B150B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Южноукраїн6ської</w:t>
      </w:r>
      <w:r w:rsidR="00B150B5">
        <w:rPr>
          <w:rFonts w:ascii="Times New Roman" w:hAnsi="Times New Roman"/>
          <w:b/>
          <w:sz w:val="28"/>
          <w:szCs w:val="28"/>
          <w:lang w:val="uk-UA"/>
        </w:rPr>
        <w:t xml:space="preserve"> загальноос</w:t>
      </w:r>
      <w:r>
        <w:rPr>
          <w:rFonts w:ascii="Times New Roman" w:hAnsi="Times New Roman"/>
          <w:b/>
          <w:sz w:val="28"/>
          <w:szCs w:val="28"/>
          <w:lang w:val="uk-UA"/>
        </w:rPr>
        <w:t>вітньої школи І-ІІІ ступенів №2</w:t>
      </w:r>
      <w:r w:rsidR="00B150B5">
        <w:rPr>
          <w:rFonts w:ascii="Times New Roman" w:hAnsi="Times New Roman"/>
          <w:b/>
          <w:sz w:val="28"/>
          <w:szCs w:val="28"/>
          <w:lang w:val="uk-UA"/>
        </w:rPr>
        <w:t xml:space="preserve"> </w:t>
      </w:r>
    </w:p>
    <w:p w:rsidR="00B150B5" w:rsidRDefault="00AA480D" w:rsidP="00B150B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Южноукраїнської</w:t>
      </w:r>
      <w:r w:rsidR="00B150B5">
        <w:rPr>
          <w:rFonts w:ascii="Times New Roman" w:hAnsi="Times New Roman"/>
          <w:b/>
          <w:sz w:val="28"/>
          <w:szCs w:val="28"/>
          <w:lang w:val="uk-UA"/>
        </w:rPr>
        <w:t xml:space="preserve"> міської ради</w:t>
      </w:r>
      <w:r w:rsidR="00B150B5" w:rsidRPr="00A57E94">
        <w:rPr>
          <w:rFonts w:ascii="Times New Roman" w:hAnsi="Times New Roman"/>
          <w:b/>
          <w:sz w:val="28"/>
          <w:szCs w:val="28"/>
          <w:lang w:val="uk-UA"/>
        </w:rPr>
        <w:t xml:space="preserve"> </w:t>
      </w:r>
      <w:r>
        <w:rPr>
          <w:rFonts w:ascii="Times New Roman" w:hAnsi="Times New Roman"/>
          <w:b/>
          <w:sz w:val="28"/>
          <w:szCs w:val="28"/>
          <w:lang w:val="uk-UA"/>
        </w:rPr>
        <w:t>Миколаївської</w:t>
      </w:r>
      <w:r w:rsidR="00B150B5">
        <w:rPr>
          <w:rFonts w:ascii="Times New Roman" w:hAnsi="Times New Roman"/>
          <w:b/>
          <w:sz w:val="28"/>
          <w:szCs w:val="28"/>
          <w:lang w:val="uk-UA"/>
        </w:rPr>
        <w:t xml:space="preserve"> області</w:t>
      </w:r>
    </w:p>
    <w:p w:rsidR="00B150B5" w:rsidRPr="00A57E94" w:rsidRDefault="00B150B5" w:rsidP="00B150B5">
      <w:pPr>
        <w:spacing w:after="0" w:line="240" w:lineRule="auto"/>
        <w:jc w:val="center"/>
        <w:rPr>
          <w:rFonts w:ascii="Times New Roman" w:hAnsi="Times New Roman"/>
          <w:b/>
          <w:sz w:val="28"/>
          <w:szCs w:val="28"/>
          <w:lang w:val="uk-UA"/>
        </w:rPr>
      </w:pPr>
      <w:r w:rsidRPr="00A57E94">
        <w:rPr>
          <w:rFonts w:ascii="Times New Roman" w:hAnsi="Times New Roman"/>
          <w:b/>
          <w:sz w:val="28"/>
          <w:szCs w:val="28"/>
          <w:lang w:val="uk-UA"/>
        </w:rPr>
        <w:t>ІІ ступеня</w:t>
      </w:r>
    </w:p>
    <w:p w:rsidR="00B150B5" w:rsidRPr="00A57E94" w:rsidRDefault="00B150B5" w:rsidP="00B150B5">
      <w:pPr>
        <w:spacing w:after="0" w:line="240" w:lineRule="auto"/>
        <w:jc w:val="center"/>
        <w:rPr>
          <w:rFonts w:ascii="Times New Roman" w:hAnsi="Times New Roman"/>
          <w:b/>
          <w:sz w:val="28"/>
          <w:szCs w:val="28"/>
          <w:lang w:val="uk-UA"/>
        </w:rPr>
      </w:pPr>
    </w:p>
    <w:p w:rsidR="00B150B5" w:rsidRPr="00200091" w:rsidRDefault="00012893" w:rsidP="00012893">
      <w:pPr>
        <w:pStyle w:val="a3"/>
        <w:jc w:val="both"/>
      </w:pPr>
      <w:r w:rsidRPr="00012893">
        <w:rPr>
          <w:sz w:val="28"/>
          <w:szCs w:val="28"/>
        </w:rPr>
        <w:t xml:space="preserve">     </w:t>
      </w:r>
      <w:r w:rsidR="00AA480D" w:rsidRPr="00200091">
        <w:t>Освітня програма</w:t>
      </w:r>
      <w:r w:rsidR="00AA480D" w:rsidRPr="00200091">
        <w:rPr>
          <w:b/>
        </w:rPr>
        <w:t xml:space="preserve"> </w:t>
      </w:r>
      <w:r w:rsidR="00AA480D" w:rsidRPr="00200091">
        <w:t>Южноукраїнської загальноосвітньої школи І-ІІІ ступенів №2 Южноукраїнської міської ради Миколаївської області</w:t>
      </w:r>
      <w:r w:rsidRPr="00200091">
        <w:t xml:space="preserve"> </w:t>
      </w:r>
      <w:r w:rsidR="00B150B5" w:rsidRPr="00200091">
        <w:t>ІІ ступеня (базова середня освіта) розроблена на основі Типової освітньої програми закладів загальної середньої освіти ІІ ступеня, розробленої на виконання Закону України</w:t>
      </w:r>
      <w:r w:rsidR="00B150B5" w:rsidRPr="00200091">
        <w:rPr>
          <w:rFonts w:eastAsia="Calibri"/>
        </w:rPr>
        <w:t xml:space="preserve">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затвердженої наказом МОН України від 20.04.2018р. №405 «Про затвердження типової освітньої програми закладів загальної середньої освіти ІІ ступеня». </w:t>
      </w:r>
    </w:p>
    <w:p w:rsidR="00B150B5" w:rsidRPr="00200091" w:rsidRDefault="00012893" w:rsidP="00012893">
      <w:pPr>
        <w:pStyle w:val="a3"/>
        <w:jc w:val="both"/>
      </w:pPr>
      <w:r w:rsidRPr="00200091">
        <w:rPr>
          <w:rFonts w:eastAsia="Calibri"/>
        </w:rPr>
        <w:t xml:space="preserve">    </w:t>
      </w:r>
      <w:r w:rsidR="00B150B5" w:rsidRPr="00200091">
        <w:rPr>
          <w:rFonts w:eastAsia="Calibri"/>
        </w:rPr>
        <w:t xml:space="preserve">Освітня програма </w:t>
      </w:r>
      <w:r w:rsidR="00AA480D" w:rsidRPr="00200091">
        <w:t xml:space="preserve">Южноукраїнської загальноосвітньої школи І-ІІІ ступенів №2 Южноукраїнської міської ради Миколаївської області </w:t>
      </w:r>
      <w:r w:rsidR="00B150B5" w:rsidRPr="00200091">
        <w:rPr>
          <w:rFonts w:eastAsia="Calibri"/>
        </w:rPr>
        <w:t xml:space="preserve"> базової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B150B5" w:rsidRPr="00200091" w:rsidRDefault="00B150B5" w:rsidP="00AA480D">
      <w:pPr>
        <w:spacing w:after="0" w:line="240" w:lineRule="auto"/>
        <w:ind w:firstLine="709"/>
        <w:jc w:val="both"/>
        <w:rPr>
          <w:rFonts w:ascii="Times New Roman" w:eastAsia="Calibri" w:hAnsi="Times New Roman"/>
          <w:sz w:val="24"/>
          <w:szCs w:val="24"/>
          <w:lang w:val="uk-UA"/>
        </w:rPr>
      </w:pPr>
      <w:r w:rsidRPr="00200091">
        <w:rPr>
          <w:rFonts w:ascii="Times New Roman" w:eastAsia="Calibri" w:hAnsi="Times New Roman"/>
          <w:sz w:val="24"/>
          <w:szCs w:val="24"/>
          <w:lang w:val="uk-UA"/>
        </w:rPr>
        <w:t xml:space="preserve">Освітня програма визначає: </w:t>
      </w:r>
    </w:p>
    <w:p w:rsidR="00B150B5" w:rsidRPr="00200091" w:rsidRDefault="00B150B5" w:rsidP="00B150B5">
      <w:pPr>
        <w:pStyle w:val="a5"/>
        <w:widowControl/>
        <w:numPr>
          <w:ilvl w:val="0"/>
          <w:numId w:val="1"/>
        </w:numPr>
        <w:tabs>
          <w:tab w:val="left" w:pos="993"/>
        </w:tabs>
        <w:autoSpaceDE/>
        <w:autoSpaceDN/>
        <w:adjustRightInd/>
        <w:ind w:left="0" w:firstLine="0"/>
        <w:jc w:val="both"/>
        <w:rPr>
          <w:rFonts w:eastAsia="Calibri"/>
          <w:sz w:val="24"/>
          <w:szCs w:val="24"/>
          <w:lang w:val="uk-UA"/>
        </w:rPr>
      </w:pPr>
      <w:r w:rsidRPr="00200091">
        <w:rPr>
          <w:rFonts w:eastAsia="Calibri"/>
          <w:sz w:val="24"/>
          <w:szCs w:val="24"/>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r w:rsidR="00AD5E09" w:rsidRPr="00200091">
        <w:rPr>
          <w:rFonts w:eastAsia="Calibri"/>
          <w:sz w:val="24"/>
          <w:szCs w:val="24"/>
          <w:lang w:val="uk-UA"/>
        </w:rPr>
        <w:t>,</w:t>
      </w:r>
      <w:r w:rsidRPr="00200091">
        <w:rPr>
          <w:rFonts w:eastAsia="Calibri"/>
          <w:sz w:val="24"/>
          <w:szCs w:val="24"/>
          <w:lang w:val="uk-UA"/>
        </w:rPr>
        <w:t xml:space="preserve"> які натепер подані в рамках навчальних планів (</w:t>
      </w:r>
      <w:r w:rsidR="00012893" w:rsidRPr="00200091">
        <w:rPr>
          <w:rFonts w:eastAsia="Calibri"/>
          <w:sz w:val="24"/>
          <w:szCs w:val="24"/>
          <w:lang w:val="uk-UA"/>
        </w:rPr>
        <w:t>таблиці 1-5</w:t>
      </w:r>
      <w:r w:rsidRPr="00200091">
        <w:rPr>
          <w:rFonts w:eastAsia="Calibri"/>
          <w:sz w:val="24"/>
          <w:szCs w:val="24"/>
          <w:lang w:val="uk-UA"/>
        </w:rPr>
        <w:t>);</w:t>
      </w:r>
    </w:p>
    <w:p w:rsidR="00B150B5" w:rsidRPr="00200091" w:rsidRDefault="00B150B5" w:rsidP="00B150B5">
      <w:pPr>
        <w:pStyle w:val="a5"/>
        <w:widowControl/>
        <w:numPr>
          <w:ilvl w:val="0"/>
          <w:numId w:val="1"/>
        </w:numPr>
        <w:tabs>
          <w:tab w:val="left" w:pos="993"/>
        </w:tabs>
        <w:autoSpaceDE/>
        <w:autoSpaceDN/>
        <w:adjustRightInd/>
        <w:ind w:left="0" w:firstLine="66"/>
        <w:jc w:val="both"/>
        <w:rPr>
          <w:rFonts w:eastAsia="Calibri"/>
          <w:sz w:val="24"/>
          <w:szCs w:val="24"/>
          <w:lang w:val="uk-UA"/>
        </w:rPr>
      </w:pPr>
      <w:r w:rsidRPr="00200091">
        <w:rPr>
          <w:rFonts w:eastAsia="Calibri"/>
          <w:sz w:val="24"/>
          <w:szCs w:val="24"/>
          <w:lang w:val="uk-UA"/>
        </w:rPr>
        <w:t>очікувані результати навчання учнів подані в рамках навчальних програм, затверджених наказом МОН України від 07.06.2017 року №80</w:t>
      </w:r>
      <w:r w:rsidR="00AD5E09" w:rsidRPr="00200091">
        <w:rPr>
          <w:rFonts w:eastAsia="Calibri"/>
          <w:sz w:val="24"/>
          <w:szCs w:val="24"/>
          <w:lang w:val="uk-UA"/>
        </w:rPr>
        <w:t>4 та від 23.10.2017 року №1407,(</w:t>
      </w:r>
      <w:r w:rsidR="00200091" w:rsidRPr="00200091">
        <w:rPr>
          <w:rFonts w:eastAsia="Calibri"/>
          <w:sz w:val="24"/>
          <w:szCs w:val="24"/>
          <w:lang w:val="uk-UA"/>
        </w:rPr>
        <w:t>таблиця 6</w:t>
      </w:r>
      <w:r w:rsidR="00AD5E09" w:rsidRPr="00200091">
        <w:rPr>
          <w:rFonts w:eastAsia="Calibri"/>
          <w:sz w:val="24"/>
          <w:szCs w:val="24"/>
          <w:lang w:val="uk-UA"/>
        </w:rPr>
        <w:t>)</w:t>
      </w:r>
      <w:r w:rsidRPr="00200091">
        <w:rPr>
          <w:rFonts w:eastAsia="Calibri"/>
          <w:sz w:val="24"/>
          <w:szCs w:val="24"/>
          <w:lang w:val="uk-U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B150B5" w:rsidRPr="00200091" w:rsidRDefault="00B150B5" w:rsidP="00B150B5">
      <w:pPr>
        <w:pStyle w:val="a5"/>
        <w:widowControl/>
        <w:numPr>
          <w:ilvl w:val="0"/>
          <w:numId w:val="1"/>
        </w:numPr>
        <w:tabs>
          <w:tab w:val="left" w:pos="993"/>
        </w:tabs>
        <w:autoSpaceDE/>
        <w:autoSpaceDN/>
        <w:adjustRightInd/>
        <w:ind w:left="142" w:hanging="76"/>
        <w:jc w:val="both"/>
        <w:rPr>
          <w:rFonts w:eastAsia="Calibri"/>
          <w:sz w:val="24"/>
          <w:szCs w:val="24"/>
          <w:lang w:val="uk-UA"/>
        </w:rPr>
      </w:pPr>
      <w:r w:rsidRPr="00200091">
        <w:rPr>
          <w:rFonts w:eastAsia="Calibri"/>
          <w:sz w:val="24"/>
          <w:szCs w:val="24"/>
          <w:lang w:val="uk-UA"/>
        </w:rPr>
        <w:t>рекомендовані форми організації освітнього процесу та інструменти системи внутрішнього забезпечення якості освіти;</w:t>
      </w:r>
    </w:p>
    <w:p w:rsidR="00B150B5" w:rsidRPr="00200091" w:rsidRDefault="00B150B5" w:rsidP="00B150B5">
      <w:pPr>
        <w:pStyle w:val="a5"/>
        <w:widowControl/>
        <w:numPr>
          <w:ilvl w:val="0"/>
          <w:numId w:val="1"/>
        </w:numPr>
        <w:tabs>
          <w:tab w:val="left" w:pos="993"/>
        </w:tabs>
        <w:autoSpaceDE/>
        <w:autoSpaceDN/>
        <w:adjustRightInd/>
        <w:ind w:left="142" w:hanging="142"/>
        <w:jc w:val="both"/>
        <w:rPr>
          <w:rFonts w:eastAsia="Calibri"/>
          <w:sz w:val="24"/>
          <w:szCs w:val="24"/>
          <w:lang w:val="uk-UA"/>
        </w:rPr>
      </w:pPr>
      <w:r w:rsidRPr="00200091">
        <w:rPr>
          <w:rFonts w:eastAsia="Calibri"/>
          <w:sz w:val="24"/>
          <w:szCs w:val="24"/>
          <w:lang w:val="uk-UA"/>
        </w:rPr>
        <w:t xml:space="preserve">            вимоги до осіб, які можуть розпочати навчання за цією освітньою програмою. </w:t>
      </w:r>
    </w:p>
    <w:p w:rsidR="00B150B5" w:rsidRPr="00200091" w:rsidRDefault="00B150B5" w:rsidP="00B150B5">
      <w:pPr>
        <w:spacing w:after="0" w:line="240" w:lineRule="auto"/>
        <w:ind w:firstLine="709"/>
        <w:jc w:val="both"/>
        <w:rPr>
          <w:rFonts w:ascii="Times New Roman" w:eastAsia="Calibri" w:hAnsi="Times New Roman"/>
          <w:sz w:val="24"/>
          <w:szCs w:val="24"/>
          <w:lang w:val="uk-UA"/>
        </w:rPr>
      </w:pPr>
      <w:r w:rsidRPr="00200091">
        <w:rPr>
          <w:rFonts w:ascii="Times New Roman" w:eastAsia="Calibri" w:hAnsi="Times New Roman"/>
          <w:b/>
          <w:sz w:val="24"/>
          <w:szCs w:val="24"/>
          <w:lang w:val="uk-UA"/>
        </w:rPr>
        <w:t>Загальний обсяг навчального навантаження та орієнтовна тривалість і можливі взаємозв’язки освітніх галузей, предметів, дисциплін.</w:t>
      </w:r>
      <w:r w:rsidRPr="00200091">
        <w:rPr>
          <w:rFonts w:ascii="Times New Roman" w:eastAsia="Calibri" w:hAnsi="Times New Roman"/>
          <w:sz w:val="24"/>
          <w:szCs w:val="24"/>
          <w:lang w:val="uk-UA"/>
        </w:rPr>
        <w:t xml:space="preserve"> </w:t>
      </w:r>
    </w:p>
    <w:p w:rsidR="00B150B5" w:rsidRPr="00200091" w:rsidRDefault="00B150B5" w:rsidP="00B150B5">
      <w:pPr>
        <w:spacing w:after="0" w:line="240" w:lineRule="auto"/>
        <w:ind w:firstLine="709"/>
        <w:jc w:val="both"/>
        <w:rPr>
          <w:rFonts w:ascii="Times New Roman" w:eastAsia="Calibri" w:hAnsi="Times New Roman"/>
          <w:sz w:val="24"/>
          <w:szCs w:val="24"/>
          <w:lang w:val="uk-UA"/>
        </w:rPr>
      </w:pPr>
      <w:r w:rsidRPr="00200091">
        <w:rPr>
          <w:rFonts w:ascii="Times New Roman" w:eastAsia="Calibri" w:hAnsi="Times New Roman"/>
          <w:sz w:val="24"/>
          <w:szCs w:val="24"/>
          <w:lang w:val="uk-UA"/>
        </w:rPr>
        <w:t xml:space="preserve">Загальний обсяг навчального навантаження для учнів 5-9-х класів закладів загальної середньої освіти складає 5845 годин/навчальний рік: </w:t>
      </w:r>
    </w:p>
    <w:p w:rsidR="00B150B5" w:rsidRPr="00200091" w:rsidRDefault="00B150B5" w:rsidP="00B150B5">
      <w:pPr>
        <w:spacing w:after="0" w:line="240" w:lineRule="auto"/>
        <w:ind w:firstLine="709"/>
        <w:jc w:val="both"/>
        <w:rPr>
          <w:rFonts w:ascii="Times New Roman" w:eastAsia="Calibri" w:hAnsi="Times New Roman"/>
          <w:sz w:val="24"/>
          <w:szCs w:val="24"/>
          <w:lang w:val="uk-UA"/>
        </w:rPr>
      </w:pPr>
      <w:r w:rsidRPr="00200091">
        <w:rPr>
          <w:rFonts w:ascii="Times New Roman" w:eastAsia="Calibri" w:hAnsi="Times New Roman"/>
          <w:sz w:val="24"/>
          <w:szCs w:val="24"/>
          <w:lang w:val="uk-UA"/>
        </w:rPr>
        <w:t xml:space="preserve">для 5-х класів – 1050 годин/навчальний рік, </w:t>
      </w:r>
    </w:p>
    <w:p w:rsidR="00B150B5" w:rsidRPr="00200091" w:rsidRDefault="00B150B5" w:rsidP="00B150B5">
      <w:pPr>
        <w:spacing w:after="0" w:line="240" w:lineRule="auto"/>
        <w:ind w:firstLine="709"/>
        <w:jc w:val="both"/>
        <w:rPr>
          <w:rFonts w:ascii="Times New Roman" w:eastAsia="Calibri" w:hAnsi="Times New Roman"/>
          <w:sz w:val="24"/>
          <w:szCs w:val="24"/>
          <w:lang w:val="uk-UA"/>
        </w:rPr>
      </w:pPr>
      <w:r w:rsidRPr="00200091">
        <w:rPr>
          <w:rFonts w:ascii="Times New Roman" w:eastAsia="Calibri" w:hAnsi="Times New Roman"/>
          <w:sz w:val="24"/>
          <w:szCs w:val="24"/>
          <w:lang w:val="uk-UA"/>
        </w:rPr>
        <w:t xml:space="preserve">для 6-х класів – 1155 годин/навчальний рік, </w:t>
      </w:r>
    </w:p>
    <w:p w:rsidR="00B150B5" w:rsidRPr="00200091" w:rsidRDefault="00B150B5" w:rsidP="00B150B5">
      <w:pPr>
        <w:spacing w:after="0" w:line="240" w:lineRule="auto"/>
        <w:ind w:firstLine="709"/>
        <w:jc w:val="both"/>
        <w:rPr>
          <w:rFonts w:ascii="Times New Roman" w:eastAsia="Calibri" w:hAnsi="Times New Roman"/>
          <w:sz w:val="24"/>
          <w:szCs w:val="24"/>
          <w:lang w:val="uk-UA"/>
        </w:rPr>
      </w:pPr>
      <w:r w:rsidRPr="00200091">
        <w:rPr>
          <w:rFonts w:ascii="Times New Roman" w:eastAsia="Calibri" w:hAnsi="Times New Roman"/>
          <w:sz w:val="24"/>
          <w:szCs w:val="24"/>
          <w:lang w:val="uk-UA"/>
        </w:rPr>
        <w:t xml:space="preserve">для 7-х класів – 1172,5 годин/навчальний рік, </w:t>
      </w:r>
    </w:p>
    <w:p w:rsidR="00B150B5" w:rsidRPr="00200091" w:rsidRDefault="00B150B5" w:rsidP="00B150B5">
      <w:pPr>
        <w:spacing w:after="0" w:line="240" w:lineRule="auto"/>
        <w:ind w:firstLine="709"/>
        <w:jc w:val="both"/>
        <w:rPr>
          <w:rFonts w:ascii="Times New Roman" w:eastAsia="Calibri" w:hAnsi="Times New Roman"/>
          <w:sz w:val="24"/>
          <w:szCs w:val="24"/>
          <w:lang w:val="uk-UA"/>
        </w:rPr>
      </w:pPr>
      <w:r w:rsidRPr="00200091">
        <w:rPr>
          <w:rFonts w:ascii="Times New Roman" w:eastAsia="Calibri" w:hAnsi="Times New Roman"/>
          <w:sz w:val="24"/>
          <w:szCs w:val="24"/>
          <w:lang w:val="uk-UA"/>
        </w:rPr>
        <w:t xml:space="preserve">для 8-х класів – 1207,5 годин/навчальний рік, </w:t>
      </w:r>
    </w:p>
    <w:p w:rsidR="00B150B5" w:rsidRPr="00200091" w:rsidRDefault="00B150B5" w:rsidP="00B150B5">
      <w:pPr>
        <w:spacing w:after="0" w:line="240" w:lineRule="auto"/>
        <w:ind w:firstLine="709"/>
        <w:jc w:val="both"/>
        <w:rPr>
          <w:rFonts w:ascii="Times New Roman" w:eastAsia="Calibri" w:hAnsi="Times New Roman"/>
          <w:sz w:val="24"/>
          <w:szCs w:val="24"/>
          <w:lang w:val="uk-UA"/>
        </w:rPr>
      </w:pPr>
      <w:r w:rsidRPr="00200091">
        <w:rPr>
          <w:rFonts w:ascii="Times New Roman" w:eastAsia="Calibri" w:hAnsi="Times New Roman"/>
          <w:sz w:val="24"/>
          <w:szCs w:val="24"/>
          <w:lang w:val="uk-UA"/>
        </w:rPr>
        <w:t xml:space="preserve">для 9-х класів – 1260 годин/навчальний рік. </w:t>
      </w:r>
    </w:p>
    <w:p w:rsidR="00B150B5" w:rsidRPr="00200091" w:rsidRDefault="00012893" w:rsidP="00AA480D">
      <w:pPr>
        <w:pStyle w:val="a3"/>
      </w:pPr>
      <w:r w:rsidRPr="00200091">
        <w:rPr>
          <w:rFonts w:eastAsia="Calibri"/>
        </w:rPr>
        <w:t xml:space="preserve">     </w:t>
      </w:r>
      <w:r w:rsidR="00B150B5" w:rsidRPr="00200091">
        <w:rPr>
          <w:rFonts w:eastAsia="Calibri"/>
        </w:rPr>
        <w:t xml:space="preserve">Детальний розподіл навчального навантаження на тиждень </w:t>
      </w:r>
      <w:r w:rsidR="00B150B5" w:rsidRPr="00200091">
        <w:rPr>
          <w:rFonts w:eastAsia="Calibri"/>
          <w:color w:val="000000"/>
        </w:rPr>
        <w:t xml:space="preserve">окреслено у </w:t>
      </w:r>
      <w:r w:rsidR="00B150B5" w:rsidRPr="00200091">
        <w:rPr>
          <w:rFonts w:eastAsia="Calibri"/>
        </w:rPr>
        <w:t>навчальних планах</w:t>
      </w:r>
      <w:r w:rsidR="00AA480D" w:rsidRPr="00200091">
        <w:t xml:space="preserve"> Южноукраїнської загальноосвітньої школи І-ІІІ ступенів №2 Южноукраїнської міської ради Миколаївської області </w:t>
      </w:r>
      <w:r w:rsidR="00B150B5" w:rsidRPr="00200091">
        <w:rPr>
          <w:rFonts w:eastAsia="Calibri"/>
        </w:rPr>
        <w:t xml:space="preserve"> </w:t>
      </w:r>
      <w:r w:rsidR="00AA480D" w:rsidRPr="00200091">
        <w:rPr>
          <w:rFonts w:eastAsia="Calibri"/>
        </w:rPr>
        <w:t>ІІ</w:t>
      </w:r>
      <w:r w:rsidR="00B150B5" w:rsidRPr="00200091">
        <w:rPr>
          <w:rFonts w:eastAsia="Calibri"/>
        </w:rPr>
        <w:t xml:space="preserve"> ступеня (далі –навчальний план). </w:t>
      </w:r>
    </w:p>
    <w:p w:rsidR="00B150B5" w:rsidRPr="00200091" w:rsidRDefault="00012893" w:rsidP="00012893">
      <w:pPr>
        <w:spacing w:after="0" w:line="240" w:lineRule="auto"/>
        <w:jc w:val="both"/>
        <w:rPr>
          <w:rFonts w:eastAsia="Calibri"/>
          <w:sz w:val="24"/>
          <w:szCs w:val="24"/>
          <w:lang w:val="uk-UA"/>
        </w:rPr>
      </w:pPr>
      <w:r w:rsidRPr="00122718">
        <w:rPr>
          <w:rFonts w:ascii="Times New Roman" w:eastAsia="Calibri" w:hAnsi="Times New Roman"/>
          <w:sz w:val="24"/>
          <w:szCs w:val="24"/>
          <w:lang w:val="uk-UA"/>
        </w:rPr>
        <w:lastRenderedPageBreak/>
        <w:t xml:space="preserve">     </w:t>
      </w:r>
      <w:r w:rsidR="00B150B5" w:rsidRPr="00200091">
        <w:rPr>
          <w:rFonts w:ascii="Times New Roman" w:eastAsia="Calibri" w:hAnsi="Times New Roman"/>
          <w:sz w:val="24"/>
          <w:szCs w:val="24"/>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B150B5" w:rsidRPr="00200091" w:rsidRDefault="00012893" w:rsidP="00012893">
      <w:pPr>
        <w:pStyle w:val="a3"/>
        <w:jc w:val="both"/>
      </w:pPr>
      <w:r w:rsidRPr="00200091">
        <w:rPr>
          <w:rFonts w:eastAsia="Calibri"/>
        </w:rPr>
        <w:t xml:space="preserve">    </w:t>
      </w:r>
      <w:r w:rsidR="00B150B5" w:rsidRPr="00200091">
        <w:rPr>
          <w:rFonts w:eastAsia="Calibri"/>
        </w:rPr>
        <w:t>Варіативна складова навчального пл</w:t>
      </w:r>
      <w:r w:rsidR="00AA480D" w:rsidRPr="00200091">
        <w:rPr>
          <w:rFonts w:eastAsia="Calibri"/>
        </w:rPr>
        <w:t xml:space="preserve">ану </w:t>
      </w:r>
      <w:r w:rsidRPr="00200091">
        <w:t>Южноукраїнської загальноосвітньої школи І-ІІІ ступенів №2 Южноукраїнської міської ради Миколаївської області визначається закладом</w:t>
      </w:r>
      <w:r w:rsidR="00B150B5" w:rsidRPr="00200091">
        <w:rPr>
          <w:rFonts w:eastAsia="Calibri"/>
        </w:rPr>
        <w:t xml:space="preserve">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закладу освіти. </w:t>
      </w:r>
    </w:p>
    <w:p w:rsidR="00B150B5" w:rsidRPr="00200091" w:rsidRDefault="00B150B5" w:rsidP="00B150B5">
      <w:pPr>
        <w:spacing w:after="0" w:line="240" w:lineRule="auto"/>
        <w:ind w:right="85" w:firstLine="709"/>
        <w:jc w:val="both"/>
        <w:rPr>
          <w:rFonts w:eastAsia="Calibri"/>
          <w:sz w:val="24"/>
          <w:szCs w:val="24"/>
          <w:lang w:val="uk-UA"/>
        </w:rPr>
      </w:pPr>
      <w:r w:rsidRPr="00200091">
        <w:rPr>
          <w:rFonts w:ascii="Times New Roman" w:eastAsia="Calibri" w:hAnsi="Times New Roman"/>
          <w:sz w:val="24"/>
          <w:szCs w:val="24"/>
          <w:lang w:val="uk-UA"/>
        </w:rPr>
        <w:t>Варіативна складова</w:t>
      </w:r>
      <w:r w:rsidRPr="00200091">
        <w:rPr>
          <w:rFonts w:ascii="Times New Roman" w:eastAsia="Calibri" w:hAnsi="Times New Roman"/>
          <w:color w:val="FF213C"/>
          <w:sz w:val="24"/>
          <w:szCs w:val="24"/>
          <w:lang w:val="uk-UA"/>
        </w:rPr>
        <w:t xml:space="preserve"> </w:t>
      </w:r>
      <w:r w:rsidRPr="00200091">
        <w:rPr>
          <w:rFonts w:ascii="Times New Roman" w:eastAsia="Calibri" w:hAnsi="Times New Roman"/>
          <w:sz w:val="24"/>
          <w:szCs w:val="24"/>
          <w:lang w:val="uk-UA"/>
        </w:rPr>
        <w:t>навчальних планів використовується на:</w:t>
      </w:r>
    </w:p>
    <w:p w:rsidR="00B150B5" w:rsidRPr="00200091" w:rsidRDefault="00B150B5" w:rsidP="00B150B5">
      <w:pPr>
        <w:pStyle w:val="a5"/>
        <w:widowControl/>
        <w:numPr>
          <w:ilvl w:val="0"/>
          <w:numId w:val="2"/>
        </w:numPr>
        <w:autoSpaceDE/>
        <w:autoSpaceDN/>
        <w:adjustRightInd/>
        <w:ind w:left="0" w:right="85" w:firstLine="66"/>
        <w:jc w:val="both"/>
        <w:rPr>
          <w:rFonts w:ascii="Calibri" w:eastAsia="Calibri" w:hAnsi="Calibri"/>
          <w:sz w:val="24"/>
          <w:szCs w:val="24"/>
          <w:lang w:val="uk-UA"/>
        </w:rPr>
      </w:pPr>
      <w:r w:rsidRPr="00200091">
        <w:rPr>
          <w:rFonts w:eastAsia="Calibri"/>
          <w:sz w:val="24"/>
          <w:szCs w:val="24"/>
          <w:lang w:val="uk-UA"/>
        </w:rPr>
        <w:t>підсилення предметів інваріантної складової.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B150B5" w:rsidRPr="00200091" w:rsidRDefault="00B150B5" w:rsidP="00B150B5">
      <w:pPr>
        <w:pStyle w:val="a5"/>
        <w:widowControl/>
        <w:numPr>
          <w:ilvl w:val="0"/>
          <w:numId w:val="2"/>
        </w:numPr>
        <w:autoSpaceDE/>
        <w:autoSpaceDN/>
        <w:adjustRightInd/>
        <w:ind w:left="0" w:right="85" w:firstLine="66"/>
        <w:jc w:val="both"/>
        <w:rPr>
          <w:rFonts w:ascii="Calibri" w:eastAsia="Calibri" w:hAnsi="Calibri"/>
          <w:sz w:val="24"/>
          <w:szCs w:val="24"/>
          <w:lang w:val="uk-UA"/>
        </w:rPr>
      </w:pPr>
      <w:r w:rsidRPr="00200091">
        <w:rPr>
          <w:rFonts w:eastAsia="Calibri"/>
          <w:sz w:val="24"/>
          <w:szCs w:val="24"/>
          <w:lang w:val="uk-UA"/>
        </w:rPr>
        <w:t xml:space="preserve">запровадження факультативів, курсів за вибором, що розширюють обрану закладом освіти спеціалізацію, чи світоглядного </w:t>
      </w:r>
      <w:r w:rsidR="00AA480D" w:rsidRPr="00200091">
        <w:rPr>
          <w:rFonts w:eastAsia="Calibri"/>
          <w:sz w:val="24"/>
          <w:szCs w:val="24"/>
          <w:lang w:val="uk-UA"/>
        </w:rPr>
        <w:t>спрямування</w:t>
      </w:r>
      <w:r w:rsidR="00012893" w:rsidRPr="00200091">
        <w:rPr>
          <w:rFonts w:eastAsia="Calibri"/>
          <w:sz w:val="24"/>
          <w:szCs w:val="24"/>
          <w:lang w:val="uk-UA"/>
        </w:rPr>
        <w:t>( етика, «усвідомлене батьківство», «Самопізнання та соціалізація підлітка», «Основи податкових знань»)</w:t>
      </w:r>
      <w:r w:rsidR="00AA480D" w:rsidRPr="00200091">
        <w:rPr>
          <w:rFonts w:eastAsia="Calibri"/>
          <w:sz w:val="24"/>
          <w:szCs w:val="24"/>
          <w:lang w:val="uk-UA"/>
        </w:rPr>
        <w:t>;</w:t>
      </w:r>
    </w:p>
    <w:p w:rsidR="00B150B5" w:rsidRPr="00200091" w:rsidRDefault="00B150B5" w:rsidP="00B150B5">
      <w:pPr>
        <w:pStyle w:val="a5"/>
        <w:widowControl/>
        <w:numPr>
          <w:ilvl w:val="0"/>
          <w:numId w:val="2"/>
        </w:numPr>
        <w:autoSpaceDE/>
        <w:autoSpaceDN/>
        <w:adjustRightInd/>
        <w:ind w:left="426" w:right="85"/>
        <w:jc w:val="both"/>
        <w:rPr>
          <w:rFonts w:ascii="Calibri" w:eastAsia="Calibri" w:hAnsi="Calibri"/>
          <w:sz w:val="24"/>
          <w:szCs w:val="24"/>
          <w:lang w:val="uk-UA"/>
        </w:rPr>
      </w:pPr>
      <w:r w:rsidRPr="00200091">
        <w:rPr>
          <w:rFonts w:eastAsia="Calibri"/>
          <w:sz w:val="24"/>
          <w:szCs w:val="24"/>
          <w:lang w:val="uk-UA"/>
        </w:rPr>
        <w:t>індивідуальні заняття та консультації.</w:t>
      </w:r>
    </w:p>
    <w:p w:rsidR="00B150B5" w:rsidRPr="00200091" w:rsidRDefault="0072724F" w:rsidP="0072724F">
      <w:pPr>
        <w:spacing w:after="0" w:line="240" w:lineRule="auto"/>
        <w:jc w:val="both"/>
        <w:rPr>
          <w:rFonts w:ascii="Times New Roman" w:eastAsia="Calibri" w:hAnsi="Times New Roman"/>
          <w:sz w:val="24"/>
          <w:szCs w:val="24"/>
          <w:lang w:val="uk-UA"/>
        </w:rPr>
      </w:pPr>
      <w:r w:rsidRPr="00200091">
        <w:rPr>
          <w:rFonts w:ascii="Times New Roman" w:eastAsia="Calibri" w:hAnsi="Times New Roman"/>
          <w:sz w:val="24"/>
          <w:szCs w:val="24"/>
          <w:lang w:val="uk-UA"/>
        </w:rPr>
        <w:t xml:space="preserve">     </w:t>
      </w:r>
      <w:r w:rsidR="00B150B5" w:rsidRPr="00200091">
        <w:rPr>
          <w:rFonts w:ascii="Times New Roman" w:eastAsia="Calibri" w:hAnsi="Times New Roman"/>
          <w:sz w:val="24"/>
          <w:szCs w:val="24"/>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B150B5" w:rsidRPr="00200091" w:rsidRDefault="0072724F" w:rsidP="0072724F">
      <w:pPr>
        <w:spacing w:after="0" w:line="240" w:lineRule="auto"/>
        <w:jc w:val="both"/>
        <w:rPr>
          <w:rFonts w:eastAsia="Calibri"/>
          <w:sz w:val="24"/>
          <w:szCs w:val="24"/>
          <w:lang w:val="uk-UA"/>
        </w:rPr>
      </w:pPr>
      <w:r w:rsidRPr="00200091">
        <w:rPr>
          <w:rFonts w:ascii="Times New Roman" w:eastAsia="Calibri" w:hAnsi="Times New Roman"/>
          <w:sz w:val="24"/>
          <w:szCs w:val="24"/>
          <w:lang w:val="uk-UA"/>
        </w:rPr>
        <w:t xml:space="preserve">      </w:t>
      </w:r>
      <w:r w:rsidR="00B150B5" w:rsidRPr="00200091">
        <w:rPr>
          <w:rFonts w:ascii="Times New Roman" w:eastAsia="Calibri" w:hAnsi="Times New Roman"/>
          <w:sz w:val="24"/>
          <w:szCs w:val="24"/>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B150B5" w:rsidRPr="00200091" w:rsidRDefault="0072724F" w:rsidP="00AA480D">
      <w:pPr>
        <w:pStyle w:val="a3"/>
      </w:pPr>
      <w:r w:rsidRPr="00200091">
        <w:rPr>
          <w:rFonts w:eastAsia="Calibri"/>
        </w:rPr>
        <w:t xml:space="preserve">      </w:t>
      </w:r>
      <w:r w:rsidR="00B150B5" w:rsidRPr="00200091">
        <w:rPr>
          <w:rFonts w:eastAsia="Calibri"/>
        </w:rPr>
        <w:t xml:space="preserve">З метою виконання вимог Державного стандарту навчальні плани </w:t>
      </w:r>
      <w:r w:rsidR="00AA480D" w:rsidRPr="00200091">
        <w:t>Южноукраїнської загальноосвітньої школи І-ІІІ ступенів №2 Южноукраїнської міської ради Миколаївської області</w:t>
      </w:r>
      <w:r w:rsidR="00B150B5" w:rsidRPr="00200091">
        <w:rPr>
          <w:rFonts w:eastAsia="Calibri"/>
        </w:rPr>
        <w:t xml:space="preserve"> містять усі предмети інваріантної складової, передбачені обраним варіантом навчальних планів цієї освітньої програми. </w:t>
      </w:r>
    </w:p>
    <w:p w:rsidR="00B150B5" w:rsidRPr="00200091" w:rsidRDefault="00B150B5" w:rsidP="00B150B5">
      <w:pPr>
        <w:shd w:val="clear" w:color="auto" w:fill="FFFFFF"/>
        <w:spacing w:after="0" w:line="240" w:lineRule="auto"/>
        <w:ind w:firstLine="709"/>
        <w:jc w:val="both"/>
        <w:rPr>
          <w:rFonts w:ascii="Times New Roman" w:eastAsia="Calibri" w:hAnsi="Times New Roman"/>
          <w:sz w:val="24"/>
          <w:szCs w:val="24"/>
          <w:lang w:val="uk-UA"/>
        </w:rPr>
      </w:pPr>
      <w:r w:rsidRPr="00200091">
        <w:rPr>
          <w:rFonts w:ascii="Times New Roman" w:eastAsia="Calibri" w:hAnsi="Times New Roman"/>
          <w:sz w:val="24"/>
          <w:szCs w:val="24"/>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w:t>
      </w:r>
      <w:r w:rsidR="0072724F" w:rsidRPr="00200091">
        <w:rPr>
          <w:rFonts w:ascii="Times New Roman" w:eastAsia="Calibri" w:hAnsi="Times New Roman"/>
          <w:sz w:val="24"/>
          <w:szCs w:val="24"/>
          <w:lang w:val="uk-UA"/>
        </w:rPr>
        <w:t>, а інтегрується в</w:t>
      </w:r>
      <w:r w:rsidRPr="00200091">
        <w:rPr>
          <w:rFonts w:ascii="Times New Roman" w:eastAsia="Calibri" w:hAnsi="Times New Roman"/>
          <w:sz w:val="24"/>
          <w:szCs w:val="24"/>
          <w:lang w:val="uk-UA"/>
        </w:rPr>
        <w:t xml:space="preserve"> змісті всіх предметів інваріантної та варіативної складових навчальних планів. </w:t>
      </w:r>
    </w:p>
    <w:p w:rsidR="00B150B5" w:rsidRPr="00200091" w:rsidRDefault="0072724F" w:rsidP="0072724F">
      <w:pPr>
        <w:shd w:val="clear" w:color="auto" w:fill="FFFFFF"/>
        <w:spacing w:after="0" w:line="240" w:lineRule="auto"/>
        <w:jc w:val="both"/>
        <w:rPr>
          <w:rFonts w:ascii="Times New Roman" w:eastAsia="Calibri" w:hAnsi="Times New Roman"/>
          <w:sz w:val="24"/>
          <w:szCs w:val="24"/>
          <w:lang w:val="uk-UA"/>
        </w:rPr>
      </w:pPr>
      <w:r w:rsidRPr="00200091">
        <w:rPr>
          <w:rFonts w:ascii="Times New Roman" w:eastAsia="Calibri" w:hAnsi="Times New Roman"/>
          <w:sz w:val="24"/>
          <w:szCs w:val="24"/>
          <w:lang w:val="uk-UA"/>
        </w:rPr>
        <w:t xml:space="preserve">       </w:t>
      </w:r>
      <w:r w:rsidR="00B150B5" w:rsidRPr="00200091">
        <w:rPr>
          <w:rFonts w:ascii="Times New Roman" w:eastAsia="Calibri" w:hAnsi="Times New Roman"/>
          <w:sz w:val="24"/>
          <w:szCs w:val="24"/>
          <w:lang w:val="uk-UA"/>
        </w:rPr>
        <w:t>Змістове наповнення предмета «Фізична культура» закладом освіти сформовано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w:t>
      </w:r>
    </w:p>
    <w:p w:rsidR="00B150B5" w:rsidRPr="00200091" w:rsidRDefault="00B150B5" w:rsidP="0072724F">
      <w:pPr>
        <w:pStyle w:val="a3"/>
        <w:jc w:val="both"/>
      </w:pPr>
      <w:r w:rsidRPr="00200091">
        <w:rPr>
          <w:rFonts w:eastAsia="Calibri"/>
        </w:rPr>
        <w:t xml:space="preserve">Для недопущення перевантаження учнів необхідно враховувати їх навчання в закладах освіти іншого типу (художніх, музичних, спортивних школах тощо). </w:t>
      </w:r>
      <w:r w:rsidR="0023638A" w:rsidRPr="00200091">
        <w:rPr>
          <w:rFonts w:eastAsia="Calibri"/>
        </w:rPr>
        <w:t xml:space="preserve">              </w:t>
      </w:r>
      <w:r w:rsidRPr="00200091">
        <w:rPr>
          <w:rFonts w:eastAsia="Calibri"/>
        </w:rPr>
        <w:t xml:space="preserve">Так, у </w:t>
      </w:r>
      <w:r w:rsidR="00923A40" w:rsidRPr="00200091">
        <w:t>Южноукраїнській загальноосвітній школи І-ІІІ ступенів №2 Южноукраїнської міської ради Миколаївської області</w:t>
      </w:r>
      <w:r w:rsidRPr="00200091">
        <w:rPr>
          <w:rFonts w:eastAsia="Calibri"/>
          <w:color w:val="FF0000"/>
        </w:rPr>
        <w:t xml:space="preserve"> </w:t>
      </w:r>
      <w:r w:rsidRPr="00200091">
        <w:rPr>
          <w:rFonts w:eastAsia="Calibri"/>
        </w:rPr>
        <w:t>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B150B5" w:rsidRPr="00200091" w:rsidRDefault="00B150B5" w:rsidP="0072724F">
      <w:pPr>
        <w:spacing w:after="0" w:line="240" w:lineRule="auto"/>
        <w:ind w:firstLine="709"/>
        <w:jc w:val="both"/>
        <w:rPr>
          <w:rFonts w:eastAsia="Calibri"/>
          <w:sz w:val="24"/>
          <w:szCs w:val="24"/>
          <w:lang w:val="uk-UA"/>
        </w:rPr>
      </w:pPr>
      <w:r w:rsidRPr="00200091">
        <w:rPr>
          <w:rFonts w:ascii="Times New Roman" w:eastAsia="Calibri" w:hAnsi="Times New Roman"/>
          <w:sz w:val="24"/>
          <w:szCs w:val="24"/>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B150B5" w:rsidRPr="00200091" w:rsidRDefault="00B150B5" w:rsidP="00B150B5">
      <w:pPr>
        <w:spacing w:after="0" w:line="240" w:lineRule="auto"/>
        <w:ind w:firstLine="709"/>
        <w:jc w:val="both"/>
        <w:rPr>
          <w:rFonts w:ascii="Times New Roman" w:eastAsia="Calibri" w:hAnsi="Times New Roman"/>
          <w:color w:val="FF0000"/>
          <w:sz w:val="24"/>
          <w:szCs w:val="24"/>
          <w:lang w:val="uk-UA"/>
        </w:rPr>
      </w:pPr>
      <w:r w:rsidRPr="00200091">
        <w:rPr>
          <w:rFonts w:ascii="Times New Roman" w:eastAsia="Calibri" w:hAnsi="Times New Roman"/>
          <w:sz w:val="24"/>
          <w:szCs w:val="24"/>
          <w:lang w:val="uk-UA"/>
        </w:rPr>
        <w:t>Поділ класів на групи при вивченні окремих предметів</w:t>
      </w:r>
      <w:r w:rsidR="0072724F" w:rsidRPr="00200091">
        <w:rPr>
          <w:rFonts w:ascii="Times New Roman" w:eastAsia="Calibri" w:hAnsi="Times New Roman"/>
          <w:sz w:val="24"/>
          <w:szCs w:val="24"/>
          <w:lang w:val="uk-UA"/>
        </w:rPr>
        <w:t>, а саме: іноземна мова, українська мова, трудове навчання, інформатика -</w:t>
      </w:r>
      <w:r w:rsidRPr="00200091">
        <w:rPr>
          <w:rFonts w:ascii="Times New Roman" w:eastAsia="Calibri" w:hAnsi="Times New Roman"/>
          <w:sz w:val="24"/>
          <w:szCs w:val="24"/>
          <w:lang w:val="uk-UA"/>
        </w:rPr>
        <w:t xml:space="preserve">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w:t>
      </w:r>
      <w:r w:rsidRPr="00200091">
        <w:rPr>
          <w:rFonts w:ascii="Times New Roman" w:eastAsia="Calibri" w:hAnsi="Times New Roman"/>
          <w:sz w:val="24"/>
          <w:szCs w:val="24"/>
          <w:lang w:val="uk-UA"/>
        </w:rPr>
        <w:lastRenderedPageBreak/>
        <w:t>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200091">
        <w:rPr>
          <w:rFonts w:ascii="Times New Roman" w:eastAsia="Calibri" w:hAnsi="Times New Roman"/>
          <w:color w:val="FF0000"/>
          <w:sz w:val="24"/>
          <w:szCs w:val="24"/>
          <w:lang w:val="uk-UA"/>
        </w:rPr>
        <w:t xml:space="preserve"> </w:t>
      </w:r>
    </w:p>
    <w:p w:rsidR="00B150B5" w:rsidRPr="00200091" w:rsidRDefault="00B150B5" w:rsidP="00B150B5">
      <w:pPr>
        <w:spacing w:after="0" w:line="240" w:lineRule="auto"/>
        <w:ind w:firstLine="709"/>
        <w:jc w:val="both"/>
        <w:rPr>
          <w:rFonts w:eastAsia="Calibri"/>
          <w:sz w:val="24"/>
          <w:szCs w:val="24"/>
          <w:lang w:val="uk-UA"/>
        </w:rPr>
      </w:pPr>
      <w:r w:rsidRPr="00200091">
        <w:rPr>
          <w:rFonts w:ascii="Times New Roman" w:eastAsia="Calibri" w:hAnsi="Times New Roman"/>
          <w:sz w:val="24"/>
          <w:szCs w:val="24"/>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B150B5" w:rsidRPr="00200091" w:rsidRDefault="00B150B5" w:rsidP="00B150B5">
      <w:pPr>
        <w:spacing w:after="0" w:line="240" w:lineRule="auto"/>
        <w:ind w:right="85" w:firstLine="709"/>
        <w:jc w:val="both"/>
        <w:rPr>
          <w:rFonts w:eastAsia="Calibri"/>
          <w:sz w:val="24"/>
          <w:szCs w:val="24"/>
          <w:lang w:val="uk-UA"/>
        </w:rPr>
      </w:pPr>
      <w:r w:rsidRPr="00200091">
        <w:rPr>
          <w:rFonts w:ascii="Times New Roman" w:eastAsia="Calibri" w:hAnsi="Times New Roman"/>
          <w:sz w:val="24"/>
          <w:szCs w:val="24"/>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B150B5" w:rsidRPr="00200091" w:rsidRDefault="00B150B5" w:rsidP="00B150B5">
      <w:pPr>
        <w:spacing w:after="0" w:line="240" w:lineRule="auto"/>
        <w:ind w:firstLine="709"/>
        <w:jc w:val="both"/>
        <w:rPr>
          <w:rFonts w:eastAsia="Calibri"/>
          <w:sz w:val="24"/>
          <w:szCs w:val="24"/>
          <w:lang w:val="uk-UA"/>
        </w:rPr>
      </w:pPr>
      <w:r w:rsidRPr="00200091">
        <w:rPr>
          <w:rFonts w:ascii="Times New Roman" w:eastAsia="Calibri" w:hAnsi="Times New Roman"/>
          <w:sz w:val="24"/>
          <w:szCs w:val="24"/>
          <w:lang w:val="uk-UA"/>
        </w:rPr>
        <w:t>Навчальні плани зорієнтовані на роботу основної школи за 5-денним навчальним тижнем.</w:t>
      </w:r>
    </w:p>
    <w:p w:rsidR="00B150B5" w:rsidRPr="00200091" w:rsidRDefault="00B150B5" w:rsidP="00B150B5">
      <w:pPr>
        <w:spacing w:after="0" w:line="240" w:lineRule="auto"/>
        <w:ind w:firstLine="709"/>
        <w:jc w:val="both"/>
        <w:rPr>
          <w:rFonts w:ascii="Times New Roman" w:eastAsia="Calibri" w:hAnsi="Times New Roman"/>
          <w:sz w:val="24"/>
          <w:szCs w:val="24"/>
          <w:lang w:val="uk-UA"/>
        </w:rPr>
      </w:pPr>
      <w:r w:rsidRPr="00200091">
        <w:rPr>
          <w:rFonts w:ascii="Times New Roman" w:eastAsia="Calibri" w:hAnsi="Times New Roman"/>
          <w:b/>
          <w:sz w:val="24"/>
          <w:szCs w:val="24"/>
          <w:lang w:val="uk-UA"/>
        </w:rPr>
        <w:t>Очікувані результати навчання здобувачів освіти.</w:t>
      </w:r>
      <w:r w:rsidRPr="00200091">
        <w:rPr>
          <w:rFonts w:ascii="Times New Roman" w:eastAsia="Calibri" w:hAnsi="Times New Roman"/>
          <w:sz w:val="24"/>
          <w:szCs w:val="24"/>
          <w:lang w:val="uk-UA"/>
        </w:rPr>
        <w:t xml:space="preserve"> </w:t>
      </w:r>
    </w:p>
    <w:p w:rsidR="00B150B5" w:rsidRPr="00200091" w:rsidRDefault="00B150B5" w:rsidP="00B150B5">
      <w:pPr>
        <w:spacing w:after="0" w:line="240" w:lineRule="auto"/>
        <w:ind w:firstLine="709"/>
        <w:jc w:val="both"/>
        <w:rPr>
          <w:rFonts w:ascii="Times New Roman" w:hAnsi="Times New Roman"/>
          <w:sz w:val="24"/>
          <w:szCs w:val="24"/>
          <w:highlight w:val="white"/>
          <w:lang w:val="uk-UA"/>
        </w:rPr>
      </w:pPr>
      <w:r w:rsidRPr="00200091">
        <w:rPr>
          <w:rFonts w:ascii="Times New Roman" w:eastAsia="Calibri" w:hAnsi="Times New Roman"/>
          <w:sz w:val="24"/>
          <w:szCs w:val="24"/>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200091">
        <w:rPr>
          <w:rFonts w:ascii="Times New Roman" w:eastAsia="Calibri" w:hAnsi="Times New Roman"/>
          <w:sz w:val="24"/>
          <w:szCs w:val="24"/>
          <w:lang w:val="uk-UA"/>
        </w:rPr>
        <w:t>Результати навчання повинні</w:t>
      </w:r>
      <w:r w:rsidRPr="00200091">
        <w:rPr>
          <w:rFonts w:ascii="Times New Roman" w:hAnsi="Times New Roman"/>
          <w:sz w:val="24"/>
          <w:szCs w:val="24"/>
          <w:highlight w:val="white"/>
          <w:lang w:val="uk-UA"/>
        </w:rPr>
        <w:t xml:space="preserve"> робити внесок у формування ключових компетентностей учнів.</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129"/>
      </w:tblGrid>
      <w:tr w:rsidR="00B150B5" w:rsidRPr="00A57E94" w:rsidTr="00AD5E09">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50B5" w:rsidRPr="003903C2" w:rsidRDefault="00B150B5" w:rsidP="00AD5E09">
            <w:pPr>
              <w:spacing w:after="0" w:line="240" w:lineRule="auto"/>
              <w:jc w:val="center"/>
              <w:rPr>
                <w:rFonts w:ascii="Times New Roman" w:hAnsi="Times New Roman"/>
                <w:sz w:val="24"/>
                <w:szCs w:val="24"/>
                <w:highlight w:val="white"/>
                <w:lang w:val="uk-UA"/>
              </w:rPr>
            </w:pPr>
            <w:r w:rsidRPr="003903C2">
              <w:rPr>
                <w:rFonts w:ascii="Times New Roman" w:hAnsi="Times New Roman"/>
                <w:sz w:val="24"/>
                <w:szCs w:val="24"/>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150B5" w:rsidRPr="003903C2" w:rsidRDefault="00B150B5" w:rsidP="00AD5E09">
            <w:pPr>
              <w:spacing w:after="0" w:line="240" w:lineRule="auto"/>
              <w:jc w:val="center"/>
              <w:rPr>
                <w:rFonts w:ascii="Times New Roman" w:hAnsi="Times New Roman"/>
                <w:b/>
                <w:sz w:val="24"/>
                <w:szCs w:val="24"/>
                <w:highlight w:val="white"/>
                <w:lang w:val="uk-UA"/>
              </w:rPr>
            </w:pPr>
            <w:r w:rsidRPr="003903C2">
              <w:rPr>
                <w:rFonts w:ascii="Times New Roman" w:hAnsi="Times New Roman"/>
                <w:b/>
                <w:sz w:val="24"/>
                <w:szCs w:val="24"/>
                <w:lang w:val="uk-UA"/>
              </w:rPr>
              <w:t>Ключові компетентності</w:t>
            </w:r>
          </w:p>
        </w:tc>
        <w:tc>
          <w:tcPr>
            <w:tcW w:w="61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150B5" w:rsidRPr="003903C2" w:rsidRDefault="00B150B5" w:rsidP="00AD5E09">
            <w:pPr>
              <w:spacing w:after="0" w:line="240" w:lineRule="auto"/>
              <w:jc w:val="center"/>
              <w:rPr>
                <w:rFonts w:ascii="Times New Roman" w:hAnsi="Times New Roman"/>
                <w:b/>
                <w:sz w:val="24"/>
                <w:szCs w:val="24"/>
                <w:highlight w:val="white"/>
                <w:lang w:val="uk-UA"/>
              </w:rPr>
            </w:pPr>
            <w:r w:rsidRPr="003903C2">
              <w:rPr>
                <w:rFonts w:ascii="Times New Roman" w:hAnsi="Times New Roman"/>
                <w:b/>
                <w:sz w:val="24"/>
                <w:szCs w:val="24"/>
                <w:highlight w:val="white"/>
                <w:lang w:val="uk-UA"/>
              </w:rPr>
              <w:t>Компоненти</w:t>
            </w:r>
          </w:p>
        </w:tc>
      </w:tr>
      <w:tr w:rsidR="00B150B5" w:rsidRPr="00A57E94" w:rsidTr="00AD5E0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B150B5" w:rsidRPr="003903C2" w:rsidRDefault="00B150B5" w:rsidP="00AD5E09">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Спілкування державною (і рідною — у разі відмінності) мовами</w:t>
            </w:r>
          </w:p>
        </w:tc>
        <w:tc>
          <w:tcPr>
            <w:tcW w:w="6129" w:type="dxa"/>
            <w:tcBorders>
              <w:bottom w:val="single" w:sz="8" w:space="0" w:color="000000"/>
              <w:right w:val="single" w:sz="8" w:space="0" w:color="000000"/>
            </w:tcBorders>
            <w:tcMar>
              <w:top w:w="100" w:type="dxa"/>
              <w:left w:w="100" w:type="dxa"/>
              <w:bottom w:w="100" w:type="dxa"/>
              <w:right w:w="100" w:type="dxa"/>
            </w:tcMar>
          </w:tcPr>
          <w:p w:rsidR="00B150B5" w:rsidRPr="003903C2" w:rsidRDefault="00B150B5" w:rsidP="00AD5E09">
            <w:pPr>
              <w:widowControl w:val="0"/>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3903C2">
              <w:rPr>
                <w:rFonts w:ascii="Times New Roman" w:hAnsi="Times New Roman"/>
                <w:sz w:val="24"/>
                <w:szCs w:val="24"/>
                <w:lang w:val="uk-UA"/>
              </w:rPr>
              <w:t>уникнення невнормованих іншомовних запозичень у спілкуванні на тематику</w:t>
            </w:r>
            <w:r w:rsidRPr="003903C2">
              <w:rPr>
                <w:rFonts w:ascii="Times New Roman" w:hAnsi="Times New Roman"/>
                <w:sz w:val="24"/>
                <w:szCs w:val="24"/>
                <w:highlight w:val="white"/>
                <w:lang w:val="uk-UA"/>
              </w:rPr>
              <w:t xml:space="preserve"> окремого предмета; поповнювати свій словниковий запас.</w:t>
            </w:r>
          </w:p>
          <w:p w:rsidR="00B150B5" w:rsidRPr="003903C2" w:rsidRDefault="00B150B5" w:rsidP="00AD5E09">
            <w:pPr>
              <w:widowControl w:val="0"/>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розуміння важливості чітких та лаконічних формулювань.</w:t>
            </w:r>
          </w:p>
          <w:p w:rsidR="00B150B5" w:rsidRPr="003903C2" w:rsidRDefault="00B150B5" w:rsidP="00AD5E09">
            <w:pPr>
              <w:widowControl w:val="0"/>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означення понять, формулювання властивостей, доведення правил, теорем</w:t>
            </w:r>
          </w:p>
        </w:tc>
      </w:tr>
      <w:tr w:rsidR="00B150B5" w:rsidRPr="00A57E94" w:rsidTr="00AD5E0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50B5" w:rsidRPr="003903C2" w:rsidRDefault="00B150B5" w:rsidP="00AD5E09">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B150B5" w:rsidRPr="003903C2" w:rsidRDefault="00B150B5" w:rsidP="00AD5E09">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Спілкування іноземними мовами</w:t>
            </w:r>
          </w:p>
        </w:tc>
        <w:tc>
          <w:tcPr>
            <w:tcW w:w="6129" w:type="dxa"/>
            <w:tcBorders>
              <w:bottom w:val="single" w:sz="8" w:space="0" w:color="000000"/>
              <w:right w:val="single" w:sz="8" w:space="0" w:color="000000"/>
            </w:tcBorders>
            <w:tcMar>
              <w:top w:w="100" w:type="dxa"/>
              <w:left w:w="100" w:type="dxa"/>
              <w:bottom w:w="100" w:type="dxa"/>
              <w:right w:w="100" w:type="dxa"/>
            </w:tcMar>
          </w:tcPr>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w:t>
            </w:r>
            <w:r w:rsidRPr="003903C2">
              <w:rPr>
                <w:rFonts w:ascii="Times New Roman" w:eastAsia="Calibri" w:hAnsi="Times New Roman"/>
                <w:color w:val="000000"/>
                <w:sz w:val="24"/>
                <w:szCs w:val="24"/>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w:t>
            </w:r>
            <w:r w:rsidRPr="003903C2">
              <w:rPr>
                <w:rFonts w:ascii="Times New Roman" w:eastAsia="Calibri" w:hAnsi="Times New Roman"/>
                <w:color w:val="000000"/>
                <w:sz w:val="24"/>
                <w:szCs w:val="24"/>
                <w:lang w:val="uk-UA"/>
              </w:rPr>
              <w:t xml:space="preserve">критично оцінювати інформацію та використовувати її для різних потреб; висловлювати свої </w:t>
            </w:r>
            <w:r w:rsidRPr="003903C2">
              <w:rPr>
                <w:rFonts w:ascii="Times New Roman" w:eastAsia="Calibri" w:hAnsi="Times New Roman"/>
                <w:color w:val="000000"/>
                <w:sz w:val="24"/>
                <w:szCs w:val="24"/>
                <w:lang w:val="uk-UA"/>
              </w:rPr>
              <w:lastRenderedPageBreak/>
              <w:t>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w:t>
            </w:r>
            <w:r w:rsidRPr="003903C2">
              <w:rPr>
                <w:rFonts w:ascii="Times New Roman" w:eastAsia="Calibri" w:hAnsi="Times New Roman"/>
                <w:sz w:val="24"/>
                <w:szCs w:val="24"/>
                <w:lang w:val="uk-UA"/>
              </w:rPr>
              <w:t>підручники, словники, довідкова література, мультимедійні засоби, адаптовані іншомовні тексти.</w:t>
            </w:r>
          </w:p>
        </w:tc>
      </w:tr>
      <w:tr w:rsidR="00B150B5" w:rsidRPr="00A57E94" w:rsidTr="00AD5E0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B150B5" w:rsidRPr="003903C2" w:rsidRDefault="00B150B5" w:rsidP="00AD5E09">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Математична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B150B5" w:rsidRPr="00D51235" w:rsidTr="00AD5E0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B150B5" w:rsidRPr="003903C2" w:rsidRDefault="00B150B5" w:rsidP="00AD5E09">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Основні компетентності у природничих науках і технологіях</w:t>
            </w:r>
          </w:p>
        </w:tc>
        <w:tc>
          <w:tcPr>
            <w:tcW w:w="6129" w:type="dxa"/>
            <w:tcBorders>
              <w:bottom w:val="single" w:sz="8" w:space="0" w:color="000000"/>
              <w:right w:val="single" w:sz="8" w:space="0" w:color="000000"/>
            </w:tcBorders>
            <w:tcMar>
              <w:top w:w="100" w:type="dxa"/>
              <w:left w:w="100" w:type="dxa"/>
              <w:bottom w:w="100" w:type="dxa"/>
              <w:right w:w="100" w:type="dxa"/>
            </w:tcMar>
          </w:tcPr>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3903C2">
              <w:rPr>
                <w:rFonts w:ascii="Times New Roman" w:hAnsi="Times New Roman"/>
                <w:sz w:val="24"/>
                <w:szCs w:val="24"/>
                <w:lang w:val="uk-UA"/>
              </w:rPr>
              <w:t>; послуговуватися технологічними пристроями</w:t>
            </w:r>
            <w:r w:rsidRPr="003903C2">
              <w:rPr>
                <w:rFonts w:ascii="Times New Roman" w:hAnsi="Times New Roman"/>
                <w:sz w:val="24"/>
                <w:szCs w:val="24"/>
                <w:highlight w:val="white"/>
                <w:lang w:val="uk-UA"/>
              </w:rPr>
              <w:t>.</w:t>
            </w:r>
          </w:p>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3903C2">
              <w:rPr>
                <w:rFonts w:ascii="Times New Roman" w:hAnsi="Times New Roman"/>
                <w:sz w:val="24"/>
                <w:szCs w:val="24"/>
                <w:lang w:val="uk-UA"/>
              </w:rPr>
              <w:t xml:space="preserve"> усвідомлення ролі наукових ідей в сучасних інформаційних технологіях</w:t>
            </w:r>
          </w:p>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B150B5" w:rsidRPr="00A57E94" w:rsidTr="00AD5E0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50B5" w:rsidRDefault="00B150B5" w:rsidP="00AD5E09">
            <w:pPr>
              <w:spacing w:after="0" w:line="240" w:lineRule="auto"/>
              <w:rPr>
                <w:rFonts w:ascii="Times New Roman" w:hAnsi="Times New Roman"/>
                <w:sz w:val="24"/>
                <w:szCs w:val="24"/>
                <w:highlight w:val="white"/>
                <w:lang w:val="uk-UA"/>
              </w:rPr>
            </w:pPr>
          </w:p>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B150B5" w:rsidRDefault="00B150B5" w:rsidP="00AD5E09">
            <w:pPr>
              <w:widowControl w:val="0"/>
              <w:spacing w:after="0" w:line="240" w:lineRule="auto"/>
              <w:rPr>
                <w:rFonts w:ascii="Times New Roman" w:hAnsi="Times New Roman"/>
                <w:sz w:val="24"/>
                <w:szCs w:val="24"/>
                <w:highlight w:val="white"/>
                <w:lang w:val="uk-UA"/>
              </w:rPr>
            </w:pPr>
          </w:p>
          <w:p w:rsidR="00B150B5" w:rsidRPr="003903C2" w:rsidRDefault="00B150B5" w:rsidP="00AD5E09">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Інформаційно-цифрова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B150B5" w:rsidRDefault="00B150B5" w:rsidP="00AD5E09">
            <w:pPr>
              <w:spacing w:after="0" w:line="240" w:lineRule="auto"/>
              <w:rPr>
                <w:rFonts w:ascii="Times New Roman" w:hAnsi="Times New Roman"/>
                <w:b/>
                <w:i/>
                <w:sz w:val="24"/>
                <w:szCs w:val="24"/>
                <w:highlight w:val="white"/>
                <w:lang w:val="uk-UA"/>
              </w:rPr>
            </w:pPr>
          </w:p>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візуалізація даних, побудова графіків </w:t>
            </w:r>
            <w:r w:rsidRPr="003903C2">
              <w:rPr>
                <w:rFonts w:ascii="Times New Roman" w:hAnsi="Times New Roman"/>
                <w:sz w:val="24"/>
                <w:szCs w:val="24"/>
                <w:highlight w:val="white"/>
                <w:lang w:val="uk-UA"/>
              </w:rPr>
              <w:lastRenderedPageBreak/>
              <w:t>та діаграм за допомогою програмних засобів</w:t>
            </w:r>
          </w:p>
        </w:tc>
      </w:tr>
      <w:tr w:rsidR="00B150B5" w:rsidRPr="00D51235" w:rsidTr="00AD5E0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B150B5" w:rsidRPr="003903C2" w:rsidRDefault="00B150B5" w:rsidP="00AD5E09">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Уміння вчитися впродовж життя</w:t>
            </w:r>
          </w:p>
        </w:tc>
        <w:tc>
          <w:tcPr>
            <w:tcW w:w="6129" w:type="dxa"/>
            <w:tcBorders>
              <w:bottom w:val="single" w:sz="8" w:space="0" w:color="000000"/>
              <w:right w:val="single" w:sz="8" w:space="0" w:color="000000"/>
            </w:tcBorders>
            <w:tcMar>
              <w:top w:w="100" w:type="dxa"/>
              <w:left w:w="100" w:type="dxa"/>
              <w:bottom w:w="100" w:type="dxa"/>
              <w:right w:w="100" w:type="dxa"/>
            </w:tcMar>
          </w:tcPr>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моделювання власної освітньої траєкторії</w:t>
            </w:r>
          </w:p>
        </w:tc>
      </w:tr>
      <w:tr w:rsidR="00B150B5" w:rsidRPr="00D51235" w:rsidTr="00AD5E0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B150B5" w:rsidRPr="003903C2" w:rsidRDefault="00B150B5" w:rsidP="00AD5E09">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Ініціативність і підприємливість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завдання підприємницького змісту (оптимізаційні задачі)</w:t>
            </w:r>
          </w:p>
        </w:tc>
      </w:tr>
      <w:tr w:rsidR="00B150B5" w:rsidRPr="00A57E94" w:rsidTr="00AD5E0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B150B5" w:rsidRPr="003903C2" w:rsidRDefault="00B150B5" w:rsidP="00AD5E09">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Соціальна і громадянська компетентності</w:t>
            </w:r>
          </w:p>
        </w:tc>
        <w:tc>
          <w:tcPr>
            <w:tcW w:w="6129" w:type="dxa"/>
            <w:tcBorders>
              <w:bottom w:val="single" w:sz="8" w:space="0" w:color="000000"/>
              <w:right w:val="single" w:sz="8" w:space="0" w:color="000000"/>
            </w:tcBorders>
            <w:tcMar>
              <w:top w:w="100" w:type="dxa"/>
              <w:left w:w="100" w:type="dxa"/>
              <w:bottom w:w="100" w:type="dxa"/>
              <w:right w:w="100" w:type="dxa"/>
            </w:tcMar>
          </w:tcPr>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завдання соціального змісту</w:t>
            </w:r>
          </w:p>
        </w:tc>
      </w:tr>
      <w:tr w:rsidR="00B150B5" w:rsidRPr="00A57E94" w:rsidTr="00AD5E0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B150B5" w:rsidRPr="003903C2" w:rsidRDefault="00B150B5" w:rsidP="00AD5E09">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 xml:space="preserve">Обізнаність і </w:t>
            </w:r>
            <w:r w:rsidRPr="003903C2">
              <w:rPr>
                <w:rFonts w:ascii="Times New Roman" w:hAnsi="Times New Roman"/>
                <w:sz w:val="24"/>
                <w:szCs w:val="24"/>
                <w:highlight w:val="white"/>
                <w:lang w:val="uk-UA"/>
              </w:rPr>
              <w:lastRenderedPageBreak/>
              <w:t>самовираження у сфері культури</w:t>
            </w:r>
          </w:p>
        </w:tc>
        <w:tc>
          <w:tcPr>
            <w:tcW w:w="6129" w:type="dxa"/>
            <w:tcBorders>
              <w:bottom w:val="single" w:sz="8" w:space="0" w:color="000000"/>
              <w:right w:val="single" w:sz="8" w:space="0" w:color="000000"/>
            </w:tcBorders>
            <w:tcMar>
              <w:top w:w="100" w:type="dxa"/>
              <w:left w:w="100" w:type="dxa"/>
              <w:bottom w:w="100" w:type="dxa"/>
              <w:right w:w="100" w:type="dxa"/>
            </w:tcMar>
          </w:tcPr>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lastRenderedPageBreak/>
              <w:t xml:space="preserve">Уміння: </w:t>
            </w:r>
            <w:r w:rsidRPr="003903C2">
              <w:rPr>
                <w:rFonts w:ascii="Times New Roman" w:hAnsi="Times New Roman"/>
                <w:sz w:val="24"/>
                <w:szCs w:val="24"/>
                <w:lang w:val="uk-UA"/>
              </w:rPr>
              <w:t xml:space="preserve">грамотно і логічно висловлювати свою думку, </w:t>
            </w:r>
            <w:r w:rsidRPr="003903C2">
              <w:rPr>
                <w:rFonts w:ascii="Times New Roman" w:hAnsi="Times New Roman"/>
                <w:sz w:val="24"/>
                <w:szCs w:val="24"/>
                <w:lang w:val="uk-UA"/>
              </w:rPr>
              <w:lastRenderedPageBreak/>
              <w:t>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w:t>
            </w:r>
            <w:r w:rsidRPr="003903C2">
              <w:rPr>
                <w:rFonts w:ascii="Times New Roman" w:hAnsi="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3903C2">
              <w:rPr>
                <w:rFonts w:ascii="Times New Roman" w:hAnsi="Times New Roman"/>
                <w:sz w:val="24"/>
                <w:szCs w:val="24"/>
                <w:highlight w:val="white"/>
                <w:lang w:val="uk-UA"/>
              </w:rPr>
              <w:t>.</w:t>
            </w:r>
          </w:p>
          <w:p w:rsidR="00B150B5" w:rsidRPr="003903C2" w:rsidRDefault="00B150B5" w:rsidP="00AD5E09">
            <w:pPr>
              <w:spacing w:after="0" w:line="240" w:lineRule="auto"/>
              <w:rPr>
                <w:rFonts w:ascii="Times New Roman" w:hAnsi="Times New Roman"/>
                <w:sz w:val="24"/>
                <w:szCs w:val="24"/>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w:t>
            </w:r>
            <w:r w:rsidRPr="003903C2">
              <w:rPr>
                <w:rFonts w:ascii="Times New Roman" w:hAnsi="Times New Roman"/>
                <w:sz w:val="24"/>
                <w:szCs w:val="24"/>
                <w:lang w:val="uk-UA"/>
              </w:rPr>
              <w:t>математичні моделі в різних видах мистецтва</w:t>
            </w:r>
          </w:p>
        </w:tc>
      </w:tr>
      <w:tr w:rsidR="00B150B5" w:rsidRPr="00D51235" w:rsidTr="00AD5E0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B150B5" w:rsidRPr="003903C2" w:rsidRDefault="00B150B5" w:rsidP="00AD5E09">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Екологічна грамотність і здорове життя</w:t>
            </w:r>
          </w:p>
        </w:tc>
        <w:tc>
          <w:tcPr>
            <w:tcW w:w="6129" w:type="dxa"/>
            <w:tcBorders>
              <w:bottom w:val="single" w:sz="8" w:space="0" w:color="000000"/>
              <w:right w:val="single" w:sz="8" w:space="0" w:color="000000"/>
            </w:tcBorders>
            <w:tcMar>
              <w:top w:w="100" w:type="dxa"/>
              <w:left w:w="100" w:type="dxa"/>
              <w:bottom w:w="100" w:type="dxa"/>
              <w:right w:w="100" w:type="dxa"/>
            </w:tcMar>
          </w:tcPr>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w:t>
            </w:r>
            <w:r w:rsidRPr="003903C2">
              <w:rPr>
                <w:rFonts w:ascii="Times New Roman" w:hAnsi="Times New Roman"/>
                <w:sz w:val="24"/>
                <w:szCs w:val="24"/>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B150B5" w:rsidRPr="003903C2" w:rsidRDefault="00B150B5" w:rsidP="00AD5E0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B150B5" w:rsidRDefault="00B150B5" w:rsidP="00B150B5">
      <w:pPr>
        <w:spacing w:after="0" w:line="240" w:lineRule="auto"/>
        <w:ind w:firstLine="709"/>
        <w:jc w:val="both"/>
        <w:rPr>
          <w:rFonts w:ascii="Times New Roman" w:eastAsia="Arial" w:hAnsi="Times New Roman"/>
          <w:color w:val="000000"/>
          <w:sz w:val="28"/>
          <w:szCs w:val="28"/>
          <w:highlight w:val="white"/>
          <w:lang w:val="uk-UA" w:eastAsia="uk-UA"/>
        </w:rPr>
      </w:pPr>
    </w:p>
    <w:p w:rsidR="00B150B5" w:rsidRPr="00200091" w:rsidRDefault="00B150B5" w:rsidP="00B150B5">
      <w:pPr>
        <w:spacing w:after="0" w:line="240" w:lineRule="auto"/>
        <w:ind w:firstLine="709"/>
        <w:jc w:val="both"/>
        <w:rPr>
          <w:rFonts w:ascii="Times New Roman" w:hAnsi="Times New Roman" w:cs="Arial"/>
          <w:color w:val="000000"/>
          <w:sz w:val="24"/>
          <w:szCs w:val="24"/>
          <w:highlight w:val="white"/>
          <w:lang w:val="uk-UA" w:eastAsia="uk-UA"/>
        </w:rPr>
      </w:pPr>
      <w:r w:rsidRPr="00200091">
        <w:rPr>
          <w:rFonts w:ascii="Times New Roman" w:eastAsia="Arial" w:hAnsi="Times New Roman"/>
          <w:color w:val="000000"/>
          <w:sz w:val="24"/>
          <w:szCs w:val="24"/>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200091">
        <w:rPr>
          <w:rFonts w:ascii="Times New Roman" w:eastAsia="Arial" w:hAnsi="Times New Roman"/>
          <w:b/>
          <w:color w:val="000000"/>
          <w:sz w:val="24"/>
          <w:szCs w:val="24"/>
          <w:highlight w:val="white"/>
          <w:lang w:val="uk-UA" w:eastAsia="uk-UA"/>
        </w:rPr>
        <w:t xml:space="preserve"> </w:t>
      </w:r>
      <w:r w:rsidRPr="00200091">
        <w:rPr>
          <w:rFonts w:ascii="Times New Roman" w:eastAsia="Arial" w:hAnsi="Times New Roman"/>
          <w:color w:val="000000"/>
          <w:sz w:val="24"/>
          <w:szCs w:val="24"/>
          <w:highlight w:val="white"/>
          <w:lang w:val="uk-UA" w:eastAsia="uk-UA"/>
        </w:rPr>
        <w:t xml:space="preserve">формування в учнів здатності застосовувати знання й уміння у реальних життєвих ситуаціях. </w:t>
      </w:r>
      <w:r w:rsidRPr="00200091">
        <w:rPr>
          <w:rFonts w:ascii="Times New Roman" w:hAnsi="Times New Roman" w:cs="Arial"/>
          <w:color w:val="000000"/>
          <w:sz w:val="24"/>
          <w:szCs w:val="24"/>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B150B5" w:rsidRPr="00200091" w:rsidRDefault="00B150B5" w:rsidP="00B150B5">
      <w:pPr>
        <w:spacing w:after="0" w:line="240" w:lineRule="auto"/>
        <w:ind w:firstLine="709"/>
        <w:jc w:val="both"/>
        <w:rPr>
          <w:rFonts w:ascii="Times New Roman" w:hAnsi="Times New Roman"/>
          <w:sz w:val="24"/>
          <w:szCs w:val="24"/>
          <w:highlight w:val="white"/>
          <w:lang w:val="uk-UA"/>
        </w:rPr>
      </w:pPr>
      <w:r w:rsidRPr="00200091">
        <w:rPr>
          <w:rFonts w:ascii="Times New Roman" w:hAnsi="Times New Roman"/>
          <w:sz w:val="24"/>
          <w:szCs w:val="24"/>
          <w:highlight w:val="white"/>
          <w:lang w:val="uk-UA"/>
        </w:rPr>
        <w:t xml:space="preserve">Навчання за </w:t>
      </w:r>
      <w:r w:rsidRPr="00200091">
        <w:rPr>
          <w:rFonts w:ascii="Times New Roman" w:hAnsi="Times New Roman"/>
          <w:i/>
          <w:sz w:val="24"/>
          <w:szCs w:val="24"/>
          <w:highlight w:val="white"/>
          <w:lang w:val="uk-UA"/>
        </w:rPr>
        <w:t>наскрізними лініями</w:t>
      </w:r>
      <w:r w:rsidRPr="00200091">
        <w:rPr>
          <w:rFonts w:ascii="Times New Roman" w:hAnsi="Times New Roman"/>
          <w:sz w:val="24"/>
          <w:szCs w:val="24"/>
          <w:highlight w:val="white"/>
          <w:lang w:val="uk-UA"/>
        </w:rPr>
        <w:t xml:space="preserve"> реалізується насамперед через:</w:t>
      </w:r>
    </w:p>
    <w:p w:rsidR="00B150B5" w:rsidRPr="00200091" w:rsidRDefault="00B150B5" w:rsidP="00B150B5">
      <w:pPr>
        <w:pStyle w:val="a5"/>
        <w:widowControl/>
        <w:numPr>
          <w:ilvl w:val="0"/>
          <w:numId w:val="3"/>
        </w:numPr>
        <w:autoSpaceDE/>
        <w:autoSpaceDN/>
        <w:adjustRightInd/>
        <w:ind w:left="0" w:firstLine="66"/>
        <w:jc w:val="both"/>
        <w:rPr>
          <w:sz w:val="24"/>
          <w:szCs w:val="24"/>
          <w:highlight w:val="white"/>
          <w:lang w:val="uk-UA"/>
        </w:rPr>
      </w:pPr>
      <w:r w:rsidRPr="00200091">
        <w:rPr>
          <w:sz w:val="24"/>
          <w:szCs w:val="24"/>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B150B5" w:rsidRPr="00200091" w:rsidRDefault="00B150B5" w:rsidP="00B150B5">
      <w:pPr>
        <w:pStyle w:val="a5"/>
        <w:widowControl/>
        <w:numPr>
          <w:ilvl w:val="0"/>
          <w:numId w:val="3"/>
        </w:numPr>
        <w:autoSpaceDE/>
        <w:autoSpaceDN/>
        <w:adjustRightInd/>
        <w:ind w:left="0" w:firstLine="66"/>
        <w:jc w:val="both"/>
        <w:rPr>
          <w:sz w:val="24"/>
          <w:szCs w:val="24"/>
          <w:highlight w:val="white"/>
          <w:lang w:val="uk-UA"/>
        </w:rPr>
      </w:pPr>
      <w:r w:rsidRPr="00200091">
        <w:rPr>
          <w:sz w:val="24"/>
          <w:szCs w:val="24"/>
          <w:highlight w:val="white"/>
          <w:lang w:val="uk-UA"/>
        </w:rPr>
        <w:t>окремі предмети — виходячи із наскрізних тем при вивченні предмета</w:t>
      </w:r>
      <w:r w:rsidR="00A562EB" w:rsidRPr="00200091">
        <w:rPr>
          <w:sz w:val="24"/>
          <w:szCs w:val="24"/>
          <w:highlight w:val="white"/>
          <w:lang w:val="uk-UA"/>
        </w:rPr>
        <w:t>,</w:t>
      </w:r>
      <w:r w:rsidRPr="00200091">
        <w:rPr>
          <w:sz w:val="24"/>
          <w:szCs w:val="24"/>
          <w:highlight w:val="white"/>
          <w:lang w:val="uk-UA"/>
        </w:rPr>
        <w:t xml:space="preserve">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w:t>
      </w:r>
      <w:r w:rsidRPr="00200091">
        <w:rPr>
          <w:sz w:val="24"/>
          <w:szCs w:val="24"/>
          <w:highlight w:val="white"/>
          <w:lang w:val="uk-UA"/>
        </w:rPr>
        <w:lastRenderedPageBreak/>
        <w:t>від того, наскільки тісно той чи інший предметний цикл пов’язаний із конкретною наскрізною темою;</w:t>
      </w:r>
    </w:p>
    <w:p w:rsidR="00B150B5" w:rsidRPr="00200091" w:rsidRDefault="00B150B5" w:rsidP="00B150B5">
      <w:pPr>
        <w:pStyle w:val="a5"/>
        <w:widowControl/>
        <w:numPr>
          <w:ilvl w:val="0"/>
          <w:numId w:val="6"/>
        </w:numPr>
        <w:autoSpaceDE/>
        <w:autoSpaceDN/>
        <w:adjustRightInd/>
        <w:ind w:left="426"/>
        <w:jc w:val="both"/>
        <w:rPr>
          <w:sz w:val="24"/>
          <w:szCs w:val="24"/>
          <w:highlight w:val="white"/>
          <w:lang w:val="uk-UA"/>
        </w:rPr>
      </w:pPr>
      <w:r w:rsidRPr="00200091">
        <w:rPr>
          <w:sz w:val="24"/>
          <w:szCs w:val="24"/>
          <w:highlight w:val="white"/>
          <w:lang w:val="uk-UA"/>
        </w:rPr>
        <w:t xml:space="preserve">предмети за вибором; </w:t>
      </w:r>
    </w:p>
    <w:p w:rsidR="00B150B5" w:rsidRPr="00200091" w:rsidRDefault="00B150B5" w:rsidP="00B150B5">
      <w:pPr>
        <w:pStyle w:val="a5"/>
        <w:widowControl/>
        <w:numPr>
          <w:ilvl w:val="0"/>
          <w:numId w:val="6"/>
        </w:numPr>
        <w:autoSpaceDE/>
        <w:autoSpaceDN/>
        <w:adjustRightInd/>
        <w:ind w:left="426"/>
        <w:jc w:val="both"/>
        <w:rPr>
          <w:sz w:val="24"/>
          <w:szCs w:val="24"/>
          <w:highlight w:val="white"/>
          <w:lang w:val="uk-UA"/>
        </w:rPr>
      </w:pPr>
      <w:r w:rsidRPr="00200091">
        <w:rPr>
          <w:sz w:val="24"/>
          <w:szCs w:val="24"/>
          <w:highlight w:val="white"/>
          <w:lang w:val="uk-UA"/>
        </w:rPr>
        <w:t xml:space="preserve">роботу в проектах; </w:t>
      </w:r>
    </w:p>
    <w:p w:rsidR="00B150B5" w:rsidRDefault="00B150B5" w:rsidP="00DD4536">
      <w:pPr>
        <w:pStyle w:val="a5"/>
        <w:widowControl/>
        <w:numPr>
          <w:ilvl w:val="0"/>
          <w:numId w:val="6"/>
        </w:numPr>
        <w:autoSpaceDE/>
        <w:autoSpaceDN/>
        <w:adjustRightInd/>
        <w:ind w:left="426"/>
        <w:jc w:val="both"/>
        <w:rPr>
          <w:sz w:val="24"/>
          <w:szCs w:val="24"/>
          <w:highlight w:val="white"/>
          <w:lang w:val="uk-UA"/>
        </w:rPr>
      </w:pPr>
      <w:r w:rsidRPr="00200091">
        <w:rPr>
          <w:sz w:val="24"/>
          <w:szCs w:val="24"/>
          <w:highlight w:val="white"/>
          <w:lang w:val="uk-UA"/>
        </w:rPr>
        <w:t>позакласну навчальну роботу і роботу гуртків.</w:t>
      </w:r>
    </w:p>
    <w:p w:rsidR="00200091" w:rsidRPr="00200091" w:rsidRDefault="00200091" w:rsidP="00DD4536">
      <w:pPr>
        <w:pStyle w:val="a5"/>
        <w:widowControl/>
        <w:numPr>
          <w:ilvl w:val="0"/>
          <w:numId w:val="6"/>
        </w:numPr>
        <w:autoSpaceDE/>
        <w:autoSpaceDN/>
        <w:adjustRightInd/>
        <w:ind w:left="426"/>
        <w:jc w:val="both"/>
        <w:rPr>
          <w:sz w:val="24"/>
          <w:szCs w:val="24"/>
          <w:highlight w:val="white"/>
          <w:lang w:val="uk-UA"/>
        </w:rPr>
      </w:pPr>
    </w:p>
    <w:p w:rsidR="00B150B5" w:rsidRPr="00A57E94" w:rsidRDefault="00B150B5" w:rsidP="00B150B5">
      <w:pPr>
        <w:spacing w:after="0" w:line="240" w:lineRule="auto"/>
        <w:ind w:firstLine="709"/>
        <w:jc w:val="both"/>
        <w:rPr>
          <w:rFonts w:ascii="Times New Roman" w:hAnsi="Times New Roman"/>
          <w:sz w:val="28"/>
          <w:szCs w:val="28"/>
          <w:highlight w:val="white"/>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8221"/>
      </w:tblGrid>
      <w:tr w:rsidR="00B150B5" w:rsidRPr="00A57E94" w:rsidTr="00A562EB">
        <w:trPr>
          <w:trHeight w:val="20"/>
        </w:trPr>
        <w:tc>
          <w:tcPr>
            <w:tcW w:w="1418" w:type="dxa"/>
          </w:tcPr>
          <w:p w:rsidR="00B150B5" w:rsidRPr="003903C2" w:rsidRDefault="00B150B5" w:rsidP="00AD5E09">
            <w:pPr>
              <w:spacing w:after="0" w:line="240" w:lineRule="auto"/>
              <w:jc w:val="center"/>
              <w:rPr>
                <w:rFonts w:ascii="Times New Roman" w:hAnsi="Times New Roman"/>
                <w:b/>
                <w:sz w:val="24"/>
                <w:szCs w:val="24"/>
                <w:lang w:val="uk-UA"/>
              </w:rPr>
            </w:pPr>
            <w:r w:rsidRPr="003903C2">
              <w:rPr>
                <w:rFonts w:ascii="Times New Roman" w:hAnsi="Times New Roman"/>
                <w:b/>
                <w:sz w:val="24"/>
                <w:szCs w:val="24"/>
                <w:lang w:val="uk-UA"/>
              </w:rPr>
              <w:t>Наскрізна лінія</w:t>
            </w:r>
          </w:p>
        </w:tc>
        <w:tc>
          <w:tcPr>
            <w:tcW w:w="8221" w:type="dxa"/>
          </w:tcPr>
          <w:p w:rsidR="00B150B5" w:rsidRPr="003903C2" w:rsidRDefault="00B150B5" w:rsidP="00AD5E09">
            <w:pPr>
              <w:spacing w:after="0" w:line="240" w:lineRule="auto"/>
              <w:jc w:val="center"/>
              <w:rPr>
                <w:rFonts w:ascii="Times New Roman" w:hAnsi="Times New Roman"/>
                <w:b/>
                <w:sz w:val="24"/>
                <w:szCs w:val="24"/>
                <w:lang w:val="uk-UA"/>
              </w:rPr>
            </w:pPr>
            <w:r w:rsidRPr="003903C2">
              <w:rPr>
                <w:rFonts w:ascii="Times New Roman" w:hAnsi="Times New Roman"/>
                <w:b/>
                <w:sz w:val="24"/>
                <w:szCs w:val="24"/>
                <w:highlight w:val="white"/>
                <w:lang w:val="uk-UA"/>
              </w:rPr>
              <w:t>Коротка характеристика</w:t>
            </w:r>
          </w:p>
        </w:tc>
      </w:tr>
      <w:tr w:rsidR="00B150B5" w:rsidRPr="00A57E94" w:rsidTr="00A562EB">
        <w:trPr>
          <w:cantSplit/>
          <w:trHeight w:val="20"/>
        </w:trPr>
        <w:tc>
          <w:tcPr>
            <w:tcW w:w="1418" w:type="dxa"/>
            <w:textDirection w:val="btLr"/>
          </w:tcPr>
          <w:p w:rsidR="00B150B5" w:rsidRPr="003903C2" w:rsidRDefault="00B150B5" w:rsidP="00AD5E09">
            <w:pPr>
              <w:spacing w:after="0" w:line="240" w:lineRule="auto"/>
              <w:ind w:left="113" w:right="113"/>
              <w:jc w:val="center"/>
              <w:rPr>
                <w:rFonts w:ascii="Times New Roman" w:hAnsi="Times New Roman"/>
                <w:sz w:val="24"/>
                <w:szCs w:val="24"/>
                <w:lang w:val="uk-UA"/>
              </w:rPr>
            </w:pPr>
            <w:r w:rsidRPr="003903C2">
              <w:rPr>
                <w:rFonts w:ascii="Times New Roman" w:hAnsi="Times New Roman"/>
                <w:sz w:val="24"/>
                <w:szCs w:val="24"/>
                <w:highlight w:val="white"/>
                <w:lang w:val="uk-UA"/>
              </w:rPr>
              <w:t>Екологічна безпека й сталий розвиток</w:t>
            </w:r>
          </w:p>
        </w:tc>
        <w:tc>
          <w:tcPr>
            <w:tcW w:w="8221" w:type="dxa"/>
          </w:tcPr>
          <w:p w:rsidR="00B150B5" w:rsidRPr="003903C2" w:rsidRDefault="00B150B5" w:rsidP="00AD5E09">
            <w:pPr>
              <w:spacing w:after="0" w:line="240" w:lineRule="auto"/>
              <w:ind w:firstLine="709"/>
              <w:jc w:val="both"/>
              <w:rPr>
                <w:rFonts w:ascii="Times New Roman" w:hAnsi="Times New Roman"/>
                <w:sz w:val="24"/>
                <w:szCs w:val="24"/>
                <w:highlight w:val="white"/>
                <w:lang w:val="uk-UA"/>
              </w:rPr>
            </w:pPr>
            <w:r w:rsidRPr="003903C2">
              <w:rPr>
                <w:rFonts w:ascii="Times New Roman" w:hAnsi="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150B5" w:rsidRPr="003903C2" w:rsidRDefault="00B150B5" w:rsidP="00AD5E09">
            <w:pPr>
              <w:spacing w:after="0" w:line="240" w:lineRule="auto"/>
              <w:ind w:firstLine="709"/>
              <w:jc w:val="both"/>
              <w:rPr>
                <w:rFonts w:ascii="Times New Roman" w:hAnsi="Times New Roman"/>
                <w:b/>
                <w:sz w:val="24"/>
                <w:szCs w:val="24"/>
                <w:lang w:val="uk-UA"/>
              </w:rPr>
            </w:pPr>
            <w:r w:rsidRPr="003903C2">
              <w:rPr>
                <w:rFonts w:ascii="Times New Roman" w:hAnsi="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B150B5" w:rsidRPr="00A57E94" w:rsidTr="00A562EB">
        <w:trPr>
          <w:cantSplit/>
          <w:trHeight w:val="20"/>
        </w:trPr>
        <w:tc>
          <w:tcPr>
            <w:tcW w:w="1418" w:type="dxa"/>
            <w:textDirection w:val="btLr"/>
          </w:tcPr>
          <w:p w:rsidR="00B150B5" w:rsidRPr="003903C2" w:rsidRDefault="00B150B5" w:rsidP="00AD5E09">
            <w:pPr>
              <w:spacing w:after="0" w:line="240" w:lineRule="auto"/>
              <w:ind w:left="113" w:right="113"/>
              <w:jc w:val="center"/>
              <w:rPr>
                <w:rFonts w:ascii="Times New Roman" w:hAnsi="Times New Roman"/>
                <w:sz w:val="24"/>
                <w:szCs w:val="24"/>
                <w:lang w:val="uk-UA"/>
              </w:rPr>
            </w:pPr>
            <w:r w:rsidRPr="003903C2">
              <w:rPr>
                <w:rFonts w:ascii="Times New Roman" w:hAnsi="Times New Roman"/>
                <w:sz w:val="24"/>
                <w:szCs w:val="24"/>
                <w:highlight w:val="white"/>
                <w:lang w:val="uk-UA"/>
              </w:rPr>
              <w:t>Громадянська відповідальність</w:t>
            </w:r>
          </w:p>
        </w:tc>
        <w:tc>
          <w:tcPr>
            <w:tcW w:w="8221" w:type="dxa"/>
          </w:tcPr>
          <w:p w:rsidR="00B150B5" w:rsidRPr="003903C2" w:rsidRDefault="00B150B5" w:rsidP="00AD5E09">
            <w:pPr>
              <w:spacing w:after="0" w:line="240" w:lineRule="auto"/>
              <w:ind w:firstLine="709"/>
              <w:jc w:val="both"/>
              <w:rPr>
                <w:rFonts w:ascii="Times New Roman" w:hAnsi="Times New Roman"/>
                <w:sz w:val="24"/>
                <w:szCs w:val="24"/>
                <w:highlight w:val="white"/>
                <w:lang w:val="uk-UA"/>
              </w:rPr>
            </w:pPr>
            <w:r w:rsidRPr="003903C2">
              <w:rPr>
                <w:rFonts w:ascii="Times New Roman" w:hAnsi="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B150B5" w:rsidRPr="003903C2" w:rsidRDefault="00B150B5" w:rsidP="00AD5E09">
            <w:pPr>
              <w:spacing w:after="0" w:line="240" w:lineRule="auto"/>
              <w:ind w:firstLine="709"/>
              <w:jc w:val="both"/>
              <w:rPr>
                <w:rFonts w:ascii="Times New Roman" w:hAnsi="Times New Roman"/>
                <w:b/>
                <w:sz w:val="24"/>
                <w:szCs w:val="24"/>
                <w:lang w:val="uk-UA"/>
              </w:rPr>
            </w:pPr>
            <w:r w:rsidRPr="003903C2">
              <w:rPr>
                <w:rFonts w:ascii="Times New Roman" w:hAnsi="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B150B5" w:rsidRPr="00D51235" w:rsidTr="00A562EB">
        <w:trPr>
          <w:cantSplit/>
          <w:trHeight w:val="20"/>
        </w:trPr>
        <w:tc>
          <w:tcPr>
            <w:tcW w:w="1418" w:type="dxa"/>
            <w:textDirection w:val="btLr"/>
          </w:tcPr>
          <w:p w:rsidR="00B150B5" w:rsidRPr="003903C2" w:rsidRDefault="00B150B5" w:rsidP="00AD5E09">
            <w:pPr>
              <w:spacing w:after="0" w:line="240" w:lineRule="auto"/>
              <w:ind w:left="113" w:right="113"/>
              <w:jc w:val="center"/>
              <w:rPr>
                <w:rFonts w:ascii="Times New Roman" w:hAnsi="Times New Roman"/>
                <w:b/>
                <w:sz w:val="24"/>
                <w:szCs w:val="24"/>
                <w:lang w:val="uk-UA"/>
              </w:rPr>
            </w:pPr>
            <w:r w:rsidRPr="003903C2">
              <w:rPr>
                <w:rFonts w:ascii="Times New Roman" w:hAnsi="Times New Roman"/>
                <w:sz w:val="24"/>
                <w:szCs w:val="24"/>
                <w:highlight w:val="white"/>
                <w:lang w:val="uk-UA"/>
              </w:rPr>
              <w:t>Здоров'я і безпека</w:t>
            </w:r>
          </w:p>
        </w:tc>
        <w:tc>
          <w:tcPr>
            <w:tcW w:w="8221" w:type="dxa"/>
          </w:tcPr>
          <w:p w:rsidR="00B150B5" w:rsidRPr="003903C2" w:rsidRDefault="00B150B5" w:rsidP="00AD5E09">
            <w:pPr>
              <w:spacing w:after="0" w:line="240" w:lineRule="auto"/>
              <w:ind w:firstLine="709"/>
              <w:jc w:val="both"/>
              <w:rPr>
                <w:rFonts w:ascii="Times New Roman" w:hAnsi="Times New Roman"/>
                <w:sz w:val="24"/>
                <w:szCs w:val="24"/>
                <w:highlight w:val="white"/>
                <w:lang w:val="uk-UA"/>
              </w:rPr>
            </w:pPr>
            <w:r w:rsidRPr="003903C2">
              <w:rPr>
                <w:rFonts w:ascii="Times New Roman" w:hAnsi="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B150B5" w:rsidRPr="003903C2" w:rsidRDefault="00B150B5" w:rsidP="00AD5E09">
            <w:pPr>
              <w:spacing w:after="0" w:line="240" w:lineRule="auto"/>
              <w:ind w:firstLine="709"/>
              <w:jc w:val="both"/>
              <w:rPr>
                <w:rFonts w:ascii="Times New Roman" w:hAnsi="Times New Roman"/>
                <w:b/>
                <w:sz w:val="24"/>
                <w:szCs w:val="24"/>
                <w:lang w:val="uk-UA"/>
              </w:rPr>
            </w:pPr>
            <w:r w:rsidRPr="003903C2">
              <w:rPr>
                <w:rFonts w:ascii="Times New Roman" w:hAnsi="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B150B5" w:rsidRPr="00D51235" w:rsidTr="00A562EB">
        <w:trPr>
          <w:cantSplit/>
          <w:trHeight w:val="20"/>
        </w:trPr>
        <w:tc>
          <w:tcPr>
            <w:tcW w:w="1418" w:type="dxa"/>
            <w:textDirection w:val="btLr"/>
          </w:tcPr>
          <w:p w:rsidR="00B150B5" w:rsidRPr="003903C2" w:rsidRDefault="00B150B5" w:rsidP="00AD5E09">
            <w:pPr>
              <w:spacing w:after="0" w:line="240" w:lineRule="auto"/>
              <w:ind w:left="113" w:right="113"/>
              <w:jc w:val="center"/>
              <w:rPr>
                <w:rFonts w:ascii="Times New Roman" w:hAnsi="Times New Roman"/>
                <w:b/>
                <w:sz w:val="24"/>
                <w:szCs w:val="24"/>
                <w:lang w:val="uk-UA"/>
              </w:rPr>
            </w:pPr>
            <w:r w:rsidRPr="003903C2">
              <w:rPr>
                <w:rFonts w:ascii="Times New Roman" w:hAnsi="Times New Roman"/>
                <w:sz w:val="24"/>
                <w:szCs w:val="24"/>
                <w:highlight w:val="white"/>
                <w:lang w:val="uk-UA"/>
              </w:rPr>
              <w:t>Підприємливість і фінансова грамотність</w:t>
            </w:r>
          </w:p>
        </w:tc>
        <w:tc>
          <w:tcPr>
            <w:tcW w:w="8221" w:type="dxa"/>
          </w:tcPr>
          <w:p w:rsidR="00B150B5" w:rsidRPr="003903C2" w:rsidRDefault="00B150B5" w:rsidP="00AD5E09">
            <w:pPr>
              <w:spacing w:after="0" w:line="240" w:lineRule="auto"/>
              <w:ind w:firstLine="709"/>
              <w:jc w:val="both"/>
              <w:rPr>
                <w:rFonts w:ascii="Times New Roman" w:hAnsi="Times New Roman"/>
                <w:sz w:val="24"/>
                <w:szCs w:val="24"/>
                <w:highlight w:val="white"/>
                <w:lang w:val="uk-UA"/>
              </w:rPr>
            </w:pPr>
            <w:r w:rsidRPr="003903C2">
              <w:rPr>
                <w:rFonts w:ascii="Times New Roman" w:hAnsi="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B150B5" w:rsidRPr="003903C2" w:rsidRDefault="00B150B5" w:rsidP="00AD5E09">
            <w:pPr>
              <w:spacing w:after="0" w:line="240" w:lineRule="auto"/>
              <w:ind w:firstLine="708"/>
              <w:jc w:val="both"/>
              <w:rPr>
                <w:rFonts w:ascii="Times New Roman" w:hAnsi="Times New Roman"/>
                <w:b/>
                <w:sz w:val="24"/>
                <w:szCs w:val="24"/>
                <w:lang w:val="uk-UA"/>
              </w:rPr>
            </w:pPr>
            <w:r w:rsidRPr="003903C2">
              <w:rPr>
                <w:rFonts w:ascii="Times New Roman" w:hAnsi="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B150B5" w:rsidRPr="00A57E94" w:rsidRDefault="00B150B5" w:rsidP="00B150B5">
      <w:pPr>
        <w:spacing w:after="0" w:line="240" w:lineRule="auto"/>
        <w:jc w:val="both"/>
        <w:rPr>
          <w:rFonts w:ascii="Times New Roman" w:hAnsi="Times New Roman"/>
          <w:sz w:val="18"/>
          <w:szCs w:val="18"/>
          <w:highlight w:val="white"/>
          <w:lang w:val="uk-UA"/>
        </w:rPr>
      </w:pPr>
    </w:p>
    <w:p w:rsidR="00B150B5" w:rsidRPr="00200091" w:rsidRDefault="00B150B5" w:rsidP="00B150B5">
      <w:pPr>
        <w:spacing w:after="0" w:line="240" w:lineRule="auto"/>
        <w:ind w:firstLine="709"/>
        <w:jc w:val="both"/>
        <w:rPr>
          <w:rFonts w:ascii="Times New Roman" w:hAnsi="Times New Roman"/>
          <w:sz w:val="24"/>
          <w:szCs w:val="24"/>
          <w:highlight w:val="white"/>
          <w:lang w:val="uk-UA"/>
        </w:rPr>
      </w:pPr>
      <w:r w:rsidRPr="00200091">
        <w:rPr>
          <w:rFonts w:ascii="Times New Roman" w:hAnsi="Times New Roman"/>
          <w:sz w:val="24"/>
          <w:szCs w:val="24"/>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w:t>
      </w:r>
      <w:r w:rsidRPr="00200091">
        <w:rPr>
          <w:rFonts w:ascii="Times New Roman" w:hAnsi="Times New Roman"/>
          <w:sz w:val="24"/>
          <w:szCs w:val="24"/>
          <w:highlight w:val="white"/>
          <w:lang w:val="uk-UA"/>
        </w:rPr>
        <w:lastRenderedPageBreak/>
        <w:t xml:space="preserve">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B150B5" w:rsidRPr="00200091" w:rsidRDefault="00B150B5" w:rsidP="00B150B5">
      <w:pPr>
        <w:spacing w:after="0" w:line="240" w:lineRule="auto"/>
        <w:ind w:firstLine="709"/>
        <w:jc w:val="both"/>
        <w:rPr>
          <w:rFonts w:ascii="Times New Roman" w:eastAsia="Calibri" w:hAnsi="Times New Roman"/>
          <w:b/>
          <w:sz w:val="24"/>
          <w:szCs w:val="24"/>
          <w:lang w:val="uk-UA"/>
        </w:rPr>
      </w:pPr>
      <w:r w:rsidRPr="00200091">
        <w:rPr>
          <w:rFonts w:ascii="Times New Roman" w:eastAsia="Calibri" w:hAnsi="Times New Roman"/>
          <w:b/>
          <w:sz w:val="24"/>
          <w:szCs w:val="24"/>
          <w:lang w:val="uk-UA"/>
        </w:rPr>
        <w:t>Вимоги до осіб, які можуть розпочинати здобуття базової середньої освіти</w:t>
      </w:r>
      <w:r w:rsidRPr="00200091">
        <w:rPr>
          <w:rFonts w:ascii="Times New Roman" w:eastAsia="Calibri" w:hAnsi="Times New Roman"/>
          <w:b/>
          <w:i/>
          <w:sz w:val="24"/>
          <w:szCs w:val="24"/>
          <w:lang w:val="uk-UA"/>
        </w:rPr>
        <w:t>.</w:t>
      </w:r>
      <w:r w:rsidRPr="00200091">
        <w:rPr>
          <w:rFonts w:ascii="Times New Roman" w:eastAsia="Calibri" w:hAnsi="Times New Roman"/>
          <w:b/>
          <w:sz w:val="24"/>
          <w:szCs w:val="24"/>
          <w:lang w:val="uk-UA"/>
        </w:rPr>
        <w:t xml:space="preserve"> </w:t>
      </w:r>
    </w:p>
    <w:p w:rsidR="00B150B5" w:rsidRPr="00200091" w:rsidRDefault="00B150B5" w:rsidP="00B150B5">
      <w:pPr>
        <w:spacing w:after="0" w:line="240" w:lineRule="auto"/>
        <w:ind w:firstLine="709"/>
        <w:jc w:val="both"/>
        <w:rPr>
          <w:rFonts w:ascii="Times New Roman" w:eastAsia="Calibri" w:hAnsi="Times New Roman"/>
          <w:sz w:val="24"/>
          <w:szCs w:val="24"/>
          <w:lang w:val="uk-UA"/>
        </w:rPr>
      </w:pPr>
      <w:r w:rsidRPr="00200091">
        <w:rPr>
          <w:rFonts w:ascii="Times New Roman" w:eastAsia="Calibri" w:hAnsi="Times New Roman"/>
          <w:sz w:val="24"/>
          <w:szCs w:val="24"/>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B150B5" w:rsidRPr="00200091" w:rsidRDefault="00B150B5" w:rsidP="00B150B5">
      <w:pPr>
        <w:spacing w:after="0" w:line="240" w:lineRule="auto"/>
        <w:ind w:firstLine="709"/>
        <w:jc w:val="both"/>
        <w:rPr>
          <w:rFonts w:ascii="Times New Roman" w:eastAsia="Calibri" w:hAnsi="Times New Roman"/>
          <w:sz w:val="24"/>
          <w:szCs w:val="24"/>
          <w:lang w:val="uk-UA"/>
        </w:rPr>
      </w:pPr>
      <w:r w:rsidRPr="00200091">
        <w:rPr>
          <w:rFonts w:ascii="Times New Roman" w:eastAsia="Calibri" w:hAnsi="Times New Roman"/>
          <w:sz w:val="24"/>
          <w:szCs w:val="24"/>
          <w:lang w:val="uk-UA"/>
        </w:rPr>
        <w:t>Особи з особливими освітніми потребами можуть розпочинати здобуття базової середньої освіти за інших умов.</w:t>
      </w:r>
    </w:p>
    <w:p w:rsidR="00B150B5" w:rsidRPr="00200091" w:rsidRDefault="00B150B5" w:rsidP="00B150B5">
      <w:pPr>
        <w:spacing w:after="0" w:line="240" w:lineRule="auto"/>
        <w:ind w:firstLine="709"/>
        <w:jc w:val="both"/>
        <w:rPr>
          <w:rFonts w:ascii="Times New Roman" w:eastAsia="Calibri" w:hAnsi="Times New Roman"/>
          <w:sz w:val="24"/>
          <w:szCs w:val="24"/>
          <w:lang w:val="uk-UA"/>
        </w:rPr>
      </w:pPr>
      <w:r w:rsidRPr="00200091">
        <w:rPr>
          <w:rFonts w:ascii="Times New Roman" w:eastAsia="Calibri" w:hAnsi="Times New Roman"/>
          <w:b/>
          <w:sz w:val="24"/>
          <w:szCs w:val="24"/>
          <w:lang w:val="uk-UA"/>
        </w:rPr>
        <w:t>Перелік освітніх галузей.</w:t>
      </w:r>
      <w:r w:rsidRPr="00200091">
        <w:rPr>
          <w:rFonts w:ascii="Times New Roman" w:eastAsia="Calibri" w:hAnsi="Times New Roman"/>
          <w:sz w:val="24"/>
          <w:szCs w:val="24"/>
          <w:lang w:val="uk-UA"/>
        </w:rPr>
        <w:t xml:space="preserve"> </w:t>
      </w:r>
    </w:p>
    <w:p w:rsidR="00B150B5" w:rsidRPr="00200091" w:rsidRDefault="00B150B5" w:rsidP="00B150B5">
      <w:pPr>
        <w:spacing w:after="0" w:line="240" w:lineRule="auto"/>
        <w:jc w:val="both"/>
        <w:rPr>
          <w:rFonts w:ascii="Times New Roman" w:eastAsia="Calibri" w:hAnsi="Times New Roman"/>
          <w:sz w:val="24"/>
          <w:szCs w:val="24"/>
          <w:lang w:val="uk-UA"/>
        </w:rPr>
      </w:pPr>
      <w:r w:rsidRPr="00200091">
        <w:rPr>
          <w:rFonts w:ascii="Times New Roman" w:eastAsia="Calibri" w:hAnsi="Times New Roman"/>
          <w:sz w:val="24"/>
          <w:szCs w:val="24"/>
          <w:lang w:val="uk-UA"/>
        </w:rPr>
        <w:t>Освітню програму укладено за такими освітніми галузями:</w:t>
      </w:r>
    </w:p>
    <w:p w:rsidR="00B150B5" w:rsidRPr="00200091" w:rsidRDefault="00B150B5" w:rsidP="00B150B5">
      <w:pPr>
        <w:numPr>
          <w:ilvl w:val="0"/>
          <w:numId w:val="8"/>
        </w:numPr>
        <w:spacing w:after="0" w:line="240" w:lineRule="auto"/>
        <w:jc w:val="both"/>
        <w:rPr>
          <w:rFonts w:ascii="Times New Roman" w:eastAsia="Calibri" w:hAnsi="Times New Roman"/>
          <w:sz w:val="24"/>
          <w:szCs w:val="24"/>
          <w:lang w:val="uk-UA"/>
        </w:rPr>
      </w:pPr>
      <w:r w:rsidRPr="00200091">
        <w:rPr>
          <w:rFonts w:ascii="Times New Roman" w:eastAsia="Calibri" w:hAnsi="Times New Roman"/>
          <w:sz w:val="24"/>
          <w:szCs w:val="24"/>
          <w:lang w:val="uk-UA"/>
        </w:rPr>
        <w:t xml:space="preserve">Мови і літератури </w:t>
      </w:r>
    </w:p>
    <w:p w:rsidR="00B150B5" w:rsidRPr="00200091" w:rsidRDefault="00B150B5" w:rsidP="00B150B5">
      <w:pPr>
        <w:numPr>
          <w:ilvl w:val="0"/>
          <w:numId w:val="8"/>
        </w:numPr>
        <w:spacing w:after="0" w:line="240" w:lineRule="auto"/>
        <w:jc w:val="both"/>
        <w:rPr>
          <w:rFonts w:ascii="Times New Roman" w:eastAsia="Calibri" w:hAnsi="Times New Roman"/>
          <w:sz w:val="24"/>
          <w:szCs w:val="24"/>
          <w:lang w:val="uk-UA"/>
        </w:rPr>
      </w:pPr>
      <w:r w:rsidRPr="00200091">
        <w:rPr>
          <w:rFonts w:ascii="Times New Roman" w:eastAsia="Calibri" w:hAnsi="Times New Roman"/>
          <w:sz w:val="24"/>
          <w:szCs w:val="24"/>
          <w:lang w:val="uk-UA"/>
        </w:rPr>
        <w:t>Суспільствознавство</w:t>
      </w:r>
    </w:p>
    <w:p w:rsidR="00B150B5" w:rsidRPr="00200091" w:rsidRDefault="00B150B5" w:rsidP="00B150B5">
      <w:pPr>
        <w:numPr>
          <w:ilvl w:val="0"/>
          <w:numId w:val="8"/>
        </w:numPr>
        <w:spacing w:after="0" w:line="240" w:lineRule="auto"/>
        <w:jc w:val="both"/>
        <w:rPr>
          <w:rFonts w:ascii="Times New Roman" w:eastAsia="Calibri" w:hAnsi="Times New Roman"/>
          <w:sz w:val="24"/>
          <w:szCs w:val="24"/>
          <w:lang w:val="uk-UA"/>
        </w:rPr>
      </w:pPr>
      <w:r w:rsidRPr="00200091">
        <w:rPr>
          <w:rFonts w:ascii="Times New Roman" w:eastAsia="Calibri" w:hAnsi="Times New Roman"/>
          <w:sz w:val="24"/>
          <w:szCs w:val="24"/>
          <w:lang w:val="uk-UA"/>
        </w:rPr>
        <w:t>Мистецтво</w:t>
      </w:r>
    </w:p>
    <w:p w:rsidR="00B150B5" w:rsidRPr="00200091" w:rsidRDefault="00B150B5" w:rsidP="00B150B5">
      <w:pPr>
        <w:numPr>
          <w:ilvl w:val="0"/>
          <w:numId w:val="8"/>
        </w:numPr>
        <w:spacing w:after="0" w:line="240" w:lineRule="auto"/>
        <w:jc w:val="both"/>
        <w:rPr>
          <w:rFonts w:ascii="Times New Roman" w:eastAsia="Calibri" w:hAnsi="Times New Roman"/>
          <w:sz w:val="24"/>
          <w:szCs w:val="24"/>
          <w:lang w:val="uk-UA"/>
        </w:rPr>
      </w:pPr>
      <w:r w:rsidRPr="00200091">
        <w:rPr>
          <w:rFonts w:ascii="Times New Roman" w:eastAsia="Calibri" w:hAnsi="Times New Roman"/>
          <w:sz w:val="24"/>
          <w:szCs w:val="24"/>
          <w:lang w:val="uk-UA"/>
        </w:rPr>
        <w:t>Математика</w:t>
      </w:r>
    </w:p>
    <w:p w:rsidR="00B150B5" w:rsidRPr="00200091" w:rsidRDefault="00B150B5" w:rsidP="00B150B5">
      <w:pPr>
        <w:numPr>
          <w:ilvl w:val="0"/>
          <w:numId w:val="8"/>
        </w:numPr>
        <w:spacing w:after="0" w:line="240" w:lineRule="auto"/>
        <w:jc w:val="both"/>
        <w:rPr>
          <w:rFonts w:ascii="Times New Roman" w:eastAsia="Calibri" w:hAnsi="Times New Roman"/>
          <w:sz w:val="24"/>
          <w:szCs w:val="24"/>
          <w:lang w:val="uk-UA"/>
        </w:rPr>
      </w:pPr>
      <w:r w:rsidRPr="00200091">
        <w:rPr>
          <w:rFonts w:ascii="Times New Roman" w:eastAsia="Calibri" w:hAnsi="Times New Roman"/>
          <w:sz w:val="24"/>
          <w:szCs w:val="24"/>
          <w:lang w:val="uk-UA"/>
        </w:rPr>
        <w:t>Природознавство</w:t>
      </w:r>
    </w:p>
    <w:p w:rsidR="00B150B5" w:rsidRPr="00200091" w:rsidRDefault="00B150B5" w:rsidP="00B150B5">
      <w:pPr>
        <w:numPr>
          <w:ilvl w:val="0"/>
          <w:numId w:val="8"/>
        </w:numPr>
        <w:spacing w:after="0" w:line="240" w:lineRule="auto"/>
        <w:jc w:val="both"/>
        <w:rPr>
          <w:rFonts w:ascii="Times New Roman" w:eastAsia="Calibri" w:hAnsi="Times New Roman"/>
          <w:b/>
          <w:i/>
          <w:sz w:val="24"/>
          <w:szCs w:val="24"/>
          <w:lang w:val="uk-UA"/>
        </w:rPr>
      </w:pPr>
      <w:r w:rsidRPr="00200091">
        <w:rPr>
          <w:rFonts w:ascii="Times New Roman" w:eastAsia="Calibri" w:hAnsi="Times New Roman"/>
          <w:sz w:val="24"/>
          <w:szCs w:val="24"/>
          <w:lang w:val="uk-UA"/>
        </w:rPr>
        <w:t>Технології</w:t>
      </w:r>
    </w:p>
    <w:p w:rsidR="00B150B5" w:rsidRPr="00200091" w:rsidRDefault="00B150B5" w:rsidP="00B150B5">
      <w:pPr>
        <w:numPr>
          <w:ilvl w:val="0"/>
          <w:numId w:val="8"/>
        </w:numPr>
        <w:spacing w:after="0" w:line="240" w:lineRule="auto"/>
        <w:jc w:val="both"/>
        <w:rPr>
          <w:rFonts w:ascii="Times New Roman" w:eastAsia="Calibri" w:hAnsi="Times New Roman"/>
          <w:b/>
          <w:i/>
          <w:sz w:val="24"/>
          <w:szCs w:val="24"/>
          <w:lang w:val="uk-UA"/>
        </w:rPr>
      </w:pPr>
      <w:r w:rsidRPr="00200091">
        <w:rPr>
          <w:rFonts w:ascii="Times New Roman" w:eastAsia="Calibri" w:hAnsi="Times New Roman"/>
          <w:sz w:val="24"/>
          <w:szCs w:val="24"/>
          <w:lang w:val="uk-UA"/>
        </w:rPr>
        <w:t>Здоров’я і фізична культура</w:t>
      </w:r>
    </w:p>
    <w:p w:rsidR="00B150B5" w:rsidRPr="00200091" w:rsidRDefault="00B150B5" w:rsidP="00B150B5">
      <w:pPr>
        <w:spacing w:after="0" w:line="240" w:lineRule="auto"/>
        <w:ind w:firstLine="709"/>
        <w:jc w:val="both"/>
        <w:rPr>
          <w:rFonts w:ascii="Times New Roman" w:eastAsia="Calibri" w:hAnsi="Times New Roman"/>
          <w:b/>
          <w:sz w:val="24"/>
          <w:szCs w:val="24"/>
          <w:lang w:val="uk-UA"/>
        </w:rPr>
      </w:pPr>
      <w:r w:rsidRPr="00200091">
        <w:rPr>
          <w:rFonts w:ascii="Times New Roman" w:eastAsia="Calibri" w:hAnsi="Times New Roman"/>
          <w:b/>
          <w:sz w:val="24"/>
          <w:szCs w:val="24"/>
          <w:lang w:val="uk-UA"/>
        </w:rPr>
        <w:t>Логічна послідовність вивчення предметів розкривається у відповідних навчальних програмах.</w:t>
      </w:r>
    </w:p>
    <w:p w:rsidR="00B150B5" w:rsidRPr="00200091" w:rsidRDefault="00B150B5" w:rsidP="00B150B5">
      <w:pPr>
        <w:spacing w:after="0" w:line="240" w:lineRule="auto"/>
        <w:jc w:val="both"/>
        <w:rPr>
          <w:rFonts w:ascii="Times New Roman" w:eastAsia="Calibri" w:hAnsi="Times New Roman"/>
          <w:sz w:val="24"/>
          <w:szCs w:val="24"/>
          <w:lang w:val="uk-UA"/>
        </w:rPr>
      </w:pPr>
      <w:r w:rsidRPr="00200091">
        <w:rPr>
          <w:rFonts w:ascii="Times New Roman" w:eastAsia="Calibri" w:hAnsi="Times New Roman"/>
          <w:sz w:val="24"/>
          <w:szCs w:val="24"/>
          <w:lang w:val="uk-UA"/>
        </w:rPr>
        <w:t xml:space="preserve">Основними формами організації освітнього процесу є різні типи уроку: </w:t>
      </w:r>
    </w:p>
    <w:p w:rsidR="00B150B5" w:rsidRPr="00200091" w:rsidRDefault="00B150B5" w:rsidP="00B150B5">
      <w:pPr>
        <w:pStyle w:val="a5"/>
        <w:widowControl/>
        <w:numPr>
          <w:ilvl w:val="0"/>
          <w:numId w:val="7"/>
        </w:numPr>
        <w:tabs>
          <w:tab w:val="left" w:pos="993"/>
        </w:tabs>
        <w:autoSpaceDE/>
        <w:autoSpaceDN/>
        <w:adjustRightInd/>
        <w:ind w:left="426"/>
        <w:jc w:val="both"/>
        <w:rPr>
          <w:rFonts w:eastAsia="Calibri"/>
          <w:sz w:val="24"/>
          <w:szCs w:val="24"/>
          <w:lang w:val="uk-UA"/>
        </w:rPr>
      </w:pPr>
      <w:r w:rsidRPr="00200091">
        <w:rPr>
          <w:rFonts w:eastAsia="Calibri"/>
          <w:sz w:val="24"/>
          <w:szCs w:val="24"/>
          <w:lang w:val="uk-UA"/>
        </w:rPr>
        <w:t>формування компетентностей;</w:t>
      </w:r>
    </w:p>
    <w:p w:rsidR="00B150B5" w:rsidRPr="00200091" w:rsidRDefault="00B150B5" w:rsidP="00B150B5">
      <w:pPr>
        <w:pStyle w:val="a5"/>
        <w:widowControl/>
        <w:numPr>
          <w:ilvl w:val="0"/>
          <w:numId w:val="7"/>
        </w:numPr>
        <w:tabs>
          <w:tab w:val="left" w:pos="993"/>
        </w:tabs>
        <w:autoSpaceDE/>
        <w:autoSpaceDN/>
        <w:adjustRightInd/>
        <w:ind w:left="426"/>
        <w:jc w:val="both"/>
        <w:rPr>
          <w:rFonts w:eastAsia="Calibri"/>
          <w:sz w:val="24"/>
          <w:szCs w:val="24"/>
          <w:lang w:val="uk-UA"/>
        </w:rPr>
      </w:pPr>
      <w:r w:rsidRPr="00200091">
        <w:rPr>
          <w:rFonts w:eastAsia="Calibri"/>
          <w:sz w:val="24"/>
          <w:szCs w:val="24"/>
          <w:lang w:val="uk-UA"/>
        </w:rPr>
        <w:t xml:space="preserve">розвитку компетентностей; </w:t>
      </w:r>
    </w:p>
    <w:p w:rsidR="00B150B5" w:rsidRPr="00200091" w:rsidRDefault="00B150B5" w:rsidP="00B150B5">
      <w:pPr>
        <w:pStyle w:val="a5"/>
        <w:widowControl/>
        <w:numPr>
          <w:ilvl w:val="0"/>
          <w:numId w:val="7"/>
        </w:numPr>
        <w:tabs>
          <w:tab w:val="left" w:pos="993"/>
        </w:tabs>
        <w:autoSpaceDE/>
        <w:autoSpaceDN/>
        <w:adjustRightInd/>
        <w:ind w:left="426"/>
        <w:jc w:val="both"/>
        <w:rPr>
          <w:rFonts w:eastAsia="Calibri"/>
          <w:sz w:val="24"/>
          <w:szCs w:val="24"/>
          <w:lang w:val="uk-UA"/>
        </w:rPr>
      </w:pPr>
      <w:r w:rsidRPr="00200091">
        <w:rPr>
          <w:rFonts w:eastAsia="Calibri"/>
          <w:sz w:val="24"/>
          <w:szCs w:val="24"/>
          <w:lang w:val="uk-UA"/>
        </w:rPr>
        <w:t xml:space="preserve">перевірки та/або оцінювання досягнення компетентностей; </w:t>
      </w:r>
    </w:p>
    <w:p w:rsidR="00B150B5" w:rsidRPr="00200091" w:rsidRDefault="00B150B5" w:rsidP="00B150B5">
      <w:pPr>
        <w:pStyle w:val="a5"/>
        <w:widowControl/>
        <w:numPr>
          <w:ilvl w:val="0"/>
          <w:numId w:val="7"/>
        </w:numPr>
        <w:tabs>
          <w:tab w:val="left" w:pos="993"/>
        </w:tabs>
        <w:autoSpaceDE/>
        <w:autoSpaceDN/>
        <w:adjustRightInd/>
        <w:ind w:left="426"/>
        <w:jc w:val="both"/>
        <w:rPr>
          <w:rFonts w:eastAsia="Calibri"/>
          <w:sz w:val="24"/>
          <w:szCs w:val="24"/>
          <w:lang w:val="uk-UA"/>
        </w:rPr>
      </w:pPr>
      <w:r w:rsidRPr="00200091">
        <w:rPr>
          <w:rFonts w:eastAsia="Calibri"/>
          <w:sz w:val="24"/>
          <w:szCs w:val="24"/>
          <w:lang w:val="uk-UA"/>
        </w:rPr>
        <w:t xml:space="preserve">корекції основних компетентностей; </w:t>
      </w:r>
    </w:p>
    <w:p w:rsidR="00B150B5" w:rsidRPr="00200091" w:rsidRDefault="00B150B5" w:rsidP="00B150B5">
      <w:pPr>
        <w:pStyle w:val="a5"/>
        <w:widowControl/>
        <w:numPr>
          <w:ilvl w:val="0"/>
          <w:numId w:val="7"/>
        </w:numPr>
        <w:tabs>
          <w:tab w:val="left" w:pos="993"/>
        </w:tabs>
        <w:autoSpaceDE/>
        <w:autoSpaceDN/>
        <w:adjustRightInd/>
        <w:ind w:left="426"/>
        <w:jc w:val="both"/>
        <w:rPr>
          <w:rFonts w:eastAsia="Calibri"/>
          <w:sz w:val="24"/>
          <w:szCs w:val="24"/>
          <w:lang w:val="uk-UA"/>
        </w:rPr>
      </w:pPr>
      <w:r w:rsidRPr="00200091">
        <w:rPr>
          <w:sz w:val="24"/>
          <w:szCs w:val="24"/>
          <w:lang w:val="uk-UA" w:eastAsia="uk-UA"/>
        </w:rPr>
        <w:t>комбінований урок</w:t>
      </w:r>
      <w:r w:rsidRPr="00200091">
        <w:rPr>
          <w:rFonts w:eastAsia="Calibri"/>
          <w:sz w:val="24"/>
          <w:szCs w:val="24"/>
          <w:lang w:val="uk-UA"/>
        </w:rPr>
        <w:t>.</w:t>
      </w:r>
    </w:p>
    <w:p w:rsidR="00B150B5" w:rsidRPr="00200091" w:rsidRDefault="00B150B5" w:rsidP="00B150B5">
      <w:pPr>
        <w:spacing w:after="0" w:line="240" w:lineRule="auto"/>
        <w:ind w:firstLine="709"/>
        <w:jc w:val="both"/>
        <w:rPr>
          <w:rFonts w:ascii="Times New Roman" w:eastAsia="Calibri" w:hAnsi="Times New Roman"/>
          <w:sz w:val="24"/>
          <w:szCs w:val="24"/>
          <w:lang w:val="uk-UA"/>
        </w:rPr>
      </w:pPr>
      <w:r w:rsidRPr="00200091">
        <w:rPr>
          <w:rFonts w:ascii="Times New Roman" w:eastAsia="Calibri" w:hAnsi="Times New Roman"/>
          <w:sz w:val="24"/>
          <w:szCs w:val="24"/>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200091">
        <w:rPr>
          <w:rFonts w:ascii="Times New Roman" w:hAnsi="Times New Roman"/>
          <w:sz w:val="24"/>
          <w:szCs w:val="24"/>
          <w:lang w:val="uk-UA" w:eastAsia="uk-UA"/>
        </w:rPr>
        <w:t xml:space="preserve">уроки-«суди», </w:t>
      </w:r>
      <w:r w:rsidRPr="00200091">
        <w:rPr>
          <w:rFonts w:ascii="Times New Roman" w:eastAsia="Calibri" w:hAnsi="Times New Roman"/>
          <w:sz w:val="24"/>
          <w:szCs w:val="24"/>
          <w:lang w:val="uk-UA"/>
        </w:rPr>
        <w:t>урок-</w:t>
      </w:r>
      <w:r w:rsidRPr="00200091">
        <w:rPr>
          <w:rFonts w:ascii="Times New Roman" w:hAnsi="Times New Roman"/>
          <w:sz w:val="24"/>
          <w:szCs w:val="24"/>
          <w:lang w:val="uk-UA" w:eastAsia="uk-UA"/>
        </w:rPr>
        <w:t>дискусійна група, уроки з навчанням одних учнів іншими), інтегровані уроки,</w:t>
      </w:r>
      <w:r w:rsidRPr="00200091">
        <w:rPr>
          <w:rFonts w:ascii="Times New Roman" w:eastAsia="Calibri" w:hAnsi="Times New Roman"/>
          <w:sz w:val="24"/>
          <w:szCs w:val="24"/>
          <w:lang w:val="uk-UA"/>
        </w:rPr>
        <w:t xml:space="preserve"> проблемний урок, відео-уроки тощо. </w:t>
      </w:r>
    </w:p>
    <w:p w:rsidR="00B150B5" w:rsidRPr="00200091" w:rsidRDefault="00B150B5" w:rsidP="00B150B5">
      <w:pPr>
        <w:spacing w:after="0" w:line="240" w:lineRule="auto"/>
        <w:ind w:firstLine="709"/>
        <w:jc w:val="both"/>
        <w:rPr>
          <w:rFonts w:ascii="Times New Roman" w:hAnsi="Times New Roman"/>
          <w:sz w:val="24"/>
          <w:szCs w:val="24"/>
          <w:lang w:val="uk-UA" w:eastAsia="uk-UA"/>
        </w:rPr>
      </w:pPr>
      <w:r w:rsidRPr="00200091">
        <w:rPr>
          <w:rFonts w:ascii="Times New Roman" w:hAnsi="Times New Roman"/>
          <w:sz w:val="24"/>
          <w:szCs w:val="24"/>
          <w:lang w:val="uk-UA" w:eastAsia="uk-UA"/>
        </w:rPr>
        <w:t xml:space="preserve">З метою </w:t>
      </w:r>
      <w:r w:rsidRPr="00200091">
        <w:rPr>
          <w:rFonts w:ascii="Times New Roman" w:eastAsia="Calibri" w:hAnsi="Times New Roman"/>
          <w:sz w:val="24"/>
          <w:szCs w:val="24"/>
          <w:lang w:val="uk-UA"/>
        </w:rPr>
        <w:t>засвоєння нового матеріалу</w:t>
      </w:r>
      <w:r w:rsidRPr="00200091">
        <w:rPr>
          <w:rFonts w:ascii="Times New Roman" w:hAnsi="Times New Roman"/>
          <w:sz w:val="24"/>
          <w:szCs w:val="24"/>
          <w:lang w:val="uk-UA" w:eastAsia="uk-UA"/>
        </w:rPr>
        <w:t xml:space="preserve"> та </w:t>
      </w:r>
      <w:r w:rsidRPr="00200091">
        <w:rPr>
          <w:rFonts w:ascii="Times New Roman" w:eastAsia="Calibri" w:hAnsi="Times New Roman"/>
          <w:sz w:val="24"/>
          <w:szCs w:val="24"/>
          <w:lang w:val="uk-UA"/>
        </w:rPr>
        <w:t>розвитку компетентностей</w:t>
      </w:r>
      <w:r w:rsidR="00A562EB" w:rsidRPr="00200091">
        <w:rPr>
          <w:rFonts w:ascii="Times New Roman" w:eastAsia="Calibri" w:hAnsi="Times New Roman"/>
          <w:sz w:val="24"/>
          <w:szCs w:val="24"/>
          <w:lang w:val="uk-UA"/>
        </w:rPr>
        <w:t>,</w:t>
      </w:r>
      <w:r w:rsidRPr="00200091">
        <w:rPr>
          <w:rFonts w:ascii="Times New Roman" w:hAnsi="Times New Roman"/>
          <w:sz w:val="24"/>
          <w:szCs w:val="24"/>
          <w:lang w:val="uk-UA" w:eastAsia="uk-UA"/>
        </w:rPr>
        <w:t xml:space="preserve"> крім уроку</w:t>
      </w:r>
      <w:r w:rsidR="00A562EB" w:rsidRPr="00200091">
        <w:rPr>
          <w:rFonts w:ascii="Times New Roman" w:hAnsi="Times New Roman"/>
          <w:sz w:val="24"/>
          <w:szCs w:val="24"/>
          <w:lang w:val="uk-UA" w:eastAsia="uk-UA"/>
        </w:rPr>
        <w:t>,</w:t>
      </w:r>
      <w:r w:rsidRPr="00200091">
        <w:rPr>
          <w:rFonts w:ascii="Times New Roman" w:hAnsi="Times New Roman"/>
          <w:sz w:val="24"/>
          <w:szCs w:val="24"/>
          <w:lang w:val="uk-UA" w:eastAsia="uk-UA"/>
        </w:rPr>
        <w:t xml:space="preserve">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w:t>
      </w:r>
      <w:r w:rsidRPr="00200091">
        <w:rPr>
          <w:rFonts w:ascii="Times New Roman" w:hAnsi="Times New Roman"/>
          <w:sz w:val="24"/>
          <w:szCs w:val="24"/>
          <w:lang w:val="uk-UA" w:eastAsia="uk-UA"/>
        </w:rPr>
        <w:lastRenderedPageBreak/>
        <w:t>цілеспрямоване ознайомлення учнів з об'єктами та спостереження процесів з метою відновити та систематизувати раніше отримані знання.</w:t>
      </w:r>
    </w:p>
    <w:p w:rsidR="00B150B5" w:rsidRPr="00200091" w:rsidRDefault="00B150B5" w:rsidP="00B150B5">
      <w:pPr>
        <w:spacing w:after="0" w:line="240" w:lineRule="auto"/>
        <w:ind w:firstLine="709"/>
        <w:jc w:val="both"/>
        <w:rPr>
          <w:rFonts w:ascii="Times New Roman" w:hAnsi="Times New Roman"/>
          <w:sz w:val="24"/>
          <w:szCs w:val="24"/>
          <w:lang w:val="uk-UA" w:eastAsia="uk-UA"/>
        </w:rPr>
      </w:pPr>
      <w:r w:rsidRPr="00200091">
        <w:rPr>
          <w:rFonts w:ascii="Times New Roman" w:hAnsi="Times New Roman"/>
          <w:sz w:val="24"/>
          <w:szCs w:val="24"/>
          <w:lang w:val="uk-UA" w:eastAsia="uk-UA"/>
        </w:rPr>
        <w:t xml:space="preserve">Функцію </w:t>
      </w:r>
      <w:r w:rsidRPr="00200091">
        <w:rPr>
          <w:rFonts w:ascii="Times New Roman" w:eastAsia="Calibri" w:hAnsi="Times New Roman"/>
          <w:sz w:val="24"/>
          <w:szCs w:val="24"/>
          <w:lang w:val="uk-UA"/>
        </w:rPr>
        <w:t>перевірки та/або оцінювання досягнення компетентностей</w:t>
      </w:r>
      <w:r w:rsidRPr="00200091">
        <w:rPr>
          <w:rFonts w:ascii="Times New Roman" w:hAnsi="Times New Roman"/>
          <w:sz w:val="24"/>
          <w:szCs w:val="24"/>
          <w:lang w:val="uk-UA" w:eastAsia="uk-UA"/>
        </w:rPr>
        <w:t xml:space="preserve"> виконує навчально-практичне заняття. Учні одержують конкретні завдання, з</w:t>
      </w:r>
      <w:r w:rsidR="00A562EB" w:rsidRPr="00200091">
        <w:rPr>
          <w:rFonts w:ascii="Times New Roman" w:hAnsi="Times New Roman"/>
          <w:sz w:val="24"/>
          <w:szCs w:val="24"/>
          <w:lang w:val="uk-UA" w:eastAsia="uk-UA"/>
        </w:rPr>
        <w:t xml:space="preserve"> виконання яких звітують перед у</w:t>
      </w:r>
      <w:r w:rsidRPr="00200091">
        <w:rPr>
          <w:rFonts w:ascii="Times New Roman" w:hAnsi="Times New Roman"/>
          <w:sz w:val="24"/>
          <w:szCs w:val="24"/>
          <w:lang w:val="uk-UA" w:eastAsia="uk-UA"/>
        </w:rPr>
        <w:t>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B150B5" w:rsidRPr="00200091" w:rsidRDefault="00B150B5" w:rsidP="00B150B5">
      <w:pPr>
        <w:spacing w:after="0" w:line="240" w:lineRule="auto"/>
        <w:ind w:firstLine="709"/>
        <w:jc w:val="both"/>
        <w:rPr>
          <w:rFonts w:ascii="Times New Roman" w:hAnsi="Times New Roman"/>
          <w:sz w:val="24"/>
          <w:szCs w:val="24"/>
          <w:lang w:val="uk-UA" w:eastAsia="uk-UA"/>
        </w:rPr>
      </w:pPr>
      <w:r w:rsidRPr="00200091">
        <w:rPr>
          <w:rFonts w:ascii="Times New Roman" w:hAnsi="Times New Roman"/>
          <w:sz w:val="24"/>
          <w:szCs w:val="24"/>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B150B5" w:rsidRPr="00200091" w:rsidRDefault="00B150B5" w:rsidP="00B150B5">
      <w:pPr>
        <w:spacing w:after="0" w:line="240" w:lineRule="auto"/>
        <w:ind w:firstLine="709"/>
        <w:jc w:val="both"/>
        <w:rPr>
          <w:rFonts w:ascii="Times New Roman" w:hAnsi="Times New Roman"/>
          <w:sz w:val="24"/>
          <w:szCs w:val="24"/>
          <w:lang w:val="uk-UA" w:eastAsia="uk-UA"/>
        </w:rPr>
      </w:pPr>
      <w:r w:rsidRPr="00200091">
        <w:rPr>
          <w:rFonts w:ascii="Times New Roman" w:hAnsi="Times New Roman"/>
          <w:bCs/>
          <w:sz w:val="24"/>
          <w:szCs w:val="24"/>
          <w:lang w:val="uk-UA" w:eastAsia="uk-UA"/>
        </w:rPr>
        <w:t>Екскурсії</w:t>
      </w:r>
      <w:r w:rsidRPr="00200091">
        <w:rPr>
          <w:rFonts w:ascii="Times New Roman" w:hAnsi="Times New Roman"/>
          <w:sz w:val="24"/>
          <w:szCs w:val="24"/>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B150B5" w:rsidRPr="00200091" w:rsidRDefault="00B150B5" w:rsidP="00B150B5">
      <w:pPr>
        <w:spacing w:after="0" w:line="240" w:lineRule="auto"/>
        <w:ind w:firstLine="709"/>
        <w:jc w:val="both"/>
        <w:rPr>
          <w:rFonts w:ascii="Times New Roman" w:hAnsi="Times New Roman"/>
          <w:sz w:val="24"/>
          <w:szCs w:val="24"/>
          <w:lang w:val="uk-UA" w:eastAsia="uk-UA"/>
        </w:rPr>
      </w:pPr>
      <w:r w:rsidRPr="00200091">
        <w:rPr>
          <w:rFonts w:ascii="Times New Roman" w:hAnsi="Times New Roman"/>
          <w:bCs/>
          <w:sz w:val="24"/>
          <w:szCs w:val="24"/>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200091">
        <w:rPr>
          <w:rFonts w:ascii="Times New Roman" w:hAnsi="Times New Roman"/>
          <w:sz w:val="24"/>
          <w:szCs w:val="24"/>
          <w:lang w:val="uk-UA" w:eastAsia="uk-UA"/>
        </w:rPr>
        <w:t>підбору матеріалу, виконують самостійно розподілені ролі та аналізують виконану роботу.</w:t>
      </w:r>
    </w:p>
    <w:p w:rsidR="00B150B5" w:rsidRPr="00200091" w:rsidRDefault="00B150B5" w:rsidP="00B150B5">
      <w:pPr>
        <w:spacing w:after="0" w:line="240" w:lineRule="auto"/>
        <w:ind w:firstLine="709"/>
        <w:jc w:val="both"/>
        <w:rPr>
          <w:rFonts w:ascii="Times New Roman" w:eastAsia="Calibri" w:hAnsi="Times New Roman"/>
          <w:sz w:val="24"/>
          <w:szCs w:val="24"/>
          <w:lang w:val="uk-UA"/>
        </w:rPr>
      </w:pPr>
      <w:r w:rsidRPr="00200091">
        <w:rPr>
          <w:rFonts w:ascii="Times New Roman" w:eastAsia="Calibri" w:hAnsi="Times New Roman"/>
          <w:sz w:val="24"/>
          <w:szCs w:val="24"/>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150B5" w:rsidRPr="00200091" w:rsidRDefault="00B150B5" w:rsidP="00B150B5">
      <w:pPr>
        <w:spacing w:after="0" w:line="240" w:lineRule="auto"/>
        <w:ind w:firstLine="709"/>
        <w:jc w:val="both"/>
        <w:rPr>
          <w:rFonts w:ascii="Times New Roman" w:eastAsia="Calibri" w:hAnsi="Times New Roman"/>
          <w:sz w:val="24"/>
          <w:szCs w:val="24"/>
          <w:lang w:val="uk-UA"/>
        </w:rPr>
      </w:pPr>
      <w:r w:rsidRPr="00200091">
        <w:rPr>
          <w:rFonts w:ascii="Times New Roman" w:eastAsia="Calibri" w:hAnsi="Times New Roman"/>
          <w:sz w:val="24"/>
          <w:szCs w:val="24"/>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150B5" w:rsidRPr="00200091" w:rsidRDefault="00B150B5" w:rsidP="00B150B5">
      <w:pPr>
        <w:shd w:val="clear" w:color="auto" w:fill="FFFFFF"/>
        <w:spacing w:after="0" w:line="240" w:lineRule="auto"/>
        <w:ind w:firstLine="709"/>
        <w:jc w:val="both"/>
        <w:rPr>
          <w:rFonts w:ascii="Times New Roman" w:eastAsia="Calibri" w:hAnsi="Times New Roman"/>
          <w:b/>
          <w:sz w:val="24"/>
          <w:szCs w:val="24"/>
          <w:lang w:val="uk-UA"/>
        </w:rPr>
      </w:pPr>
      <w:r w:rsidRPr="00200091">
        <w:rPr>
          <w:rFonts w:ascii="Times New Roman" w:eastAsia="Calibri" w:hAnsi="Times New Roman"/>
          <w:b/>
          <w:i/>
          <w:sz w:val="24"/>
          <w:szCs w:val="24"/>
          <w:lang w:val="uk-UA"/>
        </w:rPr>
        <w:t>Опис та інструменти системи внутрішнього забезпечення якості освіти.</w:t>
      </w:r>
      <w:r w:rsidRPr="00200091">
        <w:rPr>
          <w:rFonts w:ascii="Times New Roman" w:eastAsia="Calibri" w:hAnsi="Times New Roman"/>
          <w:b/>
          <w:sz w:val="24"/>
          <w:szCs w:val="24"/>
          <w:lang w:val="uk-UA"/>
        </w:rPr>
        <w:t xml:space="preserve"> </w:t>
      </w:r>
    </w:p>
    <w:p w:rsidR="00B150B5" w:rsidRPr="00200091" w:rsidRDefault="00B150B5" w:rsidP="00B150B5">
      <w:pPr>
        <w:shd w:val="clear" w:color="auto" w:fill="FFFFFF"/>
        <w:spacing w:after="0" w:line="240" w:lineRule="auto"/>
        <w:ind w:firstLine="709"/>
        <w:jc w:val="both"/>
        <w:rPr>
          <w:rFonts w:ascii="Times New Roman" w:eastAsia="Calibri" w:hAnsi="Times New Roman"/>
          <w:sz w:val="24"/>
          <w:szCs w:val="24"/>
          <w:lang w:val="uk-UA"/>
        </w:rPr>
      </w:pPr>
      <w:r w:rsidRPr="00200091">
        <w:rPr>
          <w:rFonts w:ascii="Times New Roman" w:eastAsia="Calibri" w:hAnsi="Times New Roman"/>
          <w:sz w:val="24"/>
          <w:szCs w:val="24"/>
          <w:lang w:val="uk-UA"/>
        </w:rPr>
        <w:t>Система внутрішнього забезпечення якості складається з наступних компонентів:</w:t>
      </w:r>
    </w:p>
    <w:p w:rsidR="00B150B5" w:rsidRPr="00200091" w:rsidRDefault="00B150B5" w:rsidP="00B150B5">
      <w:pPr>
        <w:pStyle w:val="a5"/>
        <w:widowControl/>
        <w:numPr>
          <w:ilvl w:val="0"/>
          <w:numId w:val="4"/>
        </w:numPr>
        <w:shd w:val="clear" w:color="auto" w:fill="FFFFFF"/>
        <w:tabs>
          <w:tab w:val="left" w:pos="284"/>
          <w:tab w:val="left" w:pos="1134"/>
        </w:tabs>
        <w:autoSpaceDE/>
        <w:autoSpaceDN/>
        <w:adjustRightInd/>
        <w:ind w:left="426"/>
        <w:jc w:val="both"/>
        <w:rPr>
          <w:rFonts w:eastAsia="Calibri"/>
          <w:sz w:val="24"/>
          <w:szCs w:val="24"/>
          <w:lang w:val="uk-UA"/>
        </w:rPr>
      </w:pPr>
      <w:r w:rsidRPr="00200091">
        <w:rPr>
          <w:rFonts w:eastAsia="Calibri"/>
          <w:sz w:val="24"/>
          <w:szCs w:val="24"/>
          <w:lang w:val="uk-UA"/>
        </w:rPr>
        <w:t>кадрове забезпечення освітньої діяльності;</w:t>
      </w:r>
    </w:p>
    <w:p w:rsidR="00B150B5" w:rsidRPr="00200091" w:rsidRDefault="00B150B5" w:rsidP="00B150B5">
      <w:pPr>
        <w:pStyle w:val="a5"/>
        <w:widowControl/>
        <w:numPr>
          <w:ilvl w:val="0"/>
          <w:numId w:val="4"/>
        </w:numPr>
        <w:shd w:val="clear" w:color="auto" w:fill="FFFFFF"/>
        <w:tabs>
          <w:tab w:val="left" w:pos="284"/>
          <w:tab w:val="left" w:pos="1134"/>
        </w:tabs>
        <w:autoSpaceDE/>
        <w:autoSpaceDN/>
        <w:adjustRightInd/>
        <w:ind w:left="426"/>
        <w:jc w:val="both"/>
        <w:rPr>
          <w:rFonts w:eastAsia="Calibri"/>
          <w:sz w:val="24"/>
          <w:szCs w:val="24"/>
          <w:lang w:val="uk-UA"/>
        </w:rPr>
      </w:pPr>
      <w:r w:rsidRPr="00200091">
        <w:rPr>
          <w:rFonts w:eastAsia="Calibri"/>
          <w:sz w:val="24"/>
          <w:szCs w:val="24"/>
          <w:lang w:val="uk-UA"/>
        </w:rPr>
        <w:t>навчально-методичне забезпечення освітньої діяльності;</w:t>
      </w:r>
    </w:p>
    <w:p w:rsidR="00B150B5" w:rsidRPr="00200091" w:rsidRDefault="00B150B5" w:rsidP="00B150B5">
      <w:pPr>
        <w:pStyle w:val="a5"/>
        <w:widowControl/>
        <w:numPr>
          <w:ilvl w:val="0"/>
          <w:numId w:val="4"/>
        </w:numPr>
        <w:shd w:val="clear" w:color="auto" w:fill="FFFFFF"/>
        <w:tabs>
          <w:tab w:val="left" w:pos="284"/>
          <w:tab w:val="left" w:pos="1134"/>
        </w:tabs>
        <w:autoSpaceDE/>
        <w:autoSpaceDN/>
        <w:adjustRightInd/>
        <w:ind w:left="426"/>
        <w:jc w:val="both"/>
        <w:rPr>
          <w:rFonts w:eastAsia="Calibri"/>
          <w:sz w:val="24"/>
          <w:szCs w:val="24"/>
          <w:lang w:val="uk-UA"/>
        </w:rPr>
      </w:pPr>
      <w:r w:rsidRPr="00200091">
        <w:rPr>
          <w:rFonts w:eastAsia="Calibri"/>
          <w:sz w:val="24"/>
          <w:szCs w:val="24"/>
          <w:lang w:val="uk-UA"/>
        </w:rPr>
        <w:t>матеріально-технічне забезпечення освітньої діяльності;</w:t>
      </w:r>
    </w:p>
    <w:p w:rsidR="00B150B5" w:rsidRPr="00200091" w:rsidRDefault="00B150B5" w:rsidP="00B150B5">
      <w:pPr>
        <w:pStyle w:val="a5"/>
        <w:widowControl/>
        <w:numPr>
          <w:ilvl w:val="0"/>
          <w:numId w:val="4"/>
        </w:numPr>
        <w:shd w:val="clear" w:color="auto" w:fill="FFFFFF"/>
        <w:tabs>
          <w:tab w:val="left" w:pos="284"/>
          <w:tab w:val="left" w:pos="1134"/>
        </w:tabs>
        <w:autoSpaceDE/>
        <w:autoSpaceDN/>
        <w:adjustRightInd/>
        <w:ind w:left="426"/>
        <w:jc w:val="both"/>
        <w:rPr>
          <w:rFonts w:eastAsia="Calibri"/>
          <w:sz w:val="24"/>
          <w:szCs w:val="24"/>
          <w:lang w:val="uk-UA"/>
        </w:rPr>
      </w:pPr>
      <w:r w:rsidRPr="00200091">
        <w:rPr>
          <w:rFonts w:eastAsia="Calibri"/>
          <w:sz w:val="24"/>
          <w:szCs w:val="24"/>
          <w:lang w:val="uk-UA"/>
        </w:rPr>
        <w:t>якість проведення навчальних занять;</w:t>
      </w:r>
    </w:p>
    <w:p w:rsidR="00B150B5" w:rsidRPr="00200091" w:rsidRDefault="00B150B5" w:rsidP="00B150B5">
      <w:pPr>
        <w:pStyle w:val="a5"/>
        <w:widowControl/>
        <w:numPr>
          <w:ilvl w:val="0"/>
          <w:numId w:val="4"/>
        </w:numPr>
        <w:shd w:val="clear" w:color="auto" w:fill="FFFFFF"/>
        <w:tabs>
          <w:tab w:val="left" w:pos="284"/>
          <w:tab w:val="left" w:pos="1134"/>
        </w:tabs>
        <w:autoSpaceDE/>
        <w:autoSpaceDN/>
        <w:adjustRightInd/>
        <w:ind w:left="426"/>
        <w:jc w:val="both"/>
        <w:rPr>
          <w:rFonts w:eastAsia="Calibri"/>
          <w:sz w:val="24"/>
          <w:szCs w:val="24"/>
          <w:lang w:val="uk-UA"/>
        </w:rPr>
      </w:pPr>
      <w:r w:rsidRPr="00200091">
        <w:rPr>
          <w:rFonts w:eastAsia="Calibri"/>
          <w:sz w:val="24"/>
          <w:szCs w:val="24"/>
          <w:lang w:val="uk-UA"/>
        </w:rPr>
        <w:t xml:space="preserve">моніторинг досягнення </w:t>
      </w:r>
      <w:r w:rsidRPr="00200091">
        <w:rPr>
          <w:sz w:val="24"/>
          <w:szCs w:val="24"/>
          <w:lang w:val="uk-UA" w:eastAsia="uk-UA"/>
        </w:rPr>
        <w:t xml:space="preserve">учнями </w:t>
      </w:r>
      <w:r w:rsidRPr="00200091">
        <w:rPr>
          <w:rFonts w:eastAsia="Calibri"/>
          <w:sz w:val="24"/>
          <w:szCs w:val="24"/>
          <w:lang w:val="uk-UA"/>
        </w:rPr>
        <w:t>результатів навчання (компетентностей).</w:t>
      </w:r>
    </w:p>
    <w:p w:rsidR="00B150B5" w:rsidRPr="00200091" w:rsidRDefault="00B150B5" w:rsidP="00B150B5">
      <w:pPr>
        <w:shd w:val="clear" w:color="auto" w:fill="FFFFFF"/>
        <w:tabs>
          <w:tab w:val="left" w:pos="709"/>
        </w:tabs>
        <w:spacing w:after="0" w:line="240" w:lineRule="auto"/>
        <w:ind w:left="66"/>
        <w:jc w:val="both"/>
        <w:rPr>
          <w:rFonts w:ascii="Times New Roman" w:eastAsia="Calibri" w:hAnsi="Times New Roman"/>
          <w:sz w:val="24"/>
          <w:szCs w:val="24"/>
          <w:lang w:val="uk-UA"/>
        </w:rPr>
      </w:pPr>
      <w:r w:rsidRPr="00200091">
        <w:rPr>
          <w:rFonts w:ascii="Times New Roman" w:eastAsia="Calibri" w:hAnsi="Times New Roman"/>
          <w:sz w:val="24"/>
          <w:szCs w:val="24"/>
          <w:lang w:val="uk-UA"/>
        </w:rPr>
        <w:tab/>
        <w:t>Завдання системи внутрішнього забезпечення якості освіти:</w:t>
      </w:r>
    </w:p>
    <w:p w:rsidR="00B150B5" w:rsidRPr="00200091" w:rsidRDefault="00B150B5" w:rsidP="00B150B5">
      <w:pPr>
        <w:pStyle w:val="a5"/>
        <w:widowControl/>
        <w:numPr>
          <w:ilvl w:val="0"/>
          <w:numId w:val="4"/>
        </w:numPr>
        <w:shd w:val="clear" w:color="auto" w:fill="FFFFFF"/>
        <w:tabs>
          <w:tab w:val="left" w:pos="284"/>
          <w:tab w:val="left" w:pos="1134"/>
        </w:tabs>
        <w:autoSpaceDE/>
        <w:autoSpaceDN/>
        <w:adjustRightInd/>
        <w:ind w:left="426"/>
        <w:jc w:val="both"/>
        <w:rPr>
          <w:sz w:val="24"/>
          <w:szCs w:val="24"/>
          <w:lang w:val="uk-UA"/>
        </w:rPr>
      </w:pPr>
      <w:r w:rsidRPr="00200091">
        <w:rPr>
          <w:rFonts w:eastAsia="Calibri"/>
          <w:sz w:val="24"/>
          <w:szCs w:val="24"/>
          <w:lang w:val="uk-UA"/>
        </w:rPr>
        <w:t>оновлення методичної бази освітньої діяльності;</w:t>
      </w:r>
    </w:p>
    <w:p w:rsidR="00B150B5" w:rsidRPr="00200091" w:rsidRDefault="00B150B5" w:rsidP="00B150B5">
      <w:pPr>
        <w:pStyle w:val="a5"/>
        <w:widowControl/>
        <w:numPr>
          <w:ilvl w:val="0"/>
          <w:numId w:val="4"/>
        </w:numPr>
        <w:shd w:val="clear" w:color="auto" w:fill="FFFFFF"/>
        <w:tabs>
          <w:tab w:val="left" w:pos="284"/>
          <w:tab w:val="left" w:pos="1134"/>
        </w:tabs>
        <w:autoSpaceDE/>
        <w:autoSpaceDN/>
        <w:adjustRightInd/>
        <w:ind w:left="284" w:hanging="218"/>
        <w:jc w:val="both"/>
        <w:rPr>
          <w:sz w:val="24"/>
          <w:szCs w:val="24"/>
          <w:lang w:val="uk-UA"/>
        </w:rPr>
      </w:pPr>
      <w:r w:rsidRPr="00200091">
        <w:rPr>
          <w:rFonts w:eastAsia="Calibri"/>
          <w:sz w:val="24"/>
          <w:szCs w:val="24"/>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B150B5" w:rsidRPr="00200091" w:rsidRDefault="00B150B5" w:rsidP="00B150B5">
      <w:pPr>
        <w:pStyle w:val="a5"/>
        <w:widowControl/>
        <w:numPr>
          <w:ilvl w:val="0"/>
          <w:numId w:val="5"/>
        </w:numPr>
        <w:shd w:val="clear" w:color="auto" w:fill="FFFFFF"/>
        <w:tabs>
          <w:tab w:val="left" w:pos="284"/>
          <w:tab w:val="left" w:pos="1134"/>
        </w:tabs>
        <w:autoSpaceDE/>
        <w:autoSpaceDN/>
        <w:adjustRightInd/>
        <w:ind w:left="284" w:hanging="218"/>
        <w:jc w:val="both"/>
        <w:rPr>
          <w:sz w:val="24"/>
          <w:szCs w:val="24"/>
          <w:lang w:val="uk-UA"/>
        </w:rPr>
      </w:pPr>
      <w:r w:rsidRPr="00200091">
        <w:rPr>
          <w:rFonts w:eastAsia="Calibri"/>
          <w:sz w:val="24"/>
          <w:szCs w:val="24"/>
          <w:lang w:val="uk-UA"/>
        </w:rPr>
        <w:t>моніторинг та оптимізація соціально-психологічного середовища закладу освіти;</w:t>
      </w:r>
    </w:p>
    <w:p w:rsidR="003A394B" w:rsidRPr="00200091" w:rsidRDefault="00B150B5" w:rsidP="00B150B5">
      <w:pPr>
        <w:pStyle w:val="a5"/>
        <w:widowControl/>
        <w:numPr>
          <w:ilvl w:val="0"/>
          <w:numId w:val="5"/>
        </w:numPr>
        <w:shd w:val="clear" w:color="auto" w:fill="FFFFFF"/>
        <w:tabs>
          <w:tab w:val="left" w:pos="284"/>
          <w:tab w:val="left" w:pos="1134"/>
        </w:tabs>
        <w:autoSpaceDE/>
        <w:autoSpaceDN/>
        <w:adjustRightInd/>
        <w:ind w:left="426"/>
        <w:jc w:val="both"/>
        <w:rPr>
          <w:bCs/>
          <w:iCs/>
          <w:sz w:val="24"/>
          <w:szCs w:val="24"/>
          <w:lang w:val="uk-UA"/>
        </w:rPr>
      </w:pPr>
      <w:r w:rsidRPr="00200091">
        <w:rPr>
          <w:rFonts w:eastAsia="Calibri"/>
          <w:sz w:val="24"/>
          <w:szCs w:val="24"/>
          <w:lang w:val="uk-UA"/>
        </w:rPr>
        <w:t>створення необхідних умов для підви</w:t>
      </w:r>
      <w:r w:rsidR="003A394B" w:rsidRPr="00200091">
        <w:rPr>
          <w:rFonts w:eastAsia="Calibri"/>
          <w:sz w:val="24"/>
          <w:szCs w:val="24"/>
          <w:lang w:val="uk-UA"/>
        </w:rPr>
        <w:t>щення фахового кваліфікаційного</w:t>
      </w:r>
    </w:p>
    <w:p w:rsidR="00B150B5" w:rsidRPr="00200091" w:rsidRDefault="003A394B" w:rsidP="003A394B">
      <w:pPr>
        <w:shd w:val="clear" w:color="auto" w:fill="FFFFFF"/>
        <w:tabs>
          <w:tab w:val="left" w:pos="284"/>
          <w:tab w:val="left" w:pos="1134"/>
        </w:tabs>
        <w:ind w:left="66"/>
        <w:jc w:val="both"/>
        <w:rPr>
          <w:rFonts w:ascii="Times New Roman" w:hAnsi="Times New Roman"/>
          <w:bCs/>
          <w:iCs/>
          <w:sz w:val="24"/>
          <w:szCs w:val="24"/>
          <w:lang w:val="uk-UA"/>
        </w:rPr>
      </w:pPr>
      <w:r w:rsidRPr="00200091">
        <w:rPr>
          <w:rFonts w:ascii="Times New Roman" w:eastAsia="Calibri" w:hAnsi="Times New Roman"/>
          <w:sz w:val="24"/>
          <w:szCs w:val="24"/>
          <w:lang w:val="uk-UA"/>
        </w:rPr>
        <w:t xml:space="preserve">   </w:t>
      </w:r>
      <w:r w:rsidR="00B150B5" w:rsidRPr="00200091">
        <w:rPr>
          <w:rFonts w:ascii="Times New Roman" w:eastAsia="Calibri" w:hAnsi="Times New Roman"/>
          <w:sz w:val="24"/>
          <w:szCs w:val="24"/>
          <w:lang w:val="uk-UA"/>
        </w:rPr>
        <w:t>рівня педагогічних працівників.</w:t>
      </w:r>
    </w:p>
    <w:p w:rsidR="00B150B5" w:rsidRPr="00200091" w:rsidRDefault="00B150B5" w:rsidP="00B150B5">
      <w:pPr>
        <w:pStyle w:val="a5"/>
        <w:shd w:val="clear" w:color="auto" w:fill="FFFFFF"/>
        <w:tabs>
          <w:tab w:val="left" w:pos="284"/>
          <w:tab w:val="left" w:pos="1134"/>
        </w:tabs>
        <w:ind w:left="426"/>
        <w:jc w:val="both"/>
        <w:rPr>
          <w:b/>
          <w:bCs/>
          <w:i/>
          <w:iCs/>
          <w:sz w:val="24"/>
          <w:szCs w:val="24"/>
          <w:lang w:val="uk-UA"/>
        </w:rPr>
      </w:pPr>
    </w:p>
    <w:p w:rsidR="00B150B5" w:rsidRPr="00200091" w:rsidRDefault="00B150B5" w:rsidP="00B150B5">
      <w:pPr>
        <w:pStyle w:val="a5"/>
        <w:shd w:val="clear" w:color="auto" w:fill="FFFFFF"/>
        <w:tabs>
          <w:tab w:val="left" w:pos="284"/>
          <w:tab w:val="left" w:pos="1134"/>
        </w:tabs>
        <w:ind w:left="426"/>
        <w:jc w:val="both"/>
        <w:rPr>
          <w:b/>
          <w:bCs/>
          <w:iCs/>
          <w:sz w:val="24"/>
          <w:szCs w:val="24"/>
          <w:lang w:val="uk-UA"/>
        </w:rPr>
      </w:pPr>
      <w:r w:rsidRPr="00200091">
        <w:rPr>
          <w:b/>
          <w:bCs/>
          <w:iCs/>
          <w:sz w:val="24"/>
          <w:szCs w:val="24"/>
          <w:lang w:val="uk-UA"/>
        </w:rPr>
        <w:t>Передбачені результати базової середньої освіти</w:t>
      </w:r>
    </w:p>
    <w:p w:rsidR="00B150B5" w:rsidRPr="00200091" w:rsidRDefault="00B150B5" w:rsidP="00B150B5">
      <w:pPr>
        <w:pStyle w:val="a5"/>
        <w:shd w:val="clear" w:color="auto" w:fill="FFFFFF"/>
        <w:tabs>
          <w:tab w:val="left" w:pos="284"/>
          <w:tab w:val="left" w:pos="1134"/>
        </w:tabs>
        <w:ind w:left="426"/>
        <w:jc w:val="both"/>
        <w:rPr>
          <w:b/>
          <w:bCs/>
          <w:iCs/>
          <w:sz w:val="24"/>
          <w:szCs w:val="24"/>
          <w:lang w:val="uk-UA"/>
        </w:rPr>
      </w:pPr>
    </w:p>
    <w:p w:rsidR="00B150B5" w:rsidRPr="00200091" w:rsidRDefault="00B150B5" w:rsidP="00923A40">
      <w:pPr>
        <w:pStyle w:val="a3"/>
        <w:jc w:val="both"/>
      </w:pPr>
      <w:r w:rsidRPr="00200091">
        <w:rPr>
          <w:bCs/>
          <w:iCs/>
        </w:rPr>
        <w:tab/>
        <w:t xml:space="preserve">    Освітня програма </w:t>
      </w:r>
      <w:r w:rsidR="00923A40" w:rsidRPr="00200091">
        <w:t xml:space="preserve">Южноукраїнської загальноосвітньої школи І-ІІІ ступенів №2 Южноукраїнської міської ради Миколаївської області </w:t>
      </w:r>
      <w:r w:rsidRPr="00200091">
        <w:rPr>
          <w:bCs/>
          <w:iCs/>
        </w:rPr>
        <w:t xml:space="preserve"> базової середньої освіти передбачає досягнення учнями результатів навчання (компетентностей), визначених Державним стандартом.</w:t>
      </w:r>
    </w:p>
    <w:p w:rsidR="00B150B5" w:rsidRPr="00200091" w:rsidRDefault="00B150B5" w:rsidP="00923A40">
      <w:pPr>
        <w:pStyle w:val="a3"/>
        <w:jc w:val="both"/>
      </w:pPr>
      <w:r w:rsidRPr="00200091">
        <w:rPr>
          <w:bCs/>
          <w:iCs/>
        </w:rPr>
        <w:tab/>
        <w:t xml:space="preserve">    </w:t>
      </w:r>
      <w:r w:rsidR="00923A40" w:rsidRPr="00200091">
        <w:rPr>
          <w:bCs/>
          <w:iCs/>
        </w:rPr>
        <w:t xml:space="preserve">Реалізація освітньої програми </w:t>
      </w:r>
      <w:r w:rsidR="00923A40" w:rsidRPr="00200091">
        <w:t>Южноукраїнської загальноосвітньої школи І-ІІІ ступенів №2 Южноукраїнської міської ради Миколаївської області</w:t>
      </w:r>
      <w:r w:rsidRPr="00200091">
        <w:rPr>
          <w:bCs/>
          <w:iCs/>
        </w:rPr>
        <w:t xml:space="preserve"> базової середньої освіти забезпечує формування ключових компетентностей, необхідних кожній сучасній людині для її успішної життєдіяльності, як-от: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w:t>
      </w:r>
      <w:r w:rsidRPr="00200091">
        <w:rPr>
          <w:bCs/>
          <w:iCs/>
        </w:rPr>
        <w:lastRenderedPageBreak/>
        <w:t>діяльності, загальнокультурної й екологічної грамотності та готовності до здорового способу життя та інших компетентностей передбачених стандартом освіти.</w:t>
      </w:r>
    </w:p>
    <w:p w:rsidR="00B150B5" w:rsidRPr="00200091" w:rsidRDefault="00B150B5" w:rsidP="00923A40">
      <w:pPr>
        <w:pStyle w:val="a3"/>
        <w:ind w:firstLine="708"/>
        <w:jc w:val="both"/>
      </w:pPr>
      <w:r w:rsidRPr="00200091">
        <w:t xml:space="preserve">На реалізацію мети діяльності </w:t>
      </w:r>
      <w:r w:rsidR="003A394B" w:rsidRPr="00200091">
        <w:t xml:space="preserve">Южноукраїнської </w:t>
      </w:r>
      <w:r w:rsidRPr="00200091">
        <w:t xml:space="preserve">загальноосвітньої </w:t>
      </w:r>
      <w:r w:rsidR="004D0EFA" w:rsidRPr="00200091">
        <w:t>школи №2</w:t>
      </w:r>
      <w:r w:rsidRPr="00200091">
        <w:t xml:space="preserve"> при складанні  навчального плану використано таблиці до Типової освітньої програми закладів загальної середньої освіти ІІ ступеня, які у повному обсязі включають інваріантну частину, сформовану на державному рівні, та варіативну частину, у якій передбачені  предмети та курси за вибором, факультативні, індивідуальні та групові заняття відповідно </w:t>
      </w:r>
      <w:r w:rsidR="007F6404" w:rsidRPr="00200091">
        <w:t xml:space="preserve">до </w:t>
      </w:r>
      <w:r w:rsidRPr="00200091">
        <w:t>освітніх потреб учнів.</w:t>
      </w:r>
    </w:p>
    <w:p w:rsidR="00B150B5" w:rsidRPr="00200091" w:rsidRDefault="00B150B5" w:rsidP="00B150B5">
      <w:pPr>
        <w:pStyle w:val="a3"/>
        <w:ind w:firstLine="708"/>
        <w:jc w:val="both"/>
      </w:pPr>
    </w:p>
    <w:p w:rsidR="00B150B5" w:rsidRPr="00200091" w:rsidRDefault="00B150B5" w:rsidP="00B150B5">
      <w:pPr>
        <w:pStyle w:val="a3"/>
        <w:ind w:firstLine="708"/>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3479"/>
        <w:gridCol w:w="5090"/>
      </w:tblGrid>
      <w:tr w:rsidR="00B150B5" w:rsidRPr="00200091" w:rsidTr="003A394B">
        <w:tc>
          <w:tcPr>
            <w:tcW w:w="1002" w:type="dxa"/>
            <w:tcBorders>
              <w:top w:val="single" w:sz="4" w:space="0" w:color="auto"/>
              <w:left w:val="single" w:sz="4" w:space="0" w:color="auto"/>
              <w:bottom w:val="single" w:sz="4" w:space="0" w:color="auto"/>
              <w:right w:val="single" w:sz="4" w:space="0" w:color="auto"/>
            </w:tcBorders>
            <w:hideMark/>
          </w:tcPr>
          <w:p w:rsidR="00B150B5" w:rsidRPr="00200091" w:rsidRDefault="00B150B5" w:rsidP="00AD5E09">
            <w:pPr>
              <w:pStyle w:val="a3"/>
              <w:spacing w:line="276" w:lineRule="auto"/>
              <w:jc w:val="center"/>
              <w:rPr>
                <w:b/>
              </w:rPr>
            </w:pPr>
            <w:r w:rsidRPr="00200091">
              <w:rPr>
                <w:b/>
              </w:rPr>
              <w:t>Класи</w:t>
            </w:r>
          </w:p>
        </w:tc>
        <w:tc>
          <w:tcPr>
            <w:tcW w:w="3479" w:type="dxa"/>
            <w:tcBorders>
              <w:top w:val="single" w:sz="4" w:space="0" w:color="auto"/>
              <w:left w:val="single" w:sz="4" w:space="0" w:color="auto"/>
              <w:bottom w:val="single" w:sz="4" w:space="0" w:color="auto"/>
              <w:right w:val="single" w:sz="4" w:space="0" w:color="auto"/>
            </w:tcBorders>
            <w:hideMark/>
          </w:tcPr>
          <w:p w:rsidR="00B150B5" w:rsidRPr="00200091" w:rsidRDefault="00B150B5" w:rsidP="00AD5E09">
            <w:pPr>
              <w:pStyle w:val="a3"/>
              <w:spacing w:line="276" w:lineRule="auto"/>
              <w:jc w:val="center"/>
              <w:rPr>
                <w:b/>
              </w:rPr>
            </w:pPr>
            <w:r w:rsidRPr="00200091">
              <w:rPr>
                <w:b/>
              </w:rPr>
              <w:t>№ наказу</w:t>
            </w:r>
          </w:p>
        </w:tc>
        <w:tc>
          <w:tcPr>
            <w:tcW w:w="5090" w:type="dxa"/>
            <w:tcBorders>
              <w:top w:val="single" w:sz="4" w:space="0" w:color="auto"/>
              <w:left w:val="single" w:sz="4" w:space="0" w:color="auto"/>
              <w:bottom w:val="single" w:sz="4" w:space="0" w:color="auto"/>
              <w:right w:val="single" w:sz="4" w:space="0" w:color="auto"/>
            </w:tcBorders>
            <w:hideMark/>
          </w:tcPr>
          <w:p w:rsidR="00B150B5" w:rsidRPr="00200091" w:rsidRDefault="00B150B5" w:rsidP="00AD5E09">
            <w:pPr>
              <w:pStyle w:val="a3"/>
              <w:spacing w:line="276" w:lineRule="auto"/>
              <w:jc w:val="center"/>
              <w:rPr>
                <w:b/>
              </w:rPr>
            </w:pPr>
            <w:r w:rsidRPr="00200091">
              <w:rPr>
                <w:b/>
              </w:rPr>
              <w:t>№ таблиці до наказу, назва</w:t>
            </w:r>
          </w:p>
        </w:tc>
      </w:tr>
      <w:tr w:rsidR="00B150B5" w:rsidRPr="00200091" w:rsidTr="003A394B">
        <w:tc>
          <w:tcPr>
            <w:tcW w:w="1002" w:type="dxa"/>
            <w:tcBorders>
              <w:top w:val="single" w:sz="4" w:space="0" w:color="auto"/>
              <w:left w:val="single" w:sz="4" w:space="0" w:color="auto"/>
              <w:bottom w:val="single" w:sz="4" w:space="0" w:color="auto"/>
              <w:right w:val="single" w:sz="4" w:space="0" w:color="auto"/>
            </w:tcBorders>
            <w:hideMark/>
          </w:tcPr>
          <w:p w:rsidR="00B150B5" w:rsidRPr="00200091" w:rsidRDefault="00B150B5" w:rsidP="00AD5E09">
            <w:pPr>
              <w:pStyle w:val="a3"/>
              <w:spacing w:line="276" w:lineRule="auto"/>
              <w:jc w:val="center"/>
            </w:pPr>
          </w:p>
          <w:p w:rsidR="00B150B5" w:rsidRPr="00200091" w:rsidRDefault="003A394B" w:rsidP="00AD5E09">
            <w:pPr>
              <w:pStyle w:val="a3"/>
              <w:spacing w:line="276" w:lineRule="auto"/>
              <w:jc w:val="center"/>
            </w:pPr>
            <w:r w:rsidRPr="00200091">
              <w:rPr>
                <w:lang w:val="en-US"/>
              </w:rPr>
              <w:t>5-</w:t>
            </w:r>
            <w:r w:rsidRPr="00200091">
              <w:t>9</w:t>
            </w:r>
          </w:p>
        </w:tc>
        <w:tc>
          <w:tcPr>
            <w:tcW w:w="3479" w:type="dxa"/>
            <w:tcBorders>
              <w:top w:val="single" w:sz="4" w:space="0" w:color="auto"/>
              <w:left w:val="single" w:sz="4" w:space="0" w:color="auto"/>
              <w:bottom w:val="single" w:sz="4" w:space="0" w:color="auto"/>
              <w:right w:val="single" w:sz="4" w:space="0" w:color="auto"/>
            </w:tcBorders>
            <w:hideMark/>
          </w:tcPr>
          <w:p w:rsidR="00B150B5" w:rsidRPr="00200091" w:rsidRDefault="00B150B5" w:rsidP="00AD5E09">
            <w:pPr>
              <w:pStyle w:val="a3"/>
            </w:pPr>
          </w:p>
          <w:p w:rsidR="00B150B5" w:rsidRPr="00200091" w:rsidRDefault="00B150B5" w:rsidP="00AD5E09">
            <w:pPr>
              <w:pStyle w:val="a3"/>
            </w:pPr>
            <w:r w:rsidRPr="00200091">
              <w:t>від 20.04.2018  №405</w:t>
            </w:r>
          </w:p>
          <w:p w:rsidR="00B150B5" w:rsidRPr="00200091" w:rsidRDefault="00B150B5" w:rsidP="00AD5E09">
            <w:pPr>
              <w:pStyle w:val="a3"/>
            </w:pPr>
            <w:r w:rsidRPr="00200091">
              <w:t>Про затвердження типової освітньої програми закладів загальної середньої освіти ІІ ступеня</w:t>
            </w:r>
          </w:p>
        </w:tc>
        <w:tc>
          <w:tcPr>
            <w:tcW w:w="5090" w:type="dxa"/>
            <w:tcBorders>
              <w:top w:val="single" w:sz="4" w:space="0" w:color="auto"/>
              <w:left w:val="single" w:sz="4" w:space="0" w:color="auto"/>
              <w:bottom w:val="single" w:sz="4" w:space="0" w:color="auto"/>
              <w:right w:val="single" w:sz="4" w:space="0" w:color="auto"/>
            </w:tcBorders>
            <w:hideMark/>
          </w:tcPr>
          <w:p w:rsidR="00B150B5" w:rsidRPr="00200091" w:rsidRDefault="00B150B5" w:rsidP="00AD5E09">
            <w:pPr>
              <w:pStyle w:val="a3"/>
              <w:spacing w:line="276" w:lineRule="auto"/>
              <w:jc w:val="center"/>
            </w:pPr>
            <w:r w:rsidRPr="00200091">
              <w:t xml:space="preserve">Таблиця </w:t>
            </w:r>
            <w:r w:rsidR="004D0EFA" w:rsidRPr="00200091">
              <w:t xml:space="preserve"> 1</w:t>
            </w:r>
          </w:p>
          <w:p w:rsidR="00B150B5" w:rsidRPr="00200091" w:rsidRDefault="00B150B5" w:rsidP="00200091">
            <w:pPr>
              <w:shd w:val="clear" w:color="auto" w:fill="FFFFFF"/>
              <w:spacing w:after="150"/>
              <w:jc w:val="both"/>
              <w:rPr>
                <w:rFonts w:ascii="Times New Roman" w:hAnsi="Times New Roman"/>
                <w:sz w:val="24"/>
                <w:szCs w:val="24"/>
                <w:lang w:val="uk-UA"/>
              </w:rPr>
            </w:pPr>
            <w:r w:rsidRPr="00200091">
              <w:rPr>
                <w:rFonts w:ascii="Times New Roman" w:hAnsi="Times New Roman"/>
                <w:sz w:val="24"/>
                <w:szCs w:val="24"/>
                <w:lang w:val="uk-UA"/>
              </w:rPr>
              <w:t xml:space="preserve">Навчальний план  закладів загальної середньої освіти з українською </w:t>
            </w:r>
            <w:r w:rsidR="004D0EFA" w:rsidRPr="00200091">
              <w:rPr>
                <w:rFonts w:ascii="Times New Roman" w:hAnsi="Times New Roman"/>
                <w:sz w:val="24"/>
                <w:szCs w:val="24"/>
                <w:lang w:val="uk-UA"/>
              </w:rPr>
              <w:t xml:space="preserve">мовою навчання </w:t>
            </w:r>
          </w:p>
        </w:tc>
      </w:tr>
    </w:tbl>
    <w:p w:rsidR="00200091" w:rsidRDefault="00200091" w:rsidP="00B150B5">
      <w:pPr>
        <w:pStyle w:val="a3"/>
      </w:pPr>
    </w:p>
    <w:p w:rsidR="00B150B5" w:rsidRPr="00200091" w:rsidRDefault="00B150B5" w:rsidP="00B150B5">
      <w:pPr>
        <w:pStyle w:val="a3"/>
      </w:pPr>
      <w:r w:rsidRPr="00200091">
        <w:t xml:space="preserve">   Мова навчання – українська </w:t>
      </w:r>
    </w:p>
    <w:p w:rsidR="00B150B5" w:rsidRPr="00200091" w:rsidRDefault="00B150B5" w:rsidP="00B150B5">
      <w:pPr>
        <w:pStyle w:val="a3"/>
        <w:jc w:val="both"/>
      </w:pPr>
      <w:r w:rsidRPr="00200091">
        <w:t xml:space="preserve">           Інваріантна складова навчальних планів в 5-9 класах забезпечує реалізацію змісту шкільної освіти на рівні Державного стандарту базової загальної середньої освіти.</w:t>
      </w:r>
    </w:p>
    <w:p w:rsidR="0045585A" w:rsidRPr="00200091" w:rsidRDefault="00B150B5" w:rsidP="00B150B5">
      <w:pPr>
        <w:pStyle w:val="a3"/>
        <w:jc w:val="both"/>
      </w:pPr>
      <w:r w:rsidRPr="00200091">
        <w:tab/>
        <w:t xml:space="preserve">Згідно з рішенням педагогічної ради від </w:t>
      </w:r>
      <w:r w:rsidR="007F6404" w:rsidRPr="00200091">
        <w:t>11</w:t>
      </w:r>
      <w:r w:rsidRPr="00200091">
        <w:t>.06.2018 року (протокол №10) та</w:t>
      </w:r>
      <w:r w:rsidR="00405A45" w:rsidRPr="00200091">
        <w:t xml:space="preserve"> з  метою формування естетичних смаків, виховання високих духовно-моральних</w:t>
      </w:r>
      <w:r w:rsidR="004D0EFA" w:rsidRPr="00200091">
        <w:t xml:space="preserve"> </w:t>
      </w:r>
      <w:r w:rsidR="003A394B" w:rsidRPr="00200091">
        <w:t>якостей школярів у 5-х класах</w:t>
      </w:r>
      <w:r w:rsidR="00405A45" w:rsidRPr="00200091">
        <w:t xml:space="preserve"> введено</w:t>
      </w:r>
      <w:r w:rsidR="004D0EFA" w:rsidRPr="00200091">
        <w:t xml:space="preserve"> курс за вибором «Етика</w:t>
      </w:r>
      <w:r w:rsidR="003A394B" w:rsidRPr="00200091">
        <w:t>»,</w:t>
      </w:r>
      <w:r w:rsidR="003A394B" w:rsidRPr="00200091">
        <w:tab/>
        <w:t>з</w:t>
      </w:r>
      <w:r w:rsidRPr="00200091">
        <w:t xml:space="preserve"> метою підготовки до предметних олімпіад, державної підсумкової атестації до варіативної складової </w:t>
      </w:r>
      <w:r w:rsidR="009D43B6" w:rsidRPr="00200091">
        <w:t xml:space="preserve">введено індивідуальні </w:t>
      </w:r>
      <w:r w:rsidRPr="00200091">
        <w:t xml:space="preserve"> заняття у 5-х класах з математики</w:t>
      </w:r>
      <w:r w:rsidR="004D0EFA" w:rsidRPr="00200091">
        <w:t>,</w:t>
      </w:r>
      <w:r w:rsidR="0045585A" w:rsidRPr="00200091">
        <w:t xml:space="preserve"> </w:t>
      </w:r>
      <w:r w:rsidR="004D0EFA" w:rsidRPr="00200091">
        <w:t>української</w:t>
      </w:r>
      <w:r w:rsidRPr="00200091">
        <w:t xml:space="preserve"> та англійської мови, у 6-х класах з </w:t>
      </w:r>
      <w:r w:rsidR="0045585A" w:rsidRPr="00200091">
        <w:t>математики, англійської мови,</w:t>
      </w:r>
      <w:r w:rsidRPr="00200091">
        <w:t xml:space="preserve"> україн</w:t>
      </w:r>
      <w:r w:rsidR="004D0EFA" w:rsidRPr="00200091">
        <w:t>ської мов</w:t>
      </w:r>
      <w:r w:rsidR="0045585A" w:rsidRPr="00200091">
        <w:t>и</w:t>
      </w:r>
      <w:r w:rsidR="004D0EFA" w:rsidRPr="00200091">
        <w:t xml:space="preserve"> та історії,</w:t>
      </w:r>
      <w:r w:rsidRPr="00200091">
        <w:t xml:space="preserve"> у 7-х класах з ма</w:t>
      </w:r>
      <w:r w:rsidR="004D0EFA" w:rsidRPr="00200091">
        <w:t>тематики української мови, англіцйської мови та хімії.</w:t>
      </w:r>
    </w:p>
    <w:p w:rsidR="00405A45" w:rsidRPr="00200091" w:rsidRDefault="003A394B" w:rsidP="00B150B5">
      <w:pPr>
        <w:pStyle w:val="a3"/>
        <w:jc w:val="both"/>
      </w:pPr>
      <w:r w:rsidRPr="00200091">
        <w:t xml:space="preserve">      </w:t>
      </w:r>
      <w:r w:rsidR="00405A45" w:rsidRPr="00200091">
        <w:t xml:space="preserve">Згідно з рішенням педагогічної ради від </w:t>
      </w:r>
      <w:r w:rsidR="007F6404" w:rsidRPr="00200091">
        <w:t>11</w:t>
      </w:r>
      <w:r w:rsidR="00405A45" w:rsidRPr="00200091">
        <w:t xml:space="preserve">.06.2018 року (протокол №10) та з  метою створення   передумов для подальшого вибору  профілю навчання з варіативної складової  </w:t>
      </w:r>
      <w:r w:rsidR="004A08B2">
        <w:t xml:space="preserve">5-х класів виділено 2 години для трудового навчання ; для </w:t>
      </w:r>
      <w:r w:rsidR="00405A45" w:rsidRPr="00200091">
        <w:t xml:space="preserve">8 </w:t>
      </w:r>
      <w:r w:rsidR="004A08B2">
        <w:t>–</w:t>
      </w:r>
      <w:r w:rsidR="00405A45" w:rsidRPr="00200091">
        <w:t xml:space="preserve"> 9-х класів віділено години для проведення занять «технології» на базі Міжшкільного навчально-виробничого комбінату.</w:t>
      </w:r>
    </w:p>
    <w:p w:rsidR="00B150B5" w:rsidRPr="00200091" w:rsidRDefault="0045585A" w:rsidP="007F6404">
      <w:pPr>
        <w:pStyle w:val="a3"/>
        <w:jc w:val="both"/>
      </w:pPr>
      <w:r w:rsidRPr="00200091">
        <w:t xml:space="preserve">    З метою більш успішної адаптації учнів до сучасного середовища  введено спецкурс «Самопізнання та соціалізація підлітка»</w:t>
      </w:r>
      <w:r w:rsidR="00B150B5" w:rsidRPr="00200091">
        <w:t xml:space="preserve"> </w:t>
      </w:r>
      <w:r w:rsidRPr="00200091">
        <w:t>у 8-Б класі; з метою підготовки дітей до сімейного дорослого життя у 9-А,</w:t>
      </w:r>
      <w:r w:rsidR="003A394B" w:rsidRPr="00200091">
        <w:t xml:space="preserve"> </w:t>
      </w:r>
      <w:r w:rsidRPr="00200091">
        <w:t xml:space="preserve">9-Б класах введено спецкурс «Усвідомлене батьківство»; </w:t>
      </w:r>
      <w:r w:rsidR="00B150B5" w:rsidRPr="00200091">
        <w:t>у 8-</w:t>
      </w:r>
      <w:r w:rsidR="009D43B6" w:rsidRPr="00200091">
        <w:t xml:space="preserve"> 9-</w:t>
      </w:r>
      <w:r w:rsidR="00B150B5" w:rsidRPr="00200091">
        <w:t>х класах</w:t>
      </w:r>
      <w:r w:rsidR="009D43B6" w:rsidRPr="00200091">
        <w:t xml:space="preserve"> введено факультативні заняття: у 8-х класах</w:t>
      </w:r>
      <w:r w:rsidRPr="00200091">
        <w:t xml:space="preserve"> «За лаштунками шкільної математики», «</w:t>
      </w:r>
      <w:r w:rsidR="00405A45" w:rsidRPr="00200091">
        <w:t>Пізнаємо Україну (англійська мова)»,  «Культура мовлення», «Синтаксис сучасної української мови»</w:t>
      </w:r>
      <w:r w:rsidR="00B150B5" w:rsidRPr="00200091">
        <w:t xml:space="preserve">, у 9-х класах </w:t>
      </w:r>
      <w:r w:rsidR="00405A45" w:rsidRPr="00200091">
        <w:t>«Розв</w:t>
      </w:r>
      <w:r w:rsidR="003A394B" w:rsidRPr="00200091">
        <w:t>’</w:t>
      </w:r>
      <w:r w:rsidR="00405A45" w:rsidRPr="00200091">
        <w:t>язування задач з параметрами», «Модуль числа»</w:t>
      </w:r>
      <w:r w:rsidR="007F6404" w:rsidRPr="00200091">
        <w:t>, «Цікава орфографія».</w:t>
      </w:r>
    </w:p>
    <w:p w:rsidR="007F6404" w:rsidRPr="00200091" w:rsidRDefault="007F6404" w:rsidP="007F6404">
      <w:pPr>
        <w:pStyle w:val="a3"/>
        <w:jc w:val="both"/>
      </w:pPr>
      <w:r w:rsidRPr="00200091">
        <w:t xml:space="preserve">          </w:t>
      </w:r>
    </w:p>
    <w:p w:rsidR="00272654" w:rsidRPr="00200091" w:rsidRDefault="00272654" w:rsidP="007F6404">
      <w:pPr>
        <w:pStyle w:val="a3"/>
        <w:jc w:val="both"/>
      </w:pPr>
    </w:p>
    <w:p w:rsidR="00272654" w:rsidRPr="00200091" w:rsidRDefault="00272654" w:rsidP="007F6404">
      <w:pPr>
        <w:pStyle w:val="a3"/>
        <w:jc w:val="both"/>
      </w:pPr>
    </w:p>
    <w:p w:rsidR="00272654" w:rsidRPr="00200091" w:rsidRDefault="00272654" w:rsidP="00272654">
      <w:pPr>
        <w:pStyle w:val="a3"/>
        <w:jc w:val="center"/>
      </w:pPr>
      <w:r w:rsidRPr="00200091">
        <w:t xml:space="preserve">                                                                                                                      </w:t>
      </w:r>
    </w:p>
    <w:p w:rsidR="00272654" w:rsidRPr="00200091" w:rsidRDefault="00272654" w:rsidP="00272654">
      <w:pPr>
        <w:pStyle w:val="a3"/>
        <w:jc w:val="center"/>
      </w:pPr>
    </w:p>
    <w:p w:rsidR="00272654" w:rsidRPr="00200091" w:rsidRDefault="00272654" w:rsidP="00272654">
      <w:pPr>
        <w:pStyle w:val="a3"/>
        <w:jc w:val="center"/>
      </w:pPr>
    </w:p>
    <w:p w:rsidR="00272654" w:rsidRPr="00200091" w:rsidRDefault="00272654" w:rsidP="00272654">
      <w:pPr>
        <w:pStyle w:val="a3"/>
        <w:jc w:val="center"/>
      </w:pPr>
    </w:p>
    <w:p w:rsidR="00272654" w:rsidRPr="00200091" w:rsidRDefault="00272654" w:rsidP="00272654">
      <w:pPr>
        <w:pStyle w:val="a3"/>
        <w:jc w:val="center"/>
      </w:pPr>
    </w:p>
    <w:p w:rsidR="00272654" w:rsidRPr="00200091" w:rsidRDefault="00272654" w:rsidP="00272654">
      <w:pPr>
        <w:pStyle w:val="a3"/>
        <w:jc w:val="center"/>
      </w:pPr>
    </w:p>
    <w:p w:rsidR="00272654" w:rsidRPr="00200091" w:rsidRDefault="00272654" w:rsidP="00DD4536">
      <w:pPr>
        <w:pStyle w:val="a3"/>
      </w:pPr>
    </w:p>
    <w:p w:rsidR="00272654" w:rsidRPr="00200091" w:rsidRDefault="00272654" w:rsidP="00272654">
      <w:pPr>
        <w:pStyle w:val="a3"/>
        <w:jc w:val="center"/>
      </w:pPr>
    </w:p>
    <w:p w:rsidR="00534A29" w:rsidRPr="00200091" w:rsidRDefault="00272654" w:rsidP="00272654">
      <w:pPr>
        <w:pStyle w:val="a3"/>
      </w:pPr>
      <w:r w:rsidRPr="00200091">
        <w:t xml:space="preserve">                                                                                                    </w:t>
      </w:r>
    </w:p>
    <w:p w:rsidR="00534A29" w:rsidRPr="00200091" w:rsidRDefault="00534A29" w:rsidP="00272654">
      <w:pPr>
        <w:pStyle w:val="a3"/>
      </w:pPr>
    </w:p>
    <w:p w:rsidR="00534A29" w:rsidRPr="00200091" w:rsidRDefault="00534A29" w:rsidP="00272654">
      <w:pPr>
        <w:pStyle w:val="a3"/>
      </w:pPr>
    </w:p>
    <w:p w:rsidR="00534A29" w:rsidRPr="00200091" w:rsidRDefault="00534A29" w:rsidP="00272654">
      <w:pPr>
        <w:pStyle w:val="a3"/>
      </w:pPr>
    </w:p>
    <w:p w:rsidR="00200091" w:rsidRPr="00012893" w:rsidRDefault="00200091" w:rsidP="00272654">
      <w:pPr>
        <w:pStyle w:val="a3"/>
        <w:rPr>
          <w:sz w:val="28"/>
          <w:szCs w:val="28"/>
        </w:rPr>
      </w:pPr>
    </w:p>
    <w:p w:rsidR="00534A29" w:rsidRPr="00012893" w:rsidRDefault="00534A29" w:rsidP="00272654">
      <w:pPr>
        <w:pStyle w:val="a3"/>
        <w:rPr>
          <w:sz w:val="28"/>
          <w:szCs w:val="28"/>
        </w:rPr>
      </w:pPr>
    </w:p>
    <w:p w:rsidR="00534A29" w:rsidRPr="00012893" w:rsidRDefault="003A394B" w:rsidP="003A394B">
      <w:pPr>
        <w:pStyle w:val="a3"/>
        <w:jc w:val="right"/>
        <w:rPr>
          <w:sz w:val="28"/>
          <w:szCs w:val="28"/>
        </w:rPr>
      </w:pPr>
      <w:r>
        <w:rPr>
          <w:sz w:val="28"/>
          <w:szCs w:val="28"/>
        </w:rPr>
        <w:t>Таблиця 1</w:t>
      </w:r>
    </w:p>
    <w:p w:rsidR="00534A29" w:rsidRPr="00012893" w:rsidRDefault="00534A29" w:rsidP="00272654">
      <w:pPr>
        <w:pStyle w:val="a3"/>
        <w:rPr>
          <w:sz w:val="28"/>
          <w:szCs w:val="28"/>
        </w:rPr>
      </w:pPr>
    </w:p>
    <w:p w:rsidR="00534A29" w:rsidRPr="00012893" w:rsidRDefault="00D51235" w:rsidP="00272654">
      <w:pPr>
        <w:pStyle w:val="a3"/>
        <w:rPr>
          <w:sz w:val="28"/>
          <w:szCs w:val="28"/>
        </w:rPr>
      </w:pPr>
      <w:r>
        <w:rPr>
          <w:sz w:val="28"/>
          <w:szCs w:val="28"/>
        </w:rPr>
        <w:t xml:space="preserve">                        </w:t>
      </w:r>
    </w:p>
    <w:p w:rsidR="00272654" w:rsidRPr="00272654" w:rsidRDefault="00534A29" w:rsidP="00272654">
      <w:pPr>
        <w:pStyle w:val="a3"/>
        <w:rPr>
          <w:b/>
        </w:rPr>
      </w:pPr>
      <w:r w:rsidRPr="00012893">
        <w:rPr>
          <w:sz w:val="28"/>
          <w:szCs w:val="28"/>
        </w:rPr>
        <w:t xml:space="preserve">                                                                                                    </w:t>
      </w:r>
      <w:r w:rsidR="00272654" w:rsidRPr="00272654">
        <w:rPr>
          <w:b/>
        </w:rPr>
        <w:t>З А Т В Е Р Д Ж У Ю</w:t>
      </w:r>
    </w:p>
    <w:p w:rsidR="00272654" w:rsidRPr="00272654" w:rsidRDefault="00272654" w:rsidP="00272654">
      <w:pPr>
        <w:pStyle w:val="a3"/>
        <w:rPr>
          <w:b/>
        </w:rPr>
      </w:pPr>
      <w:r w:rsidRPr="00272654">
        <w:rPr>
          <w:b/>
        </w:rPr>
        <w:t xml:space="preserve">                                                                                                                    Директор школи</w:t>
      </w:r>
    </w:p>
    <w:p w:rsidR="00272654" w:rsidRPr="00272654" w:rsidRDefault="00272654" w:rsidP="00272654">
      <w:pPr>
        <w:pStyle w:val="a3"/>
        <w:rPr>
          <w:b/>
        </w:rPr>
      </w:pPr>
      <w:r w:rsidRPr="00272654">
        <w:rPr>
          <w:b/>
        </w:rPr>
        <w:t xml:space="preserve">                                                                                 </w:t>
      </w:r>
      <w:r>
        <w:rPr>
          <w:b/>
        </w:rPr>
        <w:t xml:space="preserve">                </w:t>
      </w:r>
      <w:r w:rsidR="00541B48">
        <w:rPr>
          <w:b/>
        </w:rPr>
        <w:t xml:space="preserve">                    ______</w:t>
      </w:r>
      <w:r w:rsidRPr="00272654">
        <w:rPr>
          <w:b/>
        </w:rPr>
        <w:t xml:space="preserve"> Т.О. Супряга</w:t>
      </w:r>
    </w:p>
    <w:p w:rsidR="00272654" w:rsidRPr="00272654" w:rsidRDefault="00272654" w:rsidP="00272654">
      <w:pPr>
        <w:pStyle w:val="a3"/>
        <w:rPr>
          <w:b/>
        </w:rPr>
      </w:pPr>
    </w:p>
    <w:p w:rsidR="00272654" w:rsidRPr="00272654" w:rsidRDefault="00272654" w:rsidP="00272654">
      <w:pPr>
        <w:pStyle w:val="a3"/>
        <w:rPr>
          <w:sz w:val="28"/>
          <w:szCs w:val="28"/>
        </w:rPr>
      </w:pPr>
    </w:p>
    <w:p w:rsidR="00272654" w:rsidRPr="00272654" w:rsidRDefault="00272654" w:rsidP="00272654">
      <w:pPr>
        <w:pStyle w:val="a3"/>
        <w:jc w:val="center"/>
        <w:rPr>
          <w:b/>
          <w:i/>
          <w:sz w:val="28"/>
          <w:szCs w:val="28"/>
        </w:rPr>
      </w:pPr>
      <w:r w:rsidRPr="00272654">
        <w:rPr>
          <w:b/>
          <w:i/>
          <w:sz w:val="28"/>
          <w:szCs w:val="28"/>
        </w:rPr>
        <w:t>Робочий навчальний план</w:t>
      </w:r>
    </w:p>
    <w:p w:rsidR="00272654" w:rsidRPr="00272654" w:rsidRDefault="00272654" w:rsidP="00272654">
      <w:pPr>
        <w:pStyle w:val="a3"/>
        <w:jc w:val="center"/>
        <w:rPr>
          <w:b/>
          <w:i/>
          <w:sz w:val="28"/>
          <w:szCs w:val="28"/>
        </w:rPr>
      </w:pPr>
      <w:r w:rsidRPr="00272654">
        <w:rPr>
          <w:b/>
          <w:i/>
          <w:sz w:val="28"/>
          <w:szCs w:val="28"/>
        </w:rPr>
        <w:t>Южноукраїнської загальноосвітньої школи</w:t>
      </w:r>
    </w:p>
    <w:p w:rsidR="00272654" w:rsidRPr="00272654" w:rsidRDefault="00272654" w:rsidP="00272654">
      <w:pPr>
        <w:pStyle w:val="a3"/>
        <w:jc w:val="center"/>
        <w:rPr>
          <w:b/>
          <w:i/>
          <w:sz w:val="28"/>
          <w:szCs w:val="28"/>
        </w:rPr>
      </w:pPr>
      <w:r w:rsidRPr="00272654">
        <w:rPr>
          <w:b/>
          <w:i/>
          <w:sz w:val="28"/>
          <w:szCs w:val="28"/>
        </w:rPr>
        <w:t>І-ІІІ ступенів №2 з навчанням українською мовою</w:t>
      </w:r>
    </w:p>
    <w:p w:rsidR="00272654" w:rsidRPr="00272654" w:rsidRDefault="00272654" w:rsidP="00272654">
      <w:pPr>
        <w:pStyle w:val="a3"/>
        <w:jc w:val="center"/>
        <w:rPr>
          <w:b/>
          <w:i/>
          <w:sz w:val="28"/>
          <w:szCs w:val="28"/>
        </w:rPr>
      </w:pPr>
      <w:r w:rsidRPr="00272654">
        <w:rPr>
          <w:b/>
          <w:i/>
          <w:sz w:val="28"/>
          <w:szCs w:val="28"/>
        </w:rPr>
        <w:t>на 2018-2019 навчальний рік</w:t>
      </w:r>
    </w:p>
    <w:p w:rsidR="00272654" w:rsidRPr="00272654" w:rsidRDefault="00272654" w:rsidP="00272654">
      <w:pPr>
        <w:pStyle w:val="a3"/>
        <w:jc w:val="center"/>
        <w:rPr>
          <w:b/>
          <w:i/>
          <w:sz w:val="28"/>
          <w:szCs w:val="28"/>
        </w:rPr>
      </w:pPr>
      <w:r w:rsidRPr="00272654">
        <w:rPr>
          <w:b/>
          <w:i/>
          <w:sz w:val="28"/>
          <w:szCs w:val="28"/>
        </w:rPr>
        <w:t>(Додаток 1)</w:t>
      </w:r>
    </w:p>
    <w:p w:rsidR="00272654" w:rsidRPr="00272654" w:rsidRDefault="00272654" w:rsidP="00272654">
      <w:pPr>
        <w:pStyle w:val="a3"/>
        <w:rPr>
          <w:b/>
          <w:i/>
          <w:sz w:val="28"/>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5"/>
        <w:gridCol w:w="2315"/>
        <w:gridCol w:w="1688"/>
        <w:gridCol w:w="1842"/>
        <w:gridCol w:w="1700"/>
      </w:tblGrid>
      <w:tr w:rsidR="00272654" w:rsidRPr="00272654" w:rsidTr="00272654">
        <w:trPr>
          <w:trHeight w:val="668"/>
        </w:trPr>
        <w:tc>
          <w:tcPr>
            <w:tcW w:w="205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rPr>
                <w:b/>
                <w:bCs/>
              </w:rPr>
            </w:pPr>
            <w:r w:rsidRPr="00272654">
              <w:rPr>
                <w:b/>
                <w:bCs/>
              </w:rPr>
              <w:t>Освітні галузі</w:t>
            </w:r>
          </w:p>
        </w:tc>
        <w:tc>
          <w:tcPr>
            <w:tcW w:w="231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rPr>
                <w:b/>
                <w:bCs/>
              </w:rPr>
            </w:pPr>
            <w:r w:rsidRPr="00272654">
              <w:rPr>
                <w:b/>
                <w:bCs/>
              </w:rPr>
              <w:t>Навчальні предмети</w:t>
            </w:r>
          </w:p>
        </w:tc>
        <w:tc>
          <w:tcPr>
            <w:tcW w:w="168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rPr>
                <w:b/>
                <w:bCs/>
              </w:rPr>
            </w:pPr>
            <w:r w:rsidRPr="00272654">
              <w:rPr>
                <w:b/>
                <w:bCs/>
              </w:rPr>
              <w:t>5-А</w:t>
            </w:r>
          </w:p>
        </w:tc>
        <w:tc>
          <w:tcPr>
            <w:tcW w:w="1842"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rPr>
                <w:b/>
                <w:bCs/>
              </w:rPr>
            </w:pPr>
            <w:r w:rsidRPr="00272654">
              <w:rPr>
                <w:b/>
                <w:bCs/>
              </w:rPr>
              <w:t>5-Б</w:t>
            </w:r>
          </w:p>
        </w:tc>
        <w:tc>
          <w:tcPr>
            <w:tcW w:w="1700"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rPr>
                <w:b/>
                <w:bCs/>
              </w:rPr>
            </w:pPr>
            <w:r w:rsidRPr="00272654">
              <w:rPr>
                <w:b/>
                <w:bCs/>
              </w:rPr>
              <w:t>5-В</w:t>
            </w:r>
          </w:p>
        </w:tc>
      </w:tr>
      <w:tr w:rsidR="00272654" w:rsidRPr="00272654" w:rsidTr="00272654">
        <w:trPr>
          <w:trHeight w:val="272"/>
        </w:trPr>
        <w:tc>
          <w:tcPr>
            <w:tcW w:w="2055" w:type="dxa"/>
            <w:vMerge w:val="restart"/>
            <w:tcBorders>
              <w:top w:val="single" w:sz="4" w:space="0" w:color="auto"/>
              <w:left w:val="single" w:sz="4" w:space="0" w:color="auto"/>
              <w:bottom w:val="single" w:sz="4" w:space="0" w:color="auto"/>
              <w:right w:val="single" w:sz="4" w:space="0" w:color="auto"/>
            </w:tcBorders>
          </w:tcPr>
          <w:p w:rsidR="00272654" w:rsidRPr="00272654" w:rsidRDefault="00272654" w:rsidP="00272654">
            <w:pPr>
              <w:pStyle w:val="a3"/>
            </w:pPr>
          </w:p>
          <w:p w:rsidR="00272654" w:rsidRPr="00272654" w:rsidRDefault="00272654" w:rsidP="00272654">
            <w:pPr>
              <w:pStyle w:val="a3"/>
            </w:pPr>
            <w:r w:rsidRPr="00272654">
              <w:t>Мови і літератури</w:t>
            </w:r>
          </w:p>
        </w:tc>
        <w:tc>
          <w:tcPr>
            <w:tcW w:w="231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Українська мова</w:t>
            </w:r>
          </w:p>
        </w:tc>
        <w:tc>
          <w:tcPr>
            <w:tcW w:w="168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3,5</w:t>
            </w:r>
          </w:p>
        </w:tc>
        <w:tc>
          <w:tcPr>
            <w:tcW w:w="1842"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3,5</w:t>
            </w:r>
          </w:p>
        </w:tc>
        <w:tc>
          <w:tcPr>
            <w:tcW w:w="1700"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3,5</w:t>
            </w:r>
          </w:p>
        </w:tc>
      </w:tr>
      <w:tr w:rsidR="00272654" w:rsidRPr="00272654" w:rsidTr="00272654">
        <w:trPr>
          <w:trHeight w:val="145"/>
        </w:trPr>
        <w:tc>
          <w:tcPr>
            <w:tcW w:w="2055" w:type="dxa"/>
            <w:vMerge/>
            <w:tcBorders>
              <w:top w:val="single" w:sz="4" w:space="0" w:color="auto"/>
              <w:left w:val="single" w:sz="4" w:space="0" w:color="auto"/>
              <w:bottom w:val="single" w:sz="4" w:space="0" w:color="auto"/>
              <w:right w:val="single" w:sz="4" w:space="0" w:color="auto"/>
            </w:tcBorders>
            <w:vAlign w:val="center"/>
            <w:hideMark/>
          </w:tcPr>
          <w:p w:rsidR="00272654" w:rsidRPr="00272654" w:rsidRDefault="00272654" w:rsidP="00272654">
            <w:pPr>
              <w:pStyle w:val="a3"/>
            </w:pPr>
          </w:p>
        </w:tc>
        <w:tc>
          <w:tcPr>
            <w:tcW w:w="231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Українська література</w:t>
            </w:r>
          </w:p>
        </w:tc>
        <w:tc>
          <w:tcPr>
            <w:tcW w:w="168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2</w:t>
            </w:r>
          </w:p>
        </w:tc>
        <w:tc>
          <w:tcPr>
            <w:tcW w:w="1842"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2</w:t>
            </w:r>
          </w:p>
        </w:tc>
        <w:tc>
          <w:tcPr>
            <w:tcW w:w="1700"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2</w:t>
            </w:r>
          </w:p>
        </w:tc>
      </w:tr>
      <w:tr w:rsidR="00272654" w:rsidRPr="00272654" w:rsidTr="00272654">
        <w:trPr>
          <w:trHeight w:val="145"/>
        </w:trPr>
        <w:tc>
          <w:tcPr>
            <w:tcW w:w="2055" w:type="dxa"/>
            <w:vMerge/>
            <w:tcBorders>
              <w:top w:val="single" w:sz="4" w:space="0" w:color="auto"/>
              <w:left w:val="single" w:sz="4" w:space="0" w:color="auto"/>
              <w:bottom w:val="single" w:sz="4" w:space="0" w:color="auto"/>
              <w:right w:val="single" w:sz="4" w:space="0" w:color="auto"/>
            </w:tcBorders>
            <w:vAlign w:val="center"/>
            <w:hideMark/>
          </w:tcPr>
          <w:p w:rsidR="00272654" w:rsidRPr="00272654" w:rsidRDefault="00272654" w:rsidP="00272654">
            <w:pPr>
              <w:pStyle w:val="a3"/>
            </w:pPr>
          </w:p>
        </w:tc>
        <w:tc>
          <w:tcPr>
            <w:tcW w:w="231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Іноземна мова(анг.)</w:t>
            </w:r>
          </w:p>
        </w:tc>
        <w:tc>
          <w:tcPr>
            <w:tcW w:w="168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3</w:t>
            </w:r>
          </w:p>
        </w:tc>
        <w:tc>
          <w:tcPr>
            <w:tcW w:w="1842"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3</w:t>
            </w:r>
          </w:p>
        </w:tc>
        <w:tc>
          <w:tcPr>
            <w:tcW w:w="1700"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3</w:t>
            </w:r>
          </w:p>
        </w:tc>
      </w:tr>
      <w:tr w:rsidR="00272654" w:rsidRPr="00272654" w:rsidTr="00272654">
        <w:trPr>
          <w:trHeight w:val="145"/>
        </w:trPr>
        <w:tc>
          <w:tcPr>
            <w:tcW w:w="2055" w:type="dxa"/>
            <w:vMerge/>
            <w:tcBorders>
              <w:top w:val="single" w:sz="4" w:space="0" w:color="auto"/>
              <w:left w:val="single" w:sz="4" w:space="0" w:color="auto"/>
              <w:bottom w:val="single" w:sz="4" w:space="0" w:color="auto"/>
              <w:right w:val="single" w:sz="4" w:space="0" w:color="auto"/>
            </w:tcBorders>
            <w:vAlign w:val="center"/>
            <w:hideMark/>
          </w:tcPr>
          <w:p w:rsidR="00272654" w:rsidRPr="00272654" w:rsidRDefault="00272654" w:rsidP="00272654">
            <w:pPr>
              <w:pStyle w:val="a3"/>
            </w:pPr>
          </w:p>
        </w:tc>
        <w:tc>
          <w:tcPr>
            <w:tcW w:w="231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Зарубіжна література</w:t>
            </w:r>
          </w:p>
        </w:tc>
        <w:tc>
          <w:tcPr>
            <w:tcW w:w="168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2</w:t>
            </w:r>
          </w:p>
        </w:tc>
        <w:tc>
          <w:tcPr>
            <w:tcW w:w="1842"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2</w:t>
            </w:r>
          </w:p>
        </w:tc>
        <w:tc>
          <w:tcPr>
            <w:tcW w:w="1700"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2</w:t>
            </w:r>
          </w:p>
        </w:tc>
      </w:tr>
      <w:tr w:rsidR="00272654" w:rsidRPr="00272654" w:rsidTr="00272654">
        <w:trPr>
          <w:trHeight w:val="272"/>
        </w:trPr>
        <w:tc>
          <w:tcPr>
            <w:tcW w:w="205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Суспільствознавство</w:t>
            </w:r>
          </w:p>
        </w:tc>
        <w:tc>
          <w:tcPr>
            <w:tcW w:w="231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Історія України</w:t>
            </w:r>
          </w:p>
        </w:tc>
        <w:tc>
          <w:tcPr>
            <w:tcW w:w="168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1</w:t>
            </w:r>
          </w:p>
        </w:tc>
        <w:tc>
          <w:tcPr>
            <w:tcW w:w="1842"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1</w:t>
            </w:r>
          </w:p>
        </w:tc>
        <w:tc>
          <w:tcPr>
            <w:tcW w:w="1700"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1</w:t>
            </w:r>
          </w:p>
        </w:tc>
      </w:tr>
      <w:tr w:rsidR="00272654" w:rsidRPr="00272654" w:rsidTr="00272654">
        <w:trPr>
          <w:trHeight w:val="272"/>
        </w:trPr>
        <w:tc>
          <w:tcPr>
            <w:tcW w:w="2055" w:type="dxa"/>
            <w:vMerge w:val="restart"/>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Мистецтво</w:t>
            </w:r>
          </w:p>
        </w:tc>
        <w:tc>
          <w:tcPr>
            <w:tcW w:w="231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Музичне мистецтво</w:t>
            </w:r>
          </w:p>
        </w:tc>
        <w:tc>
          <w:tcPr>
            <w:tcW w:w="168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1</w:t>
            </w:r>
          </w:p>
        </w:tc>
        <w:tc>
          <w:tcPr>
            <w:tcW w:w="1842"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1</w:t>
            </w:r>
          </w:p>
        </w:tc>
        <w:tc>
          <w:tcPr>
            <w:tcW w:w="1700"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1</w:t>
            </w:r>
          </w:p>
        </w:tc>
      </w:tr>
      <w:tr w:rsidR="00272654" w:rsidRPr="00272654" w:rsidTr="00272654">
        <w:trPr>
          <w:trHeight w:val="145"/>
        </w:trPr>
        <w:tc>
          <w:tcPr>
            <w:tcW w:w="2055" w:type="dxa"/>
            <w:vMerge/>
            <w:tcBorders>
              <w:top w:val="single" w:sz="4" w:space="0" w:color="auto"/>
              <w:left w:val="single" w:sz="4" w:space="0" w:color="auto"/>
              <w:bottom w:val="single" w:sz="4" w:space="0" w:color="auto"/>
              <w:right w:val="single" w:sz="4" w:space="0" w:color="auto"/>
            </w:tcBorders>
            <w:vAlign w:val="center"/>
            <w:hideMark/>
          </w:tcPr>
          <w:p w:rsidR="00272654" w:rsidRPr="00272654" w:rsidRDefault="00272654" w:rsidP="00272654">
            <w:pPr>
              <w:pStyle w:val="a3"/>
            </w:pPr>
          </w:p>
        </w:tc>
        <w:tc>
          <w:tcPr>
            <w:tcW w:w="231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Образотворче мистецтво</w:t>
            </w:r>
          </w:p>
        </w:tc>
        <w:tc>
          <w:tcPr>
            <w:tcW w:w="168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1</w:t>
            </w:r>
          </w:p>
        </w:tc>
        <w:tc>
          <w:tcPr>
            <w:tcW w:w="1842"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1</w:t>
            </w:r>
          </w:p>
        </w:tc>
        <w:tc>
          <w:tcPr>
            <w:tcW w:w="1700"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1</w:t>
            </w:r>
          </w:p>
        </w:tc>
      </w:tr>
      <w:tr w:rsidR="00272654" w:rsidRPr="00272654" w:rsidTr="00272654">
        <w:trPr>
          <w:trHeight w:val="272"/>
        </w:trPr>
        <w:tc>
          <w:tcPr>
            <w:tcW w:w="205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Математика</w:t>
            </w:r>
          </w:p>
        </w:tc>
        <w:tc>
          <w:tcPr>
            <w:tcW w:w="231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Математика</w:t>
            </w:r>
          </w:p>
        </w:tc>
        <w:tc>
          <w:tcPr>
            <w:tcW w:w="168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4</w:t>
            </w:r>
          </w:p>
        </w:tc>
        <w:tc>
          <w:tcPr>
            <w:tcW w:w="1842"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4</w:t>
            </w:r>
          </w:p>
        </w:tc>
        <w:tc>
          <w:tcPr>
            <w:tcW w:w="1700"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4</w:t>
            </w:r>
          </w:p>
        </w:tc>
      </w:tr>
      <w:tr w:rsidR="00272654" w:rsidRPr="00272654" w:rsidTr="00272654">
        <w:trPr>
          <w:trHeight w:val="272"/>
        </w:trPr>
        <w:tc>
          <w:tcPr>
            <w:tcW w:w="205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Природознавство</w:t>
            </w:r>
          </w:p>
        </w:tc>
        <w:tc>
          <w:tcPr>
            <w:tcW w:w="231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Природознавство</w:t>
            </w:r>
          </w:p>
        </w:tc>
        <w:tc>
          <w:tcPr>
            <w:tcW w:w="168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2</w:t>
            </w:r>
          </w:p>
        </w:tc>
        <w:tc>
          <w:tcPr>
            <w:tcW w:w="1842"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2</w:t>
            </w:r>
          </w:p>
        </w:tc>
        <w:tc>
          <w:tcPr>
            <w:tcW w:w="1700"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2</w:t>
            </w:r>
          </w:p>
        </w:tc>
      </w:tr>
      <w:tr w:rsidR="00272654" w:rsidRPr="00272654" w:rsidTr="00272654">
        <w:trPr>
          <w:trHeight w:val="272"/>
        </w:trPr>
        <w:tc>
          <w:tcPr>
            <w:tcW w:w="2055" w:type="dxa"/>
            <w:vMerge w:val="restart"/>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Технології</w:t>
            </w:r>
          </w:p>
        </w:tc>
        <w:tc>
          <w:tcPr>
            <w:tcW w:w="231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Трудове навчання</w:t>
            </w:r>
          </w:p>
        </w:tc>
        <w:tc>
          <w:tcPr>
            <w:tcW w:w="168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2</w:t>
            </w:r>
          </w:p>
        </w:tc>
        <w:tc>
          <w:tcPr>
            <w:tcW w:w="1842"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2</w:t>
            </w:r>
          </w:p>
        </w:tc>
        <w:tc>
          <w:tcPr>
            <w:tcW w:w="1700"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2</w:t>
            </w:r>
          </w:p>
        </w:tc>
      </w:tr>
      <w:tr w:rsidR="00272654" w:rsidRPr="00272654" w:rsidTr="00272654">
        <w:trPr>
          <w:trHeight w:val="145"/>
        </w:trPr>
        <w:tc>
          <w:tcPr>
            <w:tcW w:w="2055" w:type="dxa"/>
            <w:vMerge/>
            <w:tcBorders>
              <w:top w:val="single" w:sz="4" w:space="0" w:color="auto"/>
              <w:left w:val="single" w:sz="4" w:space="0" w:color="auto"/>
              <w:bottom w:val="single" w:sz="4" w:space="0" w:color="auto"/>
              <w:right w:val="single" w:sz="4" w:space="0" w:color="auto"/>
            </w:tcBorders>
            <w:vAlign w:val="center"/>
            <w:hideMark/>
          </w:tcPr>
          <w:p w:rsidR="00272654" w:rsidRPr="00272654" w:rsidRDefault="00272654" w:rsidP="00272654">
            <w:pPr>
              <w:pStyle w:val="a3"/>
            </w:pPr>
          </w:p>
        </w:tc>
        <w:tc>
          <w:tcPr>
            <w:tcW w:w="231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Інформатика</w:t>
            </w:r>
          </w:p>
        </w:tc>
        <w:tc>
          <w:tcPr>
            <w:tcW w:w="168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1</w:t>
            </w:r>
          </w:p>
        </w:tc>
        <w:tc>
          <w:tcPr>
            <w:tcW w:w="1842"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1</w:t>
            </w:r>
          </w:p>
        </w:tc>
        <w:tc>
          <w:tcPr>
            <w:tcW w:w="1700"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1</w:t>
            </w:r>
          </w:p>
        </w:tc>
      </w:tr>
      <w:tr w:rsidR="00272654" w:rsidRPr="00272654" w:rsidTr="00272654">
        <w:trPr>
          <w:trHeight w:val="288"/>
        </w:trPr>
        <w:tc>
          <w:tcPr>
            <w:tcW w:w="2055" w:type="dxa"/>
            <w:vMerge w:val="restart"/>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Здоров’я і фізична культура</w:t>
            </w:r>
          </w:p>
        </w:tc>
        <w:tc>
          <w:tcPr>
            <w:tcW w:w="231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Основи здоров’я</w:t>
            </w:r>
          </w:p>
        </w:tc>
        <w:tc>
          <w:tcPr>
            <w:tcW w:w="168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1</w:t>
            </w:r>
          </w:p>
        </w:tc>
        <w:tc>
          <w:tcPr>
            <w:tcW w:w="1842"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1</w:t>
            </w:r>
          </w:p>
        </w:tc>
        <w:tc>
          <w:tcPr>
            <w:tcW w:w="1700"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1</w:t>
            </w:r>
          </w:p>
        </w:tc>
      </w:tr>
      <w:tr w:rsidR="00272654" w:rsidRPr="00272654" w:rsidTr="00272654">
        <w:trPr>
          <w:trHeight w:val="145"/>
        </w:trPr>
        <w:tc>
          <w:tcPr>
            <w:tcW w:w="2055" w:type="dxa"/>
            <w:vMerge/>
            <w:tcBorders>
              <w:top w:val="single" w:sz="4" w:space="0" w:color="auto"/>
              <w:left w:val="single" w:sz="4" w:space="0" w:color="auto"/>
              <w:bottom w:val="single" w:sz="4" w:space="0" w:color="auto"/>
              <w:right w:val="single" w:sz="4" w:space="0" w:color="auto"/>
            </w:tcBorders>
            <w:vAlign w:val="center"/>
            <w:hideMark/>
          </w:tcPr>
          <w:p w:rsidR="00272654" w:rsidRPr="00272654" w:rsidRDefault="00272654" w:rsidP="00272654">
            <w:pPr>
              <w:pStyle w:val="a3"/>
            </w:pPr>
          </w:p>
        </w:tc>
        <w:tc>
          <w:tcPr>
            <w:tcW w:w="231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Фізична культура</w:t>
            </w:r>
          </w:p>
        </w:tc>
        <w:tc>
          <w:tcPr>
            <w:tcW w:w="168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3</w:t>
            </w:r>
          </w:p>
        </w:tc>
        <w:tc>
          <w:tcPr>
            <w:tcW w:w="1842"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3</w:t>
            </w:r>
          </w:p>
        </w:tc>
        <w:tc>
          <w:tcPr>
            <w:tcW w:w="1700"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3</w:t>
            </w:r>
          </w:p>
        </w:tc>
      </w:tr>
      <w:tr w:rsidR="00272654" w:rsidRPr="00272654" w:rsidTr="00272654">
        <w:trPr>
          <w:trHeight w:val="318"/>
        </w:trPr>
        <w:tc>
          <w:tcPr>
            <w:tcW w:w="4370" w:type="dxa"/>
            <w:gridSpan w:val="2"/>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rPr>
                <w:b/>
              </w:rPr>
            </w:pPr>
            <w:r w:rsidRPr="00272654">
              <w:rPr>
                <w:b/>
              </w:rPr>
              <w:t>Разом</w:t>
            </w:r>
          </w:p>
        </w:tc>
        <w:tc>
          <w:tcPr>
            <w:tcW w:w="168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rPr>
                <w:b/>
              </w:rPr>
            </w:pPr>
            <w:r w:rsidRPr="00272654">
              <w:rPr>
                <w:b/>
              </w:rPr>
              <w:t>23,5+3</w:t>
            </w:r>
          </w:p>
        </w:tc>
        <w:tc>
          <w:tcPr>
            <w:tcW w:w="1842"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rPr>
                <w:b/>
              </w:rPr>
            </w:pPr>
            <w:r w:rsidRPr="00272654">
              <w:rPr>
                <w:b/>
              </w:rPr>
              <w:t>23,5+3</w:t>
            </w:r>
          </w:p>
        </w:tc>
        <w:tc>
          <w:tcPr>
            <w:tcW w:w="1700"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rPr>
                <w:b/>
              </w:rPr>
            </w:pPr>
            <w:r w:rsidRPr="00272654">
              <w:rPr>
                <w:b/>
              </w:rPr>
              <w:t>23,5+3</w:t>
            </w:r>
          </w:p>
        </w:tc>
      </w:tr>
      <w:tr w:rsidR="00272654" w:rsidRPr="00272654" w:rsidTr="00272654">
        <w:trPr>
          <w:trHeight w:val="351"/>
        </w:trPr>
        <w:tc>
          <w:tcPr>
            <w:tcW w:w="4370" w:type="dxa"/>
            <w:gridSpan w:val="2"/>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rPr>
                <w:b/>
                <w:i/>
              </w:rPr>
            </w:pPr>
            <w:r w:rsidRPr="00272654">
              <w:rPr>
                <w:b/>
                <w:i/>
              </w:rPr>
              <w:t>Додатковий час</w:t>
            </w:r>
          </w:p>
        </w:tc>
        <w:tc>
          <w:tcPr>
            <w:tcW w:w="168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rPr>
                <w:b/>
              </w:rPr>
            </w:pPr>
            <w:r w:rsidRPr="00272654">
              <w:rPr>
                <w:b/>
              </w:rPr>
              <w:t>3,5</w:t>
            </w:r>
          </w:p>
        </w:tc>
        <w:tc>
          <w:tcPr>
            <w:tcW w:w="1842"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rPr>
                <w:b/>
              </w:rPr>
            </w:pPr>
            <w:r w:rsidRPr="00272654">
              <w:rPr>
                <w:b/>
              </w:rPr>
              <w:t>3,5</w:t>
            </w:r>
          </w:p>
        </w:tc>
        <w:tc>
          <w:tcPr>
            <w:tcW w:w="1700"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rPr>
                <w:b/>
              </w:rPr>
            </w:pPr>
            <w:r w:rsidRPr="00272654">
              <w:rPr>
                <w:b/>
              </w:rPr>
              <w:t>3,5</w:t>
            </w:r>
          </w:p>
        </w:tc>
      </w:tr>
      <w:tr w:rsidR="00272654" w:rsidRPr="00272654" w:rsidTr="00272654">
        <w:trPr>
          <w:trHeight w:val="304"/>
        </w:trPr>
        <w:tc>
          <w:tcPr>
            <w:tcW w:w="4370" w:type="dxa"/>
            <w:gridSpan w:val="2"/>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rPr>
                <w:b/>
              </w:rPr>
            </w:pPr>
            <w:r w:rsidRPr="00272654">
              <w:rPr>
                <w:b/>
              </w:rPr>
              <w:t>Курси за вибором:</w:t>
            </w:r>
          </w:p>
        </w:tc>
        <w:tc>
          <w:tcPr>
            <w:tcW w:w="1688" w:type="dxa"/>
            <w:tcBorders>
              <w:top w:val="single" w:sz="4" w:space="0" w:color="auto"/>
              <w:left w:val="single" w:sz="4" w:space="0" w:color="auto"/>
              <w:bottom w:val="single" w:sz="4" w:space="0" w:color="auto"/>
              <w:right w:val="single" w:sz="4" w:space="0" w:color="auto"/>
            </w:tcBorders>
          </w:tcPr>
          <w:p w:rsidR="00272654" w:rsidRPr="00272654" w:rsidRDefault="00272654" w:rsidP="00272654">
            <w:pPr>
              <w:pStyle w:val="a3"/>
              <w:jc w:val="center"/>
            </w:pPr>
          </w:p>
        </w:tc>
        <w:tc>
          <w:tcPr>
            <w:tcW w:w="1842" w:type="dxa"/>
            <w:tcBorders>
              <w:top w:val="single" w:sz="4" w:space="0" w:color="auto"/>
              <w:left w:val="single" w:sz="4" w:space="0" w:color="auto"/>
              <w:bottom w:val="single" w:sz="4" w:space="0" w:color="auto"/>
              <w:right w:val="single" w:sz="4" w:space="0" w:color="auto"/>
            </w:tcBorders>
          </w:tcPr>
          <w:p w:rsidR="00272654" w:rsidRPr="00272654" w:rsidRDefault="00272654" w:rsidP="00272654">
            <w:pPr>
              <w:pStyle w:val="a3"/>
              <w:jc w:val="center"/>
            </w:pPr>
          </w:p>
        </w:tc>
        <w:tc>
          <w:tcPr>
            <w:tcW w:w="1700" w:type="dxa"/>
            <w:tcBorders>
              <w:top w:val="single" w:sz="4" w:space="0" w:color="auto"/>
              <w:left w:val="single" w:sz="4" w:space="0" w:color="auto"/>
              <w:bottom w:val="single" w:sz="4" w:space="0" w:color="auto"/>
              <w:right w:val="single" w:sz="4" w:space="0" w:color="auto"/>
            </w:tcBorders>
          </w:tcPr>
          <w:p w:rsidR="00272654" w:rsidRPr="00272654" w:rsidRDefault="00272654" w:rsidP="00272654">
            <w:pPr>
              <w:pStyle w:val="a3"/>
              <w:jc w:val="center"/>
            </w:pPr>
          </w:p>
        </w:tc>
      </w:tr>
      <w:tr w:rsidR="00272654" w:rsidRPr="00272654" w:rsidTr="00272654">
        <w:trPr>
          <w:trHeight w:val="215"/>
        </w:trPr>
        <w:tc>
          <w:tcPr>
            <w:tcW w:w="4370" w:type="dxa"/>
            <w:gridSpan w:val="2"/>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Етика</w:t>
            </w:r>
          </w:p>
        </w:tc>
        <w:tc>
          <w:tcPr>
            <w:tcW w:w="1688" w:type="dxa"/>
            <w:tcBorders>
              <w:top w:val="single" w:sz="4" w:space="0" w:color="auto"/>
              <w:left w:val="single" w:sz="4" w:space="0" w:color="auto"/>
              <w:bottom w:val="single" w:sz="4" w:space="0" w:color="auto"/>
              <w:right w:val="single" w:sz="4" w:space="0" w:color="auto"/>
            </w:tcBorders>
          </w:tcPr>
          <w:p w:rsidR="00272654" w:rsidRPr="00272654" w:rsidRDefault="00272654" w:rsidP="00272654">
            <w:pPr>
              <w:pStyle w:val="a3"/>
              <w:jc w:val="center"/>
              <w:rPr>
                <w:lang w:val="en-US"/>
              </w:rPr>
            </w:pPr>
            <w:r w:rsidRPr="00272654">
              <w:rPr>
                <w:lang w:val="en-US"/>
              </w:rPr>
              <w:t>1</w:t>
            </w:r>
          </w:p>
        </w:tc>
        <w:tc>
          <w:tcPr>
            <w:tcW w:w="1842"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rPr>
                <w:lang w:val="en-US"/>
              </w:rPr>
            </w:pPr>
            <w:r w:rsidRPr="00272654">
              <w:rPr>
                <w:lang w:val="en-US"/>
              </w:rPr>
              <w:t>1</w:t>
            </w:r>
          </w:p>
        </w:tc>
        <w:tc>
          <w:tcPr>
            <w:tcW w:w="1700" w:type="dxa"/>
            <w:tcBorders>
              <w:top w:val="single" w:sz="4" w:space="0" w:color="auto"/>
              <w:left w:val="single" w:sz="4" w:space="0" w:color="auto"/>
              <w:bottom w:val="single" w:sz="4" w:space="0" w:color="auto"/>
              <w:right w:val="single" w:sz="4" w:space="0" w:color="auto"/>
            </w:tcBorders>
          </w:tcPr>
          <w:p w:rsidR="00272654" w:rsidRPr="00272654" w:rsidRDefault="00272654" w:rsidP="00272654">
            <w:pPr>
              <w:pStyle w:val="a3"/>
              <w:jc w:val="center"/>
              <w:rPr>
                <w:lang w:val="en-US"/>
              </w:rPr>
            </w:pPr>
            <w:r w:rsidRPr="00272654">
              <w:rPr>
                <w:lang w:val="en-US"/>
              </w:rPr>
              <w:t>1</w:t>
            </w:r>
          </w:p>
        </w:tc>
      </w:tr>
      <w:tr w:rsidR="00272654" w:rsidRPr="00272654" w:rsidTr="00272654">
        <w:trPr>
          <w:trHeight w:val="351"/>
        </w:trPr>
        <w:tc>
          <w:tcPr>
            <w:tcW w:w="4370" w:type="dxa"/>
            <w:gridSpan w:val="2"/>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rPr>
                <w:b/>
              </w:rPr>
            </w:pPr>
            <w:r w:rsidRPr="00272654">
              <w:rPr>
                <w:b/>
              </w:rPr>
              <w:t>На консультації з предметів:</w:t>
            </w:r>
          </w:p>
        </w:tc>
        <w:tc>
          <w:tcPr>
            <w:tcW w:w="1688" w:type="dxa"/>
            <w:tcBorders>
              <w:top w:val="single" w:sz="4" w:space="0" w:color="auto"/>
              <w:left w:val="single" w:sz="4" w:space="0" w:color="auto"/>
              <w:bottom w:val="single" w:sz="4" w:space="0" w:color="auto"/>
              <w:right w:val="single" w:sz="4" w:space="0" w:color="auto"/>
            </w:tcBorders>
          </w:tcPr>
          <w:p w:rsidR="00272654" w:rsidRPr="00272654" w:rsidRDefault="00272654" w:rsidP="00272654">
            <w:pPr>
              <w:pStyle w:val="a3"/>
              <w:jc w:val="center"/>
            </w:pPr>
          </w:p>
        </w:tc>
        <w:tc>
          <w:tcPr>
            <w:tcW w:w="1842" w:type="dxa"/>
            <w:tcBorders>
              <w:top w:val="single" w:sz="4" w:space="0" w:color="auto"/>
              <w:left w:val="single" w:sz="4" w:space="0" w:color="auto"/>
              <w:bottom w:val="single" w:sz="4" w:space="0" w:color="auto"/>
              <w:right w:val="single" w:sz="4" w:space="0" w:color="auto"/>
            </w:tcBorders>
          </w:tcPr>
          <w:p w:rsidR="00272654" w:rsidRPr="00272654" w:rsidRDefault="00272654" w:rsidP="00272654">
            <w:pPr>
              <w:pStyle w:val="a3"/>
              <w:jc w:val="center"/>
            </w:pPr>
          </w:p>
        </w:tc>
        <w:tc>
          <w:tcPr>
            <w:tcW w:w="1700" w:type="dxa"/>
            <w:tcBorders>
              <w:top w:val="single" w:sz="4" w:space="0" w:color="auto"/>
              <w:left w:val="single" w:sz="4" w:space="0" w:color="auto"/>
              <w:bottom w:val="single" w:sz="4" w:space="0" w:color="auto"/>
              <w:right w:val="single" w:sz="4" w:space="0" w:color="auto"/>
            </w:tcBorders>
          </w:tcPr>
          <w:p w:rsidR="00272654" w:rsidRPr="00272654" w:rsidRDefault="00272654" w:rsidP="00272654">
            <w:pPr>
              <w:pStyle w:val="a3"/>
              <w:jc w:val="center"/>
            </w:pPr>
          </w:p>
        </w:tc>
      </w:tr>
      <w:tr w:rsidR="00272654" w:rsidRPr="00272654" w:rsidTr="00272654">
        <w:trPr>
          <w:trHeight w:val="227"/>
        </w:trPr>
        <w:tc>
          <w:tcPr>
            <w:tcW w:w="4370" w:type="dxa"/>
            <w:gridSpan w:val="2"/>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Математика</w:t>
            </w:r>
          </w:p>
        </w:tc>
        <w:tc>
          <w:tcPr>
            <w:tcW w:w="168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rPr>
                <w:lang w:val="en-US"/>
              </w:rPr>
            </w:pPr>
          </w:p>
        </w:tc>
        <w:tc>
          <w:tcPr>
            <w:tcW w:w="1842" w:type="dxa"/>
            <w:tcBorders>
              <w:top w:val="single" w:sz="4" w:space="0" w:color="auto"/>
              <w:left w:val="single" w:sz="4" w:space="0" w:color="auto"/>
              <w:bottom w:val="single" w:sz="4" w:space="0" w:color="auto"/>
              <w:right w:val="single" w:sz="4" w:space="0" w:color="auto"/>
            </w:tcBorders>
            <w:hideMark/>
          </w:tcPr>
          <w:p w:rsidR="00272654" w:rsidRPr="004A08B2" w:rsidRDefault="00272654" w:rsidP="00272654">
            <w:pPr>
              <w:pStyle w:val="a3"/>
              <w:jc w:val="center"/>
            </w:pPr>
          </w:p>
        </w:tc>
        <w:tc>
          <w:tcPr>
            <w:tcW w:w="1700"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rPr>
                <w:lang w:val="en-US"/>
              </w:rPr>
            </w:pPr>
            <w:r w:rsidRPr="00272654">
              <w:rPr>
                <w:lang w:val="en-US"/>
              </w:rPr>
              <w:t>1</w:t>
            </w:r>
          </w:p>
        </w:tc>
      </w:tr>
      <w:tr w:rsidR="00272654" w:rsidRPr="00272654" w:rsidTr="00272654">
        <w:trPr>
          <w:trHeight w:val="227"/>
        </w:trPr>
        <w:tc>
          <w:tcPr>
            <w:tcW w:w="4370" w:type="dxa"/>
            <w:gridSpan w:val="2"/>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Українська мова</w:t>
            </w:r>
          </w:p>
        </w:tc>
        <w:tc>
          <w:tcPr>
            <w:tcW w:w="168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1</w:t>
            </w:r>
          </w:p>
        </w:tc>
        <w:tc>
          <w:tcPr>
            <w:tcW w:w="1842" w:type="dxa"/>
            <w:tcBorders>
              <w:top w:val="single" w:sz="4" w:space="0" w:color="auto"/>
              <w:left w:val="single" w:sz="4" w:space="0" w:color="auto"/>
              <w:bottom w:val="single" w:sz="4" w:space="0" w:color="auto"/>
              <w:right w:val="single" w:sz="4" w:space="0" w:color="auto"/>
            </w:tcBorders>
          </w:tcPr>
          <w:p w:rsidR="00272654" w:rsidRPr="00272654" w:rsidRDefault="00272654" w:rsidP="00272654">
            <w:pPr>
              <w:pStyle w:val="a3"/>
              <w:jc w:val="center"/>
              <w:rPr>
                <w:lang w:val="en-US"/>
              </w:rPr>
            </w:pPr>
          </w:p>
        </w:tc>
        <w:tc>
          <w:tcPr>
            <w:tcW w:w="1700"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p>
        </w:tc>
      </w:tr>
      <w:tr w:rsidR="00272654" w:rsidRPr="00272654" w:rsidTr="00272654">
        <w:trPr>
          <w:trHeight w:val="318"/>
        </w:trPr>
        <w:tc>
          <w:tcPr>
            <w:tcW w:w="4370" w:type="dxa"/>
            <w:gridSpan w:val="2"/>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Іноземна мова</w:t>
            </w:r>
          </w:p>
        </w:tc>
        <w:tc>
          <w:tcPr>
            <w:tcW w:w="1688" w:type="dxa"/>
            <w:tcBorders>
              <w:top w:val="single" w:sz="4" w:space="0" w:color="auto"/>
              <w:left w:val="single" w:sz="4" w:space="0" w:color="auto"/>
              <w:bottom w:val="single" w:sz="4" w:space="0" w:color="auto"/>
              <w:right w:val="single" w:sz="4" w:space="0" w:color="auto"/>
            </w:tcBorders>
          </w:tcPr>
          <w:p w:rsidR="00272654" w:rsidRPr="00272654" w:rsidRDefault="00272654" w:rsidP="00272654">
            <w:pPr>
              <w:pStyle w:val="a3"/>
              <w:jc w:val="center"/>
              <w:rPr>
                <w:lang w:val="en-US"/>
              </w:rPr>
            </w:pPr>
            <w:r w:rsidRPr="00272654">
              <w:rPr>
                <w:lang w:val="en-US"/>
              </w:rPr>
              <w:t>1</w:t>
            </w:r>
          </w:p>
        </w:tc>
        <w:tc>
          <w:tcPr>
            <w:tcW w:w="1842"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1</w:t>
            </w:r>
          </w:p>
        </w:tc>
        <w:tc>
          <w:tcPr>
            <w:tcW w:w="1700" w:type="dxa"/>
            <w:tcBorders>
              <w:top w:val="single" w:sz="4" w:space="0" w:color="auto"/>
              <w:left w:val="single" w:sz="4" w:space="0" w:color="auto"/>
              <w:bottom w:val="single" w:sz="4" w:space="0" w:color="auto"/>
              <w:right w:val="single" w:sz="4" w:space="0" w:color="auto"/>
            </w:tcBorders>
          </w:tcPr>
          <w:p w:rsidR="00272654" w:rsidRPr="00272654" w:rsidRDefault="00272654" w:rsidP="00272654">
            <w:pPr>
              <w:pStyle w:val="a3"/>
              <w:jc w:val="center"/>
              <w:rPr>
                <w:lang w:val="en-US"/>
              </w:rPr>
            </w:pPr>
          </w:p>
        </w:tc>
      </w:tr>
      <w:tr w:rsidR="004A08B2" w:rsidRPr="00272654" w:rsidTr="00272654">
        <w:trPr>
          <w:trHeight w:val="318"/>
        </w:trPr>
        <w:tc>
          <w:tcPr>
            <w:tcW w:w="4370" w:type="dxa"/>
            <w:gridSpan w:val="2"/>
            <w:tcBorders>
              <w:top w:val="single" w:sz="4" w:space="0" w:color="auto"/>
              <w:left w:val="single" w:sz="4" w:space="0" w:color="auto"/>
              <w:bottom w:val="single" w:sz="4" w:space="0" w:color="auto"/>
              <w:right w:val="single" w:sz="4" w:space="0" w:color="auto"/>
            </w:tcBorders>
          </w:tcPr>
          <w:p w:rsidR="004A08B2" w:rsidRPr="00272654" w:rsidRDefault="004A08B2" w:rsidP="00272654">
            <w:pPr>
              <w:pStyle w:val="a3"/>
            </w:pPr>
            <w:r>
              <w:t>Трудове навчання</w:t>
            </w:r>
          </w:p>
        </w:tc>
        <w:tc>
          <w:tcPr>
            <w:tcW w:w="1688" w:type="dxa"/>
            <w:tcBorders>
              <w:top w:val="single" w:sz="4" w:space="0" w:color="auto"/>
              <w:left w:val="single" w:sz="4" w:space="0" w:color="auto"/>
              <w:bottom w:val="single" w:sz="4" w:space="0" w:color="auto"/>
              <w:right w:val="single" w:sz="4" w:space="0" w:color="auto"/>
            </w:tcBorders>
          </w:tcPr>
          <w:p w:rsidR="004A08B2" w:rsidRPr="00272654" w:rsidRDefault="004A08B2" w:rsidP="00272654">
            <w:pPr>
              <w:pStyle w:val="a3"/>
              <w:jc w:val="center"/>
              <w:rPr>
                <w:lang w:val="en-US"/>
              </w:rPr>
            </w:pPr>
          </w:p>
        </w:tc>
        <w:tc>
          <w:tcPr>
            <w:tcW w:w="1842" w:type="dxa"/>
            <w:tcBorders>
              <w:top w:val="single" w:sz="4" w:space="0" w:color="auto"/>
              <w:left w:val="single" w:sz="4" w:space="0" w:color="auto"/>
              <w:bottom w:val="single" w:sz="4" w:space="0" w:color="auto"/>
              <w:right w:val="single" w:sz="4" w:space="0" w:color="auto"/>
            </w:tcBorders>
          </w:tcPr>
          <w:p w:rsidR="004A08B2" w:rsidRPr="00272654" w:rsidRDefault="004A08B2" w:rsidP="00272654">
            <w:pPr>
              <w:pStyle w:val="a3"/>
              <w:jc w:val="center"/>
            </w:pPr>
            <w:r>
              <w:t>1</w:t>
            </w:r>
          </w:p>
        </w:tc>
        <w:tc>
          <w:tcPr>
            <w:tcW w:w="1700" w:type="dxa"/>
            <w:tcBorders>
              <w:top w:val="single" w:sz="4" w:space="0" w:color="auto"/>
              <w:left w:val="single" w:sz="4" w:space="0" w:color="auto"/>
              <w:bottom w:val="single" w:sz="4" w:space="0" w:color="auto"/>
              <w:right w:val="single" w:sz="4" w:space="0" w:color="auto"/>
            </w:tcBorders>
          </w:tcPr>
          <w:p w:rsidR="004A08B2" w:rsidRPr="004A08B2" w:rsidRDefault="004A08B2" w:rsidP="00272654">
            <w:pPr>
              <w:pStyle w:val="a3"/>
              <w:jc w:val="center"/>
            </w:pPr>
            <w:r>
              <w:t>1</w:t>
            </w:r>
          </w:p>
        </w:tc>
      </w:tr>
      <w:tr w:rsidR="00272654" w:rsidRPr="00272654" w:rsidTr="00272654">
        <w:trPr>
          <w:trHeight w:val="215"/>
        </w:trPr>
        <w:tc>
          <w:tcPr>
            <w:tcW w:w="4370" w:type="dxa"/>
            <w:gridSpan w:val="2"/>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Польська мова</w:t>
            </w:r>
          </w:p>
        </w:tc>
        <w:tc>
          <w:tcPr>
            <w:tcW w:w="1688" w:type="dxa"/>
            <w:tcBorders>
              <w:top w:val="single" w:sz="4" w:space="0" w:color="auto"/>
              <w:left w:val="single" w:sz="4" w:space="0" w:color="auto"/>
              <w:bottom w:val="single" w:sz="4" w:space="0" w:color="auto"/>
              <w:right w:val="single" w:sz="4" w:space="0" w:color="auto"/>
            </w:tcBorders>
          </w:tcPr>
          <w:p w:rsidR="00272654" w:rsidRPr="00272654" w:rsidRDefault="00272654" w:rsidP="00272654">
            <w:pPr>
              <w:pStyle w:val="a3"/>
              <w:jc w:val="center"/>
            </w:pPr>
            <w:r w:rsidRPr="00272654">
              <w:t>0</w:t>
            </w:r>
            <w:r w:rsidRPr="00272654">
              <w:rPr>
                <w:lang w:val="en-US"/>
              </w:rPr>
              <w:t>,</w:t>
            </w:r>
            <w:r w:rsidRPr="00272654">
              <w:t>5</w:t>
            </w:r>
          </w:p>
        </w:tc>
        <w:tc>
          <w:tcPr>
            <w:tcW w:w="1842"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0,5</w:t>
            </w:r>
          </w:p>
        </w:tc>
        <w:tc>
          <w:tcPr>
            <w:tcW w:w="1700"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pPr>
            <w:r w:rsidRPr="00272654">
              <w:t>0,5</w:t>
            </w:r>
          </w:p>
        </w:tc>
      </w:tr>
      <w:tr w:rsidR="00272654" w:rsidRPr="00272654" w:rsidTr="00272654">
        <w:trPr>
          <w:trHeight w:val="333"/>
        </w:trPr>
        <w:tc>
          <w:tcPr>
            <w:tcW w:w="4370" w:type="dxa"/>
            <w:gridSpan w:val="2"/>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lastRenderedPageBreak/>
              <w:t>Гранично допустиме навчальне навантаження</w:t>
            </w:r>
          </w:p>
        </w:tc>
        <w:tc>
          <w:tcPr>
            <w:tcW w:w="168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rPr>
                <w:b/>
              </w:rPr>
            </w:pPr>
            <w:r w:rsidRPr="00272654">
              <w:rPr>
                <w:b/>
              </w:rPr>
              <w:t>28</w:t>
            </w:r>
          </w:p>
        </w:tc>
        <w:tc>
          <w:tcPr>
            <w:tcW w:w="1842"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rPr>
                <w:b/>
              </w:rPr>
            </w:pPr>
            <w:r w:rsidRPr="00272654">
              <w:rPr>
                <w:b/>
              </w:rPr>
              <w:t>28</w:t>
            </w:r>
          </w:p>
        </w:tc>
        <w:tc>
          <w:tcPr>
            <w:tcW w:w="1700"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rPr>
                <w:b/>
              </w:rPr>
            </w:pPr>
            <w:r w:rsidRPr="00272654">
              <w:rPr>
                <w:b/>
              </w:rPr>
              <w:t>28</w:t>
            </w:r>
          </w:p>
        </w:tc>
      </w:tr>
      <w:tr w:rsidR="00272654" w:rsidRPr="00272654" w:rsidTr="00272654">
        <w:trPr>
          <w:trHeight w:val="403"/>
        </w:trPr>
        <w:tc>
          <w:tcPr>
            <w:tcW w:w="4370" w:type="dxa"/>
            <w:gridSpan w:val="2"/>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rPr>
                <w:b/>
                <w:bCs/>
              </w:rPr>
            </w:pPr>
            <w:r w:rsidRPr="00272654">
              <w:rPr>
                <w:b/>
                <w:bCs/>
              </w:rPr>
              <w:t xml:space="preserve">Всього </w:t>
            </w:r>
            <w:r w:rsidRPr="00272654">
              <w:rPr>
                <w:bCs/>
              </w:rPr>
              <w:t>(без урахування поділу класів на групи)</w:t>
            </w:r>
          </w:p>
        </w:tc>
        <w:tc>
          <w:tcPr>
            <w:tcW w:w="168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rPr>
                <w:b/>
              </w:rPr>
            </w:pPr>
            <w:r w:rsidRPr="00272654">
              <w:rPr>
                <w:b/>
              </w:rPr>
              <w:t>27+3</w:t>
            </w:r>
          </w:p>
        </w:tc>
        <w:tc>
          <w:tcPr>
            <w:tcW w:w="1842"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rPr>
                <w:b/>
              </w:rPr>
            </w:pPr>
            <w:r w:rsidRPr="00272654">
              <w:rPr>
                <w:b/>
              </w:rPr>
              <w:t>27+3</w:t>
            </w:r>
          </w:p>
        </w:tc>
        <w:tc>
          <w:tcPr>
            <w:tcW w:w="1700"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jc w:val="center"/>
              <w:rPr>
                <w:b/>
              </w:rPr>
            </w:pPr>
            <w:r w:rsidRPr="00272654">
              <w:rPr>
                <w:b/>
              </w:rPr>
              <w:t>27+3</w:t>
            </w:r>
          </w:p>
        </w:tc>
      </w:tr>
    </w:tbl>
    <w:p w:rsidR="00272654" w:rsidRPr="00272654" w:rsidRDefault="00272654" w:rsidP="00272654">
      <w:pPr>
        <w:pStyle w:val="a3"/>
      </w:pPr>
    </w:p>
    <w:p w:rsidR="00272654" w:rsidRPr="00272654" w:rsidRDefault="00272654" w:rsidP="00272654">
      <w:pPr>
        <w:pStyle w:val="a3"/>
      </w:pPr>
    </w:p>
    <w:p w:rsidR="003A394B" w:rsidRPr="00012893" w:rsidRDefault="003A394B" w:rsidP="003A394B">
      <w:pPr>
        <w:pStyle w:val="a3"/>
        <w:jc w:val="right"/>
        <w:rPr>
          <w:sz w:val="28"/>
          <w:szCs w:val="28"/>
        </w:rPr>
      </w:pPr>
      <w:r>
        <w:rPr>
          <w:sz w:val="28"/>
          <w:szCs w:val="28"/>
        </w:rPr>
        <w:t>Таблиця 2</w:t>
      </w:r>
    </w:p>
    <w:p w:rsidR="00272654" w:rsidRPr="00272654" w:rsidRDefault="00272654" w:rsidP="00272654">
      <w:pPr>
        <w:pStyle w:val="a3"/>
        <w:rPr>
          <w:sz w:val="28"/>
          <w:szCs w:val="28"/>
        </w:rPr>
      </w:pPr>
    </w:p>
    <w:p w:rsidR="00DD4536" w:rsidRDefault="00272654" w:rsidP="00272654">
      <w:pPr>
        <w:pStyle w:val="a3"/>
        <w:rPr>
          <w:b/>
          <w:sz w:val="28"/>
          <w:szCs w:val="28"/>
        </w:rPr>
      </w:pPr>
      <w:r w:rsidRPr="00541B48">
        <w:rPr>
          <w:b/>
          <w:sz w:val="28"/>
          <w:szCs w:val="28"/>
        </w:rPr>
        <w:t xml:space="preserve">                                                                                               </w:t>
      </w:r>
      <w:r w:rsidR="00541B48" w:rsidRPr="00541B48">
        <w:rPr>
          <w:b/>
          <w:sz w:val="28"/>
          <w:szCs w:val="28"/>
        </w:rPr>
        <w:t xml:space="preserve">     </w:t>
      </w:r>
    </w:p>
    <w:p w:rsidR="00272654" w:rsidRPr="00541B48" w:rsidRDefault="00DD4536" w:rsidP="00272654">
      <w:pPr>
        <w:pStyle w:val="a3"/>
        <w:rPr>
          <w:b/>
        </w:rPr>
      </w:pPr>
      <w:r>
        <w:rPr>
          <w:b/>
          <w:sz w:val="28"/>
          <w:szCs w:val="28"/>
        </w:rPr>
        <w:t xml:space="preserve">                                                                                                    </w:t>
      </w:r>
      <w:r w:rsidR="00272654" w:rsidRPr="00541B48">
        <w:rPr>
          <w:b/>
        </w:rPr>
        <w:t>З А Т В Е Р Д Ж У Ю</w:t>
      </w:r>
    </w:p>
    <w:p w:rsidR="00272654" w:rsidRPr="00541B48" w:rsidRDefault="00272654" w:rsidP="00272654">
      <w:pPr>
        <w:pStyle w:val="a3"/>
        <w:rPr>
          <w:b/>
        </w:rPr>
      </w:pPr>
      <w:r w:rsidRPr="00541B48">
        <w:rPr>
          <w:b/>
        </w:rPr>
        <w:t xml:space="preserve">                                                                                              </w:t>
      </w:r>
      <w:r w:rsidR="00541B48" w:rsidRPr="00541B48">
        <w:rPr>
          <w:b/>
        </w:rPr>
        <w:t xml:space="preserve">                      </w:t>
      </w:r>
      <w:r w:rsidR="00541B48">
        <w:rPr>
          <w:b/>
        </w:rPr>
        <w:t xml:space="preserve"> </w:t>
      </w:r>
      <w:r w:rsidRPr="00541B48">
        <w:rPr>
          <w:b/>
        </w:rPr>
        <w:t>Директор школи</w:t>
      </w:r>
    </w:p>
    <w:p w:rsidR="00272654" w:rsidRPr="00541B48" w:rsidRDefault="00272654" w:rsidP="00272654">
      <w:pPr>
        <w:pStyle w:val="a3"/>
        <w:rPr>
          <w:b/>
        </w:rPr>
      </w:pPr>
      <w:r w:rsidRPr="00541B48">
        <w:rPr>
          <w:b/>
        </w:rPr>
        <w:t xml:space="preserve">                                                                                </w:t>
      </w:r>
      <w:r w:rsidR="00541B48" w:rsidRPr="00541B48">
        <w:rPr>
          <w:b/>
        </w:rPr>
        <w:t xml:space="preserve">                   </w:t>
      </w:r>
      <w:r w:rsidR="00541B48">
        <w:rPr>
          <w:b/>
        </w:rPr>
        <w:t xml:space="preserve">                </w:t>
      </w:r>
      <w:r w:rsidRPr="00541B48">
        <w:rPr>
          <w:b/>
        </w:rPr>
        <w:t xml:space="preserve">  </w:t>
      </w:r>
      <w:r w:rsidR="00541B48">
        <w:rPr>
          <w:b/>
        </w:rPr>
        <w:t>______</w:t>
      </w:r>
      <w:r w:rsidRPr="00541B48">
        <w:rPr>
          <w:b/>
        </w:rPr>
        <w:t>Т.О. Супряга</w:t>
      </w:r>
    </w:p>
    <w:p w:rsidR="00272654" w:rsidRPr="00541B48" w:rsidRDefault="00272654" w:rsidP="00272654">
      <w:pPr>
        <w:pStyle w:val="a3"/>
        <w:rPr>
          <w:b/>
        </w:rPr>
      </w:pPr>
    </w:p>
    <w:p w:rsidR="00272654" w:rsidRPr="00541B48" w:rsidRDefault="00272654" w:rsidP="00272654">
      <w:pPr>
        <w:pStyle w:val="a3"/>
      </w:pPr>
    </w:p>
    <w:p w:rsidR="00272654" w:rsidRPr="00272654" w:rsidRDefault="00272654" w:rsidP="00272654">
      <w:pPr>
        <w:pStyle w:val="a3"/>
        <w:rPr>
          <w:sz w:val="28"/>
          <w:szCs w:val="28"/>
        </w:rPr>
      </w:pPr>
    </w:p>
    <w:p w:rsidR="00272654" w:rsidRPr="00272654" w:rsidRDefault="00272654" w:rsidP="00541B48">
      <w:pPr>
        <w:pStyle w:val="a3"/>
        <w:jc w:val="center"/>
        <w:rPr>
          <w:b/>
          <w:i/>
          <w:sz w:val="28"/>
          <w:szCs w:val="28"/>
        </w:rPr>
      </w:pPr>
      <w:r w:rsidRPr="00272654">
        <w:rPr>
          <w:b/>
          <w:i/>
          <w:sz w:val="28"/>
          <w:szCs w:val="28"/>
        </w:rPr>
        <w:t>Робочий навчальний план</w:t>
      </w:r>
    </w:p>
    <w:p w:rsidR="00272654" w:rsidRPr="00272654" w:rsidRDefault="00272654" w:rsidP="00541B48">
      <w:pPr>
        <w:pStyle w:val="a3"/>
        <w:jc w:val="center"/>
        <w:rPr>
          <w:b/>
          <w:i/>
          <w:sz w:val="28"/>
          <w:szCs w:val="28"/>
        </w:rPr>
      </w:pPr>
      <w:r w:rsidRPr="00272654">
        <w:rPr>
          <w:b/>
          <w:i/>
          <w:sz w:val="28"/>
          <w:szCs w:val="28"/>
        </w:rPr>
        <w:t>Южноукраїнської загальноосвітньої школи</w:t>
      </w:r>
    </w:p>
    <w:p w:rsidR="00272654" w:rsidRPr="00272654" w:rsidRDefault="00272654" w:rsidP="00541B48">
      <w:pPr>
        <w:pStyle w:val="a3"/>
        <w:jc w:val="center"/>
        <w:rPr>
          <w:b/>
          <w:i/>
          <w:sz w:val="28"/>
          <w:szCs w:val="28"/>
        </w:rPr>
      </w:pPr>
      <w:r w:rsidRPr="00272654">
        <w:rPr>
          <w:b/>
          <w:i/>
          <w:sz w:val="28"/>
          <w:szCs w:val="28"/>
        </w:rPr>
        <w:t>І-ІІІ ступенів №2 з навчанням українською мовою</w:t>
      </w:r>
    </w:p>
    <w:p w:rsidR="00272654" w:rsidRPr="00272654" w:rsidRDefault="00272654" w:rsidP="00541B48">
      <w:pPr>
        <w:pStyle w:val="a3"/>
        <w:jc w:val="center"/>
        <w:rPr>
          <w:b/>
          <w:i/>
          <w:sz w:val="28"/>
          <w:szCs w:val="28"/>
        </w:rPr>
      </w:pPr>
      <w:r w:rsidRPr="00272654">
        <w:rPr>
          <w:b/>
          <w:i/>
          <w:sz w:val="28"/>
          <w:szCs w:val="28"/>
        </w:rPr>
        <w:t>на 2018-2019 навчальний рік</w:t>
      </w:r>
    </w:p>
    <w:p w:rsidR="00272654" w:rsidRPr="00272654" w:rsidRDefault="00272654" w:rsidP="00541B48">
      <w:pPr>
        <w:pStyle w:val="a3"/>
        <w:jc w:val="center"/>
        <w:rPr>
          <w:b/>
          <w:i/>
          <w:sz w:val="28"/>
          <w:szCs w:val="28"/>
        </w:rPr>
      </w:pPr>
      <w:r w:rsidRPr="00272654">
        <w:rPr>
          <w:b/>
          <w:i/>
          <w:sz w:val="28"/>
          <w:szCs w:val="28"/>
        </w:rPr>
        <w:t>(Додаток 1)</w:t>
      </w:r>
    </w:p>
    <w:p w:rsidR="00272654" w:rsidRPr="00272654" w:rsidRDefault="00272654" w:rsidP="00272654">
      <w:pPr>
        <w:pStyle w:val="a3"/>
        <w:rPr>
          <w:b/>
          <w:i/>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835"/>
        <w:gridCol w:w="1418"/>
        <w:gridCol w:w="1559"/>
        <w:gridCol w:w="1559"/>
      </w:tblGrid>
      <w:tr w:rsidR="00272654" w:rsidRPr="00272654" w:rsidTr="00272654">
        <w:trPr>
          <w:trHeight w:val="662"/>
        </w:trPr>
        <w:tc>
          <w:tcPr>
            <w:tcW w:w="251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rPr>
                <w:b/>
                <w:bCs/>
              </w:rPr>
            </w:pPr>
            <w:r w:rsidRPr="00272654">
              <w:rPr>
                <w:b/>
                <w:bCs/>
              </w:rPr>
              <w:t>Освітні галузі</w:t>
            </w:r>
          </w:p>
        </w:tc>
        <w:tc>
          <w:tcPr>
            <w:tcW w:w="283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rPr>
                <w:b/>
                <w:bCs/>
              </w:rPr>
            </w:pPr>
            <w:r w:rsidRPr="00272654">
              <w:rPr>
                <w:b/>
                <w:bCs/>
              </w:rPr>
              <w:t>Навчальні предмети</w:t>
            </w:r>
          </w:p>
        </w:tc>
        <w:tc>
          <w:tcPr>
            <w:tcW w:w="141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rPr>
                <w:b/>
                <w:bCs/>
              </w:rPr>
            </w:pPr>
            <w:r w:rsidRPr="00272654">
              <w:rPr>
                <w:b/>
                <w:bCs/>
              </w:rPr>
              <w:t>6-А</w:t>
            </w:r>
          </w:p>
        </w:tc>
        <w:tc>
          <w:tcPr>
            <w:tcW w:w="1559"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rPr>
                <w:b/>
                <w:bCs/>
              </w:rPr>
            </w:pPr>
            <w:r w:rsidRPr="00272654">
              <w:rPr>
                <w:b/>
                <w:bCs/>
              </w:rPr>
              <w:t>6-Б</w:t>
            </w: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rPr>
                <w:b/>
                <w:bCs/>
              </w:rPr>
            </w:pPr>
            <w:r w:rsidRPr="00272654">
              <w:rPr>
                <w:b/>
                <w:bCs/>
              </w:rPr>
              <w:t>6-В</w:t>
            </w:r>
          </w:p>
        </w:tc>
      </w:tr>
      <w:tr w:rsidR="00272654" w:rsidRPr="00272654" w:rsidTr="00272654">
        <w:tc>
          <w:tcPr>
            <w:tcW w:w="2518" w:type="dxa"/>
            <w:vMerge w:val="restart"/>
            <w:tcBorders>
              <w:top w:val="single" w:sz="4" w:space="0" w:color="auto"/>
              <w:left w:val="single" w:sz="4" w:space="0" w:color="auto"/>
              <w:bottom w:val="single" w:sz="4" w:space="0" w:color="auto"/>
              <w:right w:val="single" w:sz="4" w:space="0" w:color="auto"/>
            </w:tcBorders>
          </w:tcPr>
          <w:p w:rsidR="00272654" w:rsidRPr="00272654" w:rsidRDefault="00272654" w:rsidP="00272654">
            <w:pPr>
              <w:pStyle w:val="a3"/>
            </w:pPr>
          </w:p>
          <w:p w:rsidR="00272654" w:rsidRPr="00272654" w:rsidRDefault="00272654" w:rsidP="00272654">
            <w:pPr>
              <w:pStyle w:val="a3"/>
            </w:pPr>
            <w:r w:rsidRPr="00272654">
              <w:t>Мови і літератури</w:t>
            </w:r>
          </w:p>
        </w:tc>
        <w:tc>
          <w:tcPr>
            <w:tcW w:w="283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Українська мова</w:t>
            </w:r>
          </w:p>
        </w:tc>
        <w:tc>
          <w:tcPr>
            <w:tcW w:w="141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pPr>
            <w:r w:rsidRPr="00272654">
              <w:t>3,5</w:t>
            </w:r>
          </w:p>
        </w:tc>
        <w:tc>
          <w:tcPr>
            <w:tcW w:w="1559"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pPr>
            <w:r w:rsidRPr="00272654">
              <w:t>3,5</w:t>
            </w: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pPr>
            <w:r w:rsidRPr="00272654">
              <w:t>3,5</w:t>
            </w:r>
          </w:p>
        </w:tc>
      </w:tr>
      <w:tr w:rsidR="00272654" w:rsidRPr="00272654" w:rsidTr="00272654">
        <w:tc>
          <w:tcPr>
            <w:tcW w:w="2518" w:type="dxa"/>
            <w:vMerge/>
            <w:tcBorders>
              <w:top w:val="single" w:sz="4" w:space="0" w:color="auto"/>
              <w:left w:val="single" w:sz="4" w:space="0" w:color="auto"/>
              <w:bottom w:val="single" w:sz="4" w:space="0" w:color="auto"/>
              <w:right w:val="single" w:sz="4" w:space="0" w:color="auto"/>
            </w:tcBorders>
            <w:vAlign w:val="center"/>
            <w:hideMark/>
          </w:tcPr>
          <w:p w:rsidR="00272654" w:rsidRPr="00272654" w:rsidRDefault="00272654" w:rsidP="00272654">
            <w:pPr>
              <w:pStyle w:val="a3"/>
            </w:pPr>
          </w:p>
        </w:tc>
        <w:tc>
          <w:tcPr>
            <w:tcW w:w="283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Українська література</w:t>
            </w:r>
          </w:p>
        </w:tc>
        <w:tc>
          <w:tcPr>
            <w:tcW w:w="141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pPr>
            <w:r w:rsidRPr="00272654">
              <w:t>2</w:t>
            </w:r>
          </w:p>
        </w:tc>
        <w:tc>
          <w:tcPr>
            <w:tcW w:w="1559"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pPr>
            <w:r w:rsidRPr="00272654">
              <w:t>2</w:t>
            </w: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pPr>
            <w:r w:rsidRPr="00272654">
              <w:t>2</w:t>
            </w:r>
          </w:p>
        </w:tc>
      </w:tr>
      <w:tr w:rsidR="00272654" w:rsidRPr="00272654" w:rsidTr="00272654">
        <w:tc>
          <w:tcPr>
            <w:tcW w:w="2518" w:type="dxa"/>
            <w:vMerge/>
            <w:tcBorders>
              <w:top w:val="single" w:sz="4" w:space="0" w:color="auto"/>
              <w:left w:val="single" w:sz="4" w:space="0" w:color="auto"/>
              <w:bottom w:val="single" w:sz="4" w:space="0" w:color="auto"/>
              <w:right w:val="single" w:sz="4" w:space="0" w:color="auto"/>
            </w:tcBorders>
            <w:vAlign w:val="center"/>
            <w:hideMark/>
          </w:tcPr>
          <w:p w:rsidR="00272654" w:rsidRPr="00272654" w:rsidRDefault="00272654" w:rsidP="00272654">
            <w:pPr>
              <w:pStyle w:val="a3"/>
            </w:pPr>
          </w:p>
        </w:tc>
        <w:tc>
          <w:tcPr>
            <w:tcW w:w="283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rPr>
                <w:lang w:val="en-US"/>
              </w:rPr>
              <w:t>І</w:t>
            </w:r>
            <w:r w:rsidRPr="00272654">
              <w:t>ноземна мова(анг.)</w:t>
            </w:r>
          </w:p>
        </w:tc>
        <w:tc>
          <w:tcPr>
            <w:tcW w:w="141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rPr>
                <w:lang w:val="en-US"/>
              </w:rPr>
            </w:pPr>
            <w:r w:rsidRPr="00272654">
              <w:rPr>
                <w:lang w:val="en-US"/>
              </w:rPr>
              <w:t>3</w:t>
            </w:r>
          </w:p>
        </w:tc>
        <w:tc>
          <w:tcPr>
            <w:tcW w:w="1559"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rPr>
                <w:lang w:val="en-US"/>
              </w:rPr>
            </w:pPr>
            <w:r w:rsidRPr="00272654">
              <w:rPr>
                <w:lang w:val="en-US"/>
              </w:rPr>
              <w:t>3</w:t>
            </w: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rPr>
                <w:lang w:val="en-US"/>
              </w:rPr>
            </w:pPr>
            <w:r w:rsidRPr="00272654">
              <w:rPr>
                <w:lang w:val="en-US"/>
              </w:rPr>
              <w:t>3</w:t>
            </w:r>
          </w:p>
        </w:tc>
      </w:tr>
      <w:tr w:rsidR="00272654" w:rsidRPr="00272654" w:rsidTr="00272654">
        <w:tc>
          <w:tcPr>
            <w:tcW w:w="2518" w:type="dxa"/>
            <w:vMerge/>
            <w:tcBorders>
              <w:top w:val="single" w:sz="4" w:space="0" w:color="auto"/>
              <w:left w:val="single" w:sz="4" w:space="0" w:color="auto"/>
              <w:bottom w:val="single" w:sz="4" w:space="0" w:color="auto"/>
              <w:right w:val="single" w:sz="4" w:space="0" w:color="auto"/>
            </w:tcBorders>
            <w:vAlign w:val="center"/>
            <w:hideMark/>
          </w:tcPr>
          <w:p w:rsidR="00272654" w:rsidRPr="00272654" w:rsidRDefault="00272654" w:rsidP="00272654">
            <w:pPr>
              <w:pStyle w:val="a3"/>
            </w:pPr>
          </w:p>
        </w:tc>
        <w:tc>
          <w:tcPr>
            <w:tcW w:w="283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Зарубіжна література</w:t>
            </w:r>
          </w:p>
        </w:tc>
        <w:tc>
          <w:tcPr>
            <w:tcW w:w="141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pPr>
            <w:r w:rsidRPr="00272654">
              <w:t>2</w:t>
            </w:r>
          </w:p>
        </w:tc>
        <w:tc>
          <w:tcPr>
            <w:tcW w:w="1559"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pPr>
            <w:r w:rsidRPr="00272654">
              <w:t>2</w:t>
            </w: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pPr>
            <w:r w:rsidRPr="00272654">
              <w:t>2</w:t>
            </w:r>
          </w:p>
        </w:tc>
      </w:tr>
      <w:tr w:rsidR="00272654" w:rsidRPr="00272654" w:rsidTr="00272654">
        <w:tc>
          <w:tcPr>
            <w:tcW w:w="2518" w:type="dxa"/>
            <w:vMerge w:val="restart"/>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Суспільствознавство</w:t>
            </w:r>
          </w:p>
        </w:tc>
        <w:tc>
          <w:tcPr>
            <w:tcW w:w="283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Історія України</w:t>
            </w:r>
          </w:p>
        </w:tc>
        <w:tc>
          <w:tcPr>
            <w:tcW w:w="141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pPr>
            <w:r w:rsidRPr="00272654">
              <w:t>1</w:t>
            </w:r>
          </w:p>
        </w:tc>
        <w:tc>
          <w:tcPr>
            <w:tcW w:w="1559"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pPr>
            <w:r w:rsidRPr="00272654">
              <w:t>1</w:t>
            </w: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pPr>
            <w:r w:rsidRPr="00272654">
              <w:t>1</w:t>
            </w:r>
          </w:p>
        </w:tc>
      </w:tr>
      <w:tr w:rsidR="00272654" w:rsidRPr="00272654" w:rsidTr="00272654">
        <w:tc>
          <w:tcPr>
            <w:tcW w:w="2518" w:type="dxa"/>
            <w:vMerge/>
            <w:tcBorders>
              <w:top w:val="single" w:sz="4" w:space="0" w:color="auto"/>
              <w:left w:val="single" w:sz="4" w:space="0" w:color="auto"/>
              <w:bottom w:val="single" w:sz="4" w:space="0" w:color="auto"/>
              <w:right w:val="single" w:sz="4" w:space="0" w:color="auto"/>
            </w:tcBorders>
            <w:vAlign w:val="center"/>
            <w:hideMark/>
          </w:tcPr>
          <w:p w:rsidR="00272654" w:rsidRPr="00272654" w:rsidRDefault="00272654" w:rsidP="00272654">
            <w:pPr>
              <w:pStyle w:val="a3"/>
            </w:pPr>
          </w:p>
        </w:tc>
        <w:tc>
          <w:tcPr>
            <w:tcW w:w="283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Всесвітня історія</w:t>
            </w:r>
          </w:p>
        </w:tc>
        <w:tc>
          <w:tcPr>
            <w:tcW w:w="141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pPr>
            <w:r w:rsidRPr="00272654">
              <w:t>1</w:t>
            </w:r>
          </w:p>
        </w:tc>
        <w:tc>
          <w:tcPr>
            <w:tcW w:w="1559"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pPr>
            <w:r w:rsidRPr="00272654">
              <w:t>1</w:t>
            </w: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pPr>
            <w:r w:rsidRPr="00272654">
              <w:t>1</w:t>
            </w:r>
          </w:p>
        </w:tc>
      </w:tr>
      <w:tr w:rsidR="00272654" w:rsidRPr="00272654" w:rsidTr="00272654">
        <w:tc>
          <w:tcPr>
            <w:tcW w:w="2518" w:type="dxa"/>
            <w:vMerge w:val="restart"/>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Мистецтво</w:t>
            </w:r>
          </w:p>
        </w:tc>
        <w:tc>
          <w:tcPr>
            <w:tcW w:w="283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Музичне мистецтво</w:t>
            </w:r>
          </w:p>
        </w:tc>
        <w:tc>
          <w:tcPr>
            <w:tcW w:w="141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pPr>
            <w:r w:rsidRPr="00272654">
              <w:t>1</w:t>
            </w:r>
          </w:p>
        </w:tc>
        <w:tc>
          <w:tcPr>
            <w:tcW w:w="1559"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pPr>
            <w:r w:rsidRPr="00272654">
              <w:t>1</w:t>
            </w: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pPr>
            <w:r w:rsidRPr="00272654">
              <w:t>1</w:t>
            </w:r>
          </w:p>
        </w:tc>
      </w:tr>
      <w:tr w:rsidR="00272654" w:rsidRPr="00272654" w:rsidTr="00272654">
        <w:tc>
          <w:tcPr>
            <w:tcW w:w="2518" w:type="dxa"/>
            <w:vMerge/>
            <w:tcBorders>
              <w:top w:val="single" w:sz="4" w:space="0" w:color="auto"/>
              <w:left w:val="single" w:sz="4" w:space="0" w:color="auto"/>
              <w:bottom w:val="single" w:sz="4" w:space="0" w:color="auto"/>
              <w:right w:val="single" w:sz="4" w:space="0" w:color="auto"/>
            </w:tcBorders>
            <w:vAlign w:val="center"/>
            <w:hideMark/>
          </w:tcPr>
          <w:p w:rsidR="00272654" w:rsidRPr="00272654" w:rsidRDefault="00272654" w:rsidP="00272654">
            <w:pPr>
              <w:pStyle w:val="a3"/>
            </w:pPr>
          </w:p>
        </w:tc>
        <w:tc>
          <w:tcPr>
            <w:tcW w:w="283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Образотворче мистецтво</w:t>
            </w:r>
          </w:p>
        </w:tc>
        <w:tc>
          <w:tcPr>
            <w:tcW w:w="141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pPr>
            <w:r w:rsidRPr="00272654">
              <w:t>1</w:t>
            </w:r>
          </w:p>
        </w:tc>
        <w:tc>
          <w:tcPr>
            <w:tcW w:w="1559"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pPr>
            <w:r w:rsidRPr="00272654">
              <w:t>1</w:t>
            </w: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pPr>
            <w:r w:rsidRPr="00272654">
              <w:t>1</w:t>
            </w:r>
          </w:p>
        </w:tc>
      </w:tr>
      <w:tr w:rsidR="00272654" w:rsidRPr="00272654" w:rsidTr="00272654">
        <w:tc>
          <w:tcPr>
            <w:tcW w:w="251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Математика</w:t>
            </w:r>
          </w:p>
        </w:tc>
        <w:tc>
          <w:tcPr>
            <w:tcW w:w="283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Математика</w:t>
            </w:r>
          </w:p>
        </w:tc>
        <w:tc>
          <w:tcPr>
            <w:tcW w:w="141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pPr>
            <w:r w:rsidRPr="00272654">
              <w:t>4</w:t>
            </w:r>
          </w:p>
        </w:tc>
        <w:tc>
          <w:tcPr>
            <w:tcW w:w="1559"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pPr>
            <w:r w:rsidRPr="00272654">
              <w:t>4</w:t>
            </w: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pPr>
            <w:r w:rsidRPr="00272654">
              <w:t>4</w:t>
            </w:r>
          </w:p>
        </w:tc>
      </w:tr>
      <w:tr w:rsidR="00272654" w:rsidRPr="00272654" w:rsidTr="00272654">
        <w:tc>
          <w:tcPr>
            <w:tcW w:w="2518" w:type="dxa"/>
            <w:vMerge w:val="restart"/>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Природознавство</w:t>
            </w:r>
          </w:p>
        </w:tc>
        <w:tc>
          <w:tcPr>
            <w:tcW w:w="283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Біологія</w:t>
            </w:r>
          </w:p>
        </w:tc>
        <w:tc>
          <w:tcPr>
            <w:tcW w:w="141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pPr>
            <w:r w:rsidRPr="00272654">
              <w:t>2</w:t>
            </w:r>
          </w:p>
        </w:tc>
        <w:tc>
          <w:tcPr>
            <w:tcW w:w="1559"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pPr>
            <w:r w:rsidRPr="00272654">
              <w:t>2</w:t>
            </w: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pPr>
            <w:r w:rsidRPr="00272654">
              <w:t>2</w:t>
            </w:r>
          </w:p>
        </w:tc>
      </w:tr>
      <w:tr w:rsidR="00272654" w:rsidRPr="00272654" w:rsidTr="00272654">
        <w:tc>
          <w:tcPr>
            <w:tcW w:w="2518" w:type="dxa"/>
            <w:vMerge/>
            <w:tcBorders>
              <w:top w:val="single" w:sz="4" w:space="0" w:color="auto"/>
              <w:left w:val="single" w:sz="4" w:space="0" w:color="auto"/>
              <w:bottom w:val="single" w:sz="4" w:space="0" w:color="auto"/>
              <w:right w:val="single" w:sz="4" w:space="0" w:color="auto"/>
            </w:tcBorders>
            <w:vAlign w:val="center"/>
            <w:hideMark/>
          </w:tcPr>
          <w:p w:rsidR="00272654" w:rsidRPr="00272654" w:rsidRDefault="00272654" w:rsidP="00272654">
            <w:pPr>
              <w:pStyle w:val="a3"/>
            </w:pPr>
          </w:p>
        </w:tc>
        <w:tc>
          <w:tcPr>
            <w:tcW w:w="283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Географія</w:t>
            </w:r>
          </w:p>
        </w:tc>
        <w:tc>
          <w:tcPr>
            <w:tcW w:w="141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pPr>
            <w:r w:rsidRPr="00272654">
              <w:t>2</w:t>
            </w:r>
          </w:p>
        </w:tc>
        <w:tc>
          <w:tcPr>
            <w:tcW w:w="1559"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pPr>
            <w:r w:rsidRPr="00272654">
              <w:t>2</w:t>
            </w: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pPr>
            <w:r w:rsidRPr="00272654">
              <w:t>2</w:t>
            </w:r>
          </w:p>
        </w:tc>
      </w:tr>
      <w:tr w:rsidR="00272654" w:rsidRPr="00272654" w:rsidTr="00272654">
        <w:tc>
          <w:tcPr>
            <w:tcW w:w="2518" w:type="dxa"/>
            <w:vMerge w:val="restart"/>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Технології</w:t>
            </w:r>
          </w:p>
        </w:tc>
        <w:tc>
          <w:tcPr>
            <w:tcW w:w="283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Трудове навчання</w:t>
            </w:r>
          </w:p>
        </w:tc>
        <w:tc>
          <w:tcPr>
            <w:tcW w:w="141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pPr>
            <w:r w:rsidRPr="00272654">
              <w:t>2</w:t>
            </w:r>
          </w:p>
        </w:tc>
        <w:tc>
          <w:tcPr>
            <w:tcW w:w="1559"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pPr>
            <w:r w:rsidRPr="00272654">
              <w:t>2</w:t>
            </w: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pPr>
            <w:r w:rsidRPr="00272654">
              <w:t>2</w:t>
            </w:r>
          </w:p>
        </w:tc>
      </w:tr>
      <w:tr w:rsidR="00272654" w:rsidRPr="00272654" w:rsidTr="00272654">
        <w:tc>
          <w:tcPr>
            <w:tcW w:w="2518" w:type="dxa"/>
            <w:vMerge/>
            <w:tcBorders>
              <w:top w:val="single" w:sz="4" w:space="0" w:color="auto"/>
              <w:left w:val="single" w:sz="4" w:space="0" w:color="auto"/>
              <w:bottom w:val="single" w:sz="4" w:space="0" w:color="auto"/>
              <w:right w:val="single" w:sz="4" w:space="0" w:color="auto"/>
            </w:tcBorders>
            <w:vAlign w:val="center"/>
            <w:hideMark/>
          </w:tcPr>
          <w:p w:rsidR="00272654" w:rsidRPr="00272654" w:rsidRDefault="00272654" w:rsidP="00272654">
            <w:pPr>
              <w:pStyle w:val="a3"/>
            </w:pPr>
          </w:p>
        </w:tc>
        <w:tc>
          <w:tcPr>
            <w:tcW w:w="283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Інформатика</w:t>
            </w:r>
          </w:p>
        </w:tc>
        <w:tc>
          <w:tcPr>
            <w:tcW w:w="141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pPr>
            <w:r w:rsidRPr="00272654">
              <w:t>1</w:t>
            </w:r>
          </w:p>
        </w:tc>
        <w:tc>
          <w:tcPr>
            <w:tcW w:w="1559"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pPr>
            <w:r w:rsidRPr="00272654">
              <w:t>1</w:t>
            </w: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pPr>
            <w:r w:rsidRPr="00272654">
              <w:t>1</w:t>
            </w:r>
          </w:p>
        </w:tc>
      </w:tr>
      <w:tr w:rsidR="00272654" w:rsidRPr="00272654" w:rsidTr="00272654">
        <w:tc>
          <w:tcPr>
            <w:tcW w:w="2518" w:type="dxa"/>
            <w:vMerge w:val="restart"/>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Здоров’я і фізична культура</w:t>
            </w:r>
          </w:p>
        </w:tc>
        <w:tc>
          <w:tcPr>
            <w:tcW w:w="283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Основи здоров’я</w:t>
            </w:r>
          </w:p>
        </w:tc>
        <w:tc>
          <w:tcPr>
            <w:tcW w:w="141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pPr>
            <w:r w:rsidRPr="00272654">
              <w:t>1</w:t>
            </w:r>
          </w:p>
        </w:tc>
        <w:tc>
          <w:tcPr>
            <w:tcW w:w="1559"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pPr>
            <w:r w:rsidRPr="00272654">
              <w:t>1</w:t>
            </w: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pPr>
            <w:r w:rsidRPr="00272654">
              <w:t>1</w:t>
            </w:r>
          </w:p>
        </w:tc>
      </w:tr>
      <w:tr w:rsidR="00272654" w:rsidRPr="00272654" w:rsidTr="00272654">
        <w:tc>
          <w:tcPr>
            <w:tcW w:w="2518" w:type="dxa"/>
            <w:vMerge/>
            <w:tcBorders>
              <w:top w:val="single" w:sz="4" w:space="0" w:color="auto"/>
              <w:left w:val="single" w:sz="4" w:space="0" w:color="auto"/>
              <w:bottom w:val="single" w:sz="4" w:space="0" w:color="auto"/>
              <w:right w:val="single" w:sz="4" w:space="0" w:color="auto"/>
            </w:tcBorders>
            <w:vAlign w:val="center"/>
            <w:hideMark/>
          </w:tcPr>
          <w:p w:rsidR="00272654" w:rsidRPr="00272654" w:rsidRDefault="00272654" w:rsidP="00272654">
            <w:pPr>
              <w:pStyle w:val="a3"/>
            </w:pPr>
          </w:p>
        </w:tc>
        <w:tc>
          <w:tcPr>
            <w:tcW w:w="2835" w:type="dxa"/>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Фізична культура</w:t>
            </w:r>
          </w:p>
        </w:tc>
        <w:tc>
          <w:tcPr>
            <w:tcW w:w="141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pPr>
            <w:r w:rsidRPr="00272654">
              <w:t>3</w:t>
            </w:r>
          </w:p>
        </w:tc>
        <w:tc>
          <w:tcPr>
            <w:tcW w:w="1559"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pPr>
            <w:r w:rsidRPr="00272654">
              <w:t>3</w:t>
            </w: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pPr>
            <w:r w:rsidRPr="00272654">
              <w:t>3</w:t>
            </w:r>
          </w:p>
        </w:tc>
      </w:tr>
      <w:tr w:rsidR="00272654" w:rsidRPr="00272654" w:rsidTr="00272654">
        <w:tc>
          <w:tcPr>
            <w:tcW w:w="5353" w:type="dxa"/>
            <w:gridSpan w:val="2"/>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rPr>
                <w:b/>
              </w:rPr>
            </w:pPr>
            <w:r w:rsidRPr="00272654">
              <w:rPr>
                <w:b/>
              </w:rPr>
              <w:t>Разом</w:t>
            </w:r>
          </w:p>
        </w:tc>
        <w:tc>
          <w:tcPr>
            <w:tcW w:w="141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rPr>
                <w:b/>
              </w:rPr>
            </w:pPr>
            <w:r w:rsidRPr="00272654">
              <w:rPr>
                <w:b/>
              </w:rPr>
              <w:t>2</w:t>
            </w:r>
            <w:r w:rsidRPr="00272654">
              <w:rPr>
                <w:b/>
                <w:lang w:val="en-US"/>
              </w:rPr>
              <w:t>6</w:t>
            </w:r>
            <w:r w:rsidRPr="00272654">
              <w:rPr>
                <w:b/>
              </w:rPr>
              <w:t>,5+3</w:t>
            </w:r>
          </w:p>
        </w:tc>
        <w:tc>
          <w:tcPr>
            <w:tcW w:w="1559"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rPr>
                <w:b/>
              </w:rPr>
            </w:pPr>
            <w:r w:rsidRPr="00272654">
              <w:rPr>
                <w:b/>
              </w:rPr>
              <w:t>2</w:t>
            </w:r>
            <w:r w:rsidRPr="00272654">
              <w:rPr>
                <w:b/>
                <w:lang w:val="en-US"/>
              </w:rPr>
              <w:t>6</w:t>
            </w:r>
            <w:r w:rsidRPr="00272654">
              <w:rPr>
                <w:b/>
              </w:rPr>
              <w:t>,5+3</w:t>
            </w: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rPr>
                <w:b/>
              </w:rPr>
            </w:pPr>
            <w:r w:rsidRPr="00272654">
              <w:rPr>
                <w:b/>
              </w:rPr>
              <w:t>2</w:t>
            </w:r>
            <w:r w:rsidRPr="00272654">
              <w:rPr>
                <w:b/>
                <w:lang w:val="en-US"/>
              </w:rPr>
              <w:t>6</w:t>
            </w:r>
            <w:r w:rsidRPr="00272654">
              <w:rPr>
                <w:b/>
              </w:rPr>
              <w:t>,5+3</w:t>
            </w:r>
          </w:p>
        </w:tc>
      </w:tr>
      <w:tr w:rsidR="00272654" w:rsidRPr="00272654" w:rsidTr="00272654">
        <w:trPr>
          <w:trHeight w:val="348"/>
        </w:trPr>
        <w:tc>
          <w:tcPr>
            <w:tcW w:w="5353" w:type="dxa"/>
            <w:gridSpan w:val="2"/>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rPr>
                <w:b/>
                <w:i/>
              </w:rPr>
            </w:pPr>
            <w:r w:rsidRPr="00272654">
              <w:rPr>
                <w:b/>
                <w:i/>
              </w:rPr>
              <w:t>Додатковий час</w:t>
            </w:r>
          </w:p>
        </w:tc>
        <w:tc>
          <w:tcPr>
            <w:tcW w:w="141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rPr>
                <w:b/>
              </w:rPr>
            </w:pPr>
            <w:r w:rsidRPr="00272654">
              <w:rPr>
                <w:b/>
                <w:lang w:val="en-US"/>
              </w:rPr>
              <w:t>3</w:t>
            </w:r>
            <w:r w:rsidRPr="00272654">
              <w:rPr>
                <w:b/>
              </w:rPr>
              <w:t>,5</w:t>
            </w:r>
          </w:p>
        </w:tc>
        <w:tc>
          <w:tcPr>
            <w:tcW w:w="1559"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rPr>
                <w:b/>
              </w:rPr>
            </w:pPr>
            <w:r w:rsidRPr="00272654">
              <w:rPr>
                <w:b/>
                <w:lang w:val="en-US"/>
              </w:rPr>
              <w:t>3</w:t>
            </w:r>
            <w:r w:rsidRPr="00272654">
              <w:rPr>
                <w:b/>
              </w:rPr>
              <w:t>,5</w:t>
            </w: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rPr>
                <w:b/>
                <w:lang w:val="en-US"/>
              </w:rPr>
            </w:pPr>
            <w:r w:rsidRPr="00272654">
              <w:rPr>
                <w:b/>
                <w:lang w:val="en-US"/>
              </w:rPr>
              <w:t>3</w:t>
            </w:r>
            <w:r w:rsidRPr="00272654">
              <w:rPr>
                <w:b/>
              </w:rPr>
              <w:t>,5</w:t>
            </w:r>
          </w:p>
        </w:tc>
      </w:tr>
      <w:tr w:rsidR="00272654" w:rsidRPr="00272654" w:rsidTr="00272654">
        <w:trPr>
          <w:trHeight w:val="301"/>
        </w:trPr>
        <w:tc>
          <w:tcPr>
            <w:tcW w:w="5353" w:type="dxa"/>
            <w:gridSpan w:val="2"/>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rPr>
                <w:b/>
              </w:rPr>
            </w:pPr>
            <w:r w:rsidRPr="00272654">
              <w:rPr>
                <w:b/>
              </w:rPr>
              <w:t>Курси за вибором:</w:t>
            </w:r>
          </w:p>
        </w:tc>
        <w:tc>
          <w:tcPr>
            <w:tcW w:w="1418"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pP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pP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pPr>
          </w:p>
        </w:tc>
      </w:tr>
      <w:tr w:rsidR="00272654" w:rsidRPr="00272654" w:rsidTr="00272654">
        <w:trPr>
          <w:trHeight w:val="193"/>
        </w:trPr>
        <w:tc>
          <w:tcPr>
            <w:tcW w:w="5353" w:type="dxa"/>
            <w:gridSpan w:val="2"/>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rPr>
                <w:lang w:val="en-US"/>
              </w:rPr>
              <w:t>Етика</w:t>
            </w:r>
          </w:p>
        </w:tc>
        <w:tc>
          <w:tcPr>
            <w:tcW w:w="1418"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pPr>
          </w:p>
        </w:tc>
        <w:tc>
          <w:tcPr>
            <w:tcW w:w="1559"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pPr>
            <w:r w:rsidRPr="00272654">
              <w:t>1</w:t>
            </w: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pPr>
          </w:p>
        </w:tc>
      </w:tr>
      <w:tr w:rsidR="00272654" w:rsidRPr="00272654" w:rsidTr="00272654">
        <w:trPr>
          <w:trHeight w:val="348"/>
        </w:trPr>
        <w:tc>
          <w:tcPr>
            <w:tcW w:w="5353" w:type="dxa"/>
            <w:gridSpan w:val="2"/>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rPr>
                <w:b/>
              </w:rPr>
            </w:pPr>
            <w:r w:rsidRPr="00272654">
              <w:rPr>
                <w:b/>
              </w:rPr>
              <w:t>На консультації з предметів:</w:t>
            </w:r>
          </w:p>
        </w:tc>
        <w:tc>
          <w:tcPr>
            <w:tcW w:w="1418"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pP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pP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pPr>
          </w:p>
        </w:tc>
      </w:tr>
      <w:tr w:rsidR="00272654" w:rsidRPr="00272654" w:rsidTr="00272654">
        <w:trPr>
          <w:trHeight w:val="225"/>
        </w:trPr>
        <w:tc>
          <w:tcPr>
            <w:tcW w:w="5353" w:type="dxa"/>
            <w:gridSpan w:val="2"/>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Математика</w:t>
            </w:r>
          </w:p>
        </w:tc>
        <w:tc>
          <w:tcPr>
            <w:tcW w:w="141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pPr>
            <w:r w:rsidRPr="00272654">
              <w:t>1</w:t>
            </w:r>
          </w:p>
        </w:tc>
        <w:tc>
          <w:tcPr>
            <w:tcW w:w="1559"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pPr>
            <w:r w:rsidRPr="00272654">
              <w:t>1</w:t>
            </w: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pPr>
            <w:r w:rsidRPr="00272654">
              <w:t>1</w:t>
            </w:r>
          </w:p>
        </w:tc>
      </w:tr>
      <w:tr w:rsidR="00272654" w:rsidRPr="00272654" w:rsidTr="00272654">
        <w:trPr>
          <w:trHeight w:val="225"/>
        </w:trPr>
        <w:tc>
          <w:tcPr>
            <w:tcW w:w="5353" w:type="dxa"/>
            <w:gridSpan w:val="2"/>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rPr>
                <w:lang w:val="en-US"/>
              </w:rPr>
              <w:t>Українська мова</w:t>
            </w:r>
          </w:p>
        </w:tc>
        <w:tc>
          <w:tcPr>
            <w:tcW w:w="1418"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pPr>
            <w:r w:rsidRPr="00272654">
              <w:t>1</w:t>
            </w:r>
          </w:p>
        </w:tc>
        <w:tc>
          <w:tcPr>
            <w:tcW w:w="1559"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pPr>
            <w:r w:rsidRPr="00272654">
              <w:t>0,5</w:t>
            </w: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pPr>
            <w:r w:rsidRPr="00272654">
              <w:t>1</w:t>
            </w:r>
          </w:p>
        </w:tc>
      </w:tr>
      <w:tr w:rsidR="00272654" w:rsidRPr="00272654" w:rsidTr="00272654">
        <w:trPr>
          <w:trHeight w:val="225"/>
        </w:trPr>
        <w:tc>
          <w:tcPr>
            <w:tcW w:w="5353" w:type="dxa"/>
            <w:gridSpan w:val="2"/>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Англійська мова</w:t>
            </w:r>
          </w:p>
        </w:tc>
        <w:tc>
          <w:tcPr>
            <w:tcW w:w="141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pPr>
            <w:r w:rsidRPr="00272654">
              <w:t>1</w:t>
            </w: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pPr>
            <w:r w:rsidRPr="00272654">
              <w:t>1</w:t>
            </w: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pPr>
          </w:p>
        </w:tc>
      </w:tr>
      <w:tr w:rsidR="00272654" w:rsidRPr="00272654" w:rsidTr="00272654">
        <w:trPr>
          <w:trHeight w:val="293"/>
        </w:trPr>
        <w:tc>
          <w:tcPr>
            <w:tcW w:w="5353" w:type="dxa"/>
            <w:gridSpan w:val="2"/>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Історія</w:t>
            </w:r>
          </w:p>
        </w:tc>
        <w:tc>
          <w:tcPr>
            <w:tcW w:w="1418"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rPr>
                <w:color w:val="FF0000"/>
              </w:rPr>
            </w:pPr>
          </w:p>
        </w:tc>
        <w:tc>
          <w:tcPr>
            <w:tcW w:w="1559"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rPr>
                <w:color w:val="FF0000"/>
              </w:rPr>
            </w:pP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pPr>
            <w:r w:rsidRPr="00272654">
              <w:t>1</w:t>
            </w:r>
          </w:p>
        </w:tc>
      </w:tr>
      <w:tr w:rsidR="00272654" w:rsidRPr="00272654" w:rsidTr="00272654">
        <w:trPr>
          <w:trHeight w:val="241"/>
        </w:trPr>
        <w:tc>
          <w:tcPr>
            <w:tcW w:w="5353" w:type="dxa"/>
            <w:gridSpan w:val="2"/>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Польська мова</w:t>
            </w:r>
          </w:p>
        </w:tc>
        <w:tc>
          <w:tcPr>
            <w:tcW w:w="141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rPr>
                <w:color w:val="FF0000"/>
              </w:rPr>
            </w:pP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rPr>
                <w:color w:val="FF0000"/>
              </w:rPr>
            </w:pP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pPr>
            <w:r w:rsidRPr="00272654">
              <w:t>0,5</w:t>
            </w:r>
          </w:p>
        </w:tc>
      </w:tr>
      <w:tr w:rsidR="00272654" w:rsidRPr="00272654" w:rsidTr="00272654">
        <w:trPr>
          <w:trHeight w:val="241"/>
        </w:trPr>
        <w:tc>
          <w:tcPr>
            <w:tcW w:w="5353" w:type="dxa"/>
            <w:gridSpan w:val="2"/>
            <w:tcBorders>
              <w:top w:val="single" w:sz="4" w:space="0" w:color="auto"/>
              <w:left w:val="single" w:sz="4" w:space="0" w:color="auto"/>
              <w:bottom w:val="single" w:sz="4" w:space="0" w:color="auto"/>
              <w:right w:val="single" w:sz="4" w:space="0" w:color="auto"/>
            </w:tcBorders>
          </w:tcPr>
          <w:p w:rsidR="00272654" w:rsidRPr="00272654" w:rsidRDefault="00272654" w:rsidP="00272654">
            <w:pPr>
              <w:pStyle w:val="a3"/>
            </w:pPr>
            <w:r w:rsidRPr="00272654">
              <w:lastRenderedPageBreak/>
              <w:t>Біологія</w:t>
            </w:r>
          </w:p>
        </w:tc>
        <w:tc>
          <w:tcPr>
            <w:tcW w:w="1418"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pPr>
            <w:r w:rsidRPr="00272654">
              <w:t>0,5</w:t>
            </w: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rPr>
                <w:color w:val="FF0000"/>
              </w:rPr>
            </w:pP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pPr>
          </w:p>
        </w:tc>
      </w:tr>
      <w:tr w:rsidR="00272654" w:rsidRPr="00272654" w:rsidTr="00272654">
        <w:tc>
          <w:tcPr>
            <w:tcW w:w="5353" w:type="dxa"/>
            <w:gridSpan w:val="2"/>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pPr>
            <w:r w:rsidRPr="00272654">
              <w:t>Гранично допустиме навчальне навантаження</w:t>
            </w:r>
          </w:p>
        </w:tc>
        <w:tc>
          <w:tcPr>
            <w:tcW w:w="141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rPr>
                <w:b/>
              </w:rPr>
            </w:pPr>
            <w:r w:rsidRPr="00272654">
              <w:rPr>
                <w:b/>
              </w:rPr>
              <w:t>31</w:t>
            </w:r>
          </w:p>
        </w:tc>
        <w:tc>
          <w:tcPr>
            <w:tcW w:w="1559"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rPr>
                <w:b/>
              </w:rPr>
            </w:pPr>
            <w:r w:rsidRPr="00272654">
              <w:rPr>
                <w:b/>
              </w:rPr>
              <w:t>31</w:t>
            </w: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rPr>
                <w:b/>
              </w:rPr>
            </w:pPr>
            <w:r w:rsidRPr="00272654">
              <w:rPr>
                <w:b/>
              </w:rPr>
              <w:t>31</w:t>
            </w:r>
          </w:p>
        </w:tc>
      </w:tr>
      <w:tr w:rsidR="00272654" w:rsidRPr="00272654" w:rsidTr="00272654">
        <w:trPr>
          <w:trHeight w:val="399"/>
        </w:trPr>
        <w:tc>
          <w:tcPr>
            <w:tcW w:w="5353" w:type="dxa"/>
            <w:gridSpan w:val="2"/>
            <w:tcBorders>
              <w:top w:val="single" w:sz="4" w:space="0" w:color="auto"/>
              <w:left w:val="single" w:sz="4" w:space="0" w:color="auto"/>
              <w:bottom w:val="single" w:sz="4" w:space="0" w:color="auto"/>
              <w:right w:val="single" w:sz="4" w:space="0" w:color="auto"/>
            </w:tcBorders>
            <w:hideMark/>
          </w:tcPr>
          <w:p w:rsidR="00272654" w:rsidRPr="00272654" w:rsidRDefault="00272654" w:rsidP="00272654">
            <w:pPr>
              <w:pStyle w:val="a3"/>
              <w:rPr>
                <w:b/>
                <w:bCs/>
              </w:rPr>
            </w:pPr>
            <w:r w:rsidRPr="00272654">
              <w:rPr>
                <w:b/>
                <w:bCs/>
              </w:rPr>
              <w:t>Всього</w:t>
            </w:r>
            <w:r w:rsidRPr="00272654">
              <w:rPr>
                <w:bCs/>
              </w:rPr>
              <w:t xml:space="preserve"> (без урахування поділу класів на групи)</w:t>
            </w:r>
          </w:p>
        </w:tc>
        <w:tc>
          <w:tcPr>
            <w:tcW w:w="1418"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rPr>
                <w:b/>
              </w:rPr>
            </w:pPr>
            <w:r w:rsidRPr="00272654">
              <w:rPr>
                <w:b/>
              </w:rPr>
              <w:t>30+3</w:t>
            </w:r>
          </w:p>
        </w:tc>
        <w:tc>
          <w:tcPr>
            <w:tcW w:w="1559" w:type="dxa"/>
            <w:tcBorders>
              <w:top w:val="single" w:sz="4" w:space="0" w:color="auto"/>
              <w:left w:val="single" w:sz="4" w:space="0" w:color="auto"/>
              <w:bottom w:val="single" w:sz="4" w:space="0" w:color="auto"/>
              <w:right w:val="single" w:sz="4" w:space="0" w:color="auto"/>
            </w:tcBorders>
            <w:hideMark/>
          </w:tcPr>
          <w:p w:rsidR="00272654" w:rsidRPr="00272654" w:rsidRDefault="00272654" w:rsidP="00541B48">
            <w:pPr>
              <w:pStyle w:val="a3"/>
              <w:jc w:val="center"/>
              <w:rPr>
                <w:b/>
              </w:rPr>
            </w:pPr>
            <w:r w:rsidRPr="00272654">
              <w:rPr>
                <w:b/>
              </w:rPr>
              <w:t>30+3</w:t>
            </w:r>
          </w:p>
        </w:tc>
        <w:tc>
          <w:tcPr>
            <w:tcW w:w="1559" w:type="dxa"/>
            <w:tcBorders>
              <w:top w:val="single" w:sz="4" w:space="0" w:color="auto"/>
              <w:left w:val="single" w:sz="4" w:space="0" w:color="auto"/>
              <w:bottom w:val="single" w:sz="4" w:space="0" w:color="auto"/>
              <w:right w:val="single" w:sz="4" w:space="0" w:color="auto"/>
            </w:tcBorders>
          </w:tcPr>
          <w:p w:rsidR="00272654" w:rsidRPr="00272654" w:rsidRDefault="00272654" w:rsidP="00541B48">
            <w:pPr>
              <w:pStyle w:val="a3"/>
              <w:jc w:val="center"/>
              <w:rPr>
                <w:b/>
              </w:rPr>
            </w:pPr>
            <w:r w:rsidRPr="00272654">
              <w:rPr>
                <w:b/>
              </w:rPr>
              <w:t>30+3</w:t>
            </w:r>
          </w:p>
        </w:tc>
      </w:tr>
    </w:tbl>
    <w:p w:rsidR="003A394B" w:rsidRDefault="003A394B" w:rsidP="003A394B">
      <w:pPr>
        <w:pStyle w:val="a3"/>
        <w:jc w:val="right"/>
        <w:rPr>
          <w:sz w:val="28"/>
          <w:szCs w:val="28"/>
        </w:rPr>
      </w:pPr>
    </w:p>
    <w:p w:rsidR="003A394B" w:rsidRDefault="003A394B" w:rsidP="003A394B">
      <w:pPr>
        <w:pStyle w:val="a3"/>
        <w:jc w:val="right"/>
        <w:rPr>
          <w:sz w:val="28"/>
          <w:szCs w:val="28"/>
        </w:rPr>
      </w:pPr>
    </w:p>
    <w:p w:rsidR="003A394B" w:rsidRDefault="003A394B" w:rsidP="003A394B">
      <w:pPr>
        <w:pStyle w:val="a3"/>
        <w:jc w:val="right"/>
        <w:rPr>
          <w:sz w:val="28"/>
          <w:szCs w:val="28"/>
        </w:rPr>
      </w:pPr>
    </w:p>
    <w:p w:rsidR="00DD4536" w:rsidRPr="003A394B" w:rsidRDefault="003A394B" w:rsidP="003A394B">
      <w:pPr>
        <w:pStyle w:val="a3"/>
        <w:jc w:val="right"/>
        <w:rPr>
          <w:sz w:val="28"/>
          <w:szCs w:val="28"/>
        </w:rPr>
      </w:pPr>
      <w:r>
        <w:rPr>
          <w:sz w:val="28"/>
          <w:szCs w:val="28"/>
        </w:rPr>
        <w:t>Таблиця 3</w:t>
      </w:r>
    </w:p>
    <w:p w:rsidR="00DD4536" w:rsidRDefault="00DD4536" w:rsidP="00272654">
      <w:pPr>
        <w:pStyle w:val="a3"/>
        <w:rPr>
          <w:b/>
        </w:rPr>
      </w:pPr>
    </w:p>
    <w:p w:rsidR="00DD4536" w:rsidRDefault="00DD4536" w:rsidP="00272654">
      <w:pPr>
        <w:pStyle w:val="a3"/>
        <w:rPr>
          <w:b/>
        </w:rPr>
      </w:pPr>
    </w:p>
    <w:p w:rsidR="00272654" w:rsidRPr="00541B48" w:rsidRDefault="00DD4536" w:rsidP="00272654">
      <w:pPr>
        <w:pStyle w:val="a3"/>
        <w:rPr>
          <w:b/>
        </w:rPr>
      </w:pPr>
      <w:r>
        <w:rPr>
          <w:b/>
        </w:rPr>
        <w:t xml:space="preserve">                                                                                                                    </w:t>
      </w:r>
      <w:r w:rsidR="00541B48">
        <w:rPr>
          <w:b/>
        </w:rPr>
        <w:t xml:space="preserve"> </w:t>
      </w:r>
      <w:r w:rsidR="00272654" w:rsidRPr="00541B48">
        <w:rPr>
          <w:b/>
        </w:rPr>
        <w:t>З А Т В Е Р Д Ж У Ю</w:t>
      </w:r>
    </w:p>
    <w:p w:rsidR="00272654" w:rsidRPr="00541B48" w:rsidRDefault="00541B48" w:rsidP="00272654">
      <w:pPr>
        <w:pStyle w:val="a3"/>
        <w:rPr>
          <w:b/>
        </w:rPr>
      </w:pPr>
      <w:r>
        <w:rPr>
          <w:b/>
        </w:rPr>
        <w:t xml:space="preserve">                                                                                                                     </w:t>
      </w:r>
      <w:r w:rsidR="00272654" w:rsidRPr="00541B48">
        <w:rPr>
          <w:b/>
        </w:rPr>
        <w:t>Директор школи</w:t>
      </w:r>
    </w:p>
    <w:p w:rsidR="00272654" w:rsidRPr="00541B48" w:rsidRDefault="00541B48" w:rsidP="00272654">
      <w:pPr>
        <w:pStyle w:val="a3"/>
        <w:rPr>
          <w:b/>
        </w:rPr>
      </w:pPr>
      <w:r>
        <w:rPr>
          <w:b/>
        </w:rPr>
        <w:t xml:space="preserve">                                                                                                                     _____</w:t>
      </w:r>
      <w:r w:rsidR="00272654" w:rsidRPr="00541B48">
        <w:rPr>
          <w:b/>
        </w:rPr>
        <w:t xml:space="preserve"> Т.О. Супряга</w:t>
      </w:r>
    </w:p>
    <w:p w:rsidR="00272654" w:rsidRPr="00272654" w:rsidRDefault="00272654" w:rsidP="00272654">
      <w:pPr>
        <w:pStyle w:val="a3"/>
        <w:rPr>
          <w:sz w:val="28"/>
          <w:szCs w:val="28"/>
        </w:rPr>
      </w:pPr>
    </w:p>
    <w:p w:rsidR="00272654" w:rsidRPr="00272654" w:rsidRDefault="00272654" w:rsidP="00272654">
      <w:pPr>
        <w:pStyle w:val="a3"/>
        <w:rPr>
          <w:b/>
          <w:i/>
          <w:sz w:val="28"/>
          <w:szCs w:val="28"/>
        </w:rPr>
      </w:pPr>
    </w:p>
    <w:p w:rsidR="00272654" w:rsidRPr="00272654" w:rsidRDefault="00272654" w:rsidP="00541B48">
      <w:pPr>
        <w:pStyle w:val="a3"/>
        <w:jc w:val="center"/>
        <w:rPr>
          <w:b/>
          <w:i/>
          <w:sz w:val="28"/>
          <w:szCs w:val="28"/>
        </w:rPr>
      </w:pPr>
      <w:r w:rsidRPr="00272654">
        <w:rPr>
          <w:b/>
          <w:i/>
          <w:sz w:val="28"/>
          <w:szCs w:val="28"/>
        </w:rPr>
        <w:t>Робочий навчальний план</w:t>
      </w:r>
    </w:p>
    <w:p w:rsidR="00272654" w:rsidRPr="00272654" w:rsidRDefault="00272654" w:rsidP="00541B48">
      <w:pPr>
        <w:pStyle w:val="a3"/>
        <w:jc w:val="center"/>
        <w:rPr>
          <w:b/>
          <w:i/>
          <w:sz w:val="28"/>
          <w:szCs w:val="28"/>
        </w:rPr>
      </w:pPr>
      <w:r w:rsidRPr="00272654">
        <w:rPr>
          <w:b/>
          <w:i/>
          <w:sz w:val="28"/>
          <w:szCs w:val="28"/>
        </w:rPr>
        <w:t>Южноукраїнської загальноосвітньої школи</w:t>
      </w:r>
    </w:p>
    <w:p w:rsidR="00272654" w:rsidRPr="00272654" w:rsidRDefault="00272654" w:rsidP="00541B48">
      <w:pPr>
        <w:pStyle w:val="a3"/>
        <w:jc w:val="center"/>
        <w:rPr>
          <w:b/>
          <w:i/>
          <w:sz w:val="28"/>
          <w:szCs w:val="28"/>
        </w:rPr>
      </w:pPr>
      <w:r w:rsidRPr="00272654">
        <w:rPr>
          <w:b/>
          <w:i/>
          <w:sz w:val="28"/>
          <w:szCs w:val="28"/>
        </w:rPr>
        <w:t>І-ІІІ ступенів №2 з навчанням українською мовою</w:t>
      </w:r>
    </w:p>
    <w:p w:rsidR="00272654" w:rsidRPr="00272654" w:rsidRDefault="00272654" w:rsidP="00541B48">
      <w:pPr>
        <w:pStyle w:val="a3"/>
        <w:jc w:val="center"/>
        <w:rPr>
          <w:b/>
          <w:i/>
          <w:sz w:val="28"/>
          <w:szCs w:val="28"/>
        </w:rPr>
      </w:pPr>
      <w:r w:rsidRPr="00272654">
        <w:rPr>
          <w:b/>
          <w:i/>
          <w:sz w:val="28"/>
          <w:szCs w:val="28"/>
        </w:rPr>
        <w:t>на 2018-2019 навчальний рік</w:t>
      </w:r>
    </w:p>
    <w:p w:rsidR="00272654" w:rsidRPr="00272654" w:rsidRDefault="00272654" w:rsidP="00541B48">
      <w:pPr>
        <w:pStyle w:val="a3"/>
        <w:jc w:val="center"/>
        <w:rPr>
          <w:b/>
          <w:i/>
          <w:sz w:val="28"/>
          <w:szCs w:val="28"/>
        </w:rPr>
      </w:pPr>
      <w:r w:rsidRPr="00272654">
        <w:rPr>
          <w:b/>
          <w:i/>
          <w:sz w:val="28"/>
          <w:szCs w:val="28"/>
        </w:rPr>
        <w:t>(Додаток 1)</w:t>
      </w:r>
    </w:p>
    <w:p w:rsidR="00272654" w:rsidRPr="00272654" w:rsidRDefault="00272654" w:rsidP="00272654">
      <w:pPr>
        <w:pStyle w:val="a3"/>
        <w:rPr>
          <w:b/>
          <w:i/>
          <w:sz w:val="28"/>
          <w:szCs w:val="28"/>
        </w:rPr>
      </w:pP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054"/>
        <w:gridCol w:w="1711"/>
        <w:gridCol w:w="1702"/>
      </w:tblGrid>
      <w:tr w:rsidR="00272654" w:rsidRPr="00541B48" w:rsidTr="00272654">
        <w:trPr>
          <w:trHeight w:val="662"/>
        </w:trPr>
        <w:tc>
          <w:tcPr>
            <w:tcW w:w="2518"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rPr>
                <w:b/>
                <w:bCs/>
              </w:rPr>
            </w:pPr>
            <w:r w:rsidRPr="00541B48">
              <w:rPr>
                <w:b/>
                <w:bCs/>
              </w:rPr>
              <w:t>Освітні галузі</w:t>
            </w:r>
          </w:p>
        </w:tc>
        <w:tc>
          <w:tcPr>
            <w:tcW w:w="3053"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rPr>
                <w:b/>
                <w:bCs/>
              </w:rPr>
            </w:pPr>
            <w:r w:rsidRPr="00541B48">
              <w:rPr>
                <w:b/>
                <w:bCs/>
              </w:rPr>
              <w:t>Навчальні предмети</w:t>
            </w:r>
          </w:p>
        </w:tc>
        <w:tc>
          <w:tcPr>
            <w:tcW w:w="1710"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rPr>
                <w:b/>
                <w:bCs/>
              </w:rPr>
            </w:pPr>
            <w:r w:rsidRPr="00541B48">
              <w:rPr>
                <w:b/>
                <w:bCs/>
                <w:lang w:val="en-US"/>
              </w:rPr>
              <w:t>7</w:t>
            </w:r>
            <w:r w:rsidRPr="00541B48">
              <w:rPr>
                <w:b/>
                <w:bCs/>
              </w:rPr>
              <w:t>-А</w:t>
            </w:r>
          </w:p>
        </w:tc>
        <w:tc>
          <w:tcPr>
            <w:tcW w:w="170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rPr>
                <w:b/>
                <w:bCs/>
              </w:rPr>
            </w:pPr>
            <w:r w:rsidRPr="00541B48">
              <w:rPr>
                <w:b/>
                <w:bCs/>
                <w:lang w:val="en-US"/>
              </w:rPr>
              <w:t>7</w:t>
            </w:r>
            <w:r w:rsidRPr="00541B48">
              <w:rPr>
                <w:b/>
                <w:bCs/>
              </w:rPr>
              <w:t>-Б</w:t>
            </w:r>
          </w:p>
        </w:tc>
      </w:tr>
      <w:tr w:rsidR="00272654" w:rsidRPr="00541B48" w:rsidTr="00272654">
        <w:tc>
          <w:tcPr>
            <w:tcW w:w="2518" w:type="dxa"/>
            <w:vMerge w:val="restart"/>
            <w:tcBorders>
              <w:top w:val="single" w:sz="4" w:space="0" w:color="auto"/>
              <w:left w:val="single" w:sz="4" w:space="0" w:color="auto"/>
              <w:bottom w:val="single" w:sz="4" w:space="0" w:color="auto"/>
              <w:right w:val="single" w:sz="4" w:space="0" w:color="auto"/>
            </w:tcBorders>
          </w:tcPr>
          <w:p w:rsidR="00272654" w:rsidRPr="00541B48" w:rsidRDefault="00272654" w:rsidP="00272654">
            <w:pPr>
              <w:pStyle w:val="a3"/>
            </w:pPr>
          </w:p>
          <w:p w:rsidR="00272654" w:rsidRPr="00541B48" w:rsidRDefault="00272654" w:rsidP="00272654">
            <w:pPr>
              <w:pStyle w:val="a3"/>
            </w:pPr>
            <w:r w:rsidRPr="00541B48">
              <w:t>Мови і літератури</w:t>
            </w:r>
          </w:p>
        </w:tc>
        <w:tc>
          <w:tcPr>
            <w:tcW w:w="3053"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Українська мова</w:t>
            </w:r>
          </w:p>
        </w:tc>
        <w:tc>
          <w:tcPr>
            <w:tcW w:w="1710"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rPr>
                <w:lang w:val="en-US"/>
              </w:rPr>
              <w:t>2</w:t>
            </w:r>
            <w:r w:rsidRPr="00541B48">
              <w:t>,5</w:t>
            </w:r>
          </w:p>
        </w:tc>
        <w:tc>
          <w:tcPr>
            <w:tcW w:w="170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rPr>
                <w:lang w:val="en-US"/>
              </w:rPr>
              <w:t>2</w:t>
            </w:r>
            <w:r w:rsidRPr="00541B48">
              <w:t>,5</w:t>
            </w:r>
          </w:p>
        </w:tc>
      </w:tr>
      <w:tr w:rsidR="00272654" w:rsidRPr="00541B48" w:rsidTr="00272654">
        <w:tc>
          <w:tcPr>
            <w:tcW w:w="5571" w:type="dxa"/>
            <w:vMerge/>
            <w:tcBorders>
              <w:top w:val="single" w:sz="4" w:space="0" w:color="auto"/>
              <w:left w:val="single" w:sz="4" w:space="0" w:color="auto"/>
              <w:bottom w:val="single" w:sz="4" w:space="0" w:color="auto"/>
              <w:right w:val="single" w:sz="4" w:space="0" w:color="auto"/>
            </w:tcBorders>
            <w:vAlign w:val="center"/>
            <w:hideMark/>
          </w:tcPr>
          <w:p w:rsidR="00272654" w:rsidRPr="00541B48" w:rsidRDefault="00272654" w:rsidP="00272654">
            <w:pPr>
              <w:pStyle w:val="a3"/>
            </w:pPr>
          </w:p>
        </w:tc>
        <w:tc>
          <w:tcPr>
            <w:tcW w:w="3053"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Українська література</w:t>
            </w:r>
          </w:p>
        </w:tc>
        <w:tc>
          <w:tcPr>
            <w:tcW w:w="1710"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2</w:t>
            </w:r>
          </w:p>
        </w:tc>
        <w:tc>
          <w:tcPr>
            <w:tcW w:w="170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2</w:t>
            </w:r>
          </w:p>
        </w:tc>
      </w:tr>
      <w:tr w:rsidR="00272654" w:rsidRPr="00541B48" w:rsidTr="00272654">
        <w:tc>
          <w:tcPr>
            <w:tcW w:w="5571" w:type="dxa"/>
            <w:vMerge/>
            <w:tcBorders>
              <w:top w:val="single" w:sz="4" w:space="0" w:color="auto"/>
              <w:left w:val="single" w:sz="4" w:space="0" w:color="auto"/>
              <w:bottom w:val="single" w:sz="4" w:space="0" w:color="auto"/>
              <w:right w:val="single" w:sz="4" w:space="0" w:color="auto"/>
            </w:tcBorders>
            <w:vAlign w:val="center"/>
            <w:hideMark/>
          </w:tcPr>
          <w:p w:rsidR="00272654" w:rsidRPr="00541B48" w:rsidRDefault="00272654" w:rsidP="00272654">
            <w:pPr>
              <w:pStyle w:val="a3"/>
            </w:pPr>
          </w:p>
        </w:tc>
        <w:tc>
          <w:tcPr>
            <w:tcW w:w="3053"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rPr>
                <w:lang w:val="en-US"/>
              </w:rPr>
              <w:t>І</w:t>
            </w:r>
            <w:r w:rsidRPr="00541B48">
              <w:t>ноземна мова(анг.)</w:t>
            </w:r>
          </w:p>
        </w:tc>
        <w:tc>
          <w:tcPr>
            <w:tcW w:w="1710"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rPr>
                <w:lang w:val="en-US"/>
              </w:rPr>
            </w:pPr>
            <w:r w:rsidRPr="00541B48">
              <w:rPr>
                <w:lang w:val="en-US"/>
              </w:rPr>
              <w:t>3</w:t>
            </w:r>
          </w:p>
        </w:tc>
        <w:tc>
          <w:tcPr>
            <w:tcW w:w="170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rPr>
                <w:lang w:val="en-US"/>
              </w:rPr>
            </w:pPr>
            <w:r w:rsidRPr="00541B48">
              <w:rPr>
                <w:lang w:val="en-US"/>
              </w:rPr>
              <w:t>3</w:t>
            </w:r>
          </w:p>
        </w:tc>
      </w:tr>
      <w:tr w:rsidR="00272654" w:rsidRPr="00541B48" w:rsidTr="00272654">
        <w:tc>
          <w:tcPr>
            <w:tcW w:w="5571" w:type="dxa"/>
            <w:vMerge/>
            <w:tcBorders>
              <w:top w:val="single" w:sz="4" w:space="0" w:color="auto"/>
              <w:left w:val="single" w:sz="4" w:space="0" w:color="auto"/>
              <w:bottom w:val="single" w:sz="4" w:space="0" w:color="auto"/>
              <w:right w:val="single" w:sz="4" w:space="0" w:color="auto"/>
            </w:tcBorders>
            <w:vAlign w:val="center"/>
            <w:hideMark/>
          </w:tcPr>
          <w:p w:rsidR="00272654" w:rsidRPr="00541B48" w:rsidRDefault="00272654" w:rsidP="00272654">
            <w:pPr>
              <w:pStyle w:val="a3"/>
            </w:pPr>
          </w:p>
        </w:tc>
        <w:tc>
          <w:tcPr>
            <w:tcW w:w="3053"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Зарубіжна література</w:t>
            </w:r>
          </w:p>
        </w:tc>
        <w:tc>
          <w:tcPr>
            <w:tcW w:w="1710"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2</w:t>
            </w:r>
          </w:p>
        </w:tc>
        <w:tc>
          <w:tcPr>
            <w:tcW w:w="170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2</w:t>
            </w:r>
          </w:p>
        </w:tc>
      </w:tr>
      <w:tr w:rsidR="00272654" w:rsidRPr="00541B48" w:rsidTr="00272654">
        <w:tc>
          <w:tcPr>
            <w:tcW w:w="2518" w:type="dxa"/>
            <w:vMerge w:val="restart"/>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Суспільствознавство</w:t>
            </w:r>
          </w:p>
        </w:tc>
        <w:tc>
          <w:tcPr>
            <w:tcW w:w="3053"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Історія України</w:t>
            </w:r>
          </w:p>
        </w:tc>
        <w:tc>
          <w:tcPr>
            <w:tcW w:w="1710"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1</w:t>
            </w:r>
          </w:p>
        </w:tc>
        <w:tc>
          <w:tcPr>
            <w:tcW w:w="170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1</w:t>
            </w:r>
          </w:p>
        </w:tc>
      </w:tr>
      <w:tr w:rsidR="00272654" w:rsidRPr="00541B48" w:rsidTr="00272654">
        <w:tc>
          <w:tcPr>
            <w:tcW w:w="5571" w:type="dxa"/>
            <w:vMerge/>
            <w:tcBorders>
              <w:top w:val="single" w:sz="4" w:space="0" w:color="auto"/>
              <w:left w:val="single" w:sz="4" w:space="0" w:color="auto"/>
              <w:bottom w:val="single" w:sz="4" w:space="0" w:color="auto"/>
              <w:right w:val="single" w:sz="4" w:space="0" w:color="auto"/>
            </w:tcBorders>
            <w:vAlign w:val="center"/>
            <w:hideMark/>
          </w:tcPr>
          <w:p w:rsidR="00272654" w:rsidRPr="00541B48" w:rsidRDefault="00272654" w:rsidP="00272654">
            <w:pPr>
              <w:pStyle w:val="a3"/>
            </w:pPr>
          </w:p>
        </w:tc>
        <w:tc>
          <w:tcPr>
            <w:tcW w:w="3053"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Всесвітня історія</w:t>
            </w:r>
          </w:p>
        </w:tc>
        <w:tc>
          <w:tcPr>
            <w:tcW w:w="1710"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1</w:t>
            </w:r>
          </w:p>
        </w:tc>
        <w:tc>
          <w:tcPr>
            <w:tcW w:w="170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1</w:t>
            </w:r>
          </w:p>
        </w:tc>
      </w:tr>
      <w:tr w:rsidR="00272654" w:rsidRPr="00541B48" w:rsidTr="00272654">
        <w:tc>
          <w:tcPr>
            <w:tcW w:w="2518" w:type="dxa"/>
            <w:vMerge w:val="restart"/>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Мистецтво</w:t>
            </w:r>
          </w:p>
        </w:tc>
        <w:tc>
          <w:tcPr>
            <w:tcW w:w="3053"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Музичне мистецтво</w:t>
            </w:r>
          </w:p>
        </w:tc>
        <w:tc>
          <w:tcPr>
            <w:tcW w:w="1710"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1</w:t>
            </w:r>
          </w:p>
        </w:tc>
        <w:tc>
          <w:tcPr>
            <w:tcW w:w="170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1</w:t>
            </w:r>
          </w:p>
        </w:tc>
      </w:tr>
      <w:tr w:rsidR="00272654" w:rsidRPr="00541B48" w:rsidTr="00272654">
        <w:tc>
          <w:tcPr>
            <w:tcW w:w="5571" w:type="dxa"/>
            <w:vMerge/>
            <w:tcBorders>
              <w:top w:val="single" w:sz="4" w:space="0" w:color="auto"/>
              <w:left w:val="single" w:sz="4" w:space="0" w:color="auto"/>
              <w:bottom w:val="single" w:sz="4" w:space="0" w:color="auto"/>
              <w:right w:val="single" w:sz="4" w:space="0" w:color="auto"/>
            </w:tcBorders>
            <w:vAlign w:val="center"/>
            <w:hideMark/>
          </w:tcPr>
          <w:p w:rsidR="00272654" w:rsidRPr="00541B48" w:rsidRDefault="00272654" w:rsidP="00272654">
            <w:pPr>
              <w:pStyle w:val="a3"/>
            </w:pPr>
          </w:p>
        </w:tc>
        <w:tc>
          <w:tcPr>
            <w:tcW w:w="3053"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Образотворче мистецтво</w:t>
            </w:r>
          </w:p>
        </w:tc>
        <w:tc>
          <w:tcPr>
            <w:tcW w:w="1710"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1</w:t>
            </w:r>
          </w:p>
        </w:tc>
        <w:tc>
          <w:tcPr>
            <w:tcW w:w="170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1</w:t>
            </w:r>
          </w:p>
        </w:tc>
      </w:tr>
      <w:tr w:rsidR="00272654" w:rsidRPr="00541B48" w:rsidTr="00272654">
        <w:tc>
          <w:tcPr>
            <w:tcW w:w="2518"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Математика</w:t>
            </w:r>
          </w:p>
        </w:tc>
        <w:tc>
          <w:tcPr>
            <w:tcW w:w="3053"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rPr>
                <w:lang w:val="en-US"/>
              </w:rPr>
              <w:t>Алгебра</w:t>
            </w:r>
          </w:p>
        </w:tc>
        <w:tc>
          <w:tcPr>
            <w:tcW w:w="1710"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2</w:t>
            </w:r>
          </w:p>
        </w:tc>
        <w:tc>
          <w:tcPr>
            <w:tcW w:w="170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2</w:t>
            </w:r>
          </w:p>
        </w:tc>
      </w:tr>
      <w:tr w:rsidR="00272654" w:rsidRPr="00541B48" w:rsidTr="00272654">
        <w:tc>
          <w:tcPr>
            <w:tcW w:w="2518" w:type="dxa"/>
            <w:tcBorders>
              <w:top w:val="single" w:sz="4" w:space="0" w:color="auto"/>
              <w:left w:val="single" w:sz="4" w:space="0" w:color="auto"/>
              <w:bottom w:val="single" w:sz="4" w:space="0" w:color="auto"/>
              <w:right w:val="single" w:sz="4" w:space="0" w:color="auto"/>
            </w:tcBorders>
          </w:tcPr>
          <w:p w:rsidR="00272654" w:rsidRPr="00541B48" w:rsidRDefault="00272654" w:rsidP="00272654">
            <w:pPr>
              <w:pStyle w:val="a3"/>
            </w:pPr>
          </w:p>
        </w:tc>
        <w:tc>
          <w:tcPr>
            <w:tcW w:w="3053"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Геометрія</w:t>
            </w:r>
          </w:p>
        </w:tc>
        <w:tc>
          <w:tcPr>
            <w:tcW w:w="1710"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2</w:t>
            </w:r>
          </w:p>
        </w:tc>
        <w:tc>
          <w:tcPr>
            <w:tcW w:w="170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2</w:t>
            </w:r>
          </w:p>
        </w:tc>
      </w:tr>
      <w:tr w:rsidR="00272654" w:rsidRPr="00541B48" w:rsidTr="00272654">
        <w:tc>
          <w:tcPr>
            <w:tcW w:w="2518" w:type="dxa"/>
            <w:vMerge w:val="restart"/>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Природознавство</w:t>
            </w:r>
          </w:p>
        </w:tc>
        <w:tc>
          <w:tcPr>
            <w:tcW w:w="3053"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Біологія</w:t>
            </w:r>
          </w:p>
        </w:tc>
        <w:tc>
          <w:tcPr>
            <w:tcW w:w="1710"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2</w:t>
            </w:r>
          </w:p>
        </w:tc>
        <w:tc>
          <w:tcPr>
            <w:tcW w:w="170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2</w:t>
            </w:r>
          </w:p>
        </w:tc>
      </w:tr>
      <w:tr w:rsidR="00272654" w:rsidRPr="00541B48" w:rsidTr="00272654">
        <w:tc>
          <w:tcPr>
            <w:tcW w:w="5571" w:type="dxa"/>
            <w:vMerge/>
            <w:tcBorders>
              <w:top w:val="single" w:sz="4" w:space="0" w:color="auto"/>
              <w:left w:val="single" w:sz="4" w:space="0" w:color="auto"/>
              <w:bottom w:val="single" w:sz="4" w:space="0" w:color="auto"/>
              <w:right w:val="single" w:sz="4" w:space="0" w:color="auto"/>
            </w:tcBorders>
            <w:vAlign w:val="center"/>
            <w:hideMark/>
          </w:tcPr>
          <w:p w:rsidR="00272654" w:rsidRPr="00541B48" w:rsidRDefault="00272654" w:rsidP="00272654">
            <w:pPr>
              <w:pStyle w:val="a3"/>
            </w:pPr>
          </w:p>
        </w:tc>
        <w:tc>
          <w:tcPr>
            <w:tcW w:w="3053"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Географія</w:t>
            </w:r>
          </w:p>
        </w:tc>
        <w:tc>
          <w:tcPr>
            <w:tcW w:w="1710"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2</w:t>
            </w:r>
          </w:p>
        </w:tc>
        <w:tc>
          <w:tcPr>
            <w:tcW w:w="170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2</w:t>
            </w:r>
          </w:p>
        </w:tc>
      </w:tr>
      <w:tr w:rsidR="00272654" w:rsidRPr="00541B48" w:rsidTr="00272654">
        <w:tc>
          <w:tcPr>
            <w:tcW w:w="2518" w:type="dxa"/>
            <w:tcBorders>
              <w:top w:val="single" w:sz="4" w:space="0" w:color="auto"/>
              <w:left w:val="single" w:sz="4" w:space="0" w:color="auto"/>
              <w:bottom w:val="single" w:sz="4" w:space="0" w:color="auto"/>
              <w:right w:val="single" w:sz="4" w:space="0" w:color="auto"/>
            </w:tcBorders>
          </w:tcPr>
          <w:p w:rsidR="00272654" w:rsidRPr="00541B48" w:rsidRDefault="00272654" w:rsidP="00272654">
            <w:pPr>
              <w:pStyle w:val="a3"/>
            </w:pPr>
          </w:p>
        </w:tc>
        <w:tc>
          <w:tcPr>
            <w:tcW w:w="3053"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Фізика</w:t>
            </w:r>
          </w:p>
        </w:tc>
        <w:tc>
          <w:tcPr>
            <w:tcW w:w="1710"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2</w:t>
            </w:r>
          </w:p>
        </w:tc>
        <w:tc>
          <w:tcPr>
            <w:tcW w:w="170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2</w:t>
            </w:r>
          </w:p>
        </w:tc>
      </w:tr>
      <w:tr w:rsidR="00272654" w:rsidRPr="00541B48" w:rsidTr="00272654">
        <w:tc>
          <w:tcPr>
            <w:tcW w:w="2518" w:type="dxa"/>
            <w:tcBorders>
              <w:top w:val="single" w:sz="4" w:space="0" w:color="auto"/>
              <w:left w:val="single" w:sz="4" w:space="0" w:color="auto"/>
              <w:bottom w:val="single" w:sz="4" w:space="0" w:color="auto"/>
              <w:right w:val="single" w:sz="4" w:space="0" w:color="auto"/>
            </w:tcBorders>
          </w:tcPr>
          <w:p w:rsidR="00272654" w:rsidRPr="00541B48" w:rsidRDefault="00272654" w:rsidP="00272654">
            <w:pPr>
              <w:pStyle w:val="a3"/>
            </w:pPr>
          </w:p>
        </w:tc>
        <w:tc>
          <w:tcPr>
            <w:tcW w:w="3053"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Хімія</w:t>
            </w:r>
          </w:p>
        </w:tc>
        <w:tc>
          <w:tcPr>
            <w:tcW w:w="1710"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1,5</w:t>
            </w:r>
          </w:p>
        </w:tc>
        <w:tc>
          <w:tcPr>
            <w:tcW w:w="170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1,5</w:t>
            </w:r>
          </w:p>
        </w:tc>
      </w:tr>
      <w:tr w:rsidR="00272654" w:rsidRPr="00541B48" w:rsidTr="00272654">
        <w:tc>
          <w:tcPr>
            <w:tcW w:w="2518" w:type="dxa"/>
            <w:vMerge w:val="restart"/>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Технології</w:t>
            </w:r>
          </w:p>
        </w:tc>
        <w:tc>
          <w:tcPr>
            <w:tcW w:w="3053"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Трудове навчання</w:t>
            </w:r>
          </w:p>
        </w:tc>
        <w:tc>
          <w:tcPr>
            <w:tcW w:w="1710"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1</w:t>
            </w:r>
          </w:p>
        </w:tc>
        <w:tc>
          <w:tcPr>
            <w:tcW w:w="170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1</w:t>
            </w:r>
          </w:p>
        </w:tc>
      </w:tr>
      <w:tr w:rsidR="00272654" w:rsidRPr="00541B48" w:rsidTr="00272654">
        <w:tc>
          <w:tcPr>
            <w:tcW w:w="5571" w:type="dxa"/>
            <w:vMerge/>
            <w:tcBorders>
              <w:top w:val="single" w:sz="4" w:space="0" w:color="auto"/>
              <w:left w:val="single" w:sz="4" w:space="0" w:color="auto"/>
              <w:bottom w:val="single" w:sz="4" w:space="0" w:color="auto"/>
              <w:right w:val="single" w:sz="4" w:space="0" w:color="auto"/>
            </w:tcBorders>
            <w:vAlign w:val="center"/>
            <w:hideMark/>
          </w:tcPr>
          <w:p w:rsidR="00272654" w:rsidRPr="00541B48" w:rsidRDefault="00272654" w:rsidP="00272654">
            <w:pPr>
              <w:pStyle w:val="a3"/>
            </w:pPr>
          </w:p>
        </w:tc>
        <w:tc>
          <w:tcPr>
            <w:tcW w:w="3053"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Інформатика</w:t>
            </w:r>
          </w:p>
        </w:tc>
        <w:tc>
          <w:tcPr>
            <w:tcW w:w="1710"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1</w:t>
            </w:r>
          </w:p>
        </w:tc>
        <w:tc>
          <w:tcPr>
            <w:tcW w:w="170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1</w:t>
            </w:r>
          </w:p>
        </w:tc>
      </w:tr>
      <w:tr w:rsidR="00272654" w:rsidRPr="00541B48" w:rsidTr="00272654">
        <w:tc>
          <w:tcPr>
            <w:tcW w:w="2518" w:type="dxa"/>
            <w:vMerge w:val="restart"/>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Основи здоров’я</w:t>
            </w:r>
          </w:p>
        </w:tc>
        <w:tc>
          <w:tcPr>
            <w:tcW w:w="1710"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1</w:t>
            </w:r>
          </w:p>
        </w:tc>
        <w:tc>
          <w:tcPr>
            <w:tcW w:w="170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1</w:t>
            </w:r>
          </w:p>
        </w:tc>
      </w:tr>
      <w:tr w:rsidR="00272654" w:rsidRPr="00541B48" w:rsidTr="00272654">
        <w:tc>
          <w:tcPr>
            <w:tcW w:w="5571" w:type="dxa"/>
            <w:vMerge/>
            <w:tcBorders>
              <w:top w:val="single" w:sz="4" w:space="0" w:color="auto"/>
              <w:left w:val="single" w:sz="4" w:space="0" w:color="auto"/>
              <w:bottom w:val="single" w:sz="4" w:space="0" w:color="auto"/>
              <w:right w:val="single" w:sz="4" w:space="0" w:color="auto"/>
            </w:tcBorders>
            <w:vAlign w:val="center"/>
            <w:hideMark/>
          </w:tcPr>
          <w:p w:rsidR="00272654" w:rsidRPr="00541B48" w:rsidRDefault="00272654" w:rsidP="00272654">
            <w:pPr>
              <w:pStyle w:val="a3"/>
            </w:pPr>
          </w:p>
        </w:tc>
        <w:tc>
          <w:tcPr>
            <w:tcW w:w="3053"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Фізична культура</w:t>
            </w:r>
          </w:p>
        </w:tc>
        <w:tc>
          <w:tcPr>
            <w:tcW w:w="1710"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3</w:t>
            </w:r>
          </w:p>
        </w:tc>
        <w:tc>
          <w:tcPr>
            <w:tcW w:w="170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3</w:t>
            </w:r>
          </w:p>
        </w:tc>
      </w:tr>
      <w:tr w:rsidR="00272654" w:rsidRPr="00541B48" w:rsidTr="00272654">
        <w:tc>
          <w:tcPr>
            <w:tcW w:w="5571" w:type="dxa"/>
            <w:gridSpan w:val="2"/>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rPr>
                <w:b/>
              </w:rPr>
            </w:pPr>
            <w:r w:rsidRPr="00541B48">
              <w:rPr>
                <w:b/>
              </w:rPr>
              <w:t>Разом</w:t>
            </w:r>
          </w:p>
        </w:tc>
        <w:tc>
          <w:tcPr>
            <w:tcW w:w="1710"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rPr>
                <w:b/>
              </w:rPr>
            </w:pPr>
            <w:r w:rsidRPr="00541B48">
              <w:rPr>
                <w:b/>
              </w:rPr>
              <w:t>28+3</w:t>
            </w:r>
          </w:p>
        </w:tc>
        <w:tc>
          <w:tcPr>
            <w:tcW w:w="170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rPr>
                <w:b/>
              </w:rPr>
            </w:pPr>
            <w:r w:rsidRPr="00541B48">
              <w:rPr>
                <w:b/>
              </w:rPr>
              <w:t>28+3</w:t>
            </w:r>
          </w:p>
        </w:tc>
      </w:tr>
      <w:tr w:rsidR="00272654" w:rsidRPr="00541B48" w:rsidTr="00272654">
        <w:trPr>
          <w:trHeight w:val="348"/>
        </w:trPr>
        <w:tc>
          <w:tcPr>
            <w:tcW w:w="5571" w:type="dxa"/>
            <w:gridSpan w:val="2"/>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rPr>
                <w:b/>
                <w:i/>
              </w:rPr>
            </w:pPr>
            <w:r w:rsidRPr="00541B48">
              <w:rPr>
                <w:b/>
                <w:i/>
              </w:rPr>
              <w:t>Додатковий час</w:t>
            </w:r>
          </w:p>
        </w:tc>
        <w:tc>
          <w:tcPr>
            <w:tcW w:w="1710"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rPr>
                <w:b/>
              </w:rPr>
            </w:pPr>
            <w:r w:rsidRPr="00541B48">
              <w:rPr>
                <w:b/>
              </w:rPr>
              <w:t>2,5</w:t>
            </w:r>
          </w:p>
        </w:tc>
        <w:tc>
          <w:tcPr>
            <w:tcW w:w="170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rPr>
                <w:b/>
              </w:rPr>
            </w:pPr>
            <w:r w:rsidRPr="00541B48">
              <w:rPr>
                <w:b/>
              </w:rPr>
              <w:t>2,5</w:t>
            </w:r>
          </w:p>
        </w:tc>
      </w:tr>
      <w:tr w:rsidR="00272654" w:rsidRPr="00541B48" w:rsidTr="00272654">
        <w:trPr>
          <w:trHeight w:val="348"/>
        </w:trPr>
        <w:tc>
          <w:tcPr>
            <w:tcW w:w="5571" w:type="dxa"/>
            <w:gridSpan w:val="2"/>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rPr>
                <w:b/>
              </w:rPr>
            </w:pPr>
            <w:r w:rsidRPr="00541B48">
              <w:rPr>
                <w:b/>
              </w:rPr>
              <w:t>На консультації з предметів:</w:t>
            </w:r>
          </w:p>
        </w:tc>
        <w:tc>
          <w:tcPr>
            <w:tcW w:w="1710" w:type="dxa"/>
            <w:tcBorders>
              <w:top w:val="single" w:sz="4" w:space="0" w:color="auto"/>
              <w:left w:val="single" w:sz="4" w:space="0" w:color="auto"/>
              <w:bottom w:val="single" w:sz="4" w:space="0" w:color="auto"/>
              <w:right w:val="single" w:sz="4" w:space="0" w:color="auto"/>
            </w:tcBorders>
          </w:tcPr>
          <w:p w:rsidR="00272654" w:rsidRPr="00541B48" w:rsidRDefault="00272654" w:rsidP="00541B48">
            <w:pPr>
              <w:pStyle w:val="a3"/>
              <w:jc w:val="center"/>
              <w:rPr>
                <w:color w:val="FF0000"/>
              </w:rPr>
            </w:pPr>
          </w:p>
        </w:tc>
        <w:tc>
          <w:tcPr>
            <w:tcW w:w="1701" w:type="dxa"/>
            <w:tcBorders>
              <w:top w:val="single" w:sz="4" w:space="0" w:color="auto"/>
              <w:left w:val="single" w:sz="4" w:space="0" w:color="auto"/>
              <w:bottom w:val="single" w:sz="4" w:space="0" w:color="auto"/>
              <w:right w:val="single" w:sz="4" w:space="0" w:color="auto"/>
            </w:tcBorders>
          </w:tcPr>
          <w:p w:rsidR="00272654" w:rsidRPr="00541B48" w:rsidRDefault="00272654" w:rsidP="00541B48">
            <w:pPr>
              <w:pStyle w:val="a3"/>
              <w:jc w:val="center"/>
              <w:rPr>
                <w:color w:val="FF0000"/>
              </w:rPr>
            </w:pPr>
          </w:p>
        </w:tc>
      </w:tr>
      <w:tr w:rsidR="00272654" w:rsidRPr="00541B48" w:rsidTr="00272654">
        <w:trPr>
          <w:trHeight w:val="225"/>
        </w:trPr>
        <w:tc>
          <w:tcPr>
            <w:tcW w:w="5571" w:type="dxa"/>
            <w:gridSpan w:val="2"/>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Математика</w:t>
            </w:r>
          </w:p>
        </w:tc>
        <w:tc>
          <w:tcPr>
            <w:tcW w:w="1710"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1</w:t>
            </w:r>
          </w:p>
        </w:tc>
        <w:tc>
          <w:tcPr>
            <w:tcW w:w="170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1</w:t>
            </w:r>
          </w:p>
        </w:tc>
      </w:tr>
      <w:tr w:rsidR="00272654" w:rsidRPr="00541B48" w:rsidTr="00272654">
        <w:trPr>
          <w:trHeight w:val="225"/>
        </w:trPr>
        <w:tc>
          <w:tcPr>
            <w:tcW w:w="5571" w:type="dxa"/>
            <w:gridSpan w:val="2"/>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rPr>
                <w:lang w:val="en-US"/>
              </w:rPr>
              <w:t>Українська мова</w:t>
            </w:r>
          </w:p>
        </w:tc>
        <w:tc>
          <w:tcPr>
            <w:tcW w:w="1710" w:type="dxa"/>
            <w:tcBorders>
              <w:top w:val="single" w:sz="4" w:space="0" w:color="auto"/>
              <w:left w:val="single" w:sz="4" w:space="0" w:color="auto"/>
              <w:bottom w:val="single" w:sz="4" w:space="0" w:color="auto"/>
              <w:right w:val="single" w:sz="4" w:space="0" w:color="auto"/>
            </w:tcBorders>
          </w:tcPr>
          <w:p w:rsidR="00272654" w:rsidRPr="00541B48" w:rsidRDefault="00272654" w:rsidP="00541B48">
            <w:pPr>
              <w:pStyle w:val="a3"/>
              <w:jc w:val="center"/>
            </w:pPr>
          </w:p>
        </w:tc>
        <w:tc>
          <w:tcPr>
            <w:tcW w:w="170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1</w:t>
            </w:r>
          </w:p>
        </w:tc>
      </w:tr>
      <w:tr w:rsidR="00272654" w:rsidRPr="00541B48" w:rsidTr="00272654">
        <w:trPr>
          <w:trHeight w:val="293"/>
        </w:trPr>
        <w:tc>
          <w:tcPr>
            <w:tcW w:w="5571" w:type="dxa"/>
            <w:gridSpan w:val="2"/>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Англійська мова</w:t>
            </w:r>
          </w:p>
        </w:tc>
        <w:tc>
          <w:tcPr>
            <w:tcW w:w="1710"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0,5</w:t>
            </w:r>
          </w:p>
        </w:tc>
        <w:tc>
          <w:tcPr>
            <w:tcW w:w="170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0,5</w:t>
            </w:r>
          </w:p>
        </w:tc>
      </w:tr>
      <w:tr w:rsidR="00272654" w:rsidRPr="00541B48" w:rsidTr="00272654">
        <w:trPr>
          <w:trHeight w:val="241"/>
        </w:trPr>
        <w:tc>
          <w:tcPr>
            <w:tcW w:w="5571" w:type="dxa"/>
            <w:gridSpan w:val="2"/>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Хімія</w:t>
            </w:r>
          </w:p>
        </w:tc>
        <w:tc>
          <w:tcPr>
            <w:tcW w:w="1710"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r w:rsidRPr="00541B48">
              <w:t>1</w:t>
            </w:r>
          </w:p>
        </w:tc>
        <w:tc>
          <w:tcPr>
            <w:tcW w:w="170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pPr>
          </w:p>
        </w:tc>
      </w:tr>
      <w:tr w:rsidR="00272654" w:rsidRPr="00541B48" w:rsidTr="00272654">
        <w:tc>
          <w:tcPr>
            <w:tcW w:w="5571" w:type="dxa"/>
            <w:gridSpan w:val="2"/>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Гранично допустиме навчальне навантаження</w:t>
            </w:r>
          </w:p>
        </w:tc>
        <w:tc>
          <w:tcPr>
            <w:tcW w:w="1710"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rPr>
                <w:b/>
              </w:rPr>
            </w:pPr>
            <w:r w:rsidRPr="00541B48">
              <w:rPr>
                <w:b/>
              </w:rPr>
              <w:t>32</w:t>
            </w:r>
          </w:p>
        </w:tc>
        <w:tc>
          <w:tcPr>
            <w:tcW w:w="170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rPr>
                <w:b/>
              </w:rPr>
            </w:pPr>
            <w:r w:rsidRPr="00541B48">
              <w:rPr>
                <w:b/>
              </w:rPr>
              <w:t>32</w:t>
            </w:r>
          </w:p>
        </w:tc>
      </w:tr>
      <w:tr w:rsidR="00272654" w:rsidRPr="00541B48" w:rsidTr="00272654">
        <w:trPr>
          <w:trHeight w:val="399"/>
        </w:trPr>
        <w:tc>
          <w:tcPr>
            <w:tcW w:w="5571" w:type="dxa"/>
            <w:gridSpan w:val="2"/>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rPr>
                <w:b/>
                <w:bCs/>
              </w:rPr>
            </w:pPr>
            <w:r w:rsidRPr="00541B48">
              <w:rPr>
                <w:b/>
                <w:bCs/>
              </w:rPr>
              <w:lastRenderedPageBreak/>
              <w:t>Всього</w:t>
            </w:r>
            <w:r w:rsidRPr="00541B48">
              <w:rPr>
                <w:bCs/>
              </w:rPr>
              <w:t xml:space="preserve"> (без урахування поділу класів на групи)</w:t>
            </w:r>
          </w:p>
        </w:tc>
        <w:tc>
          <w:tcPr>
            <w:tcW w:w="1710"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rPr>
                <w:b/>
              </w:rPr>
            </w:pPr>
            <w:r w:rsidRPr="00541B48">
              <w:rPr>
                <w:b/>
              </w:rPr>
              <w:t>30,5+3</w:t>
            </w:r>
          </w:p>
        </w:tc>
        <w:tc>
          <w:tcPr>
            <w:tcW w:w="170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541B48">
            <w:pPr>
              <w:pStyle w:val="a3"/>
              <w:jc w:val="center"/>
              <w:rPr>
                <w:b/>
              </w:rPr>
            </w:pPr>
            <w:r w:rsidRPr="00541B48">
              <w:rPr>
                <w:b/>
              </w:rPr>
              <w:t>30,5+3</w:t>
            </w:r>
          </w:p>
        </w:tc>
      </w:tr>
    </w:tbl>
    <w:p w:rsidR="00407138" w:rsidRPr="00534A29" w:rsidRDefault="00407138" w:rsidP="00272654">
      <w:pPr>
        <w:pStyle w:val="a3"/>
        <w:rPr>
          <w:b/>
          <w:lang w:val="en-US"/>
        </w:rPr>
      </w:pPr>
    </w:p>
    <w:p w:rsidR="00407138" w:rsidRDefault="00407138" w:rsidP="00272654">
      <w:pPr>
        <w:pStyle w:val="a3"/>
        <w:rPr>
          <w:b/>
        </w:rPr>
      </w:pPr>
    </w:p>
    <w:p w:rsidR="003A394B" w:rsidRDefault="00407138" w:rsidP="00272654">
      <w:pPr>
        <w:pStyle w:val="a3"/>
        <w:rPr>
          <w:b/>
        </w:rPr>
      </w:pPr>
      <w:r>
        <w:rPr>
          <w:b/>
        </w:rPr>
        <w:t xml:space="preserve">                                                                                                                    </w:t>
      </w:r>
      <w:r w:rsidR="00541B48">
        <w:rPr>
          <w:b/>
        </w:rPr>
        <w:t xml:space="preserve"> </w:t>
      </w:r>
    </w:p>
    <w:p w:rsidR="003A394B" w:rsidRDefault="003A394B" w:rsidP="00272654">
      <w:pPr>
        <w:pStyle w:val="a3"/>
        <w:rPr>
          <w:b/>
        </w:rPr>
      </w:pPr>
    </w:p>
    <w:p w:rsidR="003A394B" w:rsidRDefault="003A394B" w:rsidP="00272654">
      <w:pPr>
        <w:pStyle w:val="a3"/>
        <w:rPr>
          <w:b/>
        </w:rPr>
      </w:pPr>
    </w:p>
    <w:p w:rsidR="003A394B" w:rsidRPr="00012893" w:rsidRDefault="003A394B" w:rsidP="003A394B">
      <w:pPr>
        <w:pStyle w:val="a3"/>
        <w:jc w:val="right"/>
        <w:rPr>
          <w:sz w:val="28"/>
          <w:szCs w:val="28"/>
        </w:rPr>
      </w:pPr>
      <w:r>
        <w:rPr>
          <w:b/>
        </w:rPr>
        <w:t xml:space="preserve">                                                                                                                     </w:t>
      </w:r>
      <w:r>
        <w:rPr>
          <w:sz w:val="28"/>
          <w:szCs w:val="28"/>
        </w:rPr>
        <w:t>Таблиця 4</w:t>
      </w:r>
    </w:p>
    <w:p w:rsidR="003A394B" w:rsidRDefault="003A394B" w:rsidP="00272654">
      <w:pPr>
        <w:pStyle w:val="a3"/>
        <w:rPr>
          <w:b/>
        </w:rPr>
      </w:pPr>
    </w:p>
    <w:p w:rsidR="00272654" w:rsidRPr="00541B48" w:rsidRDefault="003A394B" w:rsidP="00272654">
      <w:pPr>
        <w:pStyle w:val="a3"/>
        <w:rPr>
          <w:b/>
        </w:rPr>
      </w:pPr>
      <w:r>
        <w:rPr>
          <w:b/>
        </w:rPr>
        <w:t xml:space="preserve">                                                                                                                     </w:t>
      </w:r>
      <w:r w:rsidR="00272654" w:rsidRPr="00541B48">
        <w:rPr>
          <w:b/>
        </w:rPr>
        <w:t>З А Т В Е Р Д Ж У Ю</w:t>
      </w:r>
    </w:p>
    <w:p w:rsidR="00272654" w:rsidRPr="00541B48" w:rsidRDefault="00541B48" w:rsidP="00272654">
      <w:pPr>
        <w:pStyle w:val="a3"/>
        <w:rPr>
          <w:b/>
        </w:rPr>
      </w:pPr>
      <w:r>
        <w:rPr>
          <w:b/>
        </w:rPr>
        <w:t xml:space="preserve">                                                                                                                     </w:t>
      </w:r>
      <w:r w:rsidR="00272654" w:rsidRPr="00541B48">
        <w:rPr>
          <w:b/>
        </w:rPr>
        <w:t>Директор школи</w:t>
      </w:r>
    </w:p>
    <w:p w:rsidR="00272654" w:rsidRPr="00541B48" w:rsidRDefault="00541B48" w:rsidP="00272654">
      <w:pPr>
        <w:pStyle w:val="a3"/>
        <w:rPr>
          <w:b/>
        </w:rPr>
      </w:pPr>
      <w:r>
        <w:rPr>
          <w:b/>
        </w:rPr>
        <w:t xml:space="preserve">                                                                                                                      ______</w:t>
      </w:r>
      <w:r w:rsidR="00272654" w:rsidRPr="00541B48">
        <w:rPr>
          <w:b/>
        </w:rPr>
        <w:t xml:space="preserve"> Т.О. Супряга</w:t>
      </w:r>
    </w:p>
    <w:p w:rsidR="00272654" w:rsidRPr="00541B48" w:rsidRDefault="00272654" w:rsidP="00272654">
      <w:pPr>
        <w:pStyle w:val="a3"/>
        <w:rPr>
          <w:b/>
        </w:rPr>
      </w:pPr>
    </w:p>
    <w:p w:rsidR="00272654" w:rsidRPr="00272654" w:rsidRDefault="00272654" w:rsidP="00272654">
      <w:pPr>
        <w:pStyle w:val="a3"/>
        <w:rPr>
          <w:sz w:val="28"/>
          <w:szCs w:val="28"/>
        </w:rPr>
      </w:pPr>
    </w:p>
    <w:p w:rsidR="00272654" w:rsidRPr="00272654" w:rsidRDefault="00272654" w:rsidP="00541B48">
      <w:pPr>
        <w:pStyle w:val="a3"/>
        <w:jc w:val="center"/>
        <w:rPr>
          <w:b/>
          <w:i/>
          <w:sz w:val="28"/>
          <w:szCs w:val="28"/>
        </w:rPr>
      </w:pPr>
      <w:r w:rsidRPr="00272654">
        <w:rPr>
          <w:b/>
          <w:i/>
          <w:sz w:val="28"/>
          <w:szCs w:val="28"/>
        </w:rPr>
        <w:t>Робочий навчальний план</w:t>
      </w:r>
    </w:p>
    <w:p w:rsidR="00272654" w:rsidRPr="00272654" w:rsidRDefault="00272654" w:rsidP="00541B48">
      <w:pPr>
        <w:pStyle w:val="a3"/>
        <w:jc w:val="center"/>
        <w:rPr>
          <w:b/>
          <w:i/>
          <w:sz w:val="28"/>
          <w:szCs w:val="28"/>
        </w:rPr>
      </w:pPr>
      <w:r w:rsidRPr="00272654">
        <w:rPr>
          <w:b/>
          <w:i/>
          <w:sz w:val="28"/>
          <w:szCs w:val="28"/>
        </w:rPr>
        <w:t>Южноукраїнської загальноосвітньої школи</w:t>
      </w:r>
    </w:p>
    <w:p w:rsidR="00272654" w:rsidRPr="00272654" w:rsidRDefault="00272654" w:rsidP="00541B48">
      <w:pPr>
        <w:pStyle w:val="a3"/>
        <w:jc w:val="center"/>
        <w:rPr>
          <w:b/>
          <w:i/>
          <w:sz w:val="28"/>
          <w:szCs w:val="28"/>
        </w:rPr>
      </w:pPr>
      <w:r w:rsidRPr="00272654">
        <w:rPr>
          <w:b/>
          <w:i/>
          <w:sz w:val="28"/>
          <w:szCs w:val="28"/>
        </w:rPr>
        <w:t>І-ІІІ ступенів №2 з навчанням українською мовою</w:t>
      </w:r>
    </w:p>
    <w:p w:rsidR="00272654" w:rsidRPr="00272654" w:rsidRDefault="00272654" w:rsidP="00541B48">
      <w:pPr>
        <w:pStyle w:val="a3"/>
        <w:jc w:val="center"/>
        <w:rPr>
          <w:b/>
          <w:i/>
          <w:sz w:val="28"/>
          <w:szCs w:val="28"/>
        </w:rPr>
      </w:pPr>
      <w:r w:rsidRPr="00272654">
        <w:rPr>
          <w:b/>
          <w:i/>
          <w:sz w:val="28"/>
          <w:szCs w:val="28"/>
        </w:rPr>
        <w:t>на 2018-2019 навчальний рік</w:t>
      </w:r>
    </w:p>
    <w:p w:rsidR="00272654" w:rsidRPr="00272654" w:rsidRDefault="00272654" w:rsidP="00541B48">
      <w:pPr>
        <w:pStyle w:val="a3"/>
        <w:jc w:val="center"/>
        <w:rPr>
          <w:b/>
          <w:i/>
          <w:sz w:val="28"/>
          <w:szCs w:val="28"/>
        </w:rPr>
      </w:pPr>
      <w:r w:rsidRPr="00272654">
        <w:rPr>
          <w:b/>
          <w:i/>
          <w:sz w:val="28"/>
          <w:szCs w:val="28"/>
        </w:rPr>
        <w:t>(Додаток 1)</w:t>
      </w:r>
    </w:p>
    <w:p w:rsidR="00272654" w:rsidRPr="00272654" w:rsidRDefault="00272654" w:rsidP="00272654">
      <w:pPr>
        <w:pStyle w:val="a3"/>
        <w:rPr>
          <w:b/>
          <w:i/>
          <w:sz w:val="28"/>
          <w:szCs w:val="28"/>
        </w:rPr>
      </w:pP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054"/>
        <w:gridCol w:w="1711"/>
        <w:gridCol w:w="1702"/>
      </w:tblGrid>
      <w:tr w:rsidR="00272654" w:rsidRPr="00272654" w:rsidTr="00272654">
        <w:trPr>
          <w:trHeight w:val="662"/>
        </w:trPr>
        <w:tc>
          <w:tcPr>
            <w:tcW w:w="2518"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rPr>
                <w:b/>
                <w:bCs/>
              </w:rPr>
            </w:pPr>
            <w:r w:rsidRPr="00541B48">
              <w:rPr>
                <w:b/>
                <w:bCs/>
              </w:rPr>
              <w:t>Освітні галузі</w:t>
            </w:r>
          </w:p>
        </w:tc>
        <w:tc>
          <w:tcPr>
            <w:tcW w:w="3054"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rPr>
                <w:b/>
                <w:bCs/>
              </w:rPr>
            </w:pPr>
            <w:r w:rsidRPr="00541B48">
              <w:rPr>
                <w:b/>
                <w:bCs/>
              </w:rPr>
              <w:t>Навчальні предмети</w:t>
            </w:r>
          </w:p>
        </w:tc>
        <w:tc>
          <w:tcPr>
            <w:tcW w:w="171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rPr>
                <w:b/>
                <w:bCs/>
              </w:rPr>
            </w:pPr>
            <w:r w:rsidRPr="00541B48">
              <w:rPr>
                <w:b/>
                <w:bCs/>
                <w:lang w:val="en-US"/>
              </w:rPr>
              <w:t>8</w:t>
            </w:r>
            <w:r w:rsidRPr="00541B48">
              <w:rPr>
                <w:b/>
                <w:bCs/>
              </w:rPr>
              <w:t>-А</w:t>
            </w:r>
          </w:p>
        </w:tc>
        <w:tc>
          <w:tcPr>
            <w:tcW w:w="1702"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rPr>
                <w:b/>
                <w:bCs/>
              </w:rPr>
            </w:pPr>
            <w:r w:rsidRPr="00541B48">
              <w:rPr>
                <w:b/>
                <w:bCs/>
                <w:lang w:val="en-US"/>
              </w:rPr>
              <w:t>8</w:t>
            </w:r>
            <w:r w:rsidRPr="00541B48">
              <w:rPr>
                <w:b/>
                <w:bCs/>
              </w:rPr>
              <w:t>-Б</w:t>
            </w:r>
          </w:p>
        </w:tc>
      </w:tr>
      <w:tr w:rsidR="00272654" w:rsidRPr="00272654" w:rsidTr="00272654">
        <w:tc>
          <w:tcPr>
            <w:tcW w:w="2518" w:type="dxa"/>
            <w:vMerge w:val="restart"/>
            <w:tcBorders>
              <w:top w:val="single" w:sz="4" w:space="0" w:color="auto"/>
              <w:left w:val="single" w:sz="4" w:space="0" w:color="auto"/>
              <w:bottom w:val="single" w:sz="4" w:space="0" w:color="auto"/>
              <w:right w:val="single" w:sz="4" w:space="0" w:color="auto"/>
            </w:tcBorders>
          </w:tcPr>
          <w:p w:rsidR="00272654" w:rsidRPr="00541B48" w:rsidRDefault="00272654" w:rsidP="00272654">
            <w:pPr>
              <w:pStyle w:val="a3"/>
            </w:pPr>
          </w:p>
          <w:p w:rsidR="00272654" w:rsidRPr="00541B48" w:rsidRDefault="00272654" w:rsidP="00272654">
            <w:pPr>
              <w:pStyle w:val="a3"/>
            </w:pPr>
            <w:r w:rsidRPr="00541B48">
              <w:t>Мови і літератури</w:t>
            </w:r>
          </w:p>
        </w:tc>
        <w:tc>
          <w:tcPr>
            <w:tcW w:w="3054"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Українська мова</w:t>
            </w:r>
          </w:p>
        </w:tc>
        <w:tc>
          <w:tcPr>
            <w:tcW w:w="171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rPr>
                <w:lang w:val="en-US"/>
              </w:rPr>
            </w:pPr>
            <w:r w:rsidRPr="00541B48">
              <w:rPr>
                <w:lang w:val="en-US"/>
              </w:rPr>
              <w:t>2</w:t>
            </w:r>
          </w:p>
        </w:tc>
        <w:tc>
          <w:tcPr>
            <w:tcW w:w="1702"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rPr>
                <w:lang w:val="en-US"/>
              </w:rPr>
            </w:pPr>
            <w:r w:rsidRPr="00541B48">
              <w:rPr>
                <w:lang w:val="en-US"/>
              </w:rPr>
              <w:t>2</w:t>
            </w:r>
          </w:p>
        </w:tc>
      </w:tr>
      <w:tr w:rsidR="00272654" w:rsidRPr="00272654" w:rsidTr="00272654">
        <w:tc>
          <w:tcPr>
            <w:tcW w:w="2518" w:type="dxa"/>
            <w:vMerge/>
            <w:tcBorders>
              <w:top w:val="single" w:sz="4" w:space="0" w:color="auto"/>
              <w:left w:val="single" w:sz="4" w:space="0" w:color="auto"/>
              <w:bottom w:val="single" w:sz="4" w:space="0" w:color="auto"/>
              <w:right w:val="single" w:sz="4" w:space="0" w:color="auto"/>
            </w:tcBorders>
            <w:vAlign w:val="center"/>
            <w:hideMark/>
          </w:tcPr>
          <w:p w:rsidR="00272654" w:rsidRPr="00541B48" w:rsidRDefault="00272654" w:rsidP="00272654">
            <w:pPr>
              <w:pStyle w:val="a3"/>
            </w:pPr>
          </w:p>
        </w:tc>
        <w:tc>
          <w:tcPr>
            <w:tcW w:w="3054"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Українська література</w:t>
            </w:r>
          </w:p>
        </w:tc>
        <w:tc>
          <w:tcPr>
            <w:tcW w:w="171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2</w:t>
            </w:r>
          </w:p>
        </w:tc>
        <w:tc>
          <w:tcPr>
            <w:tcW w:w="1702"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2</w:t>
            </w:r>
          </w:p>
        </w:tc>
      </w:tr>
      <w:tr w:rsidR="00272654" w:rsidRPr="00272654" w:rsidTr="00272654">
        <w:tc>
          <w:tcPr>
            <w:tcW w:w="2518" w:type="dxa"/>
            <w:vMerge/>
            <w:tcBorders>
              <w:top w:val="single" w:sz="4" w:space="0" w:color="auto"/>
              <w:left w:val="single" w:sz="4" w:space="0" w:color="auto"/>
              <w:bottom w:val="single" w:sz="4" w:space="0" w:color="auto"/>
              <w:right w:val="single" w:sz="4" w:space="0" w:color="auto"/>
            </w:tcBorders>
            <w:vAlign w:val="center"/>
            <w:hideMark/>
          </w:tcPr>
          <w:p w:rsidR="00272654" w:rsidRPr="00541B48" w:rsidRDefault="00272654" w:rsidP="00272654">
            <w:pPr>
              <w:pStyle w:val="a3"/>
            </w:pPr>
          </w:p>
        </w:tc>
        <w:tc>
          <w:tcPr>
            <w:tcW w:w="3054"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rPr>
                <w:lang w:val="en-US"/>
              </w:rPr>
              <w:t>І</w:t>
            </w:r>
            <w:r w:rsidRPr="00541B48">
              <w:t>ноземна мова(анг.)</w:t>
            </w:r>
          </w:p>
        </w:tc>
        <w:tc>
          <w:tcPr>
            <w:tcW w:w="171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rPr>
                <w:lang w:val="en-US"/>
              </w:rPr>
            </w:pPr>
            <w:r w:rsidRPr="00541B48">
              <w:rPr>
                <w:lang w:val="en-US"/>
              </w:rPr>
              <w:t>3</w:t>
            </w:r>
          </w:p>
        </w:tc>
        <w:tc>
          <w:tcPr>
            <w:tcW w:w="1702"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rPr>
                <w:lang w:val="en-US"/>
              </w:rPr>
            </w:pPr>
            <w:r w:rsidRPr="00541B48">
              <w:rPr>
                <w:lang w:val="en-US"/>
              </w:rPr>
              <w:t>3</w:t>
            </w:r>
          </w:p>
        </w:tc>
      </w:tr>
      <w:tr w:rsidR="00272654" w:rsidRPr="00272654" w:rsidTr="00272654">
        <w:tc>
          <w:tcPr>
            <w:tcW w:w="2518" w:type="dxa"/>
            <w:vMerge/>
            <w:tcBorders>
              <w:top w:val="single" w:sz="4" w:space="0" w:color="auto"/>
              <w:left w:val="single" w:sz="4" w:space="0" w:color="auto"/>
              <w:bottom w:val="single" w:sz="4" w:space="0" w:color="auto"/>
              <w:right w:val="single" w:sz="4" w:space="0" w:color="auto"/>
            </w:tcBorders>
            <w:vAlign w:val="center"/>
            <w:hideMark/>
          </w:tcPr>
          <w:p w:rsidR="00272654" w:rsidRPr="00541B48" w:rsidRDefault="00272654" w:rsidP="00272654">
            <w:pPr>
              <w:pStyle w:val="a3"/>
            </w:pPr>
          </w:p>
        </w:tc>
        <w:tc>
          <w:tcPr>
            <w:tcW w:w="3054"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Зарубіжна література</w:t>
            </w:r>
          </w:p>
        </w:tc>
        <w:tc>
          <w:tcPr>
            <w:tcW w:w="171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2</w:t>
            </w:r>
          </w:p>
        </w:tc>
        <w:tc>
          <w:tcPr>
            <w:tcW w:w="1702"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2</w:t>
            </w:r>
          </w:p>
        </w:tc>
      </w:tr>
      <w:tr w:rsidR="00272654" w:rsidRPr="00272654" w:rsidTr="00272654">
        <w:tc>
          <w:tcPr>
            <w:tcW w:w="2518" w:type="dxa"/>
            <w:vMerge w:val="restart"/>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Суспільствознавство</w:t>
            </w:r>
          </w:p>
        </w:tc>
        <w:tc>
          <w:tcPr>
            <w:tcW w:w="3054"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Історія України</w:t>
            </w:r>
          </w:p>
        </w:tc>
        <w:tc>
          <w:tcPr>
            <w:tcW w:w="171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1,5</w:t>
            </w:r>
          </w:p>
        </w:tc>
        <w:tc>
          <w:tcPr>
            <w:tcW w:w="1702"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1,5</w:t>
            </w:r>
          </w:p>
        </w:tc>
      </w:tr>
      <w:tr w:rsidR="00272654" w:rsidRPr="00272654" w:rsidTr="00272654">
        <w:tc>
          <w:tcPr>
            <w:tcW w:w="2518" w:type="dxa"/>
            <w:vMerge/>
            <w:tcBorders>
              <w:top w:val="single" w:sz="4" w:space="0" w:color="auto"/>
              <w:left w:val="single" w:sz="4" w:space="0" w:color="auto"/>
              <w:bottom w:val="single" w:sz="4" w:space="0" w:color="auto"/>
              <w:right w:val="single" w:sz="4" w:space="0" w:color="auto"/>
            </w:tcBorders>
            <w:vAlign w:val="center"/>
            <w:hideMark/>
          </w:tcPr>
          <w:p w:rsidR="00272654" w:rsidRPr="00541B48" w:rsidRDefault="00272654" w:rsidP="00272654">
            <w:pPr>
              <w:pStyle w:val="a3"/>
            </w:pPr>
          </w:p>
        </w:tc>
        <w:tc>
          <w:tcPr>
            <w:tcW w:w="3054"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Всесвітня історія</w:t>
            </w:r>
          </w:p>
        </w:tc>
        <w:tc>
          <w:tcPr>
            <w:tcW w:w="171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1</w:t>
            </w:r>
          </w:p>
        </w:tc>
        <w:tc>
          <w:tcPr>
            <w:tcW w:w="1702"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1</w:t>
            </w:r>
          </w:p>
        </w:tc>
      </w:tr>
      <w:tr w:rsidR="00272654" w:rsidRPr="00272654" w:rsidTr="00272654">
        <w:tc>
          <w:tcPr>
            <w:tcW w:w="2518" w:type="dxa"/>
            <w:tcBorders>
              <w:top w:val="single" w:sz="4" w:space="0" w:color="auto"/>
              <w:left w:val="single" w:sz="4" w:space="0" w:color="auto"/>
              <w:bottom w:val="single" w:sz="4" w:space="0" w:color="auto"/>
              <w:right w:val="single" w:sz="4" w:space="0" w:color="auto"/>
            </w:tcBorders>
            <w:vAlign w:val="center"/>
            <w:hideMark/>
          </w:tcPr>
          <w:p w:rsidR="00272654" w:rsidRPr="00541B48" w:rsidRDefault="00272654" w:rsidP="00272654">
            <w:pPr>
              <w:pStyle w:val="a3"/>
            </w:pPr>
            <w:r w:rsidRPr="00541B48">
              <w:t>Мистецтво</w:t>
            </w:r>
          </w:p>
        </w:tc>
        <w:tc>
          <w:tcPr>
            <w:tcW w:w="3054"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Мистецтво</w:t>
            </w:r>
          </w:p>
        </w:tc>
        <w:tc>
          <w:tcPr>
            <w:tcW w:w="171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1</w:t>
            </w:r>
          </w:p>
        </w:tc>
        <w:tc>
          <w:tcPr>
            <w:tcW w:w="1702"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1</w:t>
            </w:r>
          </w:p>
        </w:tc>
      </w:tr>
      <w:tr w:rsidR="00272654" w:rsidRPr="00272654" w:rsidTr="00272654">
        <w:tc>
          <w:tcPr>
            <w:tcW w:w="2518"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Математика</w:t>
            </w:r>
          </w:p>
        </w:tc>
        <w:tc>
          <w:tcPr>
            <w:tcW w:w="3054"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rPr>
                <w:lang w:val="en-US"/>
              </w:rPr>
              <w:t>Алгебра</w:t>
            </w:r>
          </w:p>
        </w:tc>
        <w:tc>
          <w:tcPr>
            <w:tcW w:w="171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2</w:t>
            </w:r>
          </w:p>
        </w:tc>
        <w:tc>
          <w:tcPr>
            <w:tcW w:w="1702"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2</w:t>
            </w:r>
          </w:p>
        </w:tc>
      </w:tr>
      <w:tr w:rsidR="00272654" w:rsidRPr="00272654" w:rsidTr="00272654">
        <w:tc>
          <w:tcPr>
            <w:tcW w:w="2518" w:type="dxa"/>
            <w:tcBorders>
              <w:top w:val="single" w:sz="4" w:space="0" w:color="auto"/>
              <w:left w:val="single" w:sz="4" w:space="0" w:color="auto"/>
              <w:bottom w:val="single" w:sz="4" w:space="0" w:color="auto"/>
              <w:right w:val="single" w:sz="4" w:space="0" w:color="auto"/>
            </w:tcBorders>
          </w:tcPr>
          <w:p w:rsidR="00272654" w:rsidRPr="00541B48" w:rsidRDefault="00272654" w:rsidP="00272654">
            <w:pPr>
              <w:pStyle w:val="a3"/>
            </w:pPr>
          </w:p>
        </w:tc>
        <w:tc>
          <w:tcPr>
            <w:tcW w:w="3054"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Геометрія</w:t>
            </w:r>
          </w:p>
        </w:tc>
        <w:tc>
          <w:tcPr>
            <w:tcW w:w="171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2</w:t>
            </w:r>
          </w:p>
        </w:tc>
        <w:tc>
          <w:tcPr>
            <w:tcW w:w="1702"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2</w:t>
            </w:r>
          </w:p>
        </w:tc>
      </w:tr>
      <w:tr w:rsidR="00272654" w:rsidRPr="00272654" w:rsidTr="00272654">
        <w:tc>
          <w:tcPr>
            <w:tcW w:w="2518" w:type="dxa"/>
            <w:vMerge w:val="restart"/>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Природознавство</w:t>
            </w:r>
          </w:p>
        </w:tc>
        <w:tc>
          <w:tcPr>
            <w:tcW w:w="3054"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Біологія</w:t>
            </w:r>
          </w:p>
        </w:tc>
        <w:tc>
          <w:tcPr>
            <w:tcW w:w="171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2</w:t>
            </w:r>
          </w:p>
        </w:tc>
        <w:tc>
          <w:tcPr>
            <w:tcW w:w="1702"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2</w:t>
            </w:r>
          </w:p>
        </w:tc>
      </w:tr>
      <w:tr w:rsidR="00272654" w:rsidRPr="00272654" w:rsidTr="00272654">
        <w:tc>
          <w:tcPr>
            <w:tcW w:w="2518" w:type="dxa"/>
            <w:vMerge/>
            <w:tcBorders>
              <w:top w:val="single" w:sz="4" w:space="0" w:color="auto"/>
              <w:left w:val="single" w:sz="4" w:space="0" w:color="auto"/>
              <w:bottom w:val="single" w:sz="4" w:space="0" w:color="auto"/>
              <w:right w:val="single" w:sz="4" w:space="0" w:color="auto"/>
            </w:tcBorders>
            <w:vAlign w:val="center"/>
            <w:hideMark/>
          </w:tcPr>
          <w:p w:rsidR="00272654" w:rsidRPr="00541B48" w:rsidRDefault="00272654" w:rsidP="00272654">
            <w:pPr>
              <w:pStyle w:val="a3"/>
            </w:pPr>
          </w:p>
        </w:tc>
        <w:tc>
          <w:tcPr>
            <w:tcW w:w="3054"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Географія</w:t>
            </w:r>
          </w:p>
        </w:tc>
        <w:tc>
          <w:tcPr>
            <w:tcW w:w="171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2</w:t>
            </w:r>
          </w:p>
        </w:tc>
        <w:tc>
          <w:tcPr>
            <w:tcW w:w="1702"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2</w:t>
            </w:r>
          </w:p>
        </w:tc>
      </w:tr>
      <w:tr w:rsidR="00272654" w:rsidRPr="00272654" w:rsidTr="00272654">
        <w:tc>
          <w:tcPr>
            <w:tcW w:w="2518" w:type="dxa"/>
            <w:tcBorders>
              <w:top w:val="single" w:sz="4" w:space="0" w:color="auto"/>
              <w:left w:val="single" w:sz="4" w:space="0" w:color="auto"/>
              <w:bottom w:val="single" w:sz="4" w:space="0" w:color="auto"/>
              <w:right w:val="single" w:sz="4" w:space="0" w:color="auto"/>
            </w:tcBorders>
          </w:tcPr>
          <w:p w:rsidR="00272654" w:rsidRPr="00541B48" w:rsidRDefault="00272654" w:rsidP="00272654">
            <w:pPr>
              <w:pStyle w:val="a3"/>
            </w:pPr>
          </w:p>
        </w:tc>
        <w:tc>
          <w:tcPr>
            <w:tcW w:w="3054"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Фізика</w:t>
            </w:r>
          </w:p>
        </w:tc>
        <w:tc>
          <w:tcPr>
            <w:tcW w:w="171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2</w:t>
            </w:r>
          </w:p>
        </w:tc>
        <w:tc>
          <w:tcPr>
            <w:tcW w:w="1702"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2</w:t>
            </w:r>
          </w:p>
        </w:tc>
      </w:tr>
      <w:tr w:rsidR="00272654" w:rsidRPr="00272654" w:rsidTr="00272654">
        <w:tc>
          <w:tcPr>
            <w:tcW w:w="2518" w:type="dxa"/>
            <w:tcBorders>
              <w:top w:val="single" w:sz="4" w:space="0" w:color="auto"/>
              <w:left w:val="single" w:sz="4" w:space="0" w:color="auto"/>
              <w:bottom w:val="single" w:sz="4" w:space="0" w:color="auto"/>
              <w:right w:val="single" w:sz="4" w:space="0" w:color="auto"/>
            </w:tcBorders>
          </w:tcPr>
          <w:p w:rsidR="00272654" w:rsidRPr="00541B48" w:rsidRDefault="00272654" w:rsidP="00272654">
            <w:pPr>
              <w:pStyle w:val="a3"/>
            </w:pPr>
          </w:p>
        </w:tc>
        <w:tc>
          <w:tcPr>
            <w:tcW w:w="3054"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Хімія</w:t>
            </w:r>
          </w:p>
        </w:tc>
        <w:tc>
          <w:tcPr>
            <w:tcW w:w="171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2</w:t>
            </w:r>
          </w:p>
        </w:tc>
        <w:tc>
          <w:tcPr>
            <w:tcW w:w="1702"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2</w:t>
            </w:r>
          </w:p>
        </w:tc>
      </w:tr>
      <w:tr w:rsidR="00272654" w:rsidRPr="00272654" w:rsidTr="00272654">
        <w:tc>
          <w:tcPr>
            <w:tcW w:w="2518" w:type="dxa"/>
            <w:vMerge w:val="restart"/>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Технології</w:t>
            </w:r>
          </w:p>
        </w:tc>
        <w:tc>
          <w:tcPr>
            <w:tcW w:w="3054"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Трудове навчання</w:t>
            </w:r>
          </w:p>
        </w:tc>
        <w:tc>
          <w:tcPr>
            <w:tcW w:w="171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1</w:t>
            </w:r>
          </w:p>
        </w:tc>
        <w:tc>
          <w:tcPr>
            <w:tcW w:w="1702"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1</w:t>
            </w:r>
          </w:p>
        </w:tc>
      </w:tr>
      <w:tr w:rsidR="00272654" w:rsidRPr="00272654" w:rsidTr="00272654">
        <w:tc>
          <w:tcPr>
            <w:tcW w:w="2518" w:type="dxa"/>
            <w:vMerge/>
            <w:tcBorders>
              <w:top w:val="single" w:sz="4" w:space="0" w:color="auto"/>
              <w:left w:val="single" w:sz="4" w:space="0" w:color="auto"/>
              <w:bottom w:val="single" w:sz="4" w:space="0" w:color="auto"/>
              <w:right w:val="single" w:sz="4" w:space="0" w:color="auto"/>
            </w:tcBorders>
            <w:vAlign w:val="center"/>
            <w:hideMark/>
          </w:tcPr>
          <w:p w:rsidR="00272654" w:rsidRPr="00541B48" w:rsidRDefault="00272654" w:rsidP="00272654">
            <w:pPr>
              <w:pStyle w:val="a3"/>
            </w:pPr>
          </w:p>
        </w:tc>
        <w:tc>
          <w:tcPr>
            <w:tcW w:w="3054"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Інформатика</w:t>
            </w:r>
          </w:p>
        </w:tc>
        <w:tc>
          <w:tcPr>
            <w:tcW w:w="171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2</w:t>
            </w:r>
          </w:p>
        </w:tc>
        <w:tc>
          <w:tcPr>
            <w:tcW w:w="1702"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2</w:t>
            </w:r>
          </w:p>
        </w:tc>
      </w:tr>
      <w:tr w:rsidR="00272654" w:rsidRPr="00272654" w:rsidTr="00272654">
        <w:tc>
          <w:tcPr>
            <w:tcW w:w="2518" w:type="dxa"/>
            <w:vMerge w:val="restart"/>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Здоров’я і фізична культура</w:t>
            </w:r>
          </w:p>
        </w:tc>
        <w:tc>
          <w:tcPr>
            <w:tcW w:w="3054"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Основи здоров’я</w:t>
            </w:r>
          </w:p>
        </w:tc>
        <w:tc>
          <w:tcPr>
            <w:tcW w:w="171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1</w:t>
            </w:r>
          </w:p>
        </w:tc>
        <w:tc>
          <w:tcPr>
            <w:tcW w:w="1702"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1</w:t>
            </w:r>
          </w:p>
        </w:tc>
      </w:tr>
      <w:tr w:rsidR="00272654" w:rsidRPr="00272654" w:rsidTr="00272654">
        <w:tc>
          <w:tcPr>
            <w:tcW w:w="2518" w:type="dxa"/>
            <w:vMerge/>
            <w:tcBorders>
              <w:top w:val="single" w:sz="4" w:space="0" w:color="auto"/>
              <w:left w:val="single" w:sz="4" w:space="0" w:color="auto"/>
              <w:bottom w:val="single" w:sz="4" w:space="0" w:color="auto"/>
              <w:right w:val="single" w:sz="4" w:space="0" w:color="auto"/>
            </w:tcBorders>
            <w:vAlign w:val="center"/>
            <w:hideMark/>
          </w:tcPr>
          <w:p w:rsidR="00272654" w:rsidRPr="00541B48" w:rsidRDefault="00272654" w:rsidP="00272654">
            <w:pPr>
              <w:pStyle w:val="a3"/>
            </w:pPr>
          </w:p>
        </w:tc>
        <w:tc>
          <w:tcPr>
            <w:tcW w:w="3054"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Фізична культура</w:t>
            </w:r>
          </w:p>
        </w:tc>
        <w:tc>
          <w:tcPr>
            <w:tcW w:w="171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3</w:t>
            </w:r>
          </w:p>
        </w:tc>
        <w:tc>
          <w:tcPr>
            <w:tcW w:w="1702"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3</w:t>
            </w:r>
          </w:p>
        </w:tc>
      </w:tr>
      <w:tr w:rsidR="00272654" w:rsidRPr="00272654" w:rsidTr="00272654">
        <w:tc>
          <w:tcPr>
            <w:tcW w:w="5572" w:type="dxa"/>
            <w:gridSpan w:val="2"/>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rPr>
                <w:b/>
              </w:rPr>
            </w:pPr>
            <w:r w:rsidRPr="00541B48">
              <w:rPr>
                <w:b/>
              </w:rPr>
              <w:t>Разом</w:t>
            </w:r>
          </w:p>
        </w:tc>
        <w:tc>
          <w:tcPr>
            <w:tcW w:w="171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rPr>
                <w:b/>
              </w:rPr>
            </w:pPr>
            <w:r w:rsidRPr="00541B48">
              <w:rPr>
                <w:b/>
              </w:rPr>
              <w:t>28,5+3</w:t>
            </w:r>
          </w:p>
        </w:tc>
        <w:tc>
          <w:tcPr>
            <w:tcW w:w="1702"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rPr>
                <w:b/>
              </w:rPr>
            </w:pPr>
            <w:r w:rsidRPr="00541B48">
              <w:rPr>
                <w:b/>
              </w:rPr>
              <w:t>28,5+3</w:t>
            </w:r>
          </w:p>
        </w:tc>
      </w:tr>
      <w:tr w:rsidR="00272654" w:rsidRPr="00272654" w:rsidTr="00272654">
        <w:trPr>
          <w:trHeight w:val="348"/>
        </w:trPr>
        <w:tc>
          <w:tcPr>
            <w:tcW w:w="5572" w:type="dxa"/>
            <w:gridSpan w:val="2"/>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rPr>
                <w:b/>
                <w:i/>
              </w:rPr>
            </w:pPr>
            <w:r w:rsidRPr="00541B48">
              <w:rPr>
                <w:b/>
                <w:i/>
              </w:rPr>
              <w:t>Додатковий час</w:t>
            </w:r>
          </w:p>
        </w:tc>
        <w:tc>
          <w:tcPr>
            <w:tcW w:w="171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rPr>
                <w:b/>
              </w:rPr>
            </w:pPr>
            <w:r w:rsidRPr="00541B48">
              <w:rPr>
                <w:b/>
              </w:rPr>
              <w:t>3</w:t>
            </w:r>
          </w:p>
        </w:tc>
        <w:tc>
          <w:tcPr>
            <w:tcW w:w="1702"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rPr>
                <w:b/>
              </w:rPr>
            </w:pPr>
            <w:r w:rsidRPr="00541B48">
              <w:rPr>
                <w:b/>
              </w:rPr>
              <w:t>3</w:t>
            </w:r>
          </w:p>
        </w:tc>
      </w:tr>
      <w:tr w:rsidR="00272654" w:rsidRPr="00272654" w:rsidTr="00272654">
        <w:trPr>
          <w:trHeight w:val="301"/>
        </w:trPr>
        <w:tc>
          <w:tcPr>
            <w:tcW w:w="5572" w:type="dxa"/>
            <w:gridSpan w:val="2"/>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rPr>
                <w:b/>
              </w:rPr>
            </w:pPr>
            <w:r w:rsidRPr="00541B48">
              <w:rPr>
                <w:b/>
              </w:rPr>
              <w:t>Курси за вибором:</w:t>
            </w:r>
          </w:p>
        </w:tc>
        <w:tc>
          <w:tcPr>
            <w:tcW w:w="1711" w:type="dxa"/>
            <w:tcBorders>
              <w:top w:val="single" w:sz="4" w:space="0" w:color="auto"/>
              <w:left w:val="single" w:sz="4" w:space="0" w:color="auto"/>
              <w:bottom w:val="single" w:sz="4" w:space="0" w:color="auto"/>
              <w:right w:val="single" w:sz="4" w:space="0" w:color="auto"/>
            </w:tcBorders>
          </w:tcPr>
          <w:p w:rsidR="00272654" w:rsidRPr="00541B48" w:rsidRDefault="00272654" w:rsidP="00272654">
            <w:pPr>
              <w:pStyle w:val="a3"/>
            </w:pPr>
          </w:p>
        </w:tc>
        <w:tc>
          <w:tcPr>
            <w:tcW w:w="1702" w:type="dxa"/>
            <w:tcBorders>
              <w:top w:val="single" w:sz="4" w:space="0" w:color="auto"/>
              <w:left w:val="single" w:sz="4" w:space="0" w:color="auto"/>
              <w:bottom w:val="single" w:sz="4" w:space="0" w:color="auto"/>
              <w:right w:val="single" w:sz="4" w:space="0" w:color="auto"/>
            </w:tcBorders>
          </w:tcPr>
          <w:p w:rsidR="00272654" w:rsidRPr="00541B48" w:rsidRDefault="00272654" w:rsidP="00272654">
            <w:pPr>
              <w:pStyle w:val="a3"/>
            </w:pPr>
          </w:p>
        </w:tc>
      </w:tr>
      <w:tr w:rsidR="00272654" w:rsidRPr="00272654" w:rsidTr="00272654">
        <w:trPr>
          <w:trHeight w:val="193"/>
        </w:trPr>
        <w:tc>
          <w:tcPr>
            <w:tcW w:w="5572" w:type="dxa"/>
            <w:gridSpan w:val="2"/>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Самопізнання та соціалізація підлітка</w:t>
            </w:r>
          </w:p>
        </w:tc>
        <w:tc>
          <w:tcPr>
            <w:tcW w:w="171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p>
        </w:tc>
        <w:tc>
          <w:tcPr>
            <w:tcW w:w="1702" w:type="dxa"/>
            <w:tcBorders>
              <w:top w:val="single" w:sz="4" w:space="0" w:color="auto"/>
              <w:left w:val="single" w:sz="4" w:space="0" w:color="auto"/>
              <w:bottom w:val="single" w:sz="4" w:space="0" w:color="auto"/>
              <w:right w:val="single" w:sz="4" w:space="0" w:color="auto"/>
            </w:tcBorders>
          </w:tcPr>
          <w:p w:rsidR="00272654" w:rsidRPr="00541B48" w:rsidRDefault="00272654" w:rsidP="00272654">
            <w:pPr>
              <w:pStyle w:val="a3"/>
              <w:rPr>
                <w:lang w:val="en-US"/>
              </w:rPr>
            </w:pPr>
            <w:r w:rsidRPr="00541B48">
              <w:rPr>
                <w:lang w:val="en-US"/>
              </w:rPr>
              <w:t>1</w:t>
            </w:r>
          </w:p>
        </w:tc>
      </w:tr>
      <w:tr w:rsidR="00272654" w:rsidRPr="00272654" w:rsidTr="00272654">
        <w:trPr>
          <w:trHeight w:val="348"/>
        </w:trPr>
        <w:tc>
          <w:tcPr>
            <w:tcW w:w="5572" w:type="dxa"/>
            <w:gridSpan w:val="2"/>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rPr>
                <w:b/>
              </w:rPr>
            </w:pPr>
            <w:r w:rsidRPr="00541B48">
              <w:rPr>
                <w:b/>
              </w:rPr>
              <w:t>Факультативи</w:t>
            </w:r>
          </w:p>
        </w:tc>
        <w:tc>
          <w:tcPr>
            <w:tcW w:w="1711" w:type="dxa"/>
            <w:tcBorders>
              <w:top w:val="single" w:sz="4" w:space="0" w:color="auto"/>
              <w:left w:val="single" w:sz="4" w:space="0" w:color="auto"/>
              <w:bottom w:val="single" w:sz="4" w:space="0" w:color="auto"/>
              <w:right w:val="single" w:sz="4" w:space="0" w:color="auto"/>
            </w:tcBorders>
          </w:tcPr>
          <w:p w:rsidR="00272654" w:rsidRPr="00541B48" w:rsidRDefault="00272654" w:rsidP="00272654">
            <w:pPr>
              <w:pStyle w:val="a3"/>
            </w:pPr>
          </w:p>
        </w:tc>
        <w:tc>
          <w:tcPr>
            <w:tcW w:w="1702" w:type="dxa"/>
            <w:tcBorders>
              <w:top w:val="single" w:sz="4" w:space="0" w:color="auto"/>
              <w:left w:val="single" w:sz="4" w:space="0" w:color="auto"/>
              <w:bottom w:val="single" w:sz="4" w:space="0" w:color="auto"/>
              <w:right w:val="single" w:sz="4" w:space="0" w:color="auto"/>
            </w:tcBorders>
          </w:tcPr>
          <w:p w:rsidR="00272654" w:rsidRPr="00541B48" w:rsidRDefault="00272654" w:rsidP="00272654">
            <w:pPr>
              <w:pStyle w:val="a3"/>
            </w:pPr>
          </w:p>
        </w:tc>
      </w:tr>
      <w:tr w:rsidR="00272654" w:rsidRPr="00272654" w:rsidTr="00272654">
        <w:trPr>
          <w:trHeight w:val="225"/>
        </w:trPr>
        <w:tc>
          <w:tcPr>
            <w:tcW w:w="5572" w:type="dxa"/>
            <w:gridSpan w:val="2"/>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За лаштунками шкільної математики</w:t>
            </w:r>
          </w:p>
        </w:tc>
        <w:tc>
          <w:tcPr>
            <w:tcW w:w="171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rPr>
                <w:lang w:val="en-US"/>
              </w:rPr>
            </w:pPr>
          </w:p>
        </w:tc>
        <w:tc>
          <w:tcPr>
            <w:tcW w:w="1702" w:type="dxa"/>
            <w:tcBorders>
              <w:top w:val="single" w:sz="4" w:space="0" w:color="auto"/>
              <w:left w:val="single" w:sz="4" w:space="0" w:color="auto"/>
              <w:bottom w:val="single" w:sz="4" w:space="0" w:color="auto"/>
              <w:right w:val="single" w:sz="4" w:space="0" w:color="auto"/>
            </w:tcBorders>
          </w:tcPr>
          <w:p w:rsidR="00272654" w:rsidRPr="00541B48" w:rsidRDefault="00272654" w:rsidP="00272654">
            <w:pPr>
              <w:pStyle w:val="a3"/>
              <w:rPr>
                <w:lang w:val="en-US"/>
              </w:rPr>
            </w:pPr>
            <w:r w:rsidRPr="00541B48">
              <w:rPr>
                <w:lang w:val="en-US"/>
              </w:rPr>
              <w:t>1</w:t>
            </w:r>
          </w:p>
        </w:tc>
      </w:tr>
      <w:tr w:rsidR="00272654" w:rsidRPr="00272654" w:rsidTr="00272654">
        <w:trPr>
          <w:trHeight w:val="225"/>
        </w:trPr>
        <w:tc>
          <w:tcPr>
            <w:tcW w:w="5572" w:type="dxa"/>
            <w:gridSpan w:val="2"/>
            <w:tcBorders>
              <w:top w:val="single" w:sz="4" w:space="0" w:color="auto"/>
              <w:left w:val="single" w:sz="4" w:space="0" w:color="auto"/>
              <w:bottom w:val="single" w:sz="4" w:space="0" w:color="auto"/>
              <w:right w:val="single" w:sz="4" w:space="0" w:color="auto"/>
            </w:tcBorders>
          </w:tcPr>
          <w:p w:rsidR="00272654" w:rsidRPr="00541B48" w:rsidRDefault="00272654" w:rsidP="00272654">
            <w:pPr>
              <w:pStyle w:val="a3"/>
            </w:pPr>
            <w:r w:rsidRPr="00541B48">
              <w:t>Пізнаємо Україну (англійська мова)</w:t>
            </w:r>
          </w:p>
        </w:tc>
        <w:tc>
          <w:tcPr>
            <w:tcW w:w="1711" w:type="dxa"/>
            <w:tcBorders>
              <w:top w:val="single" w:sz="4" w:space="0" w:color="auto"/>
              <w:left w:val="single" w:sz="4" w:space="0" w:color="auto"/>
              <w:bottom w:val="single" w:sz="4" w:space="0" w:color="auto"/>
              <w:right w:val="single" w:sz="4" w:space="0" w:color="auto"/>
            </w:tcBorders>
          </w:tcPr>
          <w:p w:rsidR="00272654" w:rsidRPr="00541B48" w:rsidRDefault="00272654" w:rsidP="00272654">
            <w:pPr>
              <w:pStyle w:val="a3"/>
            </w:pPr>
            <w:r w:rsidRPr="00541B48">
              <w:t>1</w:t>
            </w:r>
          </w:p>
        </w:tc>
        <w:tc>
          <w:tcPr>
            <w:tcW w:w="1702" w:type="dxa"/>
            <w:tcBorders>
              <w:top w:val="single" w:sz="4" w:space="0" w:color="auto"/>
              <w:left w:val="single" w:sz="4" w:space="0" w:color="auto"/>
              <w:bottom w:val="single" w:sz="4" w:space="0" w:color="auto"/>
              <w:right w:val="single" w:sz="4" w:space="0" w:color="auto"/>
            </w:tcBorders>
          </w:tcPr>
          <w:p w:rsidR="00272654" w:rsidRPr="00541B48" w:rsidRDefault="00272654" w:rsidP="00272654">
            <w:pPr>
              <w:pStyle w:val="a3"/>
              <w:rPr>
                <w:lang w:val="en-US"/>
              </w:rPr>
            </w:pPr>
          </w:p>
        </w:tc>
      </w:tr>
      <w:tr w:rsidR="00272654" w:rsidRPr="00272654" w:rsidTr="00272654">
        <w:trPr>
          <w:trHeight w:val="293"/>
        </w:trPr>
        <w:tc>
          <w:tcPr>
            <w:tcW w:w="5572" w:type="dxa"/>
            <w:gridSpan w:val="2"/>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Культура мовлення</w:t>
            </w:r>
          </w:p>
        </w:tc>
        <w:tc>
          <w:tcPr>
            <w:tcW w:w="1711" w:type="dxa"/>
            <w:tcBorders>
              <w:top w:val="single" w:sz="4" w:space="0" w:color="auto"/>
              <w:left w:val="single" w:sz="4" w:space="0" w:color="auto"/>
              <w:bottom w:val="single" w:sz="4" w:space="0" w:color="auto"/>
              <w:right w:val="single" w:sz="4" w:space="0" w:color="auto"/>
            </w:tcBorders>
          </w:tcPr>
          <w:p w:rsidR="00272654" w:rsidRPr="00541B48" w:rsidRDefault="00272654" w:rsidP="00272654">
            <w:pPr>
              <w:pStyle w:val="a3"/>
            </w:pPr>
            <w:r w:rsidRPr="00541B48">
              <w:t>0,5</w:t>
            </w:r>
          </w:p>
        </w:tc>
        <w:tc>
          <w:tcPr>
            <w:tcW w:w="1702" w:type="dxa"/>
            <w:tcBorders>
              <w:top w:val="single" w:sz="4" w:space="0" w:color="auto"/>
              <w:left w:val="single" w:sz="4" w:space="0" w:color="auto"/>
              <w:bottom w:val="single" w:sz="4" w:space="0" w:color="auto"/>
              <w:right w:val="single" w:sz="4" w:space="0" w:color="auto"/>
            </w:tcBorders>
          </w:tcPr>
          <w:p w:rsidR="00272654" w:rsidRPr="00541B48" w:rsidRDefault="00272654" w:rsidP="00272654">
            <w:pPr>
              <w:pStyle w:val="a3"/>
            </w:pPr>
          </w:p>
        </w:tc>
      </w:tr>
      <w:tr w:rsidR="00272654" w:rsidRPr="00272654" w:rsidTr="00272654">
        <w:trPr>
          <w:trHeight w:val="293"/>
        </w:trPr>
        <w:tc>
          <w:tcPr>
            <w:tcW w:w="5572" w:type="dxa"/>
            <w:gridSpan w:val="2"/>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Синтаксис сучасної української мови</w:t>
            </w:r>
          </w:p>
        </w:tc>
        <w:tc>
          <w:tcPr>
            <w:tcW w:w="1711" w:type="dxa"/>
            <w:tcBorders>
              <w:top w:val="single" w:sz="4" w:space="0" w:color="auto"/>
              <w:left w:val="single" w:sz="4" w:space="0" w:color="auto"/>
              <w:bottom w:val="single" w:sz="4" w:space="0" w:color="auto"/>
              <w:right w:val="single" w:sz="4" w:space="0" w:color="auto"/>
            </w:tcBorders>
          </w:tcPr>
          <w:p w:rsidR="00272654" w:rsidRPr="00541B48" w:rsidRDefault="00272654" w:rsidP="00272654">
            <w:pPr>
              <w:pStyle w:val="a3"/>
            </w:pPr>
            <w:r w:rsidRPr="00541B48">
              <w:t>0,5</w:t>
            </w:r>
          </w:p>
        </w:tc>
        <w:tc>
          <w:tcPr>
            <w:tcW w:w="1702" w:type="dxa"/>
            <w:tcBorders>
              <w:top w:val="single" w:sz="4" w:space="0" w:color="auto"/>
              <w:left w:val="single" w:sz="4" w:space="0" w:color="auto"/>
              <w:bottom w:val="single" w:sz="4" w:space="0" w:color="auto"/>
              <w:right w:val="single" w:sz="4" w:space="0" w:color="auto"/>
            </w:tcBorders>
          </w:tcPr>
          <w:p w:rsidR="00272654" w:rsidRPr="00541B48" w:rsidRDefault="00272654" w:rsidP="00272654">
            <w:pPr>
              <w:pStyle w:val="a3"/>
            </w:pPr>
          </w:p>
        </w:tc>
      </w:tr>
      <w:tr w:rsidR="00272654" w:rsidRPr="00272654" w:rsidTr="00272654">
        <w:trPr>
          <w:trHeight w:val="241"/>
        </w:trPr>
        <w:tc>
          <w:tcPr>
            <w:tcW w:w="5572" w:type="dxa"/>
            <w:gridSpan w:val="2"/>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Технології</w:t>
            </w:r>
          </w:p>
        </w:tc>
        <w:tc>
          <w:tcPr>
            <w:tcW w:w="171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1</w:t>
            </w:r>
          </w:p>
        </w:tc>
        <w:tc>
          <w:tcPr>
            <w:tcW w:w="1702"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t>1</w:t>
            </w:r>
          </w:p>
        </w:tc>
      </w:tr>
      <w:tr w:rsidR="00272654" w:rsidRPr="00272654" w:rsidTr="00272654">
        <w:tc>
          <w:tcPr>
            <w:tcW w:w="5572" w:type="dxa"/>
            <w:gridSpan w:val="2"/>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pPr>
            <w:r w:rsidRPr="00541B48">
              <w:lastRenderedPageBreak/>
              <w:t>Гранично допустиме навчальне навантаження</w:t>
            </w:r>
          </w:p>
        </w:tc>
        <w:tc>
          <w:tcPr>
            <w:tcW w:w="171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rPr>
                <w:b/>
              </w:rPr>
            </w:pPr>
            <w:r w:rsidRPr="00541B48">
              <w:rPr>
                <w:b/>
              </w:rPr>
              <w:t>33</w:t>
            </w:r>
          </w:p>
        </w:tc>
        <w:tc>
          <w:tcPr>
            <w:tcW w:w="1702"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rPr>
                <w:b/>
              </w:rPr>
            </w:pPr>
            <w:r w:rsidRPr="00541B48">
              <w:rPr>
                <w:b/>
              </w:rPr>
              <w:t>33</w:t>
            </w:r>
          </w:p>
        </w:tc>
      </w:tr>
      <w:tr w:rsidR="00272654" w:rsidRPr="00272654" w:rsidTr="00272654">
        <w:trPr>
          <w:trHeight w:val="399"/>
        </w:trPr>
        <w:tc>
          <w:tcPr>
            <w:tcW w:w="5572" w:type="dxa"/>
            <w:gridSpan w:val="2"/>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rPr>
                <w:b/>
                <w:bCs/>
              </w:rPr>
            </w:pPr>
            <w:r w:rsidRPr="00541B48">
              <w:rPr>
                <w:b/>
                <w:bCs/>
              </w:rPr>
              <w:t>Всього</w:t>
            </w:r>
            <w:r w:rsidRPr="00541B48">
              <w:rPr>
                <w:bCs/>
              </w:rPr>
              <w:t xml:space="preserve"> (без урахування поділу класів на групи)</w:t>
            </w:r>
          </w:p>
        </w:tc>
        <w:tc>
          <w:tcPr>
            <w:tcW w:w="1711"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rPr>
                <w:b/>
              </w:rPr>
            </w:pPr>
            <w:r w:rsidRPr="00541B48">
              <w:rPr>
                <w:b/>
              </w:rPr>
              <w:t>31,5+3</w:t>
            </w:r>
          </w:p>
        </w:tc>
        <w:tc>
          <w:tcPr>
            <w:tcW w:w="1702" w:type="dxa"/>
            <w:tcBorders>
              <w:top w:val="single" w:sz="4" w:space="0" w:color="auto"/>
              <w:left w:val="single" w:sz="4" w:space="0" w:color="auto"/>
              <w:bottom w:val="single" w:sz="4" w:space="0" w:color="auto"/>
              <w:right w:val="single" w:sz="4" w:space="0" w:color="auto"/>
            </w:tcBorders>
            <w:hideMark/>
          </w:tcPr>
          <w:p w:rsidR="00272654" w:rsidRPr="00541B48" w:rsidRDefault="00272654" w:rsidP="00272654">
            <w:pPr>
              <w:pStyle w:val="a3"/>
              <w:rPr>
                <w:b/>
              </w:rPr>
            </w:pPr>
            <w:r w:rsidRPr="00541B48">
              <w:rPr>
                <w:b/>
              </w:rPr>
              <w:t>31,5+3</w:t>
            </w:r>
          </w:p>
        </w:tc>
      </w:tr>
    </w:tbl>
    <w:p w:rsidR="00272654" w:rsidRPr="00272654" w:rsidRDefault="00272654" w:rsidP="00272654">
      <w:pPr>
        <w:pStyle w:val="a3"/>
        <w:rPr>
          <w:sz w:val="28"/>
          <w:szCs w:val="28"/>
        </w:rPr>
      </w:pPr>
    </w:p>
    <w:p w:rsidR="00272654" w:rsidRPr="00272654" w:rsidRDefault="00272654" w:rsidP="00272654">
      <w:pPr>
        <w:pStyle w:val="a3"/>
        <w:rPr>
          <w:sz w:val="28"/>
          <w:szCs w:val="28"/>
        </w:rPr>
      </w:pPr>
    </w:p>
    <w:p w:rsidR="00272654" w:rsidRPr="00272654" w:rsidRDefault="00272654" w:rsidP="00272654">
      <w:pPr>
        <w:pStyle w:val="a3"/>
        <w:rPr>
          <w:sz w:val="28"/>
          <w:szCs w:val="28"/>
        </w:rPr>
      </w:pPr>
    </w:p>
    <w:p w:rsidR="00272654" w:rsidRPr="00272654" w:rsidRDefault="00272654" w:rsidP="00272654">
      <w:pPr>
        <w:pStyle w:val="a3"/>
        <w:rPr>
          <w:sz w:val="28"/>
          <w:szCs w:val="28"/>
        </w:rPr>
      </w:pPr>
    </w:p>
    <w:p w:rsidR="00541B48" w:rsidRPr="003A394B" w:rsidRDefault="003A394B" w:rsidP="003A394B">
      <w:pPr>
        <w:pStyle w:val="a3"/>
        <w:jc w:val="right"/>
        <w:rPr>
          <w:sz w:val="28"/>
          <w:szCs w:val="28"/>
        </w:rPr>
      </w:pPr>
      <w:r>
        <w:rPr>
          <w:sz w:val="28"/>
          <w:szCs w:val="28"/>
        </w:rPr>
        <w:t>Таблиця 5</w:t>
      </w:r>
    </w:p>
    <w:p w:rsidR="00407138" w:rsidRDefault="00541B48" w:rsidP="00272654">
      <w:pPr>
        <w:pStyle w:val="a3"/>
        <w:rPr>
          <w:b/>
        </w:rPr>
      </w:pPr>
      <w:r>
        <w:rPr>
          <w:b/>
        </w:rPr>
        <w:t xml:space="preserve">                                                                                                                    </w:t>
      </w:r>
    </w:p>
    <w:p w:rsidR="00272654" w:rsidRPr="00541B48" w:rsidRDefault="00407138" w:rsidP="00272654">
      <w:pPr>
        <w:pStyle w:val="a3"/>
        <w:rPr>
          <w:b/>
        </w:rPr>
      </w:pPr>
      <w:r>
        <w:rPr>
          <w:b/>
        </w:rPr>
        <w:t xml:space="preserve">                                                                                                                    </w:t>
      </w:r>
      <w:r w:rsidR="00541B48">
        <w:rPr>
          <w:b/>
        </w:rPr>
        <w:t xml:space="preserve"> </w:t>
      </w:r>
      <w:r w:rsidR="00272654" w:rsidRPr="00541B48">
        <w:rPr>
          <w:b/>
        </w:rPr>
        <w:t>З А Т В Е Р Д Ж У Ю</w:t>
      </w:r>
    </w:p>
    <w:p w:rsidR="00272654" w:rsidRPr="00541B48" w:rsidRDefault="00541B48" w:rsidP="00272654">
      <w:pPr>
        <w:pStyle w:val="a3"/>
        <w:rPr>
          <w:b/>
        </w:rPr>
      </w:pPr>
      <w:r>
        <w:rPr>
          <w:b/>
        </w:rPr>
        <w:t xml:space="preserve">                                                                                                                     </w:t>
      </w:r>
      <w:r w:rsidR="00272654" w:rsidRPr="00541B48">
        <w:rPr>
          <w:b/>
        </w:rPr>
        <w:t>Директор школи</w:t>
      </w:r>
    </w:p>
    <w:p w:rsidR="00272654" w:rsidRPr="003A394B" w:rsidRDefault="00541B48" w:rsidP="00272654">
      <w:pPr>
        <w:pStyle w:val="a3"/>
        <w:rPr>
          <w:b/>
        </w:rPr>
      </w:pPr>
      <w:r>
        <w:rPr>
          <w:b/>
        </w:rPr>
        <w:t xml:space="preserve">                                                                                                                     ______</w:t>
      </w:r>
      <w:r w:rsidR="00272654" w:rsidRPr="00541B48">
        <w:rPr>
          <w:b/>
        </w:rPr>
        <w:t xml:space="preserve"> </w:t>
      </w:r>
      <w:r w:rsidR="003A394B">
        <w:rPr>
          <w:b/>
        </w:rPr>
        <w:t>Т.О. Супряга</w:t>
      </w:r>
    </w:p>
    <w:p w:rsidR="00272654" w:rsidRPr="00272654" w:rsidRDefault="00272654" w:rsidP="00272654">
      <w:pPr>
        <w:pStyle w:val="a3"/>
        <w:rPr>
          <w:b/>
          <w:i/>
          <w:sz w:val="28"/>
          <w:szCs w:val="28"/>
        </w:rPr>
      </w:pPr>
    </w:p>
    <w:p w:rsidR="00272654" w:rsidRPr="00272654" w:rsidRDefault="00272654" w:rsidP="00541B48">
      <w:pPr>
        <w:pStyle w:val="a3"/>
        <w:jc w:val="center"/>
        <w:rPr>
          <w:b/>
          <w:i/>
          <w:sz w:val="28"/>
          <w:szCs w:val="28"/>
        </w:rPr>
      </w:pPr>
      <w:r w:rsidRPr="00272654">
        <w:rPr>
          <w:b/>
          <w:i/>
          <w:sz w:val="28"/>
          <w:szCs w:val="28"/>
        </w:rPr>
        <w:t>Робочий навчальний план</w:t>
      </w:r>
    </w:p>
    <w:p w:rsidR="00272654" w:rsidRPr="00272654" w:rsidRDefault="00272654" w:rsidP="00541B48">
      <w:pPr>
        <w:pStyle w:val="a3"/>
        <w:jc w:val="center"/>
        <w:rPr>
          <w:b/>
          <w:i/>
          <w:sz w:val="28"/>
          <w:szCs w:val="28"/>
        </w:rPr>
      </w:pPr>
      <w:r w:rsidRPr="00272654">
        <w:rPr>
          <w:b/>
          <w:i/>
          <w:sz w:val="28"/>
          <w:szCs w:val="28"/>
        </w:rPr>
        <w:t>Южноукраїнської загальноосвітньої школи</w:t>
      </w:r>
    </w:p>
    <w:p w:rsidR="00272654" w:rsidRPr="00272654" w:rsidRDefault="00272654" w:rsidP="00541B48">
      <w:pPr>
        <w:pStyle w:val="a3"/>
        <w:jc w:val="center"/>
        <w:rPr>
          <w:b/>
          <w:i/>
          <w:sz w:val="28"/>
          <w:szCs w:val="28"/>
        </w:rPr>
      </w:pPr>
      <w:r w:rsidRPr="00272654">
        <w:rPr>
          <w:b/>
          <w:i/>
          <w:sz w:val="28"/>
          <w:szCs w:val="28"/>
        </w:rPr>
        <w:t>І-ІІІ ступенів №2 з навчанням українською мовою і вивченням двох іноземних мов</w:t>
      </w:r>
    </w:p>
    <w:p w:rsidR="00272654" w:rsidRPr="00272654" w:rsidRDefault="00272654" w:rsidP="00541B48">
      <w:pPr>
        <w:pStyle w:val="a3"/>
        <w:jc w:val="center"/>
        <w:rPr>
          <w:b/>
          <w:i/>
          <w:sz w:val="28"/>
          <w:szCs w:val="28"/>
        </w:rPr>
      </w:pPr>
      <w:r w:rsidRPr="00272654">
        <w:rPr>
          <w:b/>
          <w:i/>
          <w:sz w:val="28"/>
          <w:szCs w:val="28"/>
        </w:rPr>
        <w:t>на 2018-2019 навчальний рік</w:t>
      </w:r>
    </w:p>
    <w:p w:rsidR="00272654" w:rsidRDefault="00272654" w:rsidP="00290BFC">
      <w:pPr>
        <w:pStyle w:val="a3"/>
        <w:jc w:val="center"/>
        <w:rPr>
          <w:b/>
          <w:i/>
          <w:sz w:val="28"/>
          <w:szCs w:val="28"/>
        </w:rPr>
      </w:pPr>
      <w:r w:rsidRPr="00272654">
        <w:rPr>
          <w:b/>
          <w:i/>
          <w:sz w:val="28"/>
          <w:szCs w:val="28"/>
        </w:rPr>
        <w:t>(Додаток 1)</w:t>
      </w:r>
    </w:p>
    <w:p w:rsidR="00290BFC" w:rsidRPr="00272654" w:rsidRDefault="00290BFC" w:rsidP="00290BFC">
      <w:pPr>
        <w:pStyle w:val="a3"/>
        <w:jc w:val="center"/>
        <w:rPr>
          <w:b/>
          <w:i/>
          <w:sz w:val="28"/>
          <w:szCs w:val="28"/>
        </w:rPr>
      </w:pP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054"/>
        <w:gridCol w:w="1711"/>
        <w:gridCol w:w="1702"/>
      </w:tblGrid>
      <w:tr w:rsidR="00272654" w:rsidRPr="00272654" w:rsidTr="00272654">
        <w:trPr>
          <w:trHeight w:val="662"/>
        </w:trPr>
        <w:tc>
          <w:tcPr>
            <w:tcW w:w="2518"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rPr>
                <w:b/>
                <w:bCs/>
              </w:rPr>
            </w:pPr>
            <w:r w:rsidRPr="00290BFC">
              <w:rPr>
                <w:b/>
                <w:bCs/>
              </w:rPr>
              <w:t>Освітні галузі</w:t>
            </w:r>
          </w:p>
        </w:tc>
        <w:tc>
          <w:tcPr>
            <w:tcW w:w="3054"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rPr>
                <w:b/>
                <w:bCs/>
              </w:rPr>
            </w:pPr>
            <w:r w:rsidRPr="00290BFC">
              <w:rPr>
                <w:b/>
                <w:bCs/>
              </w:rPr>
              <w:t>Навчальні предмети</w:t>
            </w:r>
          </w:p>
        </w:tc>
        <w:tc>
          <w:tcPr>
            <w:tcW w:w="1711"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rPr>
                <w:b/>
                <w:bCs/>
              </w:rPr>
            </w:pPr>
            <w:r w:rsidRPr="00290BFC">
              <w:rPr>
                <w:b/>
                <w:bCs/>
              </w:rPr>
              <w:t>9-А</w:t>
            </w:r>
          </w:p>
        </w:tc>
        <w:tc>
          <w:tcPr>
            <w:tcW w:w="1702"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rPr>
                <w:b/>
                <w:bCs/>
              </w:rPr>
            </w:pPr>
            <w:r w:rsidRPr="00290BFC">
              <w:rPr>
                <w:b/>
                <w:bCs/>
              </w:rPr>
              <w:t>9-Б</w:t>
            </w:r>
          </w:p>
        </w:tc>
      </w:tr>
      <w:tr w:rsidR="00272654" w:rsidRPr="00272654" w:rsidTr="00272654">
        <w:tc>
          <w:tcPr>
            <w:tcW w:w="2518" w:type="dxa"/>
            <w:vMerge w:val="restart"/>
            <w:tcBorders>
              <w:top w:val="single" w:sz="4" w:space="0" w:color="auto"/>
              <w:left w:val="single" w:sz="4" w:space="0" w:color="auto"/>
              <w:bottom w:val="single" w:sz="4" w:space="0" w:color="auto"/>
              <w:right w:val="single" w:sz="4" w:space="0" w:color="auto"/>
            </w:tcBorders>
          </w:tcPr>
          <w:p w:rsidR="00272654" w:rsidRPr="00290BFC" w:rsidRDefault="00272654" w:rsidP="00272654">
            <w:pPr>
              <w:pStyle w:val="a3"/>
            </w:pPr>
          </w:p>
          <w:p w:rsidR="00272654" w:rsidRPr="00290BFC" w:rsidRDefault="00272654" w:rsidP="00272654">
            <w:pPr>
              <w:pStyle w:val="a3"/>
            </w:pPr>
            <w:r w:rsidRPr="00290BFC">
              <w:t>Мови і літератури</w:t>
            </w:r>
          </w:p>
        </w:tc>
        <w:tc>
          <w:tcPr>
            <w:tcW w:w="3054"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Українська мова</w:t>
            </w:r>
          </w:p>
        </w:tc>
        <w:tc>
          <w:tcPr>
            <w:tcW w:w="1711"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2</w:t>
            </w:r>
          </w:p>
        </w:tc>
        <w:tc>
          <w:tcPr>
            <w:tcW w:w="1702"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2</w:t>
            </w:r>
          </w:p>
        </w:tc>
      </w:tr>
      <w:tr w:rsidR="00272654" w:rsidRPr="00272654" w:rsidTr="00272654">
        <w:tc>
          <w:tcPr>
            <w:tcW w:w="2518" w:type="dxa"/>
            <w:vMerge/>
            <w:tcBorders>
              <w:top w:val="single" w:sz="4" w:space="0" w:color="auto"/>
              <w:left w:val="single" w:sz="4" w:space="0" w:color="auto"/>
              <w:bottom w:val="single" w:sz="4" w:space="0" w:color="auto"/>
              <w:right w:val="single" w:sz="4" w:space="0" w:color="auto"/>
            </w:tcBorders>
            <w:vAlign w:val="center"/>
            <w:hideMark/>
          </w:tcPr>
          <w:p w:rsidR="00272654" w:rsidRPr="00290BFC" w:rsidRDefault="00272654" w:rsidP="00272654">
            <w:pPr>
              <w:pStyle w:val="a3"/>
            </w:pPr>
          </w:p>
        </w:tc>
        <w:tc>
          <w:tcPr>
            <w:tcW w:w="3054"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Українська література</w:t>
            </w:r>
          </w:p>
        </w:tc>
        <w:tc>
          <w:tcPr>
            <w:tcW w:w="1711"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2</w:t>
            </w:r>
          </w:p>
        </w:tc>
        <w:tc>
          <w:tcPr>
            <w:tcW w:w="1702"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2</w:t>
            </w:r>
          </w:p>
        </w:tc>
      </w:tr>
      <w:tr w:rsidR="00272654" w:rsidRPr="00272654" w:rsidTr="00272654">
        <w:tc>
          <w:tcPr>
            <w:tcW w:w="2518" w:type="dxa"/>
            <w:vMerge/>
            <w:tcBorders>
              <w:top w:val="single" w:sz="4" w:space="0" w:color="auto"/>
              <w:left w:val="single" w:sz="4" w:space="0" w:color="auto"/>
              <w:bottom w:val="single" w:sz="4" w:space="0" w:color="auto"/>
              <w:right w:val="single" w:sz="4" w:space="0" w:color="auto"/>
            </w:tcBorders>
            <w:vAlign w:val="center"/>
            <w:hideMark/>
          </w:tcPr>
          <w:p w:rsidR="00272654" w:rsidRPr="00290BFC" w:rsidRDefault="00272654" w:rsidP="00272654">
            <w:pPr>
              <w:pStyle w:val="a3"/>
            </w:pPr>
          </w:p>
        </w:tc>
        <w:tc>
          <w:tcPr>
            <w:tcW w:w="3054"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Іноземна мова(анг.)</w:t>
            </w:r>
          </w:p>
        </w:tc>
        <w:tc>
          <w:tcPr>
            <w:tcW w:w="1711"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3</w:t>
            </w:r>
          </w:p>
        </w:tc>
        <w:tc>
          <w:tcPr>
            <w:tcW w:w="1702"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3</w:t>
            </w:r>
          </w:p>
        </w:tc>
      </w:tr>
      <w:tr w:rsidR="00272654" w:rsidRPr="00272654" w:rsidTr="00272654">
        <w:tc>
          <w:tcPr>
            <w:tcW w:w="2518" w:type="dxa"/>
            <w:vMerge/>
            <w:tcBorders>
              <w:top w:val="single" w:sz="4" w:space="0" w:color="auto"/>
              <w:left w:val="single" w:sz="4" w:space="0" w:color="auto"/>
              <w:bottom w:val="single" w:sz="4" w:space="0" w:color="auto"/>
              <w:right w:val="single" w:sz="4" w:space="0" w:color="auto"/>
            </w:tcBorders>
            <w:vAlign w:val="center"/>
            <w:hideMark/>
          </w:tcPr>
          <w:p w:rsidR="00272654" w:rsidRPr="00290BFC" w:rsidRDefault="00272654" w:rsidP="00272654">
            <w:pPr>
              <w:pStyle w:val="a3"/>
            </w:pPr>
          </w:p>
        </w:tc>
        <w:tc>
          <w:tcPr>
            <w:tcW w:w="3054"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Зарубіжна література</w:t>
            </w:r>
          </w:p>
        </w:tc>
        <w:tc>
          <w:tcPr>
            <w:tcW w:w="1711"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2</w:t>
            </w:r>
          </w:p>
        </w:tc>
        <w:tc>
          <w:tcPr>
            <w:tcW w:w="1702"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2</w:t>
            </w:r>
          </w:p>
        </w:tc>
      </w:tr>
      <w:tr w:rsidR="00272654" w:rsidRPr="00272654" w:rsidTr="00272654">
        <w:tc>
          <w:tcPr>
            <w:tcW w:w="2518" w:type="dxa"/>
            <w:vMerge w:val="restart"/>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Суспільствознавство</w:t>
            </w:r>
          </w:p>
        </w:tc>
        <w:tc>
          <w:tcPr>
            <w:tcW w:w="3054"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Історія України</w:t>
            </w:r>
          </w:p>
        </w:tc>
        <w:tc>
          <w:tcPr>
            <w:tcW w:w="1711"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1,5</w:t>
            </w:r>
          </w:p>
        </w:tc>
        <w:tc>
          <w:tcPr>
            <w:tcW w:w="1702"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1,5</w:t>
            </w:r>
          </w:p>
        </w:tc>
      </w:tr>
      <w:tr w:rsidR="00272654" w:rsidRPr="00272654" w:rsidTr="00272654">
        <w:tc>
          <w:tcPr>
            <w:tcW w:w="2518" w:type="dxa"/>
            <w:vMerge/>
            <w:tcBorders>
              <w:top w:val="single" w:sz="4" w:space="0" w:color="auto"/>
              <w:left w:val="single" w:sz="4" w:space="0" w:color="auto"/>
              <w:bottom w:val="single" w:sz="4" w:space="0" w:color="auto"/>
              <w:right w:val="single" w:sz="4" w:space="0" w:color="auto"/>
            </w:tcBorders>
            <w:vAlign w:val="center"/>
            <w:hideMark/>
          </w:tcPr>
          <w:p w:rsidR="00272654" w:rsidRPr="00290BFC" w:rsidRDefault="00272654" w:rsidP="00272654">
            <w:pPr>
              <w:pStyle w:val="a3"/>
            </w:pPr>
          </w:p>
        </w:tc>
        <w:tc>
          <w:tcPr>
            <w:tcW w:w="3054"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Всесвітня історія</w:t>
            </w:r>
          </w:p>
        </w:tc>
        <w:tc>
          <w:tcPr>
            <w:tcW w:w="1711"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1</w:t>
            </w:r>
          </w:p>
        </w:tc>
        <w:tc>
          <w:tcPr>
            <w:tcW w:w="1702"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1</w:t>
            </w:r>
          </w:p>
        </w:tc>
      </w:tr>
      <w:tr w:rsidR="00272654" w:rsidRPr="00272654" w:rsidTr="00272654">
        <w:tc>
          <w:tcPr>
            <w:tcW w:w="2518" w:type="dxa"/>
            <w:tcBorders>
              <w:top w:val="single" w:sz="4" w:space="0" w:color="auto"/>
              <w:left w:val="single" w:sz="4" w:space="0" w:color="auto"/>
              <w:bottom w:val="single" w:sz="4" w:space="0" w:color="auto"/>
              <w:right w:val="single" w:sz="4" w:space="0" w:color="auto"/>
            </w:tcBorders>
          </w:tcPr>
          <w:p w:rsidR="00272654" w:rsidRPr="00290BFC" w:rsidRDefault="00272654" w:rsidP="00272654">
            <w:pPr>
              <w:pStyle w:val="a3"/>
            </w:pPr>
          </w:p>
        </w:tc>
        <w:tc>
          <w:tcPr>
            <w:tcW w:w="3054"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Основи правознавства</w:t>
            </w:r>
          </w:p>
        </w:tc>
        <w:tc>
          <w:tcPr>
            <w:tcW w:w="1711"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1</w:t>
            </w:r>
          </w:p>
        </w:tc>
        <w:tc>
          <w:tcPr>
            <w:tcW w:w="1702"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1</w:t>
            </w:r>
          </w:p>
        </w:tc>
      </w:tr>
      <w:tr w:rsidR="00272654" w:rsidRPr="00272654" w:rsidTr="00272654">
        <w:trPr>
          <w:trHeight w:val="311"/>
        </w:trPr>
        <w:tc>
          <w:tcPr>
            <w:tcW w:w="2518"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Мистецтво</w:t>
            </w:r>
          </w:p>
        </w:tc>
        <w:tc>
          <w:tcPr>
            <w:tcW w:w="3054"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Мистецтво</w:t>
            </w:r>
          </w:p>
        </w:tc>
        <w:tc>
          <w:tcPr>
            <w:tcW w:w="1711"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1</w:t>
            </w:r>
          </w:p>
        </w:tc>
        <w:tc>
          <w:tcPr>
            <w:tcW w:w="1702"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1</w:t>
            </w:r>
          </w:p>
        </w:tc>
      </w:tr>
      <w:tr w:rsidR="00272654" w:rsidRPr="00272654" w:rsidTr="00272654">
        <w:tc>
          <w:tcPr>
            <w:tcW w:w="2518" w:type="dxa"/>
            <w:vMerge w:val="restart"/>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Математика</w:t>
            </w:r>
          </w:p>
        </w:tc>
        <w:tc>
          <w:tcPr>
            <w:tcW w:w="3054"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Алгебра</w:t>
            </w:r>
          </w:p>
        </w:tc>
        <w:tc>
          <w:tcPr>
            <w:tcW w:w="1711"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2</w:t>
            </w:r>
          </w:p>
        </w:tc>
        <w:tc>
          <w:tcPr>
            <w:tcW w:w="1702"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2</w:t>
            </w:r>
          </w:p>
        </w:tc>
      </w:tr>
      <w:tr w:rsidR="00272654" w:rsidRPr="00272654" w:rsidTr="00272654">
        <w:tc>
          <w:tcPr>
            <w:tcW w:w="2518" w:type="dxa"/>
            <w:vMerge/>
            <w:tcBorders>
              <w:top w:val="single" w:sz="4" w:space="0" w:color="auto"/>
              <w:left w:val="single" w:sz="4" w:space="0" w:color="auto"/>
              <w:bottom w:val="single" w:sz="4" w:space="0" w:color="auto"/>
              <w:right w:val="single" w:sz="4" w:space="0" w:color="auto"/>
            </w:tcBorders>
            <w:vAlign w:val="center"/>
            <w:hideMark/>
          </w:tcPr>
          <w:p w:rsidR="00272654" w:rsidRPr="00290BFC" w:rsidRDefault="00272654" w:rsidP="00272654">
            <w:pPr>
              <w:pStyle w:val="a3"/>
            </w:pPr>
          </w:p>
        </w:tc>
        <w:tc>
          <w:tcPr>
            <w:tcW w:w="3054"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Геометрія</w:t>
            </w:r>
          </w:p>
        </w:tc>
        <w:tc>
          <w:tcPr>
            <w:tcW w:w="1711"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2</w:t>
            </w:r>
          </w:p>
        </w:tc>
        <w:tc>
          <w:tcPr>
            <w:tcW w:w="1702"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2</w:t>
            </w:r>
          </w:p>
        </w:tc>
      </w:tr>
      <w:tr w:rsidR="00272654" w:rsidRPr="00272654" w:rsidTr="00272654">
        <w:tc>
          <w:tcPr>
            <w:tcW w:w="2518" w:type="dxa"/>
            <w:vMerge w:val="restart"/>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Природознавство</w:t>
            </w:r>
          </w:p>
        </w:tc>
        <w:tc>
          <w:tcPr>
            <w:tcW w:w="3054"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Біологія</w:t>
            </w:r>
          </w:p>
        </w:tc>
        <w:tc>
          <w:tcPr>
            <w:tcW w:w="1711"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2</w:t>
            </w:r>
          </w:p>
        </w:tc>
        <w:tc>
          <w:tcPr>
            <w:tcW w:w="1702"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2</w:t>
            </w:r>
          </w:p>
        </w:tc>
      </w:tr>
      <w:tr w:rsidR="00272654" w:rsidRPr="00272654" w:rsidTr="00272654">
        <w:tc>
          <w:tcPr>
            <w:tcW w:w="2518" w:type="dxa"/>
            <w:vMerge/>
            <w:tcBorders>
              <w:top w:val="single" w:sz="4" w:space="0" w:color="auto"/>
              <w:left w:val="single" w:sz="4" w:space="0" w:color="auto"/>
              <w:bottom w:val="single" w:sz="4" w:space="0" w:color="auto"/>
              <w:right w:val="single" w:sz="4" w:space="0" w:color="auto"/>
            </w:tcBorders>
            <w:vAlign w:val="center"/>
            <w:hideMark/>
          </w:tcPr>
          <w:p w:rsidR="00272654" w:rsidRPr="00290BFC" w:rsidRDefault="00272654" w:rsidP="00272654">
            <w:pPr>
              <w:pStyle w:val="a3"/>
            </w:pPr>
          </w:p>
        </w:tc>
        <w:tc>
          <w:tcPr>
            <w:tcW w:w="3054"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Географія</w:t>
            </w:r>
          </w:p>
        </w:tc>
        <w:tc>
          <w:tcPr>
            <w:tcW w:w="1711"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1,5</w:t>
            </w:r>
          </w:p>
        </w:tc>
        <w:tc>
          <w:tcPr>
            <w:tcW w:w="1702"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1,5</w:t>
            </w:r>
          </w:p>
        </w:tc>
      </w:tr>
      <w:tr w:rsidR="00272654" w:rsidRPr="00272654" w:rsidTr="00272654">
        <w:tc>
          <w:tcPr>
            <w:tcW w:w="2518" w:type="dxa"/>
            <w:tcBorders>
              <w:top w:val="single" w:sz="4" w:space="0" w:color="auto"/>
              <w:left w:val="single" w:sz="4" w:space="0" w:color="auto"/>
              <w:bottom w:val="single" w:sz="4" w:space="0" w:color="auto"/>
              <w:right w:val="single" w:sz="4" w:space="0" w:color="auto"/>
            </w:tcBorders>
          </w:tcPr>
          <w:p w:rsidR="00272654" w:rsidRPr="00290BFC" w:rsidRDefault="00272654" w:rsidP="00272654">
            <w:pPr>
              <w:pStyle w:val="a3"/>
            </w:pPr>
          </w:p>
        </w:tc>
        <w:tc>
          <w:tcPr>
            <w:tcW w:w="3054"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Фізика</w:t>
            </w:r>
          </w:p>
        </w:tc>
        <w:tc>
          <w:tcPr>
            <w:tcW w:w="1711"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3</w:t>
            </w:r>
          </w:p>
        </w:tc>
        <w:tc>
          <w:tcPr>
            <w:tcW w:w="1702"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3</w:t>
            </w:r>
          </w:p>
        </w:tc>
      </w:tr>
      <w:tr w:rsidR="00272654" w:rsidRPr="00272654" w:rsidTr="00272654">
        <w:tc>
          <w:tcPr>
            <w:tcW w:w="2518" w:type="dxa"/>
            <w:tcBorders>
              <w:top w:val="single" w:sz="4" w:space="0" w:color="auto"/>
              <w:left w:val="single" w:sz="4" w:space="0" w:color="auto"/>
              <w:bottom w:val="single" w:sz="4" w:space="0" w:color="auto"/>
              <w:right w:val="single" w:sz="4" w:space="0" w:color="auto"/>
            </w:tcBorders>
          </w:tcPr>
          <w:p w:rsidR="00272654" w:rsidRPr="00290BFC" w:rsidRDefault="00272654" w:rsidP="00272654">
            <w:pPr>
              <w:pStyle w:val="a3"/>
            </w:pPr>
          </w:p>
        </w:tc>
        <w:tc>
          <w:tcPr>
            <w:tcW w:w="3054"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Хімія</w:t>
            </w:r>
          </w:p>
        </w:tc>
        <w:tc>
          <w:tcPr>
            <w:tcW w:w="1711"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2</w:t>
            </w:r>
          </w:p>
        </w:tc>
        <w:tc>
          <w:tcPr>
            <w:tcW w:w="1702"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2</w:t>
            </w:r>
          </w:p>
        </w:tc>
      </w:tr>
      <w:tr w:rsidR="00272654" w:rsidRPr="00272654" w:rsidTr="00272654">
        <w:tc>
          <w:tcPr>
            <w:tcW w:w="2518" w:type="dxa"/>
            <w:vMerge w:val="restart"/>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Технології</w:t>
            </w:r>
          </w:p>
        </w:tc>
        <w:tc>
          <w:tcPr>
            <w:tcW w:w="3054"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Трудове навчання</w:t>
            </w:r>
          </w:p>
        </w:tc>
        <w:tc>
          <w:tcPr>
            <w:tcW w:w="1711"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1</w:t>
            </w:r>
          </w:p>
        </w:tc>
        <w:tc>
          <w:tcPr>
            <w:tcW w:w="1702"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1</w:t>
            </w:r>
          </w:p>
        </w:tc>
      </w:tr>
      <w:tr w:rsidR="00272654" w:rsidRPr="00272654" w:rsidTr="00272654">
        <w:tc>
          <w:tcPr>
            <w:tcW w:w="2518" w:type="dxa"/>
            <w:vMerge/>
            <w:tcBorders>
              <w:top w:val="single" w:sz="4" w:space="0" w:color="auto"/>
              <w:left w:val="single" w:sz="4" w:space="0" w:color="auto"/>
              <w:bottom w:val="single" w:sz="4" w:space="0" w:color="auto"/>
              <w:right w:val="single" w:sz="4" w:space="0" w:color="auto"/>
            </w:tcBorders>
            <w:vAlign w:val="center"/>
            <w:hideMark/>
          </w:tcPr>
          <w:p w:rsidR="00272654" w:rsidRPr="00290BFC" w:rsidRDefault="00272654" w:rsidP="00272654">
            <w:pPr>
              <w:pStyle w:val="a3"/>
            </w:pPr>
          </w:p>
        </w:tc>
        <w:tc>
          <w:tcPr>
            <w:tcW w:w="3054"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Інформатика</w:t>
            </w:r>
          </w:p>
        </w:tc>
        <w:tc>
          <w:tcPr>
            <w:tcW w:w="1711"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2</w:t>
            </w:r>
          </w:p>
        </w:tc>
        <w:tc>
          <w:tcPr>
            <w:tcW w:w="1702"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2</w:t>
            </w:r>
          </w:p>
        </w:tc>
      </w:tr>
      <w:tr w:rsidR="00272654" w:rsidRPr="00272654" w:rsidTr="00272654">
        <w:tc>
          <w:tcPr>
            <w:tcW w:w="2518" w:type="dxa"/>
            <w:vMerge w:val="restart"/>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Здоров’я і фізична культура</w:t>
            </w:r>
          </w:p>
        </w:tc>
        <w:tc>
          <w:tcPr>
            <w:tcW w:w="3054"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Основи здоров’я</w:t>
            </w:r>
          </w:p>
        </w:tc>
        <w:tc>
          <w:tcPr>
            <w:tcW w:w="1711"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1</w:t>
            </w:r>
          </w:p>
        </w:tc>
        <w:tc>
          <w:tcPr>
            <w:tcW w:w="1702"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1</w:t>
            </w:r>
          </w:p>
        </w:tc>
      </w:tr>
      <w:tr w:rsidR="00272654" w:rsidRPr="00272654" w:rsidTr="00272654">
        <w:tc>
          <w:tcPr>
            <w:tcW w:w="2518" w:type="dxa"/>
            <w:vMerge/>
            <w:tcBorders>
              <w:top w:val="single" w:sz="4" w:space="0" w:color="auto"/>
              <w:left w:val="single" w:sz="4" w:space="0" w:color="auto"/>
              <w:bottom w:val="single" w:sz="4" w:space="0" w:color="auto"/>
              <w:right w:val="single" w:sz="4" w:space="0" w:color="auto"/>
            </w:tcBorders>
            <w:vAlign w:val="center"/>
            <w:hideMark/>
          </w:tcPr>
          <w:p w:rsidR="00272654" w:rsidRPr="00290BFC" w:rsidRDefault="00272654" w:rsidP="00272654">
            <w:pPr>
              <w:pStyle w:val="a3"/>
            </w:pPr>
          </w:p>
        </w:tc>
        <w:tc>
          <w:tcPr>
            <w:tcW w:w="3054"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Фізична культура</w:t>
            </w:r>
          </w:p>
        </w:tc>
        <w:tc>
          <w:tcPr>
            <w:tcW w:w="1711"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3</w:t>
            </w:r>
          </w:p>
        </w:tc>
        <w:tc>
          <w:tcPr>
            <w:tcW w:w="1702"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3</w:t>
            </w:r>
          </w:p>
        </w:tc>
      </w:tr>
      <w:tr w:rsidR="00272654" w:rsidRPr="00272654" w:rsidTr="00272654">
        <w:tc>
          <w:tcPr>
            <w:tcW w:w="5572" w:type="dxa"/>
            <w:gridSpan w:val="2"/>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rPr>
                <w:b/>
              </w:rPr>
            </w:pPr>
            <w:r w:rsidRPr="00290BFC">
              <w:rPr>
                <w:b/>
              </w:rPr>
              <w:t>Разом</w:t>
            </w:r>
          </w:p>
        </w:tc>
        <w:tc>
          <w:tcPr>
            <w:tcW w:w="1711"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rPr>
                <w:b/>
              </w:rPr>
            </w:pPr>
            <w:r w:rsidRPr="00290BFC">
              <w:rPr>
                <w:b/>
              </w:rPr>
              <w:t>30+3</w:t>
            </w:r>
          </w:p>
        </w:tc>
        <w:tc>
          <w:tcPr>
            <w:tcW w:w="1702"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rPr>
                <w:b/>
              </w:rPr>
            </w:pPr>
            <w:r w:rsidRPr="00290BFC">
              <w:rPr>
                <w:b/>
              </w:rPr>
              <w:t>30+3</w:t>
            </w:r>
          </w:p>
        </w:tc>
      </w:tr>
      <w:tr w:rsidR="00272654" w:rsidRPr="00272654" w:rsidTr="00272654">
        <w:trPr>
          <w:trHeight w:val="348"/>
        </w:trPr>
        <w:tc>
          <w:tcPr>
            <w:tcW w:w="5572" w:type="dxa"/>
            <w:gridSpan w:val="2"/>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rPr>
                <w:b/>
                <w:i/>
              </w:rPr>
            </w:pPr>
            <w:r w:rsidRPr="00290BFC">
              <w:rPr>
                <w:b/>
                <w:i/>
              </w:rPr>
              <w:t>Додатковий час</w:t>
            </w:r>
          </w:p>
        </w:tc>
        <w:tc>
          <w:tcPr>
            <w:tcW w:w="1711"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rPr>
                <w:b/>
              </w:rPr>
            </w:pPr>
            <w:r w:rsidRPr="00290BFC">
              <w:rPr>
                <w:b/>
              </w:rPr>
              <w:t>3</w:t>
            </w:r>
          </w:p>
        </w:tc>
        <w:tc>
          <w:tcPr>
            <w:tcW w:w="1702"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rPr>
                <w:b/>
              </w:rPr>
            </w:pPr>
            <w:r w:rsidRPr="00290BFC">
              <w:rPr>
                <w:b/>
              </w:rPr>
              <w:t>3</w:t>
            </w:r>
          </w:p>
        </w:tc>
      </w:tr>
      <w:tr w:rsidR="00272654" w:rsidRPr="00272654" w:rsidTr="00272654">
        <w:trPr>
          <w:trHeight w:val="301"/>
        </w:trPr>
        <w:tc>
          <w:tcPr>
            <w:tcW w:w="5572" w:type="dxa"/>
            <w:gridSpan w:val="2"/>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rPr>
                <w:b/>
              </w:rPr>
            </w:pPr>
            <w:r w:rsidRPr="00290BFC">
              <w:rPr>
                <w:b/>
              </w:rPr>
              <w:t>Курси за вибором:</w:t>
            </w:r>
          </w:p>
        </w:tc>
        <w:tc>
          <w:tcPr>
            <w:tcW w:w="1711" w:type="dxa"/>
            <w:tcBorders>
              <w:top w:val="single" w:sz="4" w:space="0" w:color="auto"/>
              <w:left w:val="single" w:sz="4" w:space="0" w:color="auto"/>
              <w:bottom w:val="single" w:sz="4" w:space="0" w:color="auto"/>
              <w:right w:val="single" w:sz="4" w:space="0" w:color="auto"/>
            </w:tcBorders>
          </w:tcPr>
          <w:p w:rsidR="00272654" w:rsidRPr="00290BFC" w:rsidRDefault="00272654" w:rsidP="00272654">
            <w:pPr>
              <w:pStyle w:val="a3"/>
            </w:pPr>
          </w:p>
        </w:tc>
        <w:tc>
          <w:tcPr>
            <w:tcW w:w="1702" w:type="dxa"/>
            <w:tcBorders>
              <w:top w:val="single" w:sz="4" w:space="0" w:color="auto"/>
              <w:left w:val="single" w:sz="4" w:space="0" w:color="auto"/>
              <w:bottom w:val="single" w:sz="4" w:space="0" w:color="auto"/>
              <w:right w:val="single" w:sz="4" w:space="0" w:color="auto"/>
            </w:tcBorders>
          </w:tcPr>
          <w:p w:rsidR="00272654" w:rsidRPr="00290BFC" w:rsidRDefault="00272654" w:rsidP="00272654">
            <w:pPr>
              <w:pStyle w:val="a3"/>
            </w:pPr>
          </w:p>
        </w:tc>
      </w:tr>
      <w:tr w:rsidR="00272654" w:rsidRPr="00272654" w:rsidTr="00272654">
        <w:trPr>
          <w:trHeight w:val="193"/>
        </w:trPr>
        <w:tc>
          <w:tcPr>
            <w:tcW w:w="5572" w:type="dxa"/>
            <w:gridSpan w:val="2"/>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Усвідомлене батьківство</w:t>
            </w:r>
          </w:p>
        </w:tc>
        <w:tc>
          <w:tcPr>
            <w:tcW w:w="1711" w:type="dxa"/>
            <w:tcBorders>
              <w:top w:val="single" w:sz="4" w:space="0" w:color="auto"/>
              <w:left w:val="single" w:sz="4" w:space="0" w:color="auto"/>
              <w:bottom w:val="single" w:sz="4" w:space="0" w:color="auto"/>
              <w:right w:val="single" w:sz="4" w:space="0" w:color="auto"/>
            </w:tcBorders>
          </w:tcPr>
          <w:p w:rsidR="00272654" w:rsidRPr="00290BFC" w:rsidRDefault="00272654" w:rsidP="00272654">
            <w:pPr>
              <w:pStyle w:val="a3"/>
            </w:pPr>
            <w:r w:rsidRPr="00290BFC">
              <w:t>0,5</w:t>
            </w:r>
          </w:p>
        </w:tc>
        <w:tc>
          <w:tcPr>
            <w:tcW w:w="1702"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0,5</w:t>
            </w:r>
          </w:p>
        </w:tc>
      </w:tr>
      <w:tr w:rsidR="00272654" w:rsidRPr="00272654" w:rsidTr="00272654">
        <w:trPr>
          <w:trHeight w:val="193"/>
        </w:trPr>
        <w:tc>
          <w:tcPr>
            <w:tcW w:w="5572" w:type="dxa"/>
            <w:gridSpan w:val="2"/>
            <w:tcBorders>
              <w:top w:val="single" w:sz="4" w:space="0" w:color="auto"/>
              <w:left w:val="single" w:sz="4" w:space="0" w:color="auto"/>
              <w:bottom w:val="single" w:sz="4" w:space="0" w:color="auto"/>
              <w:right w:val="single" w:sz="4" w:space="0" w:color="auto"/>
            </w:tcBorders>
          </w:tcPr>
          <w:p w:rsidR="00272654" w:rsidRPr="00290BFC" w:rsidRDefault="00272654" w:rsidP="00272654">
            <w:pPr>
              <w:pStyle w:val="a3"/>
            </w:pPr>
            <w:r w:rsidRPr="00290BFC">
              <w:t>Основи сповживчих знань</w:t>
            </w:r>
          </w:p>
        </w:tc>
        <w:tc>
          <w:tcPr>
            <w:tcW w:w="1711" w:type="dxa"/>
            <w:tcBorders>
              <w:top w:val="single" w:sz="4" w:space="0" w:color="auto"/>
              <w:left w:val="single" w:sz="4" w:space="0" w:color="auto"/>
              <w:bottom w:val="single" w:sz="4" w:space="0" w:color="auto"/>
              <w:right w:val="single" w:sz="4" w:space="0" w:color="auto"/>
            </w:tcBorders>
          </w:tcPr>
          <w:p w:rsidR="00272654" w:rsidRPr="00290BFC" w:rsidRDefault="00272654" w:rsidP="00272654">
            <w:pPr>
              <w:pStyle w:val="a3"/>
            </w:pPr>
          </w:p>
        </w:tc>
        <w:tc>
          <w:tcPr>
            <w:tcW w:w="1702" w:type="dxa"/>
            <w:tcBorders>
              <w:top w:val="single" w:sz="4" w:space="0" w:color="auto"/>
              <w:left w:val="single" w:sz="4" w:space="0" w:color="auto"/>
              <w:bottom w:val="single" w:sz="4" w:space="0" w:color="auto"/>
              <w:right w:val="single" w:sz="4" w:space="0" w:color="auto"/>
            </w:tcBorders>
          </w:tcPr>
          <w:p w:rsidR="00272654" w:rsidRPr="00290BFC" w:rsidRDefault="00272654" w:rsidP="00272654">
            <w:pPr>
              <w:pStyle w:val="a3"/>
            </w:pPr>
            <w:r w:rsidRPr="00290BFC">
              <w:t>1</w:t>
            </w:r>
          </w:p>
        </w:tc>
      </w:tr>
      <w:tr w:rsidR="00272654" w:rsidRPr="00272654" w:rsidTr="00272654">
        <w:trPr>
          <w:trHeight w:val="348"/>
        </w:trPr>
        <w:tc>
          <w:tcPr>
            <w:tcW w:w="5572" w:type="dxa"/>
            <w:gridSpan w:val="2"/>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rPr>
                <w:b/>
              </w:rPr>
            </w:pPr>
            <w:r w:rsidRPr="00290BFC">
              <w:rPr>
                <w:b/>
              </w:rPr>
              <w:t>Факультативи</w:t>
            </w:r>
          </w:p>
        </w:tc>
        <w:tc>
          <w:tcPr>
            <w:tcW w:w="1711" w:type="dxa"/>
            <w:tcBorders>
              <w:top w:val="single" w:sz="4" w:space="0" w:color="auto"/>
              <w:left w:val="single" w:sz="4" w:space="0" w:color="auto"/>
              <w:bottom w:val="single" w:sz="4" w:space="0" w:color="auto"/>
              <w:right w:val="single" w:sz="4" w:space="0" w:color="auto"/>
            </w:tcBorders>
          </w:tcPr>
          <w:p w:rsidR="00272654" w:rsidRPr="00290BFC" w:rsidRDefault="00272654" w:rsidP="00272654">
            <w:pPr>
              <w:pStyle w:val="a3"/>
            </w:pPr>
          </w:p>
        </w:tc>
        <w:tc>
          <w:tcPr>
            <w:tcW w:w="1702" w:type="dxa"/>
            <w:tcBorders>
              <w:top w:val="single" w:sz="4" w:space="0" w:color="auto"/>
              <w:left w:val="single" w:sz="4" w:space="0" w:color="auto"/>
              <w:bottom w:val="single" w:sz="4" w:space="0" w:color="auto"/>
              <w:right w:val="single" w:sz="4" w:space="0" w:color="auto"/>
            </w:tcBorders>
          </w:tcPr>
          <w:p w:rsidR="00272654" w:rsidRPr="00290BFC" w:rsidRDefault="00272654" w:rsidP="00272654">
            <w:pPr>
              <w:pStyle w:val="a3"/>
            </w:pPr>
          </w:p>
        </w:tc>
      </w:tr>
      <w:tr w:rsidR="00272654" w:rsidRPr="00272654" w:rsidTr="00272654">
        <w:trPr>
          <w:trHeight w:val="225"/>
        </w:trPr>
        <w:tc>
          <w:tcPr>
            <w:tcW w:w="5572" w:type="dxa"/>
            <w:gridSpan w:val="2"/>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Розв</w:t>
            </w:r>
            <w:r w:rsidRPr="00290BFC">
              <w:rPr>
                <w:lang w:val="en-US"/>
              </w:rPr>
              <w:t>’</w:t>
            </w:r>
            <w:r w:rsidRPr="00290BFC">
              <w:t>язування задач з параметрами</w:t>
            </w:r>
          </w:p>
        </w:tc>
        <w:tc>
          <w:tcPr>
            <w:tcW w:w="1711"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0,5</w:t>
            </w:r>
          </w:p>
        </w:tc>
        <w:tc>
          <w:tcPr>
            <w:tcW w:w="1702" w:type="dxa"/>
            <w:tcBorders>
              <w:top w:val="single" w:sz="4" w:space="0" w:color="auto"/>
              <w:left w:val="single" w:sz="4" w:space="0" w:color="auto"/>
              <w:bottom w:val="single" w:sz="4" w:space="0" w:color="auto"/>
              <w:right w:val="single" w:sz="4" w:space="0" w:color="auto"/>
            </w:tcBorders>
          </w:tcPr>
          <w:p w:rsidR="00272654" w:rsidRPr="00290BFC" w:rsidRDefault="00272654" w:rsidP="00272654">
            <w:pPr>
              <w:pStyle w:val="a3"/>
            </w:pPr>
          </w:p>
        </w:tc>
      </w:tr>
      <w:tr w:rsidR="00272654" w:rsidRPr="00272654" w:rsidTr="00272654">
        <w:trPr>
          <w:trHeight w:val="225"/>
        </w:trPr>
        <w:tc>
          <w:tcPr>
            <w:tcW w:w="5572" w:type="dxa"/>
            <w:gridSpan w:val="2"/>
            <w:tcBorders>
              <w:top w:val="single" w:sz="4" w:space="0" w:color="auto"/>
              <w:left w:val="single" w:sz="4" w:space="0" w:color="auto"/>
              <w:bottom w:val="single" w:sz="4" w:space="0" w:color="auto"/>
              <w:right w:val="single" w:sz="4" w:space="0" w:color="auto"/>
            </w:tcBorders>
          </w:tcPr>
          <w:p w:rsidR="00272654" w:rsidRPr="00290BFC" w:rsidRDefault="00272654" w:rsidP="00272654">
            <w:pPr>
              <w:pStyle w:val="a3"/>
            </w:pPr>
            <w:r w:rsidRPr="00290BFC">
              <w:rPr>
                <w:lang w:val="en-US"/>
              </w:rPr>
              <w:t>Модуль числа</w:t>
            </w:r>
          </w:p>
        </w:tc>
        <w:tc>
          <w:tcPr>
            <w:tcW w:w="1711" w:type="dxa"/>
            <w:tcBorders>
              <w:top w:val="single" w:sz="4" w:space="0" w:color="auto"/>
              <w:left w:val="single" w:sz="4" w:space="0" w:color="auto"/>
              <w:bottom w:val="single" w:sz="4" w:space="0" w:color="auto"/>
              <w:right w:val="single" w:sz="4" w:space="0" w:color="auto"/>
            </w:tcBorders>
          </w:tcPr>
          <w:p w:rsidR="00272654" w:rsidRPr="00290BFC" w:rsidRDefault="00272654" w:rsidP="00272654">
            <w:pPr>
              <w:pStyle w:val="a3"/>
            </w:pPr>
            <w:r w:rsidRPr="00290BFC">
              <w:t>0,5</w:t>
            </w:r>
          </w:p>
        </w:tc>
        <w:tc>
          <w:tcPr>
            <w:tcW w:w="1702" w:type="dxa"/>
            <w:tcBorders>
              <w:top w:val="single" w:sz="4" w:space="0" w:color="auto"/>
              <w:left w:val="single" w:sz="4" w:space="0" w:color="auto"/>
              <w:bottom w:val="single" w:sz="4" w:space="0" w:color="auto"/>
              <w:right w:val="single" w:sz="4" w:space="0" w:color="auto"/>
            </w:tcBorders>
          </w:tcPr>
          <w:p w:rsidR="00272654" w:rsidRPr="00290BFC" w:rsidRDefault="00272654" w:rsidP="00272654">
            <w:pPr>
              <w:pStyle w:val="a3"/>
            </w:pPr>
          </w:p>
        </w:tc>
      </w:tr>
      <w:tr w:rsidR="00272654" w:rsidRPr="00272654" w:rsidTr="00272654">
        <w:trPr>
          <w:trHeight w:val="213"/>
        </w:trPr>
        <w:tc>
          <w:tcPr>
            <w:tcW w:w="5572" w:type="dxa"/>
            <w:gridSpan w:val="2"/>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lastRenderedPageBreak/>
              <w:t>Цікава орфографія</w:t>
            </w:r>
          </w:p>
        </w:tc>
        <w:tc>
          <w:tcPr>
            <w:tcW w:w="1711" w:type="dxa"/>
            <w:tcBorders>
              <w:top w:val="single" w:sz="4" w:space="0" w:color="auto"/>
              <w:left w:val="single" w:sz="4" w:space="0" w:color="auto"/>
              <w:bottom w:val="single" w:sz="4" w:space="0" w:color="auto"/>
              <w:right w:val="single" w:sz="4" w:space="0" w:color="auto"/>
            </w:tcBorders>
          </w:tcPr>
          <w:p w:rsidR="00272654" w:rsidRPr="00290BFC" w:rsidRDefault="00272654" w:rsidP="00272654">
            <w:pPr>
              <w:pStyle w:val="a3"/>
            </w:pPr>
            <w:r w:rsidRPr="00290BFC">
              <w:t>0,5</w:t>
            </w:r>
          </w:p>
        </w:tc>
        <w:tc>
          <w:tcPr>
            <w:tcW w:w="1702"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0,5</w:t>
            </w:r>
          </w:p>
        </w:tc>
      </w:tr>
      <w:tr w:rsidR="00272654" w:rsidRPr="00272654" w:rsidTr="00272654">
        <w:trPr>
          <w:trHeight w:val="241"/>
        </w:trPr>
        <w:tc>
          <w:tcPr>
            <w:tcW w:w="5572" w:type="dxa"/>
            <w:gridSpan w:val="2"/>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Технології</w:t>
            </w:r>
          </w:p>
        </w:tc>
        <w:tc>
          <w:tcPr>
            <w:tcW w:w="1711"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1</w:t>
            </w:r>
          </w:p>
        </w:tc>
        <w:tc>
          <w:tcPr>
            <w:tcW w:w="1702"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1</w:t>
            </w:r>
          </w:p>
        </w:tc>
      </w:tr>
      <w:tr w:rsidR="00272654" w:rsidRPr="00272654" w:rsidTr="00272654">
        <w:tc>
          <w:tcPr>
            <w:tcW w:w="5572" w:type="dxa"/>
            <w:gridSpan w:val="2"/>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pPr>
            <w:r w:rsidRPr="00290BFC">
              <w:t>Гранично допустиме навчальне навантаження</w:t>
            </w:r>
          </w:p>
        </w:tc>
        <w:tc>
          <w:tcPr>
            <w:tcW w:w="1711"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rPr>
                <w:b/>
              </w:rPr>
            </w:pPr>
            <w:r w:rsidRPr="00290BFC">
              <w:rPr>
                <w:b/>
              </w:rPr>
              <w:t>33</w:t>
            </w:r>
          </w:p>
        </w:tc>
        <w:tc>
          <w:tcPr>
            <w:tcW w:w="1702"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rPr>
                <w:b/>
              </w:rPr>
            </w:pPr>
            <w:r w:rsidRPr="00290BFC">
              <w:rPr>
                <w:b/>
              </w:rPr>
              <w:t>33</w:t>
            </w:r>
          </w:p>
        </w:tc>
      </w:tr>
      <w:tr w:rsidR="00272654" w:rsidRPr="00290BFC" w:rsidTr="00272654">
        <w:trPr>
          <w:trHeight w:val="399"/>
        </w:trPr>
        <w:tc>
          <w:tcPr>
            <w:tcW w:w="5572" w:type="dxa"/>
            <w:gridSpan w:val="2"/>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rPr>
                <w:b/>
                <w:bCs/>
              </w:rPr>
            </w:pPr>
            <w:r w:rsidRPr="00290BFC">
              <w:rPr>
                <w:b/>
                <w:bCs/>
              </w:rPr>
              <w:t>Всього</w:t>
            </w:r>
            <w:r w:rsidRPr="00290BFC">
              <w:rPr>
                <w:bCs/>
              </w:rPr>
              <w:t xml:space="preserve"> (без урахування поділу класів на групи)</w:t>
            </w:r>
          </w:p>
        </w:tc>
        <w:tc>
          <w:tcPr>
            <w:tcW w:w="1711"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rPr>
                <w:b/>
              </w:rPr>
            </w:pPr>
            <w:r w:rsidRPr="00290BFC">
              <w:rPr>
                <w:b/>
              </w:rPr>
              <w:t>33+3</w:t>
            </w:r>
          </w:p>
        </w:tc>
        <w:tc>
          <w:tcPr>
            <w:tcW w:w="1702" w:type="dxa"/>
            <w:tcBorders>
              <w:top w:val="single" w:sz="4" w:space="0" w:color="auto"/>
              <w:left w:val="single" w:sz="4" w:space="0" w:color="auto"/>
              <w:bottom w:val="single" w:sz="4" w:space="0" w:color="auto"/>
              <w:right w:val="single" w:sz="4" w:space="0" w:color="auto"/>
            </w:tcBorders>
            <w:hideMark/>
          </w:tcPr>
          <w:p w:rsidR="00272654" w:rsidRPr="00290BFC" w:rsidRDefault="00272654" w:rsidP="00272654">
            <w:pPr>
              <w:pStyle w:val="a3"/>
              <w:rPr>
                <w:b/>
              </w:rPr>
            </w:pPr>
            <w:r w:rsidRPr="00290BFC">
              <w:rPr>
                <w:b/>
              </w:rPr>
              <w:t>33+3</w:t>
            </w:r>
          </w:p>
        </w:tc>
      </w:tr>
    </w:tbl>
    <w:p w:rsidR="00407138" w:rsidRPr="00534A29" w:rsidRDefault="00407138" w:rsidP="00290BFC">
      <w:pPr>
        <w:shd w:val="clear" w:color="auto" w:fill="FFFFFF"/>
        <w:spacing w:after="0" w:line="270" w:lineRule="atLeast"/>
        <w:jc w:val="both"/>
        <w:rPr>
          <w:rFonts w:ascii="Times New Roman" w:hAnsi="Times New Roman"/>
          <w:b/>
          <w:bCs/>
          <w:color w:val="000000"/>
          <w:sz w:val="28"/>
          <w:szCs w:val="28"/>
          <w:bdr w:val="none" w:sz="0" w:space="0" w:color="auto" w:frame="1"/>
          <w:lang w:val="en-US"/>
        </w:rPr>
      </w:pPr>
    </w:p>
    <w:p w:rsidR="00407138" w:rsidRDefault="00407138" w:rsidP="00290BFC">
      <w:pPr>
        <w:shd w:val="clear" w:color="auto" w:fill="FFFFFF"/>
        <w:spacing w:after="0" w:line="270" w:lineRule="atLeast"/>
        <w:jc w:val="both"/>
        <w:rPr>
          <w:rFonts w:ascii="Times New Roman" w:hAnsi="Times New Roman"/>
          <w:b/>
          <w:bCs/>
          <w:color w:val="000000"/>
          <w:sz w:val="28"/>
          <w:szCs w:val="28"/>
          <w:bdr w:val="none" w:sz="0" w:space="0" w:color="auto" w:frame="1"/>
          <w:lang w:val="uk-UA"/>
        </w:rPr>
      </w:pPr>
    </w:p>
    <w:p w:rsidR="00290BFC" w:rsidRDefault="00290BFC" w:rsidP="00290BFC">
      <w:pPr>
        <w:shd w:val="clear" w:color="auto" w:fill="FFFFFF"/>
        <w:spacing w:after="0" w:line="270" w:lineRule="atLeast"/>
        <w:jc w:val="both"/>
        <w:rPr>
          <w:rFonts w:ascii="Times New Roman" w:hAnsi="Times New Roman"/>
          <w:b/>
          <w:color w:val="000000"/>
          <w:sz w:val="28"/>
          <w:szCs w:val="28"/>
          <w:lang w:val="uk-UA"/>
        </w:rPr>
      </w:pPr>
      <w:r w:rsidRPr="00190AB5">
        <w:rPr>
          <w:rFonts w:ascii="Times New Roman" w:hAnsi="Times New Roman"/>
          <w:b/>
          <w:color w:val="000000"/>
          <w:sz w:val="28"/>
          <w:szCs w:val="28"/>
        </w:rPr>
        <w:t> Програмно-методичне забезпечення освітньої програми.</w:t>
      </w:r>
    </w:p>
    <w:p w:rsidR="00290BFC" w:rsidRDefault="00290BFC" w:rsidP="00290BFC">
      <w:pPr>
        <w:shd w:val="clear" w:color="auto" w:fill="FFFFFF"/>
        <w:spacing w:after="0" w:line="270" w:lineRule="atLeast"/>
        <w:jc w:val="both"/>
        <w:rPr>
          <w:rFonts w:ascii="Times New Roman" w:hAnsi="Times New Roman"/>
          <w:b/>
          <w:color w:val="000000"/>
          <w:sz w:val="28"/>
          <w:szCs w:val="28"/>
          <w:lang w:val="uk-UA"/>
        </w:rPr>
      </w:pPr>
    </w:p>
    <w:p w:rsidR="00290BFC" w:rsidRPr="00DD259F" w:rsidRDefault="00290BFC" w:rsidP="00290BFC">
      <w:pPr>
        <w:shd w:val="clear" w:color="auto" w:fill="FFFFFF"/>
        <w:spacing w:after="0" w:line="270" w:lineRule="atLeast"/>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     </w:t>
      </w:r>
      <w:r w:rsidRPr="004251A5">
        <w:rPr>
          <w:rFonts w:ascii="Times New Roman" w:eastAsia="Calibri" w:hAnsi="Times New Roman"/>
          <w:sz w:val="28"/>
          <w:szCs w:val="28"/>
          <w:lang w:val="uk-UA"/>
        </w:rPr>
        <w:t>Типову освітню програму укладено за такими освітніми галузями:</w:t>
      </w:r>
    </w:p>
    <w:p w:rsidR="00290BFC" w:rsidRPr="004251A5" w:rsidRDefault="00290BFC" w:rsidP="00290BFC">
      <w:pPr>
        <w:pStyle w:val="a3"/>
        <w:spacing w:line="276" w:lineRule="auto"/>
        <w:jc w:val="both"/>
        <w:rPr>
          <w:rFonts w:eastAsia="Calibri"/>
          <w:sz w:val="28"/>
          <w:szCs w:val="28"/>
        </w:rPr>
      </w:pPr>
      <w:r w:rsidRPr="004251A5">
        <w:rPr>
          <w:rFonts w:eastAsia="Calibri"/>
          <w:sz w:val="28"/>
          <w:szCs w:val="28"/>
        </w:rPr>
        <w:t xml:space="preserve">Мови і літератури </w:t>
      </w:r>
    </w:p>
    <w:p w:rsidR="00290BFC" w:rsidRPr="004251A5" w:rsidRDefault="00290BFC" w:rsidP="00290BFC">
      <w:pPr>
        <w:pStyle w:val="a3"/>
        <w:spacing w:line="276" w:lineRule="auto"/>
        <w:jc w:val="both"/>
        <w:rPr>
          <w:rFonts w:eastAsia="Calibri"/>
          <w:sz w:val="28"/>
          <w:szCs w:val="28"/>
        </w:rPr>
      </w:pPr>
      <w:r w:rsidRPr="004251A5">
        <w:rPr>
          <w:rFonts w:eastAsia="Calibri"/>
          <w:sz w:val="28"/>
          <w:szCs w:val="28"/>
        </w:rPr>
        <w:t>Суспільствознавство</w:t>
      </w:r>
    </w:p>
    <w:p w:rsidR="00290BFC" w:rsidRPr="004251A5" w:rsidRDefault="00290BFC" w:rsidP="00290BFC">
      <w:pPr>
        <w:pStyle w:val="a3"/>
        <w:spacing w:line="276" w:lineRule="auto"/>
        <w:jc w:val="both"/>
        <w:rPr>
          <w:rFonts w:eastAsia="Calibri"/>
          <w:sz w:val="28"/>
          <w:szCs w:val="28"/>
        </w:rPr>
      </w:pPr>
      <w:r w:rsidRPr="004251A5">
        <w:rPr>
          <w:rFonts w:eastAsia="Calibri"/>
          <w:sz w:val="28"/>
          <w:szCs w:val="28"/>
        </w:rPr>
        <w:t>Мистецтво</w:t>
      </w:r>
    </w:p>
    <w:p w:rsidR="00290BFC" w:rsidRPr="004251A5" w:rsidRDefault="00290BFC" w:rsidP="00290BFC">
      <w:pPr>
        <w:pStyle w:val="a3"/>
        <w:spacing w:line="276" w:lineRule="auto"/>
        <w:jc w:val="both"/>
        <w:rPr>
          <w:rFonts w:eastAsia="Calibri"/>
          <w:sz w:val="28"/>
          <w:szCs w:val="28"/>
        </w:rPr>
      </w:pPr>
      <w:r w:rsidRPr="004251A5">
        <w:rPr>
          <w:rFonts w:eastAsia="Calibri"/>
          <w:sz w:val="28"/>
          <w:szCs w:val="28"/>
        </w:rPr>
        <w:t>Математика</w:t>
      </w:r>
    </w:p>
    <w:p w:rsidR="00290BFC" w:rsidRPr="004251A5" w:rsidRDefault="00290BFC" w:rsidP="00290BFC">
      <w:pPr>
        <w:pStyle w:val="a3"/>
        <w:spacing w:line="276" w:lineRule="auto"/>
        <w:jc w:val="both"/>
        <w:rPr>
          <w:rFonts w:eastAsia="Calibri"/>
          <w:sz w:val="28"/>
          <w:szCs w:val="28"/>
        </w:rPr>
      </w:pPr>
      <w:r w:rsidRPr="004251A5">
        <w:rPr>
          <w:rFonts w:eastAsia="Calibri"/>
          <w:sz w:val="28"/>
          <w:szCs w:val="28"/>
        </w:rPr>
        <w:t>Природознавство</w:t>
      </w:r>
    </w:p>
    <w:p w:rsidR="00290BFC" w:rsidRPr="004251A5" w:rsidRDefault="00290BFC" w:rsidP="00290BFC">
      <w:pPr>
        <w:pStyle w:val="a3"/>
        <w:spacing w:line="276" w:lineRule="auto"/>
        <w:jc w:val="both"/>
        <w:rPr>
          <w:rFonts w:eastAsia="Calibri"/>
          <w:b/>
          <w:i/>
          <w:sz w:val="28"/>
          <w:szCs w:val="28"/>
        </w:rPr>
      </w:pPr>
      <w:r w:rsidRPr="004251A5">
        <w:rPr>
          <w:rFonts w:eastAsia="Calibri"/>
          <w:sz w:val="28"/>
          <w:szCs w:val="28"/>
        </w:rPr>
        <w:t>Технології</w:t>
      </w:r>
    </w:p>
    <w:p w:rsidR="00290BFC" w:rsidRDefault="00290BFC" w:rsidP="00290BFC">
      <w:pPr>
        <w:pStyle w:val="a3"/>
        <w:spacing w:line="276" w:lineRule="auto"/>
        <w:jc w:val="both"/>
        <w:rPr>
          <w:rFonts w:eastAsia="Calibri"/>
          <w:sz w:val="28"/>
          <w:szCs w:val="28"/>
        </w:rPr>
      </w:pPr>
      <w:r w:rsidRPr="004251A5">
        <w:rPr>
          <w:rFonts w:eastAsia="Calibri"/>
          <w:sz w:val="28"/>
          <w:szCs w:val="28"/>
        </w:rPr>
        <w:t>Здоров’я і фізична культура</w:t>
      </w:r>
    </w:p>
    <w:p w:rsidR="00290BFC" w:rsidRPr="00DD259F" w:rsidRDefault="00290BFC" w:rsidP="00290BFC">
      <w:pPr>
        <w:pStyle w:val="a3"/>
        <w:spacing w:line="276" w:lineRule="auto"/>
        <w:jc w:val="both"/>
        <w:rPr>
          <w:rFonts w:eastAsia="Calibri"/>
          <w:b/>
          <w:i/>
          <w:sz w:val="28"/>
          <w:szCs w:val="28"/>
        </w:rPr>
      </w:pPr>
      <w:r>
        <w:rPr>
          <w:rFonts w:eastAsia="Calibri"/>
          <w:sz w:val="28"/>
          <w:szCs w:val="28"/>
        </w:rPr>
        <w:t xml:space="preserve">      Логічна послідовність вивчення предметів розкривається у відповідних навчальних програмах.</w:t>
      </w:r>
      <w:r>
        <w:rPr>
          <w:sz w:val="28"/>
          <w:szCs w:val="28"/>
        </w:rPr>
        <w:t xml:space="preserve"> </w:t>
      </w:r>
      <w:r w:rsidRPr="00982151">
        <w:rPr>
          <w:color w:val="111111"/>
          <w:sz w:val="28"/>
          <w:szCs w:val="28"/>
          <w:lang w:eastAsia="ru-RU"/>
        </w:rPr>
        <w:t>Вивчення предметів здійснюватиметься за чинними програмами відповідно до переліку програм, підручників та посібників, рекомендованих Міністерством освіти і науки України для використання в загальноосвітніх навчальних закладах у 2018/2019 навчальному році.</w:t>
      </w:r>
    </w:p>
    <w:p w:rsidR="00290BFC" w:rsidRPr="005A7199" w:rsidRDefault="00290BFC" w:rsidP="00290BFC">
      <w:pPr>
        <w:pStyle w:val="a3"/>
        <w:jc w:val="center"/>
        <w:rPr>
          <w:b/>
          <w:sz w:val="28"/>
          <w:szCs w:val="28"/>
        </w:rPr>
      </w:pPr>
      <w:r w:rsidRPr="005A7199">
        <w:rPr>
          <w:b/>
          <w:sz w:val="28"/>
          <w:szCs w:val="28"/>
        </w:rPr>
        <w:t>Перелік навчальних програм</w:t>
      </w:r>
    </w:p>
    <w:p w:rsidR="00290BFC" w:rsidRPr="005A7199" w:rsidRDefault="00290BFC" w:rsidP="00290BFC">
      <w:pPr>
        <w:pStyle w:val="a3"/>
        <w:jc w:val="center"/>
        <w:rPr>
          <w:b/>
          <w:sz w:val="28"/>
          <w:szCs w:val="28"/>
        </w:rPr>
      </w:pPr>
      <w:r w:rsidRPr="005A7199">
        <w:rPr>
          <w:b/>
          <w:sz w:val="28"/>
          <w:szCs w:val="28"/>
        </w:rPr>
        <w:t>для учнів закладів загальної середньої освіти ІІ ступеня</w:t>
      </w:r>
    </w:p>
    <w:p w:rsidR="00AD5E09" w:rsidRPr="005A7199" w:rsidRDefault="00290BFC" w:rsidP="00290BFC">
      <w:pPr>
        <w:pStyle w:val="a3"/>
        <w:jc w:val="center"/>
        <w:rPr>
          <w:b/>
          <w:sz w:val="28"/>
          <w:szCs w:val="28"/>
        </w:rPr>
      </w:pPr>
      <w:r w:rsidRPr="005A7199">
        <w:rPr>
          <w:b/>
          <w:sz w:val="28"/>
          <w:szCs w:val="28"/>
        </w:rPr>
        <w:t>(затверджені наказами МОН від 07.06.2017 № 804 та від 23.10.2017 № 1407)</w:t>
      </w:r>
    </w:p>
    <w:p w:rsidR="00AD5E09" w:rsidRPr="005A7199" w:rsidRDefault="00AD5E09" w:rsidP="00B150B5">
      <w:pPr>
        <w:spacing w:after="0" w:line="240" w:lineRule="auto"/>
        <w:jc w:val="center"/>
        <w:rPr>
          <w:rFonts w:ascii="Times New Roman" w:hAnsi="Times New Roman"/>
          <w:b/>
          <w:sz w:val="28"/>
          <w:szCs w:val="28"/>
          <w:lang w:val="uk-UA"/>
        </w:rPr>
      </w:pPr>
    </w:p>
    <w:p w:rsidR="00AD5E09" w:rsidRPr="00AD5E09" w:rsidRDefault="00AD5E09" w:rsidP="00AD5E09">
      <w:pPr>
        <w:shd w:val="clear" w:color="auto" w:fill="FFFFFF"/>
        <w:spacing w:after="0" w:line="240" w:lineRule="auto"/>
        <w:jc w:val="both"/>
        <w:rPr>
          <w:rFonts w:ascii="Arial" w:hAnsi="Arial" w:cs="Arial"/>
          <w:color w:val="333333"/>
          <w:sz w:val="19"/>
          <w:szCs w:val="19"/>
        </w:rPr>
      </w:pPr>
      <w:r w:rsidRPr="00AD5E09">
        <w:rPr>
          <w:rFonts w:ascii="Times New Roman" w:hAnsi="Times New Roman"/>
          <w:b/>
          <w:bCs/>
          <w:color w:val="333333"/>
          <w:sz w:val="28"/>
          <w:szCs w:val="28"/>
        </w:rPr>
        <w:t>ІІ ступінь</w:t>
      </w:r>
    </w:p>
    <w:p w:rsidR="00AD5E09" w:rsidRPr="00AD5E09" w:rsidRDefault="00AD5E09" w:rsidP="00AD5E09">
      <w:pPr>
        <w:shd w:val="clear" w:color="auto" w:fill="FFFFFF"/>
        <w:spacing w:after="0" w:line="240" w:lineRule="auto"/>
        <w:jc w:val="both"/>
        <w:rPr>
          <w:rFonts w:ascii="Arial" w:hAnsi="Arial" w:cs="Arial"/>
          <w:color w:val="333333"/>
          <w:sz w:val="19"/>
          <w:szCs w:val="19"/>
        </w:rPr>
      </w:pPr>
      <w:r w:rsidRPr="00AD5E09">
        <w:rPr>
          <w:rFonts w:ascii="Times New Roman" w:hAnsi="Times New Roman"/>
          <w:color w:val="333333"/>
          <w:sz w:val="28"/>
          <w:szCs w:val="28"/>
        </w:rPr>
        <w:t>5 клас</w:t>
      </w:r>
    </w:p>
    <w:p w:rsidR="00AD5E09" w:rsidRPr="00290BFC" w:rsidRDefault="00AD5E09" w:rsidP="00AD5E09">
      <w:pPr>
        <w:shd w:val="clear" w:color="auto" w:fill="FFFFFF"/>
        <w:spacing w:after="0" w:line="240" w:lineRule="auto"/>
        <w:jc w:val="both"/>
        <w:rPr>
          <w:rFonts w:ascii="Arial" w:hAnsi="Arial" w:cs="Arial"/>
          <w:color w:val="333333"/>
          <w:sz w:val="19"/>
          <w:szCs w:val="19"/>
          <w:lang w:val="uk-UA"/>
        </w:rPr>
      </w:pPr>
    </w:p>
    <w:tbl>
      <w:tblPr>
        <w:tblW w:w="9360" w:type="dxa"/>
        <w:shd w:val="clear" w:color="auto" w:fill="FFFFFF"/>
        <w:tblCellMar>
          <w:left w:w="0" w:type="dxa"/>
          <w:right w:w="0" w:type="dxa"/>
        </w:tblCellMar>
        <w:tblLook w:val="04A0" w:firstRow="1" w:lastRow="0" w:firstColumn="1" w:lastColumn="0" w:noHBand="0" w:noVBand="1"/>
      </w:tblPr>
      <w:tblGrid>
        <w:gridCol w:w="2669"/>
        <w:gridCol w:w="6691"/>
      </w:tblGrid>
      <w:tr w:rsidR="00AD5E09" w:rsidRPr="005A7199" w:rsidTr="00AD5E09">
        <w:trPr>
          <w:trHeight w:val="308"/>
        </w:trPr>
        <w:tc>
          <w:tcPr>
            <w:tcW w:w="26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3A394B">
            <w:pPr>
              <w:spacing w:after="0" w:line="240" w:lineRule="auto"/>
              <w:jc w:val="center"/>
              <w:rPr>
                <w:rFonts w:ascii="Arial" w:hAnsi="Arial" w:cs="Arial"/>
                <w:b/>
                <w:sz w:val="19"/>
                <w:szCs w:val="19"/>
              </w:rPr>
            </w:pPr>
            <w:r w:rsidRPr="005A7199">
              <w:rPr>
                <w:rFonts w:ascii="Times New Roman" w:hAnsi="Times New Roman"/>
                <w:b/>
                <w:sz w:val="24"/>
                <w:szCs w:val="24"/>
              </w:rPr>
              <w:t>Предмет</w:t>
            </w:r>
          </w:p>
        </w:tc>
        <w:tc>
          <w:tcPr>
            <w:tcW w:w="66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3A394B">
            <w:pPr>
              <w:spacing w:after="0" w:line="240" w:lineRule="auto"/>
              <w:jc w:val="center"/>
              <w:rPr>
                <w:rFonts w:ascii="Arial" w:hAnsi="Arial" w:cs="Arial"/>
                <w:b/>
                <w:sz w:val="19"/>
                <w:szCs w:val="19"/>
              </w:rPr>
            </w:pPr>
            <w:r w:rsidRPr="005A7199">
              <w:rPr>
                <w:rFonts w:ascii="Times New Roman" w:hAnsi="Times New Roman"/>
                <w:b/>
                <w:sz w:val="24"/>
                <w:szCs w:val="24"/>
              </w:rPr>
              <w:t>Програма</w:t>
            </w:r>
          </w:p>
        </w:tc>
      </w:tr>
      <w:tr w:rsidR="00AD5E09" w:rsidRPr="005A7199" w:rsidTr="00AD5E09">
        <w:trPr>
          <w:trHeight w:val="1480"/>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Укр. мова</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 </w:t>
            </w:r>
          </w:p>
        </w:tc>
      </w:tr>
      <w:tr w:rsidR="00AD5E09" w:rsidRPr="005A7199" w:rsidTr="00290BFC">
        <w:trPr>
          <w:trHeight w:val="1657"/>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Укр. література</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AD5E09" w:rsidRPr="005A7199" w:rsidTr="00290BFC">
        <w:trPr>
          <w:trHeight w:val="1329"/>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lastRenderedPageBreak/>
              <w:t>Математика</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AD5E09" w:rsidRPr="005A7199" w:rsidTr="00AD5E09">
        <w:trPr>
          <w:trHeight w:val="1555"/>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Зарубіжна література</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AD5E09" w:rsidRPr="005A7199" w:rsidTr="00AD5E09">
        <w:trPr>
          <w:trHeight w:val="705"/>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Англійська мова</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AD5E09" w:rsidRPr="005A7199" w:rsidTr="00AD5E09">
        <w:trPr>
          <w:trHeight w:val="1320"/>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Природознавство</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Програма з природознавства для загальноосвітніх навчальних закладів</w:t>
            </w:r>
          </w:p>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5 клас 2017 рік   (наказ МОН України від 07.06. 2017 №804)</w:t>
            </w:r>
          </w:p>
        </w:tc>
      </w:tr>
      <w:tr w:rsidR="00AD5E09" w:rsidRPr="005A7199" w:rsidTr="00AD5E09">
        <w:trPr>
          <w:trHeight w:val="1280"/>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Історія</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Програма для загальноосвітніх навчальних закладів «Історія України. Всесвітня історія. 5-9 клас», 2017, наказ МОНУ від 07.06.2017 №804</w:t>
            </w:r>
          </w:p>
        </w:tc>
      </w:tr>
      <w:tr w:rsidR="00AD5E09" w:rsidRPr="005A7199" w:rsidTr="00AD5E09">
        <w:trPr>
          <w:trHeight w:val="432"/>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Трудове навчання</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AD5E09" w:rsidRPr="005A7199" w:rsidTr="00AD5E09">
        <w:trPr>
          <w:trHeight w:val="1576"/>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Основи здоров’я</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AD5E09" w:rsidRPr="005A7199" w:rsidTr="00AD5E09">
        <w:trPr>
          <w:trHeight w:val="1555"/>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Інформатика</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AD5E09" w:rsidRPr="005A7199" w:rsidTr="00AD5E09">
        <w:trPr>
          <w:trHeight w:val="1866"/>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Фізична культура</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AD5E09" w:rsidRPr="005A7199" w:rsidTr="00AD5E09">
        <w:trPr>
          <w:trHeight w:val="1410"/>
        </w:trPr>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lastRenderedPageBreak/>
              <w:t>Мистецтво</w:t>
            </w:r>
          </w:p>
        </w:tc>
        <w:tc>
          <w:tcPr>
            <w:tcW w:w="6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290BFC" w:rsidRPr="005A7199" w:rsidRDefault="00AD5E09" w:rsidP="00AD5E09">
      <w:pPr>
        <w:shd w:val="clear" w:color="auto" w:fill="FFFFFF"/>
        <w:spacing w:after="0" w:line="240" w:lineRule="auto"/>
        <w:jc w:val="both"/>
        <w:rPr>
          <w:rFonts w:ascii="Arial" w:hAnsi="Arial" w:cs="Arial"/>
          <w:sz w:val="19"/>
          <w:szCs w:val="19"/>
          <w:lang w:val="uk-UA"/>
        </w:rPr>
      </w:pPr>
      <w:r w:rsidRPr="005A7199">
        <w:rPr>
          <w:rFonts w:ascii="Times New Roman" w:hAnsi="Times New Roman"/>
          <w:sz w:val="28"/>
          <w:szCs w:val="28"/>
        </w:rPr>
        <w:t> </w:t>
      </w:r>
    </w:p>
    <w:p w:rsidR="00AD5E09" w:rsidRPr="005A7199" w:rsidRDefault="00AD5E09" w:rsidP="00AD5E09">
      <w:pPr>
        <w:shd w:val="clear" w:color="auto" w:fill="FFFFFF"/>
        <w:spacing w:after="0" w:line="240" w:lineRule="auto"/>
        <w:jc w:val="both"/>
        <w:rPr>
          <w:rFonts w:ascii="Arial" w:hAnsi="Arial" w:cs="Arial"/>
          <w:b/>
          <w:sz w:val="19"/>
          <w:szCs w:val="19"/>
        </w:rPr>
      </w:pPr>
      <w:r w:rsidRPr="005A7199">
        <w:rPr>
          <w:rFonts w:ascii="Times New Roman" w:hAnsi="Times New Roman"/>
          <w:b/>
          <w:sz w:val="28"/>
          <w:szCs w:val="28"/>
        </w:rPr>
        <w:t>6 клас</w:t>
      </w:r>
    </w:p>
    <w:tbl>
      <w:tblPr>
        <w:tblW w:w="9322" w:type="dxa"/>
        <w:shd w:val="clear" w:color="auto" w:fill="FFFFFF"/>
        <w:tblCellMar>
          <w:left w:w="0" w:type="dxa"/>
          <w:right w:w="0" w:type="dxa"/>
        </w:tblCellMar>
        <w:tblLook w:val="04A0" w:firstRow="1" w:lastRow="0" w:firstColumn="1" w:lastColumn="0" w:noHBand="0" w:noVBand="1"/>
      </w:tblPr>
      <w:tblGrid>
        <w:gridCol w:w="2549"/>
        <w:gridCol w:w="6773"/>
      </w:tblGrid>
      <w:tr w:rsidR="00AD5E09" w:rsidRPr="005A7199" w:rsidTr="00DD4536">
        <w:trPr>
          <w:trHeight w:val="210"/>
        </w:trPr>
        <w:tc>
          <w:tcPr>
            <w:tcW w:w="254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200091">
            <w:pPr>
              <w:spacing w:after="0" w:line="240" w:lineRule="auto"/>
              <w:jc w:val="center"/>
              <w:rPr>
                <w:rFonts w:ascii="Arial" w:hAnsi="Arial" w:cs="Arial"/>
                <w:b/>
                <w:sz w:val="19"/>
                <w:szCs w:val="19"/>
              </w:rPr>
            </w:pPr>
            <w:r w:rsidRPr="005A7199">
              <w:rPr>
                <w:rFonts w:ascii="Times New Roman" w:hAnsi="Times New Roman"/>
                <w:b/>
                <w:sz w:val="24"/>
                <w:szCs w:val="24"/>
              </w:rPr>
              <w:t>Предмет</w:t>
            </w:r>
          </w:p>
        </w:tc>
        <w:tc>
          <w:tcPr>
            <w:tcW w:w="67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200091">
            <w:pPr>
              <w:spacing w:after="0" w:line="240" w:lineRule="auto"/>
              <w:jc w:val="center"/>
              <w:rPr>
                <w:rFonts w:ascii="Arial" w:hAnsi="Arial" w:cs="Arial"/>
                <w:b/>
                <w:sz w:val="19"/>
                <w:szCs w:val="19"/>
              </w:rPr>
            </w:pPr>
            <w:r w:rsidRPr="005A7199">
              <w:rPr>
                <w:rFonts w:ascii="Times New Roman" w:hAnsi="Times New Roman"/>
                <w:b/>
                <w:sz w:val="24"/>
                <w:szCs w:val="24"/>
              </w:rPr>
              <w:t>Програма</w:t>
            </w:r>
          </w:p>
        </w:tc>
      </w:tr>
      <w:tr w:rsidR="00AD5E09" w:rsidRPr="005A7199" w:rsidTr="00DD4536">
        <w:trPr>
          <w:trHeight w:val="123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Укр. мова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 </w:t>
            </w:r>
          </w:p>
        </w:tc>
      </w:tr>
      <w:tr w:rsidR="00AD5E09" w:rsidRPr="005A7199" w:rsidTr="00DD4536">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Укр. література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AD5E09" w:rsidRPr="005A7199" w:rsidTr="00DD4536">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Математика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AD5E09" w:rsidRPr="005A7199" w:rsidTr="00DD4536">
        <w:trPr>
          <w:trHeight w:val="1073"/>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Зарубіжна література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AD5E09" w:rsidRPr="005A7199" w:rsidTr="00DD4536">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Англійська мова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AD5E09" w:rsidRPr="005A7199" w:rsidTr="00DD4536">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Біологія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AD5E09" w:rsidRPr="005A7199" w:rsidTr="00DD4536">
        <w:trPr>
          <w:trHeight w:val="785"/>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Географія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Географія. Навчальна програма для 6-9 класів, затверджена наказом Міністерства освіти і науки України від 07.06.2017 № 804</w:t>
            </w:r>
          </w:p>
        </w:tc>
      </w:tr>
      <w:tr w:rsidR="00AD5E09" w:rsidRPr="005A7199" w:rsidTr="00DD4536">
        <w:trPr>
          <w:trHeight w:val="864"/>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Історія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Програма для загальноосвітніх навчальних закладів «Історія України. Всесвітня історія. 5-9 клас», 2017, наказ МОНУ від 07.06.2017 №804</w:t>
            </w:r>
          </w:p>
        </w:tc>
      </w:tr>
      <w:tr w:rsidR="00AD5E09" w:rsidRPr="005A7199" w:rsidTr="00DD4536">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Трудове навчання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AD5E09" w:rsidRPr="005A7199" w:rsidTr="00DD4536">
        <w:trPr>
          <w:trHeight w:val="105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Основи здоров’я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AD5E09" w:rsidRPr="005A7199" w:rsidTr="00DD4536">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lastRenderedPageBreak/>
              <w:t>Інформатика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AD5E09" w:rsidRPr="005A7199" w:rsidTr="00DD4536">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Фізична культура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AD5E09" w:rsidRPr="005A7199" w:rsidTr="00DD4536">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Мистецтво</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AD5E09" w:rsidRPr="005A7199" w:rsidRDefault="00AD5E09" w:rsidP="00AD5E09">
      <w:pPr>
        <w:shd w:val="clear" w:color="auto" w:fill="FFFFFF"/>
        <w:spacing w:after="0" w:line="240" w:lineRule="auto"/>
        <w:jc w:val="both"/>
        <w:rPr>
          <w:rFonts w:ascii="Arial" w:hAnsi="Arial" w:cs="Arial"/>
          <w:b/>
          <w:sz w:val="19"/>
          <w:szCs w:val="19"/>
        </w:rPr>
      </w:pPr>
      <w:r w:rsidRPr="005A7199">
        <w:rPr>
          <w:rFonts w:ascii="Times New Roman" w:hAnsi="Times New Roman"/>
          <w:b/>
          <w:sz w:val="28"/>
          <w:szCs w:val="28"/>
        </w:rPr>
        <w:t> </w:t>
      </w:r>
    </w:p>
    <w:p w:rsidR="00AD5E09" w:rsidRPr="005A7199" w:rsidRDefault="00AD5E09" w:rsidP="00AD5E09">
      <w:pPr>
        <w:shd w:val="clear" w:color="auto" w:fill="FFFFFF"/>
        <w:spacing w:after="0" w:line="240" w:lineRule="auto"/>
        <w:jc w:val="both"/>
        <w:rPr>
          <w:rFonts w:ascii="Arial" w:hAnsi="Arial" w:cs="Arial"/>
          <w:b/>
          <w:sz w:val="19"/>
          <w:szCs w:val="19"/>
        </w:rPr>
      </w:pPr>
      <w:r w:rsidRPr="005A7199">
        <w:rPr>
          <w:rFonts w:ascii="Times New Roman" w:hAnsi="Times New Roman"/>
          <w:b/>
          <w:sz w:val="28"/>
          <w:szCs w:val="28"/>
        </w:rPr>
        <w:t>7 клас</w:t>
      </w:r>
    </w:p>
    <w:tbl>
      <w:tblPr>
        <w:tblW w:w="9322" w:type="dxa"/>
        <w:shd w:val="clear" w:color="auto" w:fill="FFFFFF"/>
        <w:tblCellMar>
          <w:left w:w="0" w:type="dxa"/>
          <w:right w:w="0" w:type="dxa"/>
        </w:tblCellMar>
        <w:tblLook w:val="04A0" w:firstRow="1" w:lastRow="0" w:firstColumn="1" w:lastColumn="0" w:noHBand="0" w:noVBand="1"/>
      </w:tblPr>
      <w:tblGrid>
        <w:gridCol w:w="2660"/>
        <w:gridCol w:w="6662"/>
      </w:tblGrid>
      <w:tr w:rsidR="00AD5E09" w:rsidRPr="005A7199" w:rsidTr="00DD4536">
        <w:trPr>
          <w:trHeight w:val="301"/>
        </w:trPr>
        <w:tc>
          <w:tcPr>
            <w:tcW w:w="26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200091">
            <w:pPr>
              <w:spacing w:after="0" w:line="240" w:lineRule="auto"/>
              <w:jc w:val="center"/>
              <w:rPr>
                <w:rFonts w:ascii="Arial" w:hAnsi="Arial" w:cs="Arial"/>
                <w:b/>
                <w:sz w:val="19"/>
                <w:szCs w:val="19"/>
              </w:rPr>
            </w:pPr>
            <w:r w:rsidRPr="005A7199">
              <w:rPr>
                <w:rFonts w:ascii="Times New Roman" w:hAnsi="Times New Roman"/>
                <w:b/>
                <w:sz w:val="24"/>
                <w:szCs w:val="24"/>
              </w:rPr>
              <w:t>Предмет</w:t>
            </w:r>
          </w:p>
        </w:tc>
        <w:tc>
          <w:tcPr>
            <w:tcW w:w="66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200091">
            <w:pPr>
              <w:spacing w:after="0" w:line="240" w:lineRule="auto"/>
              <w:jc w:val="center"/>
              <w:rPr>
                <w:rFonts w:ascii="Arial" w:hAnsi="Arial" w:cs="Arial"/>
                <w:b/>
                <w:sz w:val="19"/>
                <w:szCs w:val="19"/>
              </w:rPr>
            </w:pPr>
            <w:r w:rsidRPr="005A7199">
              <w:rPr>
                <w:rFonts w:ascii="Times New Roman" w:hAnsi="Times New Roman"/>
                <w:b/>
                <w:sz w:val="24"/>
                <w:szCs w:val="24"/>
              </w:rPr>
              <w:t>Програма</w:t>
            </w:r>
          </w:p>
        </w:tc>
      </w:tr>
      <w:tr w:rsidR="00AD5E09" w:rsidRPr="005A7199" w:rsidTr="00DD4536">
        <w:trPr>
          <w:trHeight w:val="1788"/>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Укр. мова</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 </w:t>
            </w:r>
          </w:p>
        </w:tc>
      </w:tr>
      <w:tr w:rsidR="00AD5E09" w:rsidRPr="005A7199" w:rsidTr="00DD4536">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Укр. література</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AD5E09" w:rsidRPr="005A7199" w:rsidTr="00DD4536">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Алгебра</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AD5E09" w:rsidRPr="005A7199" w:rsidTr="00DD4536">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Геометрія</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AD5E09" w:rsidRPr="005A7199" w:rsidTr="00DD4536">
        <w:trPr>
          <w:trHeight w:val="1419"/>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Зарубіжна література</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AD5E09" w:rsidRPr="005A7199" w:rsidTr="00DD4536">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lastRenderedPageBreak/>
              <w:t>Англійська мова</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AD5E09" w:rsidRPr="005A7199" w:rsidTr="00DD4536">
        <w:trPr>
          <w:trHeight w:val="1442"/>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Біологія</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AD5E09" w:rsidRPr="005A7199" w:rsidTr="00DD4536">
        <w:trPr>
          <w:trHeight w:val="1240"/>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Географія</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Географія. Навчальна програма для 6-9 класів, затверджена наказом Міністерства освіти і науки України від 07.06.2017 № 804</w:t>
            </w:r>
          </w:p>
        </w:tc>
      </w:tr>
      <w:tr w:rsidR="00AD5E09" w:rsidRPr="005A7199" w:rsidTr="00DD4536">
        <w:trPr>
          <w:trHeight w:val="1244"/>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Хімія</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Хімія. 7-9 класи. Програма для загальноосвітніх навчальних закладів (оновлена), затверджена наказом МОН України від 07.06.2017 № 804</w:t>
            </w:r>
          </w:p>
        </w:tc>
      </w:tr>
      <w:tr w:rsidR="00AD5E09" w:rsidRPr="005A7199" w:rsidTr="00DD4536">
        <w:trPr>
          <w:trHeight w:val="1122"/>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Фізика</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Фізика. 7-9 класи. Оновлена навчальна програма, затверджена наказом МОН України від 07.06.2017 р. № 804</w:t>
            </w:r>
          </w:p>
        </w:tc>
      </w:tr>
      <w:tr w:rsidR="00AD5E09" w:rsidRPr="005A7199" w:rsidTr="00DD4536">
        <w:trPr>
          <w:trHeight w:val="123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Історія України</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Програма для загальноосвітніх навчальних закладів «Історія України. Всесвітня історія. 5-9 клас», 2017, наказ МОНУ від 07.06.2017 №804</w:t>
            </w:r>
          </w:p>
        </w:tc>
      </w:tr>
      <w:tr w:rsidR="00AD5E09" w:rsidRPr="005A7199" w:rsidTr="00DD4536">
        <w:trPr>
          <w:trHeight w:val="1114"/>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Всесвітня історія</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Програма для загальноосвітніх навчальних закладів «Історія України. Всесвітня історія. 5-9 клас», 2017, наказ МОНУ від 07.06.2017 №804</w:t>
            </w:r>
          </w:p>
        </w:tc>
      </w:tr>
      <w:tr w:rsidR="00AD5E09" w:rsidRPr="005A7199" w:rsidTr="00DD4536">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Трудове навчання</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AD5E09" w:rsidRPr="005A7199" w:rsidTr="00DD4536">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Основи здоров’я</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AD5E09" w:rsidRPr="005A7199" w:rsidTr="00DD4536">
        <w:trPr>
          <w:trHeight w:val="1542"/>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lastRenderedPageBreak/>
              <w:t>Інформатика</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AD5E09" w:rsidRPr="005A7199" w:rsidTr="00DD4536">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Фізична культура</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AD5E09" w:rsidRPr="005A7199" w:rsidTr="00DD4536">
        <w:trPr>
          <w:trHeight w:val="182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Мистецтво</w:t>
            </w:r>
          </w:p>
        </w:tc>
        <w:tc>
          <w:tcPr>
            <w:tcW w:w="6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AD5E09" w:rsidRPr="005A7199" w:rsidRDefault="00AD5E09" w:rsidP="00AD5E09">
      <w:pPr>
        <w:shd w:val="clear" w:color="auto" w:fill="FFFFFF"/>
        <w:spacing w:after="0" w:line="240" w:lineRule="auto"/>
        <w:jc w:val="both"/>
        <w:rPr>
          <w:rFonts w:ascii="Arial" w:hAnsi="Arial" w:cs="Arial"/>
          <w:sz w:val="19"/>
          <w:szCs w:val="19"/>
        </w:rPr>
      </w:pPr>
      <w:r w:rsidRPr="005A7199">
        <w:rPr>
          <w:rFonts w:ascii="Times New Roman" w:hAnsi="Times New Roman"/>
          <w:sz w:val="28"/>
          <w:szCs w:val="28"/>
        </w:rPr>
        <w:t> </w:t>
      </w:r>
    </w:p>
    <w:p w:rsidR="00534A29" w:rsidRPr="005A7199" w:rsidRDefault="00534A29" w:rsidP="00AD5E09">
      <w:pPr>
        <w:shd w:val="clear" w:color="auto" w:fill="FFFFFF"/>
        <w:spacing w:after="0" w:line="240" w:lineRule="auto"/>
        <w:jc w:val="both"/>
        <w:rPr>
          <w:rFonts w:ascii="Times New Roman" w:hAnsi="Times New Roman"/>
          <w:sz w:val="28"/>
          <w:szCs w:val="28"/>
        </w:rPr>
      </w:pPr>
    </w:p>
    <w:p w:rsidR="00AD5E09" w:rsidRPr="005A7199" w:rsidRDefault="00AD5E09" w:rsidP="00AD5E09">
      <w:pPr>
        <w:shd w:val="clear" w:color="auto" w:fill="FFFFFF"/>
        <w:spacing w:after="0" w:line="240" w:lineRule="auto"/>
        <w:jc w:val="both"/>
        <w:rPr>
          <w:rFonts w:ascii="Arial" w:hAnsi="Arial" w:cs="Arial"/>
          <w:b/>
          <w:sz w:val="19"/>
          <w:szCs w:val="19"/>
        </w:rPr>
      </w:pPr>
      <w:r w:rsidRPr="005A7199">
        <w:rPr>
          <w:rFonts w:ascii="Times New Roman" w:hAnsi="Times New Roman"/>
          <w:b/>
          <w:sz w:val="28"/>
          <w:szCs w:val="28"/>
        </w:rPr>
        <w:t>8 клас</w:t>
      </w:r>
    </w:p>
    <w:tbl>
      <w:tblPr>
        <w:tblW w:w="9322" w:type="dxa"/>
        <w:shd w:val="clear" w:color="auto" w:fill="FFFFFF"/>
        <w:tblCellMar>
          <w:left w:w="0" w:type="dxa"/>
          <w:right w:w="0" w:type="dxa"/>
        </w:tblCellMar>
        <w:tblLook w:val="04A0" w:firstRow="1" w:lastRow="0" w:firstColumn="1" w:lastColumn="0" w:noHBand="0" w:noVBand="1"/>
      </w:tblPr>
      <w:tblGrid>
        <w:gridCol w:w="2640"/>
        <w:gridCol w:w="6682"/>
      </w:tblGrid>
      <w:tr w:rsidR="00AD5E09" w:rsidRPr="005A7199" w:rsidTr="00DD4536">
        <w:trPr>
          <w:trHeight w:val="308"/>
        </w:trPr>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200091">
            <w:pPr>
              <w:spacing w:after="0" w:line="240" w:lineRule="auto"/>
              <w:jc w:val="center"/>
              <w:rPr>
                <w:rFonts w:ascii="Arial" w:hAnsi="Arial" w:cs="Arial"/>
                <w:b/>
                <w:sz w:val="19"/>
                <w:szCs w:val="19"/>
              </w:rPr>
            </w:pPr>
            <w:r w:rsidRPr="005A7199">
              <w:rPr>
                <w:rFonts w:ascii="Times New Roman" w:hAnsi="Times New Roman"/>
                <w:b/>
                <w:sz w:val="24"/>
                <w:szCs w:val="24"/>
              </w:rPr>
              <w:t>Предмет</w:t>
            </w:r>
          </w:p>
        </w:tc>
        <w:tc>
          <w:tcPr>
            <w:tcW w:w="66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200091">
            <w:pPr>
              <w:spacing w:after="0" w:line="240" w:lineRule="auto"/>
              <w:jc w:val="center"/>
              <w:rPr>
                <w:rFonts w:ascii="Arial" w:hAnsi="Arial" w:cs="Arial"/>
                <w:b/>
                <w:sz w:val="19"/>
                <w:szCs w:val="19"/>
              </w:rPr>
            </w:pPr>
            <w:r w:rsidRPr="005A7199">
              <w:rPr>
                <w:rFonts w:ascii="Times New Roman" w:hAnsi="Times New Roman"/>
                <w:b/>
                <w:sz w:val="24"/>
                <w:szCs w:val="24"/>
              </w:rPr>
              <w:t>Програма</w:t>
            </w:r>
          </w:p>
        </w:tc>
      </w:tr>
      <w:tr w:rsidR="00AD5E09" w:rsidRPr="005A7199" w:rsidTr="00DD4536">
        <w:trPr>
          <w:trHeight w:val="1266"/>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Укр. мова</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AD5E09" w:rsidRPr="005A7199" w:rsidTr="00DD4536">
        <w:trPr>
          <w:trHeight w:val="718"/>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Укр. література</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AD5E09" w:rsidRPr="005A7199" w:rsidTr="00DD4536">
        <w:trPr>
          <w:trHeight w:val="1702"/>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Алгебра</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AD5E09" w:rsidRPr="005A7199" w:rsidTr="00DD4536">
        <w:trPr>
          <w:trHeight w:val="1693"/>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Геометрія  </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AD5E09" w:rsidRPr="005A7199" w:rsidTr="00DD4536">
        <w:trPr>
          <w:trHeight w:val="1578"/>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Зарубіжна література</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AD5E09" w:rsidRPr="005A7199" w:rsidTr="00DD4536">
        <w:trPr>
          <w:trHeight w:val="1869"/>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lastRenderedPageBreak/>
              <w:t>Англійська мова</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AD5E09" w:rsidRPr="005A7199" w:rsidTr="00DD4536">
        <w:trPr>
          <w:trHeight w:val="1457"/>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Біологія</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AD5E09" w:rsidRPr="005A7199" w:rsidTr="00DD4536">
        <w:trPr>
          <w:trHeight w:val="1025"/>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Географія</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Географія. Навчальна програма для 6-9 класів, затверджена наказом Міністерства освіти і науки України від 07.06.2017 № 804</w:t>
            </w:r>
          </w:p>
        </w:tc>
      </w:tr>
      <w:tr w:rsidR="00AD5E09" w:rsidRPr="005A7199" w:rsidTr="00DD4536">
        <w:trPr>
          <w:trHeight w:val="1126"/>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Хімія</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Хімія. 7-9 класи. Програма для загальноосвітніх навчальних закладів (оновлена), затверджена наказом МОН України від 07.06.2017 № 804</w:t>
            </w:r>
          </w:p>
        </w:tc>
      </w:tr>
      <w:tr w:rsidR="00AD5E09" w:rsidRPr="005A7199" w:rsidTr="00DD4536">
        <w:trPr>
          <w:trHeight w:val="999"/>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Фізика</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Фізика. 7-9 класи. Оновлена навчальна програма, затверджена наказом МОН України від 07.06.2017 р. № 804</w:t>
            </w:r>
          </w:p>
        </w:tc>
      </w:tr>
      <w:tr w:rsidR="00AD5E09" w:rsidRPr="005A7199" w:rsidTr="00DD4536">
        <w:trPr>
          <w:trHeight w:val="1133"/>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Історія України</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Програма для загальноосвітніх навчальних закладів «Історія України. Всесвітня історія. 5-9 клас», 2017, наказ МОНУ від 07.06.2017 №804</w:t>
            </w:r>
          </w:p>
        </w:tc>
      </w:tr>
      <w:tr w:rsidR="00AD5E09" w:rsidRPr="005A7199" w:rsidTr="00DD4536">
        <w:trPr>
          <w:trHeight w:val="1110"/>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Всесвітня історія</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Програма для загальноосвітніх навчальних закладів «Історія України. Всесвітня історія. 5-9 клас», 2017, наказ МОНУ від 07.06.2017 №804</w:t>
            </w:r>
          </w:p>
        </w:tc>
      </w:tr>
      <w:tr w:rsidR="00AD5E09" w:rsidRPr="005A7199" w:rsidTr="00DD4536">
        <w:trPr>
          <w:trHeight w:val="1694"/>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Трудове навчання</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AD5E09" w:rsidRPr="005A7199" w:rsidTr="00DD4536">
        <w:trPr>
          <w:trHeight w:val="1365"/>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Основи здоров’я</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AD5E09" w:rsidRPr="005A7199" w:rsidTr="00DD4536">
        <w:trPr>
          <w:trHeight w:val="1345"/>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Інформатика</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AD5E09" w:rsidRPr="005A7199" w:rsidTr="00DD4536">
        <w:trPr>
          <w:trHeight w:val="1455"/>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lastRenderedPageBreak/>
              <w:t>Фізична культура</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AD5E09" w:rsidRPr="005A7199" w:rsidTr="00DD4536">
        <w:trPr>
          <w:trHeight w:val="1381"/>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Мистецтво</w:t>
            </w:r>
          </w:p>
        </w:tc>
        <w:tc>
          <w:tcPr>
            <w:tcW w:w="66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AD5E09" w:rsidRPr="005A7199" w:rsidRDefault="00AD5E09" w:rsidP="00AD5E09">
      <w:pPr>
        <w:shd w:val="clear" w:color="auto" w:fill="FFFFFF"/>
        <w:spacing w:after="0" w:line="240" w:lineRule="auto"/>
        <w:jc w:val="both"/>
        <w:rPr>
          <w:rFonts w:ascii="Arial" w:hAnsi="Arial" w:cs="Arial"/>
          <w:sz w:val="19"/>
          <w:szCs w:val="19"/>
        </w:rPr>
      </w:pPr>
      <w:r w:rsidRPr="005A7199">
        <w:rPr>
          <w:rFonts w:ascii="Times New Roman" w:hAnsi="Times New Roman"/>
          <w:sz w:val="28"/>
          <w:szCs w:val="28"/>
        </w:rPr>
        <w:t> </w:t>
      </w:r>
    </w:p>
    <w:p w:rsidR="00AD5E09" w:rsidRPr="005A7199" w:rsidRDefault="00AD5E09" w:rsidP="00AD5E09">
      <w:pPr>
        <w:shd w:val="clear" w:color="auto" w:fill="FFFFFF"/>
        <w:spacing w:after="0" w:line="240" w:lineRule="auto"/>
        <w:jc w:val="both"/>
        <w:rPr>
          <w:rFonts w:ascii="Arial" w:hAnsi="Arial" w:cs="Arial"/>
          <w:b/>
          <w:sz w:val="19"/>
          <w:szCs w:val="19"/>
        </w:rPr>
      </w:pPr>
      <w:r w:rsidRPr="005A7199">
        <w:rPr>
          <w:rFonts w:ascii="Times New Roman" w:hAnsi="Times New Roman"/>
          <w:b/>
          <w:sz w:val="28"/>
          <w:szCs w:val="28"/>
        </w:rPr>
        <w:t>9 клас</w:t>
      </w:r>
    </w:p>
    <w:tbl>
      <w:tblPr>
        <w:tblW w:w="9322" w:type="dxa"/>
        <w:shd w:val="clear" w:color="auto" w:fill="FFFFFF"/>
        <w:tblCellMar>
          <w:left w:w="0" w:type="dxa"/>
          <w:right w:w="0" w:type="dxa"/>
        </w:tblCellMar>
        <w:tblLook w:val="04A0" w:firstRow="1" w:lastRow="0" w:firstColumn="1" w:lastColumn="0" w:noHBand="0" w:noVBand="1"/>
      </w:tblPr>
      <w:tblGrid>
        <w:gridCol w:w="2657"/>
        <w:gridCol w:w="6665"/>
      </w:tblGrid>
      <w:tr w:rsidR="00AD5E09" w:rsidRPr="005A7199" w:rsidTr="00DD4536">
        <w:trPr>
          <w:trHeight w:val="307"/>
        </w:trPr>
        <w:tc>
          <w:tcPr>
            <w:tcW w:w="26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200091">
            <w:pPr>
              <w:spacing w:after="0" w:line="240" w:lineRule="auto"/>
              <w:jc w:val="center"/>
              <w:rPr>
                <w:rFonts w:ascii="Arial" w:hAnsi="Arial" w:cs="Arial"/>
                <w:b/>
                <w:sz w:val="19"/>
                <w:szCs w:val="19"/>
              </w:rPr>
            </w:pPr>
            <w:r w:rsidRPr="005A7199">
              <w:rPr>
                <w:rFonts w:ascii="Times New Roman" w:hAnsi="Times New Roman"/>
                <w:b/>
                <w:sz w:val="24"/>
                <w:szCs w:val="24"/>
              </w:rPr>
              <w:t>Предмет</w:t>
            </w:r>
          </w:p>
        </w:tc>
        <w:tc>
          <w:tcPr>
            <w:tcW w:w="66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200091">
            <w:pPr>
              <w:spacing w:after="0" w:line="240" w:lineRule="auto"/>
              <w:jc w:val="center"/>
              <w:rPr>
                <w:rFonts w:ascii="Arial" w:hAnsi="Arial" w:cs="Arial"/>
                <w:b/>
                <w:sz w:val="19"/>
                <w:szCs w:val="19"/>
              </w:rPr>
            </w:pPr>
            <w:r w:rsidRPr="005A7199">
              <w:rPr>
                <w:rFonts w:ascii="Times New Roman" w:hAnsi="Times New Roman"/>
                <w:b/>
                <w:sz w:val="24"/>
                <w:szCs w:val="24"/>
              </w:rPr>
              <w:t>Програма</w:t>
            </w:r>
          </w:p>
        </w:tc>
      </w:tr>
      <w:tr w:rsidR="00AD5E09" w:rsidRPr="005A7199" w:rsidTr="00DD4536">
        <w:trPr>
          <w:trHeight w:val="1351"/>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Укр. мова</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AD5E09" w:rsidRPr="005A7199" w:rsidTr="00DD4536">
        <w:trPr>
          <w:trHeight w:val="715"/>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Укр. література</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p>
        </w:tc>
      </w:tr>
      <w:tr w:rsidR="00AD5E09" w:rsidRPr="005A7199" w:rsidTr="00DD4536">
        <w:trPr>
          <w:trHeight w:val="1694"/>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Алгебра</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AD5E09" w:rsidRPr="005A7199" w:rsidTr="00DD4536">
        <w:trPr>
          <w:trHeight w:val="1688"/>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Геометрія</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AD5E09" w:rsidRPr="005A7199" w:rsidTr="00DD4536">
        <w:trPr>
          <w:trHeight w:val="1571"/>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Зарубіжна література</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AD5E09" w:rsidRPr="005A7199" w:rsidTr="00DD4536">
        <w:trPr>
          <w:trHeight w:val="1861"/>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Англійська мова</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AD5E09" w:rsidRPr="005A7199" w:rsidTr="00DD4536">
        <w:trPr>
          <w:trHeight w:val="1329"/>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lastRenderedPageBreak/>
              <w:t>Біологія</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AD5E09" w:rsidRPr="005A7199" w:rsidTr="00DD4536">
        <w:trPr>
          <w:trHeight w:val="998"/>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Географія</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Географія. Навчальна програма для 6-9 класів, затверджена наказом Міністерства освіти і науки України від 07.06.2017 № 804</w:t>
            </w:r>
          </w:p>
        </w:tc>
      </w:tr>
      <w:tr w:rsidR="00AD5E09" w:rsidRPr="005A7199" w:rsidTr="00DD4536">
        <w:trPr>
          <w:trHeight w:val="1002"/>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Хімія</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Хімія. 7-9 класи. Програма для загальноосвітніх навчальних закладів (оновлена), затверджена наказом МОН України від 07.06.2017 № 804</w:t>
            </w:r>
          </w:p>
        </w:tc>
      </w:tr>
      <w:tr w:rsidR="00AD5E09" w:rsidRPr="005A7199" w:rsidTr="00DD4536">
        <w:trPr>
          <w:trHeight w:val="1110"/>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Фізика</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Фізика. 7-9 класи. Оновлена навчальна програма, затверджена наказом МОН України від 07.06.2017 р. № 804</w:t>
            </w:r>
          </w:p>
        </w:tc>
      </w:tr>
      <w:tr w:rsidR="00AD5E09" w:rsidRPr="005A7199" w:rsidTr="00DD4536">
        <w:trPr>
          <w:trHeight w:val="1007"/>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Історія України</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Програма для загальноосвітніх навчальних закладів «Історія України. Всесвітня історія. 5-9 клас», 2017, наказ МОНУ від 07.06.2017 №804</w:t>
            </w:r>
          </w:p>
        </w:tc>
      </w:tr>
      <w:tr w:rsidR="00AD5E09" w:rsidRPr="005A7199" w:rsidTr="00DD4536">
        <w:trPr>
          <w:trHeight w:val="1127"/>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Всесвітня історія</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Програма для загальноосвітніх навчальних закладів «Історія України. Всесвітня історія. 5-9 клас», 2017, наказ МОНУ від 07.06.2017 р. №804</w:t>
            </w:r>
          </w:p>
        </w:tc>
      </w:tr>
      <w:tr w:rsidR="00AD5E09" w:rsidRPr="005A7199" w:rsidTr="00DD4536">
        <w:trPr>
          <w:trHeight w:val="1273"/>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Правознавство</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Правознавство. Практичний курс. 9 клас. (авт. Ремех Т.О., Пометун О.І.). Програма, затверджена Наказом Міністерства освіти і науки України від 07.06.2017 р. № 804;</w:t>
            </w:r>
          </w:p>
        </w:tc>
      </w:tr>
      <w:tr w:rsidR="00AD5E09" w:rsidRPr="005A7199" w:rsidTr="00DD4536">
        <w:trPr>
          <w:trHeight w:val="1659"/>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Трудове навчання</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Навчальна програма з трудового навчання для загальноосвітніх навчальних закладів.5-9 класи»(оновлена),затверджена наказом Міністерства освіти і науки   України       від 07.06.2017№804</w:t>
            </w:r>
          </w:p>
        </w:tc>
      </w:tr>
      <w:tr w:rsidR="00AD5E09" w:rsidRPr="005A7199" w:rsidTr="00DD4536">
        <w:trPr>
          <w:trHeight w:val="1345"/>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Основи здоров’я</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Навчальна програма загальноосвітніх закладів. Основи здоровя -К.:Видавничий дім «Освіта»,2013 (Зі змінами,затвердженими наказом МОН України від 07.06.2017№80</w:t>
            </w:r>
          </w:p>
        </w:tc>
      </w:tr>
      <w:tr w:rsidR="00AD5E09" w:rsidRPr="005A7199" w:rsidTr="00DD4536">
        <w:trPr>
          <w:trHeight w:val="1333"/>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Інформатика</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AD5E09" w:rsidRPr="005A7199" w:rsidTr="00DD4536">
        <w:trPr>
          <w:trHeight w:val="1475"/>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Фізична культура</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Фізична культура. 5-9 класи .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AD5E09" w:rsidRPr="005A7199" w:rsidTr="00DD4536">
        <w:trPr>
          <w:trHeight w:val="1431"/>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lastRenderedPageBreak/>
              <w:t>Мистецтво</w:t>
            </w:r>
          </w:p>
        </w:tc>
        <w:tc>
          <w:tcPr>
            <w:tcW w:w="6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5E09" w:rsidRPr="005A7199" w:rsidRDefault="00AD5E09" w:rsidP="00AD5E09">
            <w:pPr>
              <w:spacing w:after="0" w:line="240" w:lineRule="auto"/>
              <w:jc w:val="both"/>
              <w:rPr>
                <w:rFonts w:ascii="Arial" w:hAnsi="Arial" w:cs="Arial"/>
                <w:sz w:val="19"/>
                <w:szCs w:val="19"/>
              </w:rPr>
            </w:pPr>
            <w:r w:rsidRPr="005A7199">
              <w:rPr>
                <w:rFonts w:ascii="Times New Roman" w:hAnsi="Times New Roman"/>
                <w:sz w:val="24"/>
                <w:szCs w:val="24"/>
              </w:rPr>
              <w:t>Мистецтво. 5-9 класи (авт. Л. Масол). Програма для загальноосвітніх навчальних закладів . (оновлена), затверджена Наказом Міністерства освіти і науки України від 07.06.2017 р. № 804</w:t>
            </w:r>
          </w:p>
        </w:tc>
      </w:tr>
    </w:tbl>
    <w:p w:rsidR="00AD5E09" w:rsidRPr="005A7199" w:rsidRDefault="00AD5E09" w:rsidP="00AD5E09">
      <w:pPr>
        <w:shd w:val="clear" w:color="auto" w:fill="FFFFFF"/>
        <w:spacing w:after="0" w:line="240" w:lineRule="auto"/>
        <w:jc w:val="both"/>
        <w:rPr>
          <w:rFonts w:ascii="Arial" w:hAnsi="Arial" w:cs="Arial"/>
          <w:sz w:val="19"/>
          <w:szCs w:val="19"/>
        </w:rPr>
      </w:pPr>
      <w:r w:rsidRPr="005A7199">
        <w:rPr>
          <w:rFonts w:ascii="Times New Roman" w:hAnsi="Times New Roman"/>
          <w:sz w:val="28"/>
          <w:szCs w:val="28"/>
        </w:rPr>
        <w:t> </w:t>
      </w:r>
    </w:p>
    <w:p w:rsidR="00CA3ABC" w:rsidRPr="005A7199" w:rsidRDefault="00CA3ABC" w:rsidP="00AD5E09">
      <w:pPr>
        <w:shd w:val="clear" w:color="auto" w:fill="FFFFFF"/>
        <w:spacing w:after="0" w:line="240" w:lineRule="auto"/>
        <w:jc w:val="both"/>
        <w:rPr>
          <w:rFonts w:ascii="Times New Roman" w:hAnsi="Times New Roman"/>
          <w:b/>
          <w:bCs/>
          <w:sz w:val="28"/>
          <w:szCs w:val="28"/>
        </w:rPr>
      </w:pPr>
    </w:p>
    <w:p w:rsidR="00CA3ABC" w:rsidRPr="005A7199" w:rsidRDefault="00CA3ABC" w:rsidP="00AD5E09">
      <w:pPr>
        <w:shd w:val="clear" w:color="auto" w:fill="FFFFFF"/>
        <w:spacing w:after="0" w:line="240" w:lineRule="auto"/>
        <w:jc w:val="both"/>
        <w:rPr>
          <w:rFonts w:ascii="Times New Roman" w:hAnsi="Times New Roman"/>
          <w:b/>
          <w:bCs/>
          <w:sz w:val="28"/>
          <w:szCs w:val="28"/>
        </w:rPr>
      </w:pPr>
    </w:p>
    <w:p w:rsidR="00CA3ABC" w:rsidRPr="005A7199" w:rsidRDefault="00CA3ABC" w:rsidP="00AD5E09">
      <w:pPr>
        <w:shd w:val="clear" w:color="auto" w:fill="FFFFFF"/>
        <w:spacing w:after="0" w:line="240" w:lineRule="auto"/>
        <w:jc w:val="both"/>
        <w:rPr>
          <w:rFonts w:ascii="Times New Roman" w:hAnsi="Times New Roman"/>
          <w:b/>
          <w:bCs/>
          <w:sz w:val="28"/>
          <w:szCs w:val="28"/>
        </w:rPr>
      </w:pPr>
    </w:p>
    <w:p w:rsidR="00CA3ABC" w:rsidRPr="005A7199" w:rsidRDefault="00CA3ABC" w:rsidP="00AD5E09">
      <w:pPr>
        <w:shd w:val="clear" w:color="auto" w:fill="FFFFFF"/>
        <w:spacing w:after="0" w:line="240" w:lineRule="auto"/>
        <w:jc w:val="both"/>
        <w:rPr>
          <w:rFonts w:ascii="Times New Roman" w:hAnsi="Times New Roman"/>
          <w:b/>
          <w:bCs/>
          <w:sz w:val="28"/>
          <w:szCs w:val="28"/>
          <w:lang w:val="uk-UA"/>
        </w:rPr>
      </w:pPr>
    </w:p>
    <w:p w:rsidR="00534A29" w:rsidRPr="005A7199" w:rsidRDefault="00534A29" w:rsidP="00AD5E09">
      <w:pPr>
        <w:shd w:val="clear" w:color="auto" w:fill="FFFFFF"/>
        <w:spacing w:after="0" w:line="240" w:lineRule="auto"/>
        <w:jc w:val="both"/>
        <w:rPr>
          <w:rFonts w:ascii="Times New Roman" w:hAnsi="Times New Roman"/>
          <w:b/>
          <w:bCs/>
          <w:sz w:val="28"/>
          <w:szCs w:val="28"/>
        </w:rPr>
      </w:pPr>
    </w:p>
    <w:p w:rsidR="00534A29" w:rsidRPr="005A7199" w:rsidRDefault="00534A29" w:rsidP="00AD5E09">
      <w:pPr>
        <w:shd w:val="clear" w:color="auto" w:fill="FFFFFF"/>
        <w:spacing w:after="0" w:line="240" w:lineRule="auto"/>
        <w:jc w:val="both"/>
        <w:rPr>
          <w:rFonts w:ascii="Times New Roman" w:hAnsi="Times New Roman"/>
          <w:b/>
          <w:bCs/>
          <w:sz w:val="28"/>
          <w:szCs w:val="28"/>
        </w:rPr>
      </w:pPr>
    </w:p>
    <w:p w:rsidR="00534A29" w:rsidRPr="005A7199" w:rsidRDefault="00534A29" w:rsidP="00AD5E09">
      <w:pPr>
        <w:shd w:val="clear" w:color="auto" w:fill="FFFFFF"/>
        <w:spacing w:after="0" w:line="240" w:lineRule="auto"/>
        <w:jc w:val="both"/>
        <w:rPr>
          <w:rFonts w:ascii="Times New Roman" w:hAnsi="Times New Roman"/>
          <w:b/>
          <w:bCs/>
          <w:sz w:val="28"/>
          <w:szCs w:val="28"/>
        </w:rPr>
      </w:pPr>
    </w:p>
    <w:p w:rsidR="00534A29" w:rsidRPr="005A7199" w:rsidRDefault="00534A29" w:rsidP="00AD5E09">
      <w:pPr>
        <w:shd w:val="clear" w:color="auto" w:fill="FFFFFF"/>
        <w:spacing w:after="0" w:line="240" w:lineRule="auto"/>
        <w:jc w:val="both"/>
        <w:rPr>
          <w:rFonts w:ascii="Times New Roman" w:hAnsi="Times New Roman"/>
          <w:b/>
          <w:bCs/>
          <w:sz w:val="28"/>
          <w:szCs w:val="28"/>
        </w:rPr>
      </w:pPr>
    </w:p>
    <w:p w:rsidR="00534A29" w:rsidRPr="006147E9" w:rsidRDefault="00534A29" w:rsidP="00AD5E09">
      <w:pPr>
        <w:shd w:val="clear" w:color="auto" w:fill="FFFFFF"/>
        <w:spacing w:after="0" w:line="240" w:lineRule="auto"/>
        <w:jc w:val="both"/>
        <w:rPr>
          <w:rFonts w:ascii="Times New Roman" w:hAnsi="Times New Roman"/>
          <w:b/>
          <w:bCs/>
          <w:sz w:val="28"/>
          <w:szCs w:val="28"/>
          <w:lang w:val="uk-UA"/>
        </w:rPr>
      </w:pPr>
    </w:p>
    <w:p w:rsidR="00534A29" w:rsidRDefault="00534A29" w:rsidP="00AD5E09">
      <w:pPr>
        <w:shd w:val="clear" w:color="auto" w:fill="FFFFFF"/>
        <w:spacing w:after="0" w:line="240" w:lineRule="auto"/>
        <w:jc w:val="both"/>
        <w:rPr>
          <w:rFonts w:ascii="Times New Roman" w:hAnsi="Times New Roman"/>
          <w:b/>
          <w:bCs/>
          <w:sz w:val="28"/>
          <w:szCs w:val="28"/>
          <w:lang w:val="uk-UA"/>
        </w:rPr>
      </w:pPr>
    </w:p>
    <w:p w:rsidR="004A08B2" w:rsidRDefault="004A08B2" w:rsidP="00AD5E09">
      <w:pPr>
        <w:shd w:val="clear" w:color="auto" w:fill="FFFFFF"/>
        <w:spacing w:after="0" w:line="240" w:lineRule="auto"/>
        <w:jc w:val="both"/>
        <w:rPr>
          <w:rFonts w:ascii="Times New Roman" w:hAnsi="Times New Roman"/>
          <w:b/>
          <w:bCs/>
          <w:sz w:val="28"/>
          <w:szCs w:val="28"/>
          <w:lang w:val="uk-UA"/>
        </w:rPr>
      </w:pPr>
    </w:p>
    <w:p w:rsidR="004A08B2" w:rsidRDefault="004A08B2" w:rsidP="00AD5E09">
      <w:pPr>
        <w:shd w:val="clear" w:color="auto" w:fill="FFFFFF"/>
        <w:spacing w:after="0" w:line="240" w:lineRule="auto"/>
        <w:jc w:val="both"/>
        <w:rPr>
          <w:rFonts w:ascii="Times New Roman" w:hAnsi="Times New Roman"/>
          <w:b/>
          <w:bCs/>
          <w:sz w:val="28"/>
          <w:szCs w:val="28"/>
          <w:lang w:val="uk-UA"/>
        </w:rPr>
      </w:pPr>
    </w:p>
    <w:p w:rsidR="004A08B2" w:rsidRDefault="004A08B2" w:rsidP="00AD5E09">
      <w:pPr>
        <w:shd w:val="clear" w:color="auto" w:fill="FFFFFF"/>
        <w:spacing w:after="0" w:line="240" w:lineRule="auto"/>
        <w:jc w:val="both"/>
        <w:rPr>
          <w:rFonts w:ascii="Times New Roman" w:hAnsi="Times New Roman"/>
          <w:b/>
          <w:bCs/>
          <w:sz w:val="28"/>
          <w:szCs w:val="28"/>
          <w:lang w:val="uk-UA"/>
        </w:rPr>
      </w:pPr>
    </w:p>
    <w:p w:rsidR="004A08B2" w:rsidRDefault="004A08B2" w:rsidP="00AD5E09">
      <w:pPr>
        <w:shd w:val="clear" w:color="auto" w:fill="FFFFFF"/>
        <w:spacing w:after="0" w:line="240" w:lineRule="auto"/>
        <w:jc w:val="both"/>
        <w:rPr>
          <w:rFonts w:ascii="Times New Roman" w:hAnsi="Times New Roman"/>
          <w:b/>
          <w:bCs/>
          <w:sz w:val="28"/>
          <w:szCs w:val="28"/>
          <w:lang w:val="uk-UA"/>
        </w:rPr>
      </w:pPr>
    </w:p>
    <w:p w:rsidR="004A08B2" w:rsidRPr="004A08B2" w:rsidRDefault="004A08B2" w:rsidP="00AD5E09">
      <w:pPr>
        <w:shd w:val="clear" w:color="auto" w:fill="FFFFFF"/>
        <w:spacing w:after="0" w:line="240" w:lineRule="auto"/>
        <w:jc w:val="both"/>
        <w:rPr>
          <w:rFonts w:ascii="Times New Roman" w:hAnsi="Times New Roman"/>
          <w:b/>
          <w:bCs/>
          <w:sz w:val="28"/>
          <w:szCs w:val="28"/>
          <w:lang w:val="uk-UA"/>
        </w:rPr>
      </w:pPr>
    </w:p>
    <w:p w:rsidR="00DD4536" w:rsidRPr="005A7199" w:rsidRDefault="00DD4536" w:rsidP="00AD5E09">
      <w:pPr>
        <w:shd w:val="clear" w:color="auto" w:fill="FFFFFF"/>
        <w:spacing w:after="0" w:line="240" w:lineRule="auto"/>
        <w:jc w:val="both"/>
        <w:rPr>
          <w:rFonts w:ascii="Times New Roman" w:hAnsi="Times New Roman"/>
          <w:b/>
          <w:bCs/>
          <w:sz w:val="28"/>
          <w:szCs w:val="28"/>
        </w:rPr>
      </w:pPr>
    </w:p>
    <w:p w:rsidR="00CA3ABC" w:rsidRDefault="00CA3ABC" w:rsidP="00AD5E09">
      <w:pPr>
        <w:shd w:val="clear" w:color="auto" w:fill="FFFFFF"/>
        <w:spacing w:after="0" w:line="240" w:lineRule="auto"/>
        <w:jc w:val="both"/>
        <w:rPr>
          <w:rFonts w:ascii="Times New Roman" w:hAnsi="Times New Roman"/>
          <w:b/>
          <w:bCs/>
          <w:color w:val="333333"/>
          <w:sz w:val="28"/>
          <w:szCs w:val="28"/>
          <w:lang w:val="uk-UA"/>
        </w:rPr>
      </w:pPr>
    </w:p>
    <w:p w:rsidR="00CA3ABC" w:rsidRPr="00A57E94" w:rsidRDefault="00CA3ABC" w:rsidP="00063C15">
      <w:pPr>
        <w:spacing w:after="0" w:line="240" w:lineRule="auto"/>
        <w:jc w:val="center"/>
        <w:rPr>
          <w:rFonts w:ascii="Times New Roman" w:hAnsi="Times New Roman"/>
          <w:b/>
          <w:sz w:val="28"/>
          <w:szCs w:val="28"/>
          <w:lang w:val="uk-UA"/>
        </w:rPr>
      </w:pPr>
      <w:r w:rsidRPr="00A57E94">
        <w:rPr>
          <w:rFonts w:ascii="Times New Roman" w:hAnsi="Times New Roman"/>
          <w:b/>
          <w:sz w:val="28"/>
          <w:szCs w:val="28"/>
          <w:lang w:val="uk-UA"/>
        </w:rPr>
        <w:t>Освітня програма</w:t>
      </w:r>
    </w:p>
    <w:p w:rsidR="00CA3ABC" w:rsidRDefault="00CA3ABC" w:rsidP="00063C1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Южноукраїнської загальноосвітньої школи І-ІІІ ступенів №2</w:t>
      </w:r>
    </w:p>
    <w:p w:rsidR="00CA3ABC" w:rsidRDefault="00CA3ABC" w:rsidP="00063C1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Южноукраїнської міської ради</w:t>
      </w:r>
      <w:r w:rsidRPr="00A57E94">
        <w:rPr>
          <w:rFonts w:ascii="Times New Roman" w:hAnsi="Times New Roman"/>
          <w:b/>
          <w:sz w:val="28"/>
          <w:szCs w:val="28"/>
          <w:lang w:val="uk-UA"/>
        </w:rPr>
        <w:t xml:space="preserve"> </w:t>
      </w:r>
      <w:r>
        <w:rPr>
          <w:rFonts w:ascii="Times New Roman" w:hAnsi="Times New Roman"/>
          <w:b/>
          <w:sz w:val="28"/>
          <w:szCs w:val="28"/>
          <w:lang w:val="uk-UA"/>
        </w:rPr>
        <w:t>Миколаївської області</w:t>
      </w:r>
    </w:p>
    <w:p w:rsidR="00CA3ABC" w:rsidRPr="00A57E94" w:rsidRDefault="00CA3ABC" w:rsidP="00063C15">
      <w:pPr>
        <w:spacing w:after="0" w:line="240" w:lineRule="auto"/>
        <w:jc w:val="center"/>
        <w:rPr>
          <w:rFonts w:ascii="Times New Roman" w:hAnsi="Times New Roman"/>
          <w:b/>
          <w:sz w:val="28"/>
          <w:szCs w:val="28"/>
          <w:lang w:val="uk-UA"/>
        </w:rPr>
      </w:pPr>
      <w:r w:rsidRPr="00A57E94">
        <w:rPr>
          <w:rFonts w:ascii="Times New Roman" w:hAnsi="Times New Roman"/>
          <w:b/>
          <w:sz w:val="28"/>
          <w:szCs w:val="28"/>
          <w:lang w:val="uk-UA"/>
        </w:rPr>
        <w:t>І</w:t>
      </w:r>
      <w:r>
        <w:rPr>
          <w:rFonts w:ascii="Times New Roman" w:hAnsi="Times New Roman"/>
          <w:b/>
          <w:sz w:val="28"/>
          <w:szCs w:val="28"/>
          <w:lang w:val="uk-UA"/>
        </w:rPr>
        <w:t>І</w:t>
      </w:r>
      <w:r w:rsidRPr="00A57E94">
        <w:rPr>
          <w:rFonts w:ascii="Times New Roman" w:hAnsi="Times New Roman"/>
          <w:b/>
          <w:sz w:val="28"/>
          <w:szCs w:val="28"/>
          <w:lang w:val="uk-UA"/>
        </w:rPr>
        <w:t>І ступеня</w:t>
      </w:r>
    </w:p>
    <w:p w:rsidR="00CA3ABC" w:rsidRPr="00A57E94" w:rsidRDefault="00CA3ABC" w:rsidP="00CA3ABC">
      <w:pPr>
        <w:spacing w:after="0" w:line="240" w:lineRule="auto"/>
        <w:rPr>
          <w:rFonts w:ascii="Times New Roman" w:hAnsi="Times New Roman"/>
          <w:b/>
          <w:sz w:val="28"/>
          <w:szCs w:val="28"/>
          <w:lang w:val="uk-UA"/>
        </w:rPr>
      </w:pPr>
      <w:r>
        <w:rPr>
          <w:rFonts w:ascii="Times New Roman" w:hAnsi="Times New Roman"/>
          <w:b/>
          <w:sz w:val="28"/>
          <w:szCs w:val="28"/>
          <w:lang w:val="uk-UA"/>
        </w:rPr>
        <w:t>10 клас</w:t>
      </w:r>
    </w:p>
    <w:p w:rsidR="00CA3ABC" w:rsidRPr="003D45A7" w:rsidRDefault="00063C15" w:rsidP="00063C15">
      <w:pPr>
        <w:spacing w:after="0" w:line="240" w:lineRule="auto"/>
        <w:jc w:val="both"/>
        <w:rPr>
          <w:rFonts w:ascii="Times New Roman" w:eastAsia="Calibri" w:hAnsi="Times New Roman"/>
          <w:sz w:val="24"/>
          <w:szCs w:val="24"/>
          <w:lang w:val="uk-UA"/>
        </w:rPr>
      </w:pPr>
      <w:r>
        <w:rPr>
          <w:rFonts w:ascii="Times New Roman" w:hAnsi="Times New Roman"/>
          <w:sz w:val="28"/>
          <w:szCs w:val="28"/>
          <w:lang w:val="uk-UA"/>
        </w:rPr>
        <w:t xml:space="preserve">         </w:t>
      </w:r>
      <w:r w:rsidR="00CA3ABC" w:rsidRPr="003D45A7">
        <w:rPr>
          <w:rFonts w:ascii="Times New Roman" w:hAnsi="Times New Roman"/>
          <w:sz w:val="24"/>
          <w:szCs w:val="24"/>
          <w:lang w:val="uk-UA"/>
        </w:rPr>
        <w:t>Освітня програма</w:t>
      </w:r>
      <w:r w:rsidR="00CA3ABC" w:rsidRPr="003D45A7">
        <w:rPr>
          <w:rFonts w:ascii="Times New Roman" w:hAnsi="Times New Roman"/>
          <w:b/>
          <w:sz w:val="24"/>
          <w:szCs w:val="24"/>
          <w:lang w:val="uk-UA"/>
        </w:rPr>
        <w:t xml:space="preserve"> </w:t>
      </w:r>
      <w:r w:rsidR="00CA3ABC" w:rsidRPr="003D45A7">
        <w:rPr>
          <w:rFonts w:ascii="Times New Roman" w:hAnsi="Times New Roman"/>
          <w:sz w:val="24"/>
          <w:szCs w:val="24"/>
          <w:lang w:val="uk-UA"/>
        </w:rPr>
        <w:t>Южноукраїнської загальноосвітньої школи І-ІІІ ступенів №2 Южноукраїнської міської ради Миколаївської області ІІІ ступеня (профільна середня освіта) створена на основі Типової освітньої програми закладів загальної середньої освіти ІІІ ступеня, розробленої  на виконання Закону України</w:t>
      </w:r>
      <w:r w:rsidR="00CA3ABC" w:rsidRPr="003D45A7">
        <w:rPr>
          <w:rFonts w:ascii="Times New Roman" w:eastAsia="Calibri" w:hAnsi="Times New Roman"/>
          <w:sz w:val="24"/>
          <w:szCs w:val="24"/>
          <w:lang w:val="uk-UA"/>
        </w:rPr>
        <w:t xml:space="preserve">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затвердженої наказом МОН України від 20.</w:t>
      </w:r>
      <w:r w:rsidR="002C7296" w:rsidRPr="003D45A7">
        <w:rPr>
          <w:rFonts w:ascii="Times New Roman" w:eastAsia="Calibri" w:hAnsi="Times New Roman"/>
          <w:sz w:val="24"/>
          <w:szCs w:val="24"/>
          <w:lang w:val="uk-UA"/>
        </w:rPr>
        <w:t>04.2018 №408</w:t>
      </w:r>
      <w:r w:rsidR="00CA3ABC" w:rsidRPr="003D45A7">
        <w:rPr>
          <w:rFonts w:ascii="Times New Roman" w:eastAsia="Calibri" w:hAnsi="Times New Roman"/>
          <w:sz w:val="24"/>
          <w:szCs w:val="24"/>
          <w:lang w:val="uk-UA"/>
        </w:rPr>
        <w:t xml:space="preserve"> «Про затвердження Типової освітньої програми закладів загальної середньої освіти ІІІ ступеня».</w:t>
      </w:r>
    </w:p>
    <w:p w:rsidR="00407138" w:rsidRPr="003D45A7" w:rsidRDefault="00407138" w:rsidP="00407138">
      <w:pPr>
        <w:spacing w:after="0" w:line="240" w:lineRule="auto"/>
        <w:jc w:val="both"/>
        <w:rPr>
          <w:rFonts w:ascii="Times New Roman" w:eastAsia="Calibri" w:hAnsi="Times New Roman"/>
          <w:sz w:val="24"/>
          <w:szCs w:val="24"/>
          <w:lang w:val="uk-UA"/>
        </w:rPr>
      </w:pPr>
      <w:r w:rsidRPr="003D45A7">
        <w:rPr>
          <w:rFonts w:ascii="Times New Roman" w:eastAsia="Calibri" w:hAnsi="Times New Roman"/>
          <w:sz w:val="24"/>
          <w:szCs w:val="24"/>
          <w:lang w:val="uk-UA"/>
        </w:rPr>
        <w:t xml:space="preserve">          Освітня програма </w:t>
      </w:r>
      <w:r w:rsidR="002C7296" w:rsidRPr="003D45A7">
        <w:rPr>
          <w:rFonts w:ascii="Times New Roman" w:eastAsia="Calibri" w:hAnsi="Times New Roman"/>
          <w:sz w:val="24"/>
          <w:szCs w:val="24"/>
          <w:lang w:val="uk-UA"/>
        </w:rPr>
        <w:t>ЮЗШ №2</w:t>
      </w:r>
      <w:r w:rsidRPr="003D45A7">
        <w:rPr>
          <w:rFonts w:ascii="Times New Roman" w:eastAsia="Calibri" w:hAnsi="Times New Roman"/>
          <w:sz w:val="24"/>
          <w:szCs w:val="24"/>
          <w:lang w:val="uk-UA"/>
        </w:rPr>
        <w:t xml:space="preserve"> профільної середньої освіти (далі - освітня програма)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407138" w:rsidRPr="003D45A7" w:rsidRDefault="00407138" w:rsidP="00407138">
      <w:pPr>
        <w:spacing w:after="0" w:line="240" w:lineRule="auto"/>
        <w:ind w:firstLine="709"/>
        <w:jc w:val="both"/>
        <w:rPr>
          <w:rFonts w:ascii="Times New Roman" w:eastAsia="Calibri" w:hAnsi="Times New Roman"/>
          <w:sz w:val="24"/>
          <w:szCs w:val="24"/>
          <w:lang w:val="uk-UA"/>
        </w:rPr>
      </w:pPr>
      <w:r w:rsidRPr="003D45A7">
        <w:rPr>
          <w:rFonts w:ascii="Times New Roman" w:eastAsia="Calibri" w:hAnsi="Times New Roman"/>
          <w:sz w:val="24"/>
          <w:szCs w:val="24"/>
          <w:lang w:val="uk-UA"/>
        </w:rPr>
        <w:t xml:space="preserve">Освітня програма визначає: </w:t>
      </w:r>
    </w:p>
    <w:p w:rsidR="00407138" w:rsidRPr="003D45A7" w:rsidRDefault="00407138" w:rsidP="00407138">
      <w:pPr>
        <w:pStyle w:val="a5"/>
        <w:widowControl/>
        <w:numPr>
          <w:ilvl w:val="0"/>
          <w:numId w:val="1"/>
        </w:numPr>
        <w:tabs>
          <w:tab w:val="left" w:pos="993"/>
        </w:tabs>
        <w:autoSpaceDE/>
        <w:autoSpaceDN/>
        <w:adjustRightInd/>
        <w:ind w:left="0" w:firstLine="66"/>
        <w:jc w:val="both"/>
        <w:rPr>
          <w:rFonts w:eastAsia="Calibri"/>
          <w:sz w:val="24"/>
          <w:szCs w:val="24"/>
          <w:lang w:val="uk-UA"/>
        </w:rPr>
      </w:pPr>
      <w:r w:rsidRPr="003D45A7">
        <w:rPr>
          <w:rFonts w:eastAsia="Calibri"/>
          <w:sz w:val="24"/>
          <w:szCs w:val="24"/>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r w:rsidR="006147E9" w:rsidRPr="003D45A7">
        <w:rPr>
          <w:rFonts w:eastAsia="Calibri"/>
          <w:sz w:val="24"/>
          <w:szCs w:val="24"/>
          <w:lang w:val="uk-UA"/>
        </w:rPr>
        <w:t>,</w:t>
      </w:r>
      <w:r w:rsidRPr="003D45A7">
        <w:rPr>
          <w:rFonts w:eastAsia="Calibri"/>
          <w:sz w:val="24"/>
          <w:szCs w:val="24"/>
          <w:lang w:val="uk-UA"/>
        </w:rPr>
        <w:t xml:space="preserve"> які натепер подані в рамках навчальних планів</w:t>
      </w:r>
      <w:r w:rsidR="003D45A7" w:rsidRPr="003D45A7">
        <w:rPr>
          <w:rFonts w:eastAsia="Calibri"/>
          <w:sz w:val="24"/>
          <w:szCs w:val="24"/>
          <w:lang w:val="uk-UA"/>
        </w:rPr>
        <w:t xml:space="preserve"> для 10-го класу (таблиці 1-2</w:t>
      </w:r>
      <w:r w:rsidRPr="003D45A7">
        <w:rPr>
          <w:rFonts w:eastAsia="Calibri"/>
          <w:sz w:val="24"/>
          <w:szCs w:val="24"/>
          <w:lang w:val="uk-UA"/>
        </w:rPr>
        <w:t>);</w:t>
      </w:r>
    </w:p>
    <w:p w:rsidR="00407138" w:rsidRPr="003D45A7" w:rsidRDefault="00407138" w:rsidP="00407138">
      <w:pPr>
        <w:pStyle w:val="a5"/>
        <w:widowControl/>
        <w:numPr>
          <w:ilvl w:val="0"/>
          <w:numId w:val="1"/>
        </w:numPr>
        <w:tabs>
          <w:tab w:val="left" w:pos="993"/>
        </w:tabs>
        <w:autoSpaceDE/>
        <w:autoSpaceDN/>
        <w:adjustRightInd/>
        <w:ind w:left="0" w:firstLine="66"/>
        <w:jc w:val="both"/>
        <w:rPr>
          <w:rFonts w:eastAsia="Calibri"/>
          <w:sz w:val="24"/>
          <w:szCs w:val="24"/>
          <w:lang w:val="uk-UA"/>
        </w:rPr>
      </w:pPr>
      <w:r w:rsidRPr="003D45A7">
        <w:rPr>
          <w:rFonts w:eastAsia="Calibri"/>
          <w:sz w:val="24"/>
          <w:szCs w:val="24"/>
          <w:lang w:val="uk-UA"/>
        </w:rPr>
        <w:t xml:space="preserve">очікувані результати навчання учнів подані в рамках навчальних програм, затверджених наказами МОН України від 23.10.2017 року №1407 та від 24.11.2017 року </w:t>
      </w:r>
      <w:r w:rsidRPr="003D45A7">
        <w:rPr>
          <w:rFonts w:eastAsia="Calibri"/>
          <w:sz w:val="24"/>
          <w:szCs w:val="24"/>
          <w:lang w:val="uk-UA"/>
        </w:rPr>
        <w:lastRenderedPageBreak/>
        <w:t>№1539, перелік яких наведено в таблиці</w:t>
      </w:r>
      <w:r w:rsidR="003D45A7" w:rsidRPr="003D45A7">
        <w:rPr>
          <w:rFonts w:eastAsia="Calibri"/>
          <w:sz w:val="24"/>
          <w:szCs w:val="24"/>
          <w:lang w:val="uk-UA"/>
        </w:rPr>
        <w:t>1-5</w:t>
      </w:r>
      <w:r w:rsidRPr="003D45A7">
        <w:rPr>
          <w:rFonts w:eastAsia="Calibri"/>
          <w:sz w:val="24"/>
          <w:szCs w:val="24"/>
          <w:lang w:val="uk-UA"/>
        </w:rPr>
        <w:t xml:space="preserve"> (10 клас);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407138" w:rsidRPr="003D45A7" w:rsidRDefault="00407138" w:rsidP="00407138">
      <w:pPr>
        <w:pStyle w:val="a5"/>
        <w:widowControl/>
        <w:numPr>
          <w:ilvl w:val="0"/>
          <w:numId w:val="1"/>
        </w:numPr>
        <w:tabs>
          <w:tab w:val="left" w:pos="993"/>
        </w:tabs>
        <w:autoSpaceDE/>
        <w:autoSpaceDN/>
        <w:adjustRightInd/>
        <w:ind w:left="0" w:firstLine="66"/>
        <w:jc w:val="both"/>
        <w:rPr>
          <w:rFonts w:eastAsia="Calibri"/>
          <w:sz w:val="24"/>
          <w:szCs w:val="24"/>
          <w:lang w:val="uk-UA"/>
        </w:rPr>
      </w:pPr>
      <w:r w:rsidRPr="003D45A7">
        <w:rPr>
          <w:rFonts w:eastAsia="Calibri"/>
          <w:sz w:val="24"/>
          <w:szCs w:val="24"/>
          <w:lang w:val="uk-UA"/>
        </w:rPr>
        <w:t>рекомендовані форми організації освітнього процесу та інструменти системи внутрішнього забезпечення якості освіти;</w:t>
      </w:r>
    </w:p>
    <w:p w:rsidR="00407138" w:rsidRPr="003D45A7" w:rsidRDefault="00407138" w:rsidP="00407138">
      <w:pPr>
        <w:pStyle w:val="a5"/>
        <w:widowControl/>
        <w:numPr>
          <w:ilvl w:val="0"/>
          <w:numId w:val="1"/>
        </w:numPr>
        <w:tabs>
          <w:tab w:val="left" w:pos="993"/>
        </w:tabs>
        <w:autoSpaceDE/>
        <w:autoSpaceDN/>
        <w:adjustRightInd/>
        <w:ind w:left="0" w:firstLine="66"/>
        <w:jc w:val="both"/>
        <w:rPr>
          <w:rFonts w:eastAsia="Calibri"/>
          <w:sz w:val="24"/>
          <w:szCs w:val="24"/>
          <w:lang w:val="uk-UA"/>
        </w:rPr>
      </w:pPr>
      <w:r w:rsidRPr="003D45A7">
        <w:rPr>
          <w:rFonts w:eastAsia="Calibri"/>
          <w:sz w:val="24"/>
          <w:szCs w:val="24"/>
          <w:lang w:val="uk-UA"/>
        </w:rPr>
        <w:t xml:space="preserve">вимоги до осіб, які можуть розпочати навчання за цією освітньою програмою. </w:t>
      </w:r>
    </w:p>
    <w:p w:rsidR="00407138" w:rsidRPr="002C7296" w:rsidRDefault="00407138" w:rsidP="00407138">
      <w:pPr>
        <w:spacing w:after="0" w:line="240" w:lineRule="auto"/>
        <w:ind w:firstLine="709"/>
        <w:jc w:val="both"/>
        <w:rPr>
          <w:rFonts w:ascii="Times New Roman" w:eastAsia="Calibri" w:hAnsi="Times New Roman"/>
          <w:sz w:val="28"/>
          <w:szCs w:val="28"/>
          <w:lang w:val="uk-UA"/>
        </w:rPr>
      </w:pPr>
      <w:r w:rsidRPr="002C7296">
        <w:rPr>
          <w:rFonts w:ascii="Times New Roman" w:eastAsia="Calibri" w:hAnsi="Times New Roman"/>
          <w:b/>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2C7296">
        <w:rPr>
          <w:rFonts w:ascii="Times New Roman" w:eastAsia="Calibri" w:hAnsi="Times New Roman"/>
          <w:sz w:val="28"/>
          <w:szCs w:val="28"/>
          <w:lang w:val="uk-UA"/>
        </w:rPr>
        <w:t xml:space="preserve"> </w:t>
      </w:r>
    </w:p>
    <w:p w:rsidR="00407138" w:rsidRPr="003D45A7" w:rsidRDefault="00407138" w:rsidP="00407138">
      <w:pPr>
        <w:spacing w:after="0" w:line="240" w:lineRule="auto"/>
        <w:ind w:firstLine="709"/>
        <w:jc w:val="both"/>
        <w:rPr>
          <w:rFonts w:ascii="Times New Roman" w:eastAsia="Calibri" w:hAnsi="Times New Roman"/>
          <w:sz w:val="24"/>
          <w:szCs w:val="24"/>
          <w:lang w:val="uk-UA"/>
        </w:rPr>
      </w:pPr>
      <w:r w:rsidRPr="003D45A7">
        <w:rPr>
          <w:rFonts w:ascii="Times New Roman" w:eastAsia="Calibri" w:hAnsi="Times New Roman"/>
          <w:sz w:val="24"/>
          <w:szCs w:val="24"/>
          <w:lang w:val="uk-UA"/>
        </w:rPr>
        <w:t>Загальний обсяг навчального навантаження учнів 10-11-х класів складає 2660 годин/навчальний рік:</w:t>
      </w:r>
    </w:p>
    <w:p w:rsidR="00407138" w:rsidRPr="003D45A7" w:rsidRDefault="00407138" w:rsidP="00407138">
      <w:pPr>
        <w:pStyle w:val="a5"/>
        <w:widowControl/>
        <w:numPr>
          <w:ilvl w:val="0"/>
          <w:numId w:val="10"/>
        </w:numPr>
        <w:autoSpaceDE/>
        <w:autoSpaceDN/>
        <w:adjustRightInd/>
        <w:ind w:left="426"/>
        <w:jc w:val="both"/>
        <w:rPr>
          <w:rFonts w:eastAsia="Calibri"/>
          <w:sz w:val="24"/>
          <w:szCs w:val="24"/>
          <w:lang w:val="uk-UA"/>
        </w:rPr>
      </w:pPr>
      <w:r w:rsidRPr="003D45A7">
        <w:rPr>
          <w:rFonts w:eastAsia="Calibri"/>
          <w:sz w:val="24"/>
          <w:szCs w:val="24"/>
          <w:lang w:val="uk-UA"/>
        </w:rPr>
        <w:t xml:space="preserve">для 10-го класу – 1330 годин/навчальний рік, </w:t>
      </w:r>
    </w:p>
    <w:p w:rsidR="00407138" w:rsidRPr="003D45A7" w:rsidRDefault="00407138" w:rsidP="00407138">
      <w:pPr>
        <w:pStyle w:val="a5"/>
        <w:widowControl/>
        <w:numPr>
          <w:ilvl w:val="0"/>
          <w:numId w:val="10"/>
        </w:numPr>
        <w:autoSpaceDE/>
        <w:autoSpaceDN/>
        <w:adjustRightInd/>
        <w:ind w:left="426"/>
        <w:jc w:val="both"/>
        <w:rPr>
          <w:rFonts w:eastAsia="Calibri"/>
          <w:sz w:val="24"/>
          <w:szCs w:val="24"/>
          <w:lang w:val="uk-UA"/>
        </w:rPr>
      </w:pPr>
      <w:r w:rsidRPr="003D45A7">
        <w:rPr>
          <w:rFonts w:eastAsia="Calibri"/>
          <w:sz w:val="24"/>
          <w:szCs w:val="24"/>
          <w:lang w:val="uk-UA"/>
        </w:rPr>
        <w:t xml:space="preserve">для 11-го класу – 1330 годин/навчальний рік. </w:t>
      </w:r>
    </w:p>
    <w:p w:rsidR="00407138" w:rsidRPr="003D45A7" w:rsidRDefault="00407138" w:rsidP="00407138">
      <w:pPr>
        <w:spacing w:after="0" w:line="240" w:lineRule="auto"/>
        <w:ind w:firstLine="709"/>
        <w:jc w:val="both"/>
        <w:rPr>
          <w:rFonts w:ascii="Times New Roman" w:eastAsia="Calibri" w:hAnsi="Times New Roman"/>
          <w:sz w:val="24"/>
          <w:szCs w:val="24"/>
          <w:lang w:val="uk-UA"/>
        </w:rPr>
      </w:pPr>
      <w:r w:rsidRPr="003D45A7">
        <w:rPr>
          <w:rFonts w:ascii="Times New Roman" w:eastAsia="Calibri" w:hAnsi="Times New Roman"/>
          <w:sz w:val="24"/>
          <w:szCs w:val="24"/>
          <w:lang w:val="uk-UA"/>
        </w:rPr>
        <w:t xml:space="preserve">Детальний розподіл навчального навантаження на тиждень </w:t>
      </w:r>
      <w:r w:rsidRPr="003D45A7">
        <w:rPr>
          <w:rFonts w:ascii="Times New Roman" w:eastAsia="Calibri" w:hAnsi="Times New Roman"/>
          <w:color w:val="000000"/>
          <w:sz w:val="24"/>
          <w:szCs w:val="24"/>
          <w:lang w:val="uk-UA"/>
        </w:rPr>
        <w:t xml:space="preserve">окреслено у </w:t>
      </w:r>
      <w:r w:rsidRPr="003D45A7">
        <w:rPr>
          <w:rFonts w:ascii="Times New Roman" w:eastAsia="Calibri" w:hAnsi="Times New Roman"/>
          <w:sz w:val="24"/>
          <w:szCs w:val="24"/>
          <w:lang w:val="uk-UA"/>
        </w:rPr>
        <w:t>навчальному плані</w:t>
      </w:r>
      <w:r w:rsidR="002C7296" w:rsidRPr="003D45A7">
        <w:rPr>
          <w:rFonts w:ascii="Times New Roman" w:hAnsi="Times New Roman"/>
          <w:sz w:val="24"/>
          <w:szCs w:val="24"/>
          <w:lang w:val="uk-UA"/>
        </w:rPr>
        <w:t xml:space="preserve"> Южноукраїнської загальноосвітньої школи І-ІІІ ступенів №2 Южноукраїнської міської ради Миколаївської області</w:t>
      </w:r>
      <w:r w:rsidR="002C7296" w:rsidRPr="003D45A7">
        <w:rPr>
          <w:rFonts w:ascii="Times New Roman" w:eastAsia="Calibri" w:hAnsi="Times New Roman"/>
          <w:sz w:val="24"/>
          <w:szCs w:val="24"/>
          <w:lang w:val="uk-UA"/>
        </w:rPr>
        <w:t xml:space="preserve"> </w:t>
      </w:r>
      <w:r w:rsidRPr="003D45A7">
        <w:rPr>
          <w:rFonts w:ascii="Times New Roman" w:eastAsia="Calibri" w:hAnsi="Times New Roman"/>
          <w:sz w:val="24"/>
          <w:szCs w:val="24"/>
          <w:lang w:val="uk-UA"/>
        </w:rPr>
        <w:t xml:space="preserve"> ІІІ ступеня (10 клас</w:t>
      </w:r>
      <w:r w:rsidR="002C7296" w:rsidRPr="003D45A7">
        <w:rPr>
          <w:rFonts w:ascii="Times New Roman" w:eastAsia="Calibri" w:hAnsi="Times New Roman"/>
          <w:sz w:val="24"/>
          <w:szCs w:val="24"/>
          <w:lang w:val="uk-UA"/>
        </w:rPr>
        <w:t>и</w:t>
      </w:r>
      <w:r w:rsidRPr="003D45A7">
        <w:rPr>
          <w:rFonts w:ascii="Times New Roman" w:eastAsia="Calibri" w:hAnsi="Times New Roman"/>
          <w:sz w:val="24"/>
          <w:szCs w:val="24"/>
          <w:lang w:val="uk-UA"/>
        </w:rPr>
        <w:t xml:space="preserve">) (далі – навчальний план). </w:t>
      </w:r>
    </w:p>
    <w:p w:rsidR="00407138" w:rsidRPr="003D45A7" w:rsidRDefault="00407138" w:rsidP="00407138">
      <w:pPr>
        <w:spacing w:after="0" w:line="240" w:lineRule="auto"/>
        <w:ind w:firstLine="709"/>
        <w:jc w:val="both"/>
        <w:rPr>
          <w:rFonts w:ascii="Times New Roman" w:eastAsia="Calibri" w:hAnsi="Times New Roman"/>
          <w:sz w:val="24"/>
          <w:szCs w:val="24"/>
          <w:lang w:val="uk-UA"/>
        </w:rPr>
      </w:pPr>
      <w:r w:rsidRPr="003D45A7">
        <w:rPr>
          <w:rFonts w:ascii="Times New Roman" w:eastAsia="Calibri" w:hAnsi="Times New Roman"/>
          <w:sz w:val="24"/>
          <w:szCs w:val="24"/>
          <w:lang w:val="uk-UA"/>
        </w:rPr>
        <w:t>Навчальний план для 10</w:t>
      </w:r>
      <w:r w:rsidR="002C7296" w:rsidRPr="003D45A7">
        <w:rPr>
          <w:rFonts w:ascii="Times New Roman" w:eastAsia="Calibri" w:hAnsi="Times New Roman"/>
          <w:sz w:val="24"/>
          <w:szCs w:val="24"/>
          <w:lang w:val="uk-UA"/>
        </w:rPr>
        <w:t>-х класів ЮЗШ №2</w:t>
      </w:r>
      <w:r w:rsidRPr="003D45A7">
        <w:rPr>
          <w:rFonts w:ascii="Times New Roman" w:eastAsia="Calibri" w:hAnsi="Times New Roman"/>
          <w:sz w:val="24"/>
          <w:szCs w:val="24"/>
          <w:lang w:val="uk-UA"/>
        </w:rPr>
        <w:t xml:space="preserve">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407138" w:rsidRPr="003D45A7" w:rsidRDefault="002C7296" w:rsidP="00407138">
      <w:pPr>
        <w:spacing w:after="0" w:line="240" w:lineRule="auto"/>
        <w:ind w:firstLine="709"/>
        <w:jc w:val="both"/>
        <w:rPr>
          <w:rFonts w:ascii="Times New Roman" w:eastAsia="Calibri" w:hAnsi="Times New Roman"/>
          <w:sz w:val="24"/>
          <w:szCs w:val="24"/>
          <w:lang w:val="uk-UA"/>
        </w:rPr>
      </w:pPr>
      <w:r w:rsidRPr="003D45A7">
        <w:rPr>
          <w:rFonts w:ascii="Times New Roman" w:eastAsia="Calibri" w:hAnsi="Times New Roman"/>
          <w:sz w:val="24"/>
          <w:szCs w:val="24"/>
          <w:lang w:val="uk-UA"/>
        </w:rPr>
        <w:t>Навчальний план ЮЗШ №2</w:t>
      </w:r>
      <w:r w:rsidR="00407138" w:rsidRPr="003D45A7">
        <w:rPr>
          <w:rFonts w:ascii="Times New Roman" w:eastAsia="Calibri" w:hAnsi="Times New Roman"/>
          <w:sz w:val="24"/>
          <w:szCs w:val="24"/>
          <w:lang w:val="uk-UA"/>
        </w:rPr>
        <w:t xml:space="preserve"> для 10 класу складено за другим варіантом організації освітнього процесу, який містить перелік базових предметів, що включає окремі предмети суспільно-гуманітарного та математично-природничого циклів.</w:t>
      </w:r>
    </w:p>
    <w:p w:rsidR="00407138" w:rsidRPr="003D45A7" w:rsidRDefault="00407138" w:rsidP="00407138">
      <w:pPr>
        <w:spacing w:after="0" w:line="240" w:lineRule="auto"/>
        <w:ind w:firstLine="709"/>
        <w:jc w:val="both"/>
        <w:rPr>
          <w:rFonts w:ascii="Times New Roman" w:hAnsi="Times New Roman"/>
          <w:sz w:val="24"/>
          <w:szCs w:val="24"/>
          <w:lang w:val="uk-UA"/>
        </w:rPr>
      </w:pPr>
      <w:r w:rsidRPr="003D45A7">
        <w:rPr>
          <w:rFonts w:ascii="Times New Roman" w:hAnsi="Times New Roman"/>
          <w:sz w:val="24"/>
          <w:szCs w:val="24"/>
          <w:lang w:val="uk-UA"/>
        </w:rPr>
        <w:t xml:space="preserve">До базових предметів належать: «Українська мова», «Українська література», «Зарубіжна література», «Іноземна мова», «Історія України», «Всесвітня історія», «Громадянська освіта», «Математика», «Фізика і астрономія», «Біологія і екологія», «Хімія», «Географія»), «Фізична культура», «Захист Вітчизни». </w:t>
      </w:r>
    </w:p>
    <w:p w:rsidR="00407138" w:rsidRPr="003D45A7" w:rsidRDefault="00407138" w:rsidP="00407138">
      <w:pPr>
        <w:spacing w:after="0" w:line="240" w:lineRule="auto"/>
        <w:ind w:firstLine="709"/>
        <w:jc w:val="both"/>
        <w:rPr>
          <w:rFonts w:ascii="Times New Roman" w:hAnsi="Times New Roman"/>
          <w:sz w:val="24"/>
          <w:szCs w:val="24"/>
          <w:lang w:val="uk-UA"/>
        </w:rPr>
      </w:pPr>
      <w:r w:rsidRPr="003D45A7">
        <w:rPr>
          <w:rFonts w:ascii="Times New Roman" w:hAnsi="Times New Roman"/>
          <w:sz w:val="24"/>
          <w:szCs w:val="24"/>
          <w:lang w:val="uk-UA"/>
        </w:rPr>
        <w:t>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учнями 10</w:t>
      </w:r>
      <w:r w:rsidR="009117A0" w:rsidRPr="003D45A7">
        <w:rPr>
          <w:rFonts w:ascii="Times New Roman" w:hAnsi="Times New Roman"/>
          <w:sz w:val="24"/>
          <w:szCs w:val="24"/>
          <w:lang w:val="uk-UA"/>
        </w:rPr>
        <w:t>-А та 10-Б класів</w:t>
      </w:r>
      <w:r w:rsidRPr="003D45A7">
        <w:rPr>
          <w:rFonts w:ascii="Times New Roman" w:hAnsi="Times New Roman"/>
          <w:sz w:val="24"/>
          <w:szCs w:val="24"/>
          <w:lang w:val="uk-UA"/>
        </w:rPr>
        <w:t xml:space="preserve"> обрано два предмети</w:t>
      </w:r>
      <w:r w:rsidR="009117A0" w:rsidRPr="003D45A7">
        <w:rPr>
          <w:rFonts w:ascii="Times New Roman" w:hAnsi="Times New Roman"/>
          <w:sz w:val="24"/>
          <w:szCs w:val="24"/>
          <w:lang w:val="uk-UA"/>
        </w:rPr>
        <w:t>:</w:t>
      </w:r>
      <w:r w:rsidRPr="003D45A7">
        <w:rPr>
          <w:rFonts w:ascii="Times New Roman" w:hAnsi="Times New Roman"/>
          <w:sz w:val="24"/>
          <w:szCs w:val="24"/>
          <w:lang w:val="uk-UA"/>
        </w:rPr>
        <w:t xml:space="preserve"> </w:t>
      </w:r>
      <w:r w:rsidR="009117A0" w:rsidRPr="003D45A7">
        <w:rPr>
          <w:rFonts w:ascii="Times New Roman" w:hAnsi="Times New Roman"/>
          <w:sz w:val="24"/>
          <w:szCs w:val="24"/>
          <w:lang w:val="uk-UA"/>
        </w:rPr>
        <w:t xml:space="preserve">«Інформатика», «Мистецтво», </w:t>
      </w:r>
      <w:r w:rsidRPr="003D45A7">
        <w:rPr>
          <w:rFonts w:ascii="Times New Roman" w:hAnsi="Times New Roman"/>
          <w:sz w:val="24"/>
          <w:szCs w:val="24"/>
          <w:lang w:val="uk-UA"/>
        </w:rPr>
        <w:t>(три години, передбачені на вибірково-обов’язкові предмети діляться між двома обраними предметами)</w:t>
      </w:r>
      <w:r w:rsidR="002C7296" w:rsidRPr="003D45A7">
        <w:rPr>
          <w:rFonts w:ascii="Times New Roman" w:hAnsi="Times New Roman"/>
          <w:sz w:val="24"/>
          <w:szCs w:val="24"/>
          <w:lang w:val="uk-UA"/>
        </w:rPr>
        <w:t>, а саме 1,5</w:t>
      </w:r>
      <w:r w:rsidRPr="003D45A7">
        <w:rPr>
          <w:rFonts w:ascii="Times New Roman" w:hAnsi="Times New Roman"/>
          <w:sz w:val="24"/>
          <w:szCs w:val="24"/>
          <w:lang w:val="uk-UA"/>
        </w:rPr>
        <w:t xml:space="preserve"> години – «Інформатика» та 1</w:t>
      </w:r>
      <w:r w:rsidR="002C7296" w:rsidRPr="003D45A7">
        <w:rPr>
          <w:rFonts w:ascii="Times New Roman" w:hAnsi="Times New Roman"/>
          <w:sz w:val="24"/>
          <w:szCs w:val="24"/>
          <w:lang w:val="uk-UA"/>
        </w:rPr>
        <w:t>,5 години</w:t>
      </w:r>
      <w:r w:rsidRPr="003D45A7">
        <w:rPr>
          <w:rFonts w:ascii="Times New Roman" w:hAnsi="Times New Roman"/>
          <w:sz w:val="24"/>
          <w:szCs w:val="24"/>
          <w:lang w:val="uk-UA"/>
        </w:rPr>
        <w:t xml:space="preserve"> «Мистецтво». </w:t>
      </w:r>
    </w:p>
    <w:p w:rsidR="00407138" w:rsidRPr="003D45A7" w:rsidRDefault="00407138" w:rsidP="00407138">
      <w:pPr>
        <w:spacing w:after="0" w:line="240" w:lineRule="auto"/>
        <w:ind w:firstLine="709"/>
        <w:jc w:val="both"/>
        <w:rPr>
          <w:rFonts w:ascii="Times New Roman" w:hAnsi="Times New Roman"/>
          <w:sz w:val="24"/>
          <w:szCs w:val="24"/>
          <w:lang w:val="uk-UA"/>
        </w:rPr>
      </w:pPr>
      <w:r w:rsidRPr="003D45A7">
        <w:rPr>
          <w:rFonts w:ascii="Times New Roman" w:hAnsi="Times New Roman"/>
          <w:sz w:val="24"/>
          <w:szCs w:val="24"/>
          <w:lang w:val="uk-UA"/>
        </w:rPr>
        <w:t>Частина навчальних годин навчального плану призначена для забезпечення профільного спрямування навчання в старшій школі. Профіль навчання сформовано закладом  з урахуванням можливостей забезпечити якісну його реалізацію.</w:t>
      </w:r>
    </w:p>
    <w:p w:rsidR="00407138" w:rsidRPr="003D45A7" w:rsidRDefault="00407138" w:rsidP="00407138">
      <w:pPr>
        <w:spacing w:after="0" w:line="240" w:lineRule="auto"/>
        <w:ind w:firstLine="709"/>
        <w:jc w:val="both"/>
        <w:rPr>
          <w:rFonts w:ascii="Times New Roman" w:hAnsi="Times New Roman"/>
          <w:sz w:val="24"/>
          <w:szCs w:val="24"/>
          <w:lang w:val="uk-UA"/>
        </w:rPr>
      </w:pPr>
      <w:r w:rsidRPr="003D45A7">
        <w:rPr>
          <w:rFonts w:ascii="Times New Roman" w:hAnsi="Times New Roman"/>
          <w:sz w:val="24"/>
          <w:szCs w:val="24"/>
          <w:lang w:val="uk-UA"/>
        </w:rPr>
        <w:t>Зміст профілю навчання реалізується системою окремих предметів і курсів:</w:t>
      </w:r>
    </w:p>
    <w:p w:rsidR="00407138" w:rsidRPr="003D45A7" w:rsidRDefault="00407138" w:rsidP="00407138">
      <w:pPr>
        <w:spacing w:after="0" w:line="240" w:lineRule="auto"/>
        <w:ind w:firstLine="709"/>
        <w:jc w:val="both"/>
        <w:rPr>
          <w:rFonts w:ascii="Times New Roman" w:hAnsi="Times New Roman"/>
          <w:sz w:val="24"/>
          <w:szCs w:val="24"/>
          <w:lang w:val="uk-UA"/>
        </w:rPr>
      </w:pPr>
      <w:r w:rsidRPr="003D45A7">
        <w:rPr>
          <w:rFonts w:ascii="Times New Roman" w:hAnsi="Times New Roman"/>
          <w:sz w:val="24"/>
          <w:szCs w:val="24"/>
          <w:lang w:val="uk-UA"/>
        </w:rPr>
        <w:t>- базові та вибірково-обов’язкові предмети, що вивчаються на рівні стандарту;</w:t>
      </w:r>
    </w:p>
    <w:p w:rsidR="00407138" w:rsidRPr="003D45A7" w:rsidRDefault="00407138" w:rsidP="00407138">
      <w:pPr>
        <w:spacing w:after="0" w:line="240" w:lineRule="auto"/>
        <w:ind w:firstLine="709"/>
        <w:jc w:val="both"/>
        <w:rPr>
          <w:rFonts w:ascii="Times New Roman" w:hAnsi="Times New Roman"/>
          <w:sz w:val="24"/>
          <w:szCs w:val="24"/>
          <w:lang w:val="uk-UA"/>
        </w:rPr>
      </w:pPr>
      <w:r w:rsidRPr="003D45A7">
        <w:rPr>
          <w:rFonts w:ascii="Times New Roman" w:hAnsi="Times New Roman"/>
          <w:sz w:val="24"/>
          <w:szCs w:val="24"/>
          <w:lang w:val="uk-UA"/>
        </w:rPr>
        <w:t xml:space="preserve">- профільні предмети (їх перелік з орієнтовною кількістю тижневих годин подано в </w:t>
      </w:r>
      <w:r w:rsidRPr="003D45A7">
        <w:rPr>
          <w:rFonts w:ascii="Times New Roman" w:hAnsi="Times New Roman"/>
          <w:i/>
          <w:sz w:val="24"/>
          <w:szCs w:val="24"/>
          <w:lang w:val="uk-UA"/>
        </w:rPr>
        <w:t>таблиці 3 для 10 класів</w:t>
      </w:r>
      <w:r w:rsidRPr="003D45A7">
        <w:rPr>
          <w:rFonts w:ascii="Times New Roman" w:hAnsi="Times New Roman"/>
          <w:sz w:val="24"/>
          <w:szCs w:val="24"/>
          <w:lang w:val="uk-UA"/>
        </w:rPr>
        <w:t>), що вивчаються на профільному рівні;</w:t>
      </w:r>
    </w:p>
    <w:p w:rsidR="00407138" w:rsidRPr="003D45A7" w:rsidRDefault="00407138" w:rsidP="00407138">
      <w:pPr>
        <w:spacing w:after="0" w:line="240" w:lineRule="auto"/>
        <w:ind w:firstLine="709"/>
        <w:jc w:val="both"/>
        <w:rPr>
          <w:rFonts w:ascii="Times New Roman" w:hAnsi="Times New Roman"/>
          <w:sz w:val="24"/>
          <w:szCs w:val="24"/>
          <w:lang w:val="uk-UA"/>
        </w:rPr>
      </w:pPr>
      <w:r w:rsidRPr="003D45A7">
        <w:rPr>
          <w:rFonts w:ascii="Times New Roman" w:hAnsi="Times New Roman"/>
          <w:sz w:val="24"/>
          <w:szCs w:val="24"/>
          <w:lang w:val="uk-UA"/>
        </w:rPr>
        <w:t>- курси за вибором, до яких належать спеціальні і факультативні курси.</w:t>
      </w:r>
    </w:p>
    <w:p w:rsidR="00407138" w:rsidRPr="003D45A7" w:rsidRDefault="00407138" w:rsidP="00407138">
      <w:pPr>
        <w:spacing w:after="0" w:line="240" w:lineRule="auto"/>
        <w:ind w:firstLine="709"/>
        <w:jc w:val="both"/>
        <w:rPr>
          <w:rFonts w:ascii="Times New Roman" w:hAnsi="Times New Roman"/>
          <w:sz w:val="24"/>
          <w:szCs w:val="24"/>
          <w:lang w:val="uk-UA" w:eastAsia="uk-UA"/>
        </w:rPr>
      </w:pPr>
      <w:r w:rsidRPr="003D45A7">
        <w:rPr>
          <w:rFonts w:ascii="Times New Roman" w:hAnsi="Times New Roman"/>
          <w:sz w:val="24"/>
          <w:szCs w:val="24"/>
          <w:lang w:val="uk-UA" w:eastAsia="uk-UA"/>
        </w:rPr>
        <w:t>Рішення про розподіл годин для формування профілю навчання (</w:t>
      </w:r>
      <w:r w:rsidR="002C7296" w:rsidRPr="003D45A7">
        <w:rPr>
          <w:rFonts w:ascii="Times New Roman" w:hAnsi="Times New Roman"/>
          <w:sz w:val="24"/>
          <w:szCs w:val="24"/>
          <w:lang w:val="uk-UA" w:eastAsia="uk-UA"/>
        </w:rPr>
        <w:t xml:space="preserve"> 10-А – технологічний напрям;</w:t>
      </w:r>
      <w:r w:rsidR="009117A0" w:rsidRPr="003D45A7">
        <w:rPr>
          <w:rFonts w:ascii="Times New Roman" w:hAnsi="Times New Roman"/>
          <w:sz w:val="24"/>
          <w:szCs w:val="24"/>
          <w:lang w:val="uk-UA" w:eastAsia="uk-UA"/>
        </w:rPr>
        <w:t xml:space="preserve"> </w:t>
      </w:r>
      <w:r w:rsidR="002C7296" w:rsidRPr="003D45A7">
        <w:rPr>
          <w:rFonts w:ascii="Times New Roman" w:hAnsi="Times New Roman"/>
          <w:sz w:val="24"/>
          <w:szCs w:val="24"/>
          <w:lang w:val="uk-UA" w:eastAsia="uk-UA"/>
        </w:rPr>
        <w:t xml:space="preserve">10-Б </w:t>
      </w:r>
      <w:r w:rsidR="00A14426" w:rsidRPr="003D45A7">
        <w:rPr>
          <w:rFonts w:ascii="Times New Roman" w:hAnsi="Times New Roman"/>
          <w:sz w:val="24"/>
          <w:szCs w:val="24"/>
          <w:lang w:val="uk-UA" w:eastAsia="uk-UA"/>
        </w:rPr>
        <w:t xml:space="preserve"> - </w:t>
      </w:r>
      <w:r w:rsidRPr="003D45A7">
        <w:rPr>
          <w:rFonts w:ascii="Times New Roman" w:hAnsi="Times New Roman"/>
          <w:sz w:val="24"/>
          <w:szCs w:val="24"/>
          <w:lang w:val="uk-UA" w:eastAsia="uk-UA"/>
        </w:rPr>
        <w:t xml:space="preserve">філологічний напрям), прийнято на засідання педагогічної ради від </w:t>
      </w:r>
      <w:r w:rsidR="00200091" w:rsidRPr="003D45A7">
        <w:rPr>
          <w:rFonts w:ascii="Times New Roman" w:hAnsi="Times New Roman"/>
          <w:sz w:val="24"/>
          <w:szCs w:val="24"/>
          <w:lang w:val="uk-UA" w:eastAsia="uk-UA"/>
        </w:rPr>
        <w:t>11</w:t>
      </w:r>
      <w:r w:rsidRPr="003D45A7">
        <w:rPr>
          <w:rFonts w:ascii="Times New Roman" w:hAnsi="Times New Roman"/>
          <w:sz w:val="24"/>
          <w:szCs w:val="24"/>
          <w:lang w:val="uk-UA" w:eastAsia="uk-UA"/>
        </w:rPr>
        <w:t xml:space="preserve">.06.2018 року (протокол №10), враховуючи освітні потреби учнів, регіональні особливості, кадрове забезпечення, матеріально-технічну базу. </w:t>
      </w:r>
    </w:p>
    <w:p w:rsidR="00407138" w:rsidRPr="003D45A7" w:rsidRDefault="00407138" w:rsidP="00407138">
      <w:pPr>
        <w:spacing w:after="0" w:line="240" w:lineRule="auto"/>
        <w:ind w:firstLine="709"/>
        <w:jc w:val="both"/>
        <w:rPr>
          <w:rFonts w:ascii="Times New Roman" w:hAnsi="Times New Roman"/>
          <w:sz w:val="24"/>
          <w:szCs w:val="24"/>
          <w:lang w:val="uk-UA" w:eastAsia="uk-UA"/>
        </w:rPr>
      </w:pPr>
      <w:r w:rsidRPr="003D45A7">
        <w:rPr>
          <w:rFonts w:ascii="Times New Roman" w:hAnsi="Times New Roman"/>
          <w:sz w:val="24"/>
          <w:szCs w:val="24"/>
          <w:lang w:val="uk-UA"/>
        </w:rPr>
        <w:t xml:space="preserve">У навчальному плані </w:t>
      </w:r>
      <w:r w:rsidR="002C7296" w:rsidRPr="003D45A7">
        <w:rPr>
          <w:rFonts w:ascii="Times New Roman" w:hAnsi="Times New Roman"/>
          <w:sz w:val="24"/>
          <w:szCs w:val="24"/>
          <w:lang w:val="uk-UA"/>
        </w:rPr>
        <w:t>ЮЗШ №2</w:t>
      </w:r>
      <w:r w:rsidR="009117A0" w:rsidRPr="003D45A7">
        <w:rPr>
          <w:rFonts w:ascii="Times New Roman" w:hAnsi="Times New Roman"/>
          <w:sz w:val="24"/>
          <w:szCs w:val="24"/>
          <w:lang w:val="uk-UA"/>
        </w:rPr>
        <w:t xml:space="preserve"> в</w:t>
      </w:r>
      <w:r w:rsidRPr="003D45A7">
        <w:rPr>
          <w:rFonts w:ascii="Times New Roman" w:hAnsi="Times New Roman"/>
          <w:sz w:val="24"/>
          <w:szCs w:val="24"/>
          <w:lang w:val="uk-UA"/>
        </w:rPr>
        <w:t>раховано, що:</w:t>
      </w:r>
    </w:p>
    <w:p w:rsidR="00407138" w:rsidRPr="003D45A7" w:rsidRDefault="00407138" w:rsidP="00407138">
      <w:pPr>
        <w:pStyle w:val="a5"/>
        <w:widowControl/>
        <w:numPr>
          <w:ilvl w:val="0"/>
          <w:numId w:val="11"/>
        </w:numPr>
        <w:autoSpaceDE/>
        <w:autoSpaceDN/>
        <w:adjustRightInd/>
        <w:ind w:left="0" w:firstLine="0"/>
        <w:jc w:val="both"/>
        <w:rPr>
          <w:sz w:val="24"/>
          <w:szCs w:val="24"/>
          <w:lang w:val="uk-UA"/>
        </w:rPr>
      </w:pPr>
      <w:r w:rsidRPr="003D45A7">
        <w:rPr>
          <w:sz w:val="24"/>
          <w:szCs w:val="24"/>
          <w:lang w:val="uk-UA"/>
        </w:rPr>
        <w:t xml:space="preserve">профіль навчання передбачає можливість вивчення профільних предметів з різних освітніх галузей; </w:t>
      </w:r>
    </w:p>
    <w:p w:rsidR="00407138" w:rsidRPr="003D45A7" w:rsidRDefault="00407138" w:rsidP="00407138">
      <w:pPr>
        <w:pStyle w:val="a5"/>
        <w:widowControl/>
        <w:numPr>
          <w:ilvl w:val="0"/>
          <w:numId w:val="11"/>
        </w:numPr>
        <w:autoSpaceDE/>
        <w:autoSpaceDN/>
        <w:adjustRightInd/>
        <w:ind w:left="0" w:firstLine="0"/>
        <w:jc w:val="both"/>
        <w:rPr>
          <w:sz w:val="24"/>
          <w:szCs w:val="24"/>
          <w:lang w:val="uk-UA"/>
        </w:rPr>
      </w:pPr>
      <w:r w:rsidRPr="003D45A7">
        <w:rPr>
          <w:sz w:val="24"/>
          <w:szCs w:val="24"/>
          <w:lang w:val="uk-UA"/>
        </w:rPr>
        <w:lastRenderedPageBreak/>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407138" w:rsidRPr="003D45A7" w:rsidRDefault="00407138" w:rsidP="00407138">
      <w:pPr>
        <w:pStyle w:val="a5"/>
        <w:widowControl/>
        <w:numPr>
          <w:ilvl w:val="0"/>
          <w:numId w:val="11"/>
        </w:numPr>
        <w:autoSpaceDE/>
        <w:autoSpaceDN/>
        <w:adjustRightInd/>
        <w:ind w:left="0" w:firstLine="66"/>
        <w:jc w:val="both"/>
        <w:rPr>
          <w:sz w:val="24"/>
          <w:szCs w:val="24"/>
          <w:lang w:val="uk-UA"/>
        </w:rPr>
      </w:pPr>
      <w:r w:rsidRPr="003D45A7">
        <w:rPr>
          <w:sz w:val="24"/>
          <w:szCs w:val="24"/>
          <w:lang w:val="uk-UA"/>
        </w:rPr>
        <w:t xml:space="preserve">залишок навчальних годин, передбачених на вивчення профільних предметів,  використано для збільшення кількості годин на вивчення базових предметів. За рішенням педагогічної ради від </w:t>
      </w:r>
      <w:r w:rsidR="00200091" w:rsidRPr="003D45A7">
        <w:rPr>
          <w:sz w:val="24"/>
          <w:szCs w:val="24"/>
          <w:lang w:val="uk-UA"/>
        </w:rPr>
        <w:t>11</w:t>
      </w:r>
      <w:r w:rsidRPr="003D45A7">
        <w:rPr>
          <w:sz w:val="24"/>
          <w:szCs w:val="24"/>
          <w:lang w:val="uk-UA"/>
        </w:rPr>
        <w:t xml:space="preserve">.06.2018, протокол №10 – </w:t>
      </w:r>
      <w:r w:rsidR="00A14426" w:rsidRPr="003D45A7">
        <w:rPr>
          <w:sz w:val="24"/>
          <w:szCs w:val="24"/>
          <w:lang w:val="uk-UA"/>
        </w:rPr>
        <w:t xml:space="preserve"> у 10-Б класі </w:t>
      </w:r>
      <w:r w:rsidRPr="003D45A7">
        <w:rPr>
          <w:sz w:val="24"/>
          <w:szCs w:val="24"/>
          <w:lang w:val="uk-UA"/>
        </w:rPr>
        <w:t>збіль</w:t>
      </w:r>
      <w:r w:rsidR="009117A0" w:rsidRPr="003D45A7">
        <w:rPr>
          <w:sz w:val="24"/>
          <w:szCs w:val="24"/>
          <w:lang w:val="uk-UA"/>
        </w:rPr>
        <w:t>шено кількість годин з іноземної</w:t>
      </w:r>
      <w:r w:rsidRPr="003D45A7">
        <w:rPr>
          <w:sz w:val="24"/>
          <w:szCs w:val="24"/>
          <w:lang w:val="uk-UA"/>
        </w:rPr>
        <w:t xml:space="preserve"> мов</w:t>
      </w:r>
      <w:r w:rsidR="009117A0" w:rsidRPr="003D45A7">
        <w:rPr>
          <w:sz w:val="24"/>
          <w:szCs w:val="24"/>
          <w:lang w:val="uk-UA"/>
        </w:rPr>
        <w:t>и</w:t>
      </w:r>
      <w:r w:rsidRPr="003D45A7">
        <w:rPr>
          <w:sz w:val="24"/>
          <w:szCs w:val="24"/>
          <w:lang w:val="uk-UA"/>
        </w:rPr>
        <w:t xml:space="preserve"> (2+1</w:t>
      </w:r>
      <w:r w:rsidR="00A14426" w:rsidRPr="003D45A7">
        <w:rPr>
          <w:sz w:val="24"/>
          <w:szCs w:val="24"/>
          <w:lang w:val="uk-UA"/>
        </w:rPr>
        <w:t>)</w:t>
      </w:r>
      <w:r w:rsidRPr="003D45A7">
        <w:rPr>
          <w:sz w:val="24"/>
          <w:szCs w:val="24"/>
          <w:lang w:val="uk-UA"/>
        </w:rPr>
        <w:t>.</w:t>
      </w:r>
    </w:p>
    <w:p w:rsidR="00407138" w:rsidRPr="003D45A7" w:rsidRDefault="009117A0" w:rsidP="00025E4C">
      <w:pPr>
        <w:pStyle w:val="a3"/>
        <w:jc w:val="both"/>
      </w:pPr>
      <w:r w:rsidRPr="003D45A7">
        <w:t xml:space="preserve">        </w:t>
      </w:r>
      <w:r w:rsidR="00407138" w:rsidRPr="003D45A7">
        <w:t>Факультативні курси є засобом задоволення пізнавальних інтересів та освітніх потреб учнів</w:t>
      </w:r>
      <w:r w:rsidR="00A14426" w:rsidRPr="003D45A7">
        <w:t>. Факультативні</w:t>
      </w:r>
      <w:r w:rsidR="00407138" w:rsidRPr="003D45A7">
        <w:t xml:space="preserve"> курс</w:t>
      </w:r>
      <w:r w:rsidR="00A14426" w:rsidRPr="003D45A7">
        <w:t>и</w:t>
      </w:r>
      <w:r w:rsidR="00407138" w:rsidRPr="003D45A7">
        <w:t xml:space="preserve"> «Орфографічний практикум»</w:t>
      </w:r>
      <w:r w:rsidR="00A14426" w:rsidRPr="003D45A7">
        <w:t>, «Практикум із синтаксису української мови», «Модуль числа», «Розв</w:t>
      </w:r>
      <w:r w:rsidRPr="003D45A7">
        <w:t>’</w:t>
      </w:r>
      <w:r w:rsidR="00A14426" w:rsidRPr="003D45A7">
        <w:t>язування задач з параметрами», «Визначні постаті України», «</w:t>
      </w:r>
      <w:r w:rsidR="00A14426" w:rsidRPr="003D45A7">
        <w:rPr>
          <w:lang w:val="en-US"/>
        </w:rPr>
        <w:t>Oxford</w:t>
      </w:r>
      <w:r w:rsidR="00A14426" w:rsidRPr="003D45A7">
        <w:t xml:space="preserve"> </w:t>
      </w:r>
      <w:r w:rsidR="00A14426" w:rsidRPr="003D45A7">
        <w:rPr>
          <w:lang w:val="en-US"/>
        </w:rPr>
        <w:t>Exam</w:t>
      </w:r>
      <w:r w:rsidR="00A14426" w:rsidRPr="003D45A7">
        <w:t xml:space="preserve"> </w:t>
      </w:r>
      <w:r w:rsidR="00A14426" w:rsidRPr="003D45A7">
        <w:rPr>
          <w:lang w:val="en-US"/>
        </w:rPr>
        <w:t>Excellence</w:t>
      </w:r>
      <w:r w:rsidR="00025E4C" w:rsidRPr="003D45A7">
        <w:t xml:space="preserve"> </w:t>
      </w:r>
      <w:r w:rsidR="00A14426" w:rsidRPr="003D45A7">
        <w:t>(Ділова англійська мова. Підготовка до ЗНО, ДПА)</w:t>
      </w:r>
      <w:r w:rsidR="00025E4C" w:rsidRPr="003D45A7">
        <w:t xml:space="preserve"> </w:t>
      </w:r>
      <w:r w:rsidR="00407138" w:rsidRPr="003D45A7">
        <w:t xml:space="preserve">реалізуються за рахунок додаткових годин, передбачених </w:t>
      </w:r>
      <w:r w:rsidRPr="003D45A7">
        <w:t xml:space="preserve">навчальним </w:t>
      </w:r>
      <w:r w:rsidR="00407138" w:rsidRPr="003D45A7">
        <w:t xml:space="preserve">планом. </w:t>
      </w:r>
    </w:p>
    <w:p w:rsidR="00407138" w:rsidRPr="003D45A7" w:rsidRDefault="00025E4C" w:rsidP="00025E4C">
      <w:pPr>
        <w:pStyle w:val="a3"/>
        <w:jc w:val="both"/>
      </w:pPr>
      <w:r w:rsidRPr="003D45A7">
        <w:t xml:space="preserve">        </w:t>
      </w:r>
      <w:r w:rsidR="00407138" w:rsidRPr="003D45A7">
        <w:t xml:space="preserve">З метою уникнення одногодинного тижневого вивчення певного предмета або курсу </w:t>
      </w:r>
      <w:r w:rsidRPr="003D45A7">
        <w:t>ЮЗШ №2</w:t>
      </w:r>
      <w:r w:rsidR="00407138" w:rsidRPr="003D45A7">
        <w:t xml:space="preserve"> може планувати його вивчення концентровано (впродовж чверті, семестру, навчального року). </w:t>
      </w:r>
    </w:p>
    <w:p w:rsidR="00407138" w:rsidRPr="003D45A7" w:rsidRDefault="00025E4C" w:rsidP="00025E4C">
      <w:pPr>
        <w:pStyle w:val="a3"/>
        <w:jc w:val="both"/>
        <w:rPr>
          <w:rFonts w:eastAsia="Calibri"/>
        </w:rPr>
      </w:pPr>
      <w:r w:rsidRPr="003D45A7">
        <w:rPr>
          <w:rFonts w:eastAsia="Calibri"/>
        </w:rPr>
        <w:t xml:space="preserve">        </w:t>
      </w:r>
      <w:r w:rsidR="00407138" w:rsidRPr="003D45A7">
        <w:rPr>
          <w:rFonts w:eastAsia="Calibri"/>
        </w:rPr>
        <w:t>Для недопущення перевантаження учнів буде враховуватись їхнє навчання в закладах освіти іншого типу (художніх, музичних, спортивних школах тощо).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407138" w:rsidRPr="003D45A7" w:rsidRDefault="00407138" w:rsidP="00407138">
      <w:pPr>
        <w:spacing w:after="0" w:line="240" w:lineRule="auto"/>
        <w:ind w:right="85" w:firstLine="709"/>
        <w:jc w:val="both"/>
        <w:rPr>
          <w:rFonts w:eastAsia="Calibri"/>
          <w:sz w:val="24"/>
          <w:szCs w:val="24"/>
          <w:lang w:val="uk-UA"/>
        </w:rPr>
      </w:pPr>
      <w:r w:rsidRPr="003D45A7">
        <w:rPr>
          <w:rFonts w:ascii="Times New Roman" w:eastAsia="Calibri" w:hAnsi="Times New Roman"/>
          <w:sz w:val="24"/>
          <w:szCs w:val="24"/>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407138" w:rsidRPr="003D45A7" w:rsidRDefault="00407138" w:rsidP="00407138">
      <w:pPr>
        <w:spacing w:after="0" w:line="240" w:lineRule="auto"/>
        <w:ind w:firstLine="709"/>
        <w:jc w:val="both"/>
        <w:rPr>
          <w:rFonts w:eastAsia="Calibri"/>
          <w:sz w:val="24"/>
          <w:szCs w:val="24"/>
          <w:lang w:val="uk-UA"/>
        </w:rPr>
      </w:pPr>
      <w:r w:rsidRPr="003D45A7">
        <w:rPr>
          <w:rFonts w:ascii="Times New Roman" w:eastAsia="Calibri" w:hAnsi="Times New Roman"/>
          <w:sz w:val="24"/>
          <w:szCs w:val="24"/>
          <w:lang w:val="uk-UA"/>
        </w:rPr>
        <w:t>Навчальні плани зорієнтовані на роботу основної школи за 5-денним навчальним тижнем.</w:t>
      </w:r>
    </w:p>
    <w:p w:rsidR="00407138" w:rsidRPr="003D45A7" w:rsidRDefault="00407138" w:rsidP="00407138">
      <w:pPr>
        <w:spacing w:after="0" w:line="240" w:lineRule="auto"/>
        <w:ind w:firstLine="709"/>
        <w:jc w:val="both"/>
        <w:rPr>
          <w:rFonts w:ascii="Times New Roman" w:eastAsia="Calibri" w:hAnsi="Times New Roman"/>
          <w:b/>
          <w:i/>
          <w:sz w:val="24"/>
          <w:szCs w:val="24"/>
          <w:lang w:val="uk-UA"/>
        </w:rPr>
      </w:pPr>
    </w:p>
    <w:p w:rsidR="004A08B2" w:rsidRDefault="004A08B2" w:rsidP="00407138">
      <w:pPr>
        <w:spacing w:after="0" w:line="240" w:lineRule="auto"/>
        <w:ind w:firstLine="709"/>
        <w:jc w:val="both"/>
        <w:rPr>
          <w:rFonts w:ascii="Times New Roman" w:eastAsia="Calibri" w:hAnsi="Times New Roman"/>
          <w:b/>
          <w:sz w:val="28"/>
          <w:szCs w:val="28"/>
          <w:lang w:val="uk-UA"/>
        </w:rPr>
      </w:pPr>
    </w:p>
    <w:p w:rsidR="00407138" w:rsidRPr="00025E4C" w:rsidRDefault="00407138" w:rsidP="00407138">
      <w:pPr>
        <w:spacing w:after="0" w:line="240" w:lineRule="auto"/>
        <w:ind w:firstLine="709"/>
        <w:jc w:val="both"/>
        <w:rPr>
          <w:rFonts w:ascii="Times New Roman" w:eastAsia="Calibri" w:hAnsi="Times New Roman"/>
          <w:sz w:val="28"/>
          <w:szCs w:val="28"/>
          <w:lang w:val="uk-UA"/>
        </w:rPr>
      </w:pPr>
      <w:r w:rsidRPr="00025E4C">
        <w:rPr>
          <w:rFonts w:ascii="Times New Roman" w:eastAsia="Calibri" w:hAnsi="Times New Roman"/>
          <w:b/>
          <w:sz w:val="28"/>
          <w:szCs w:val="28"/>
          <w:lang w:val="uk-UA"/>
        </w:rPr>
        <w:t>Очікувані результати навчання здобувачів освіти.</w:t>
      </w:r>
      <w:r w:rsidRPr="00025E4C">
        <w:rPr>
          <w:rFonts w:ascii="Times New Roman" w:eastAsia="Calibri" w:hAnsi="Times New Roman"/>
          <w:sz w:val="28"/>
          <w:szCs w:val="28"/>
          <w:lang w:val="uk-UA"/>
        </w:rPr>
        <w:t xml:space="preserve"> </w:t>
      </w:r>
    </w:p>
    <w:p w:rsidR="00407138" w:rsidRDefault="00407138" w:rsidP="00407138">
      <w:pPr>
        <w:spacing w:after="0" w:line="240" w:lineRule="auto"/>
        <w:ind w:firstLine="709"/>
        <w:jc w:val="both"/>
        <w:rPr>
          <w:rFonts w:ascii="Times New Roman" w:eastAsia="Calibri" w:hAnsi="Times New Roman"/>
          <w:sz w:val="28"/>
          <w:szCs w:val="28"/>
          <w:lang w:val="uk-UA"/>
        </w:rPr>
      </w:pPr>
    </w:p>
    <w:p w:rsidR="00407138" w:rsidRPr="003D45A7" w:rsidRDefault="00407138" w:rsidP="00407138">
      <w:pPr>
        <w:spacing w:after="0" w:line="240" w:lineRule="auto"/>
        <w:ind w:firstLine="709"/>
        <w:jc w:val="both"/>
        <w:rPr>
          <w:rFonts w:ascii="Times New Roman" w:hAnsi="Times New Roman"/>
          <w:sz w:val="24"/>
          <w:szCs w:val="24"/>
          <w:highlight w:val="white"/>
          <w:lang w:val="uk-UA"/>
        </w:rPr>
      </w:pPr>
      <w:r w:rsidRPr="003D45A7">
        <w:rPr>
          <w:rFonts w:ascii="Times New Roman" w:eastAsia="Calibri" w:hAnsi="Times New Roman"/>
          <w:sz w:val="24"/>
          <w:szCs w:val="24"/>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3D45A7">
        <w:rPr>
          <w:rFonts w:ascii="Times New Roman" w:hAnsi="Times New Roman"/>
          <w:sz w:val="24"/>
          <w:szCs w:val="24"/>
          <w:highlight w:val="white"/>
          <w:lang w:val="uk-UA"/>
        </w:rPr>
        <w:t xml:space="preserve"> робити внесок у формування ключових компетентностей учнів.</w:t>
      </w:r>
    </w:p>
    <w:p w:rsidR="00407138" w:rsidRPr="003D45A7" w:rsidRDefault="00407138" w:rsidP="00407138">
      <w:pPr>
        <w:spacing w:after="0" w:line="240" w:lineRule="auto"/>
        <w:ind w:firstLine="709"/>
        <w:jc w:val="both"/>
        <w:rPr>
          <w:rFonts w:ascii="Times New Roman" w:hAnsi="Times New Roman"/>
          <w:sz w:val="24"/>
          <w:szCs w:val="24"/>
          <w:highlight w:val="white"/>
          <w:lang w:val="uk-UA"/>
        </w:rPr>
      </w:pP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019"/>
        <w:gridCol w:w="6945"/>
      </w:tblGrid>
      <w:tr w:rsidR="00407138" w:rsidRPr="00A57E94" w:rsidTr="00DD4536">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7138" w:rsidRPr="007C5E6D" w:rsidRDefault="00407138" w:rsidP="00DD4536">
            <w:pPr>
              <w:spacing w:after="0" w:line="240" w:lineRule="auto"/>
              <w:jc w:val="center"/>
              <w:rPr>
                <w:rFonts w:ascii="Times New Roman" w:hAnsi="Times New Roman"/>
                <w:sz w:val="24"/>
                <w:szCs w:val="24"/>
                <w:highlight w:val="white"/>
                <w:lang w:val="uk-UA"/>
              </w:rPr>
            </w:pPr>
            <w:r w:rsidRPr="007C5E6D">
              <w:rPr>
                <w:rFonts w:ascii="Times New Roman" w:hAnsi="Times New Roman"/>
                <w:sz w:val="24"/>
                <w:szCs w:val="24"/>
                <w:highlight w:val="white"/>
                <w:lang w:val="uk-UA"/>
              </w:rPr>
              <w:t>№ з/п</w:t>
            </w:r>
          </w:p>
        </w:tc>
        <w:tc>
          <w:tcPr>
            <w:tcW w:w="201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7138" w:rsidRPr="007C5E6D" w:rsidRDefault="00407138" w:rsidP="00DD4536">
            <w:pPr>
              <w:spacing w:after="0" w:line="240" w:lineRule="auto"/>
              <w:jc w:val="center"/>
              <w:rPr>
                <w:rFonts w:ascii="Times New Roman" w:hAnsi="Times New Roman"/>
                <w:b/>
                <w:sz w:val="24"/>
                <w:szCs w:val="24"/>
                <w:highlight w:val="white"/>
                <w:lang w:val="uk-UA"/>
              </w:rPr>
            </w:pPr>
            <w:r w:rsidRPr="007C5E6D">
              <w:rPr>
                <w:rFonts w:ascii="Times New Roman" w:hAnsi="Times New Roman"/>
                <w:b/>
                <w:sz w:val="24"/>
                <w:szCs w:val="24"/>
                <w:lang w:val="uk-UA"/>
              </w:rPr>
              <w:t>Ключові компетентності</w:t>
            </w:r>
          </w:p>
        </w:tc>
        <w:tc>
          <w:tcPr>
            <w:tcW w:w="69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7138" w:rsidRPr="007C5E6D" w:rsidRDefault="00407138" w:rsidP="00DD4536">
            <w:pPr>
              <w:spacing w:after="0" w:line="240" w:lineRule="auto"/>
              <w:jc w:val="center"/>
              <w:rPr>
                <w:rFonts w:ascii="Times New Roman" w:hAnsi="Times New Roman"/>
                <w:b/>
                <w:sz w:val="24"/>
                <w:szCs w:val="24"/>
                <w:highlight w:val="white"/>
                <w:lang w:val="uk-UA"/>
              </w:rPr>
            </w:pPr>
            <w:r w:rsidRPr="007C5E6D">
              <w:rPr>
                <w:rFonts w:ascii="Times New Roman" w:hAnsi="Times New Roman"/>
                <w:b/>
                <w:sz w:val="24"/>
                <w:szCs w:val="24"/>
                <w:highlight w:val="white"/>
                <w:lang w:val="uk-UA"/>
              </w:rPr>
              <w:t>Компоненти</w:t>
            </w:r>
          </w:p>
        </w:tc>
      </w:tr>
      <w:tr w:rsidR="00407138" w:rsidRPr="00A57E94" w:rsidTr="00DD453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1</w:t>
            </w:r>
          </w:p>
        </w:tc>
        <w:tc>
          <w:tcPr>
            <w:tcW w:w="2019" w:type="dxa"/>
            <w:tcBorders>
              <w:bottom w:val="single" w:sz="8" w:space="0" w:color="000000"/>
              <w:right w:val="single" w:sz="8" w:space="0" w:color="000000"/>
            </w:tcBorders>
            <w:tcMar>
              <w:top w:w="100" w:type="dxa"/>
              <w:left w:w="100" w:type="dxa"/>
              <w:bottom w:w="100" w:type="dxa"/>
              <w:right w:w="100" w:type="dxa"/>
            </w:tcMar>
          </w:tcPr>
          <w:p w:rsidR="00407138" w:rsidRDefault="00407138" w:rsidP="00DD4536">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 xml:space="preserve">Спілкування державною </w:t>
            </w:r>
          </w:p>
          <w:p w:rsidR="00407138" w:rsidRPr="007C5E6D" w:rsidRDefault="00407138" w:rsidP="00DD4536">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(і рідною — у разі відмінності) мовами</w:t>
            </w:r>
          </w:p>
        </w:tc>
        <w:tc>
          <w:tcPr>
            <w:tcW w:w="6945" w:type="dxa"/>
            <w:tcBorders>
              <w:bottom w:val="single" w:sz="8" w:space="0" w:color="000000"/>
              <w:right w:val="single" w:sz="8" w:space="0" w:color="000000"/>
            </w:tcBorders>
            <w:tcMar>
              <w:top w:w="100" w:type="dxa"/>
              <w:left w:w="100" w:type="dxa"/>
              <w:bottom w:w="100" w:type="dxa"/>
              <w:right w:w="100" w:type="dxa"/>
            </w:tcMar>
          </w:tcPr>
          <w:p w:rsidR="00407138" w:rsidRPr="007C5E6D" w:rsidRDefault="00407138" w:rsidP="00DD4536">
            <w:pPr>
              <w:widowControl w:val="0"/>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Уміння:</w:t>
            </w:r>
            <w:r w:rsidRPr="007C5E6D">
              <w:rPr>
                <w:rFonts w:ascii="Times New Roman" w:hAnsi="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C5E6D">
              <w:rPr>
                <w:rFonts w:ascii="Times New Roman" w:hAnsi="Times New Roman"/>
                <w:sz w:val="24"/>
                <w:szCs w:val="24"/>
                <w:lang w:val="uk-UA"/>
              </w:rPr>
              <w:t>уникнення невнормованих іншомовних запозичень у спілкуванні на тематику</w:t>
            </w:r>
            <w:r w:rsidRPr="007C5E6D">
              <w:rPr>
                <w:rFonts w:ascii="Times New Roman" w:hAnsi="Times New Roman"/>
                <w:sz w:val="24"/>
                <w:szCs w:val="24"/>
                <w:highlight w:val="white"/>
                <w:lang w:val="uk-UA"/>
              </w:rPr>
              <w:t xml:space="preserve"> окремого предмета; поповнювати свій словниковий запас.</w:t>
            </w:r>
          </w:p>
          <w:p w:rsidR="00407138" w:rsidRPr="007C5E6D" w:rsidRDefault="00407138" w:rsidP="00DD4536">
            <w:pPr>
              <w:widowControl w:val="0"/>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Ставлення:</w:t>
            </w:r>
            <w:r w:rsidRPr="007C5E6D">
              <w:rPr>
                <w:rFonts w:ascii="Times New Roman" w:hAnsi="Times New Roman"/>
                <w:sz w:val="24"/>
                <w:szCs w:val="24"/>
                <w:highlight w:val="white"/>
                <w:lang w:val="uk-UA"/>
              </w:rPr>
              <w:t xml:space="preserve"> розуміння важливості чітких та лаконічних формулювань.</w:t>
            </w:r>
          </w:p>
          <w:p w:rsidR="00407138" w:rsidRPr="007C5E6D" w:rsidRDefault="00407138" w:rsidP="00DD4536">
            <w:pPr>
              <w:widowControl w:val="0"/>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Навчальні ресурси:</w:t>
            </w:r>
            <w:r w:rsidRPr="007C5E6D">
              <w:rPr>
                <w:rFonts w:ascii="Times New Roman" w:hAnsi="Times New Roman"/>
                <w:sz w:val="24"/>
                <w:szCs w:val="24"/>
                <w:highlight w:val="white"/>
                <w:lang w:val="uk-UA"/>
              </w:rPr>
              <w:t xml:space="preserve"> означення понять, формулювання властивостей, доведення правил, теорем</w:t>
            </w:r>
          </w:p>
        </w:tc>
      </w:tr>
      <w:tr w:rsidR="00407138" w:rsidRPr="00A57E94" w:rsidTr="00DD453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7138" w:rsidRPr="007C5E6D" w:rsidRDefault="00407138" w:rsidP="00DD4536">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lastRenderedPageBreak/>
              <w:t>2</w:t>
            </w:r>
          </w:p>
        </w:tc>
        <w:tc>
          <w:tcPr>
            <w:tcW w:w="2019" w:type="dxa"/>
            <w:tcBorders>
              <w:bottom w:val="single" w:sz="8" w:space="0" w:color="000000"/>
              <w:right w:val="single" w:sz="8" w:space="0" w:color="000000"/>
            </w:tcBorders>
            <w:tcMar>
              <w:top w:w="100" w:type="dxa"/>
              <w:left w:w="100" w:type="dxa"/>
              <w:bottom w:w="100" w:type="dxa"/>
              <w:right w:w="100" w:type="dxa"/>
            </w:tcMar>
          </w:tcPr>
          <w:p w:rsidR="00407138" w:rsidRPr="007C5E6D" w:rsidRDefault="00407138" w:rsidP="00DD4536">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Спілкування іноземними мовами</w:t>
            </w:r>
          </w:p>
        </w:tc>
        <w:tc>
          <w:tcPr>
            <w:tcW w:w="6945" w:type="dxa"/>
            <w:tcBorders>
              <w:bottom w:val="single" w:sz="8" w:space="0" w:color="000000"/>
              <w:right w:val="single" w:sz="8" w:space="0" w:color="000000"/>
            </w:tcBorders>
            <w:tcMar>
              <w:top w:w="100" w:type="dxa"/>
              <w:left w:w="100" w:type="dxa"/>
              <w:bottom w:w="100" w:type="dxa"/>
              <w:right w:w="100" w:type="dxa"/>
            </w:tcMar>
          </w:tcPr>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Уміння:</w:t>
            </w:r>
            <w:r w:rsidRPr="007C5E6D">
              <w:rPr>
                <w:rFonts w:ascii="Times New Roman" w:hAnsi="Times New Roman"/>
                <w:sz w:val="24"/>
                <w:szCs w:val="24"/>
                <w:highlight w:val="white"/>
                <w:lang w:val="uk-UA"/>
              </w:rPr>
              <w:t xml:space="preserve"> </w:t>
            </w:r>
            <w:r w:rsidRPr="007C5E6D">
              <w:rPr>
                <w:rFonts w:ascii="Times New Roman" w:eastAsia="Calibri" w:hAnsi="Times New Roman"/>
                <w:color w:val="000000"/>
                <w:sz w:val="24"/>
                <w:szCs w:val="24"/>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Ставлення:</w:t>
            </w:r>
            <w:r w:rsidRPr="007C5E6D">
              <w:rPr>
                <w:rFonts w:ascii="Times New Roman" w:hAnsi="Times New Roman"/>
                <w:sz w:val="24"/>
                <w:szCs w:val="24"/>
                <w:highlight w:val="white"/>
                <w:lang w:val="uk-UA"/>
              </w:rPr>
              <w:t xml:space="preserve"> </w:t>
            </w:r>
            <w:r w:rsidRPr="007C5E6D">
              <w:rPr>
                <w:rFonts w:ascii="Times New Roman" w:eastAsia="Calibri" w:hAnsi="Times New Roman"/>
                <w:color w:val="000000"/>
                <w:sz w:val="24"/>
                <w:szCs w:val="24"/>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Навчальні ресурси:</w:t>
            </w:r>
            <w:r w:rsidRPr="007C5E6D">
              <w:rPr>
                <w:rFonts w:ascii="Times New Roman" w:hAnsi="Times New Roman"/>
                <w:sz w:val="24"/>
                <w:szCs w:val="24"/>
                <w:highlight w:val="white"/>
                <w:lang w:val="uk-UA"/>
              </w:rPr>
              <w:t xml:space="preserve"> </w:t>
            </w:r>
            <w:r w:rsidRPr="007C5E6D">
              <w:rPr>
                <w:rFonts w:ascii="Times New Roman" w:eastAsia="Calibri" w:hAnsi="Times New Roman"/>
                <w:sz w:val="24"/>
                <w:szCs w:val="24"/>
                <w:lang w:val="uk-UA"/>
              </w:rPr>
              <w:t>підручники, словники, довідкова література, мультимедійні засоби, адаптовані іншомовні тексти.</w:t>
            </w:r>
          </w:p>
        </w:tc>
      </w:tr>
      <w:tr w:rsidR="00407138" w:rsidRPr="00A57E94" w:rsidTr="00DD453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3</w:t>
            </w:r>
          </w:p>
        </w:tc>
        <w:tc>
          <w:tcPr>
            <w:tcW w:w="2019" w:type="dxa"/>
            <w:tcBorders>
              <w:bottom w:val="single" w:sz="8" w:space="0" w:color="000000"/>
              <w:right w:val="single" w:sz="8" w:space="0" w:color="000000"/>
            </w:tcBorders>
            <w:tcMar>
              <w:top w:w="100" w:type="dxa"/>
              <w:left w:w="100" w:type="dxa"/>
              <w:bottom w:w="100" w:type="dxa"/>
              <w:right w:w="100" w:type="dxa"/>
            </w:tcMar>
          </w:tcPr>
          <w:p w:rsidR="00407138" w:rsidRPr="007C5E6D" w:rsidRDefault="00407138" w:rsidP="00DD4536">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Математична компетентність</w:t>
            </w:r>
          </w:p>
        </w:tc>
        <w:tc>
          <w:tcPr>
            <w:tcW w:w="6945" w:type="dxa"/>
            <w:tcBorders>
              <w:bottom w:val="single" w:sz="8" w:space="0" w:color="000000"/>
              <w:right w:val="single" w:sz="8" w:space="0" w:color="000000"/>
            </w:tcBorders>
            <w:tcMar>
              <w:top w:w="100" w:type="dxa"/>
              <w:left w:w="100" w:type="dxa"/>
              <w:bottom w:w="100" w:type="dxa"/>
              <w:right w:w="100" w:type="dxa"/>
            </w:tcMar>
          </w:tcPr>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Уміння:</w:t>
            </w:r>
            <w:r w:rsidRPr="007C5E6D">
              <w:rPr>
                <w:rFonts w:ascii="Times New Roman" w:hAnsi="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Ставлення:</w:t>
            </w:r>
            <w:r w:rsidRPr="007C5E6D">
              <w:rPr>
                <w:rFonts w:ascii="Times New Roman" w:hAnsi="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Навчальні ресурси:</w:t>
            </w:r>
            <w:r w:rsidRPr="007C5E6D">
              <w:rPr>
                <w:rFonts w:ascii="Times New Roman" w:hAnsi="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407138" w:rsidRPr="00D51235" w:rsidTr="00DD453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4</w:t>
            </w:r>
          </w:p>
        </w:tc>
        <w:tc>
          <w:tcPr>
            <w:tcW w:w="2019" w:type="dxa"/>
            <w:tcBorders>
              <w:bottom w:val="single" w:sz="8" w:space="0" w:color="000000"/>
              <w:right w:val="single" w:sz="8" w:space="0" w:color="000000"/>
            </w:tcBorders>
            <w:tcMar>
              <w:top w:w="100" w:type="dxa"/>
              <w:left w:w="100" w:type="dxa"/>
              <w:bottom w:w="100" w:type="dxa"/>
              <w:right w:w="100" w:type="dxa"/>
            </w:tcMar>
          </w:tcPr>
          <w:p w:rsidR="00407138" w:rsidRPr="007C5E6D" w:rsidRDefault="00407138" w:rsidP="00DD4536">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Основні компетентності у природничих науках і технологіях</w:t>
            </w:r>
          </w:p>
        </w:tc>
        <w:tc>
          <w:tcPr>
            <w:tcW w:w="6945" w:type="dxa"/>
            <w:tcBorders>
              <w:bottom w:val="single" w:sz="8" w:space="0" w:color="000000"/>
              <w:right w:val="single" w:sz="8" w:space="0" w:color="000000"/>
            </w:tcBorders>
            <w:tcMar>
              <w:top w:w="100" w:type="dxa"/>
              <w:left w:w="100" w:type="dxa"/>
              <w:bottom w:w="100" w:type="dxa"/>
              <w:right w:w="100" w:type="dxa"/>
            </w:tcMar>
          </w:tcPr>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Уміння:</w:t>
            </w:r>
            <w:r w:rsidRPr="007C5E6D">
              <w:rPr>
                <w:rFonts w:ascii="Times New Roman" w:hAnsi="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7C5E6D">
              <w:rPr>
                <w:rFonts w:ascii="Times New Roman" w:hAnsi="Times New Roman"/>
                <w:sz w:val="24"/>
                <w:szCs w:val="24"/>
                <w:lang w:val="uk-UA"/>
              </w:rPr>
              <w:t>; послуговуватися технологічними пристроями</w:t>
            </w:r>
            <w:r w:rsidRPr="007C5E6D">
              <w:rPr>
                <w:rFonts w:ascii="Times New Roman" w:hAnsi="Times New Roman"/>
                <w:sz w:val="24"/>
                <w:szCs w:val="24"/>
                <w:highlight w:val="white"/>
                <w:lang w:val="uk-UA"/>
              </w:rPr>
              <w:t>.</w:t>
            </w:r>
          </w:p>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Ставлення:</w:t>
            </w:r>
            <w:r w:rsidRPr="007C5E6D">
              <w:rPr>
                <w:rFonts w:ascii="Times New Roman" w:hAnsi="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7C5E6D">
              <w:rPr>
                <w:rFonts w:ascii="Times New Roman" w:hAnsi="Times New Roman"/>
                <w:sz w:val="24"/>
                <w:szCs w:val="24"/>
                <w:lang w:val="uk-UA"/>
              </w:rPr>
              <w:t xml:space="preserve"> усвідомлення ролі наукових ідей в сучасних інформаційних технологіях</w:t>
            </w:r>
          </w:p>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Навчальні ресурси:</w:t>
            </w:r>
            <w:r w:rsidRPr="007C5E6D">
              <w:rPr>
                <w:rFonts w:ascii="Times New Roman" w:hAnsi="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07138" w:rsidRPr="00A57E94" w:rsidTr="00DD453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5</w:t>
            </w:r>
          </w:p>
        </w:tc>
        <w:tc>
          <w:tcPr>
            <w:tcW w:w="2019" w:type="dxa"/>
            <w:tcBorders>
              <w:bottom w:val="single" w:sz="8" w:space="0" w:color="000000"/>
              <w:right w:val="single" w:sz="8" w:space="0" w:color="000000"/>
            </w:tcBorders>
            <w:tcMar>
              <w:top w:w="100" w:type="dxa"/>
              <w:left w:w="100" w:type="dxa"/>
              <w:bottom w:w="100" w:type="dxa"/>
              <w:right w:w="100" w:type="dxa"/>
            </w:tcMar>
          </w:tcPr>
          <w:p w:rsidR="00407138" w:rsidRPr="007C5E6D" w:rsidRDefault="00407138" w:rsidP="00DD4536">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Інформаційно-цифрова компетентність</w:t>
            </w:r>
          </w:p>
        </w:tc>
        <w:tc>
          <w:tcPr>
            <w:tcW w:w="6945" w:type="dxa"/>
            <w:tcBorders>
              <w:bottom w:val="single" w:sz="8" w:space="0" w:color="000000"/>
              <w:right w:val="single" w:sz="8" w:space="0" w:color="000000"/>
            </w:tcBorders>
            <w:tcMar>
              <w:top w:w="100" w:type="dxa"/>
              <w:left w:w="100" w:type="dxa"/>
              <w:bottom w:w="100" w:type="dxa"/>
              <w:right w:w="100" w:type="dxa"/>
            </w:tcMar>
          </w:tcPr>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Уміння:</w:t>
            </w:r>
            <w:r w:rsidRPr="007C5E6D">
              <w:rPr>
                <w:rFonts w:ascii="Times New Roman" w:hAnsi="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Ставлення:</w:t>
            </w:r>
            <w:r w:rsidRPr="007C5E6D">
              <w:rPr>
                <w:rFonts w:ascii="Times New Roman" w:hAnsi="Times New Roman"/>
                <w:sz w:val="24"/>
                <w:szCs w:val="24"/>
                <w:highlight w:val="white"/>
                <w:lang w:val="uk-UA"/>
              </w:rPr>
              <w:t xml:space="preserve"> критичне осмислення інформації та джерел її </w:t>
            </w:r>
            <w:r w:rsidRPr="007C5E6D">
              <w:rPr>
                <w:rFonts w:ascii="Times New Roman" w:hAnsi="Times New Roman"/>
                <w:sz w:val="24"/>
                <w:szCs w:val="24"/>
                <w:highlight w:val="white"/>
                <w:lang w:val="uk-UA"/>
              </w:rPr>
              <w:lastRenderedPageBreak/>
              <w:t>отримання; усвідомлення важливості інформаційних технологій для ефективного розв’язування математичних задач.</w:t>
            </w:r>
          </w:p>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Навчальні ресурси:</w:t>
            </w:r>
            <w:r w:rsidRPr="007C5E6D">
              <w:rPr>
                <w:rFonts w:ascii="Times New Roman" w:hAnsi="Times New Roman"/>
                <w:sz w:val="24"/>
                <w:szCs w:val="24"/>
                <w:highlight w:val="white"/>
                <w:lang w:val="uk-UA"/>
              </w:rPr>
              <w:t xml:space="preserve"> візуалізація даних, побудова графіків та діаграм за допомогою програмних засобів</w:t>
            </w:r>
          </w:p>
        </w:tc>
      </w:tr>
      <w:tr w:rsidR="00407138" w:rsidRPr="00D51235" w:rsidTr="00DD453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lastRenderedPageBreak/>
              <w:t>6</w:t>
            </w:r>
          </w:p>
        </w:tc>
        <w:tc>
          <w:tcPr>
            <w:tcW w:w="2019" w:type="dxa"/>
            <w:tcBorders>
              <w:bottom w:val="single" w:sz="8" w:space="0" w:color="000000"/>
              <w:right w:val="single" w:sz="8" w:space="0" w:color="000000"/>
            </w:tcBorders>
            <w:tcMar>
              <w:top w:w="100" w:type="dxa"/>
              <w:left w:w="100" w:type="dxa"/>
              <w:bottom w:w="100" w:type="dxa"/>
              <w:right w:w="100" w:type="dxa"/>
            </w:tcMar>
          </w:tcPr>
          <w:p w:rsidR="00407138" w:rsidRPr="007C5E6D" w:rsidRDefault="00407138" w:rsidP="00DD4536">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Уміння вчитися впродовж життя</w:t>
            </w:r>
          </w:p>
        </w:tc>
        <w:tc>
          <w:tcPr>
            <w:tcW w:w="6945" w:type="dxa"/>
            <w:tcBorders>
              <w:bottom w:val="single" w:sz="8" w:space="0" w:color="000000"/>
              <w:right w:val="single" w:sz="8" w:space="0" w:color="000000"/>
            </w:tcBorders>
            <w:tcMar>
              <w:top w:w="100" w:type="dxa"/>
              <w:left w:w="100" w:type="dxa"/>
              <w:bottom w:w="100" w:type="dxa"/>
              <w:right w:w="100" w:type="dxa"/>
            </w:tcMar>
          </w:tcPr>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Уміння:</w:t>
            </w:r>
            <w:r w:rsidRPr="007C5E6D">
              <w:rPr>
                <w:rFonts w:ascii="Times New Roman" w:hAnsi="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Ставлення:</w:t>
            </w:r>
            <w:r w:rsidRPr="007C5E6D">
              <w:rPr>
                <w:rFonts w:ascii="Times New Roman" w:hAnsi="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Навчальні ресурси:</w:t>
            </w:r>
            <w:r w:rsidRPr="007C5E6D">
              <w:rPr>
                <w:rFonts w:ascii="Times New Roman" w:hAnsi="Times New Roman"/>
                <w:sz w:val="24"/>
                <w:szCs w:val="24"/>
                <w:highlight w:val="white"/>
                <w:lang w:val="uk-UA"/>
              </w:rPr>
              <w:t xml:space="preserve"> моделювання власної освітньої траєкторії</w:t>
            </w:r>
          </w:p>
        </w:tc>
      </w:tr>
      <w:tr w:rsidR="00407138" w:rsidRPr="00D51235" w:rsidTr="00DD453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7</w:t>
            </w:r>
          </w:p>
        </w:tc>
        <w:tc>
          <w:tcPr>
            <w:tcW w:w="2019" w:type="dxa"/>
            <w:tcBorders>
              <w:bottom w:val="single" w:sz="8" w:space="0" w:color="000000"/>
              <w:right w:val="single" w:sz="8" w:space="0" w:color="000000"/>
            </w:tcBorders>
            <w:tcMar>
              <w:top w:w="100" w:type="dxa"/>
              <w:left w:w="100" w:type="dxa"/>
              <w:bottom w:w="100" w:type="dxa"/>
              <w:right w:w="100" w:type="dxa"/>
            </w:tcMar>
          </w:tcPr>
          <w:p w:rsidR="00407138" w:rsidRPr="007C5E6D" w:rsidRDefault="00407138" w:rsidP="00DD4536">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Ініціативність і підприємливість</w:t>
            </w:r>
          </w:p>
        </w:tc>
        <w:tc>
          <w:tcPr>
            <w:tcW w:w="6945" w:type="dxa"/>
            <w:tcBorders>
              <w:bottom w:val="single" w:sz="8" w:space="0" w:color="000000"/>
              <w:right w:val="single" w:sz="8" w:space="0" w:color="000000"/>
            </w:tcBorders>
            <w:tcMar>
              <w:top w:w="100" w:type="dxa"/>
              <w:left w:w="100" w:type="dxa"/>
              <w:bottom w:w="100" w:type="dxa"/>
              <w:right w:w="100" w:type="dxa"/>
            </w:tcMar>
          </w:tcPr>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Уміння:</w:t>
            </w:r>
            <w:r w:rsidRPr="007C5E6D">
              <w:rPr>
                <w:rFonts w:ascii="Times New Roman" w:hAnsi="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Ставлення:</w:t>
            </w:r>
            <w:r w:rsidRPr="007C5E6D">
              <w:rPr>
                <w:rFonts w:ascii="Times New Roman" w:hAnsi="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Навчальні ресурси:</w:t>
            </w:r>
            <w:r w:rsidRPr="007C5E6D">
              <w:rPr>
                <w:rFonts w:ascii="Times New Roman" w:hAnsi="Times New Roman"/>
                <w:sz w:val="24"/>
                <w:szCs w:val="24"/>
                <w:highlight w:val="white"/>
                <w:lang w:val="uk-UA"/>
              </w:rPr>
              <w:t xml:space="preserve"> завдання підприємницького змісту (оптимізаційні задачі)</w:t>
            </w:r>
          </w:p>
        </w:tc>
      </w:tr>
      <w:tr w:rsidR="00407138" w:rsidRPr="00A57E94" w:rsidTr="00DD453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8</w:t>
            </w:r>
          </w:p>
        </w:tc>
        <w:tc>
          <w:tcPr>
            <w:tcW w:w="2019" w:type="dxa"/>
            <w:tcBorders>
              <w:bottom w:val="single" w:sz="8" w:space="0" w:color="000000"/>
              <w:right w:val="single" w:sz="8" w:space="0" w:color="000000"/>
            </w:tcBorders>
            <w:tcMar>
              <w:top w:w="100" w:type="dxa"/>
              <w:left w:w="100" w:type="dxa"/>
              <w:bottom w:w="100" w:type="dxa"/>
              <w:right w:w="100" w:type="dxa"/>
            </w:tcMar>
          </w:tcPr>
          <w:p w:rsidR="00407138" w:rsidRPr="007C5E6D" w:rsidRDefault="00407138" w:rsidP="00DD4536">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Соціальна і громадянська компетентності</w:t>
            </w:r>
          </w:p>
        </w:tc>
        <w:tc>
          <w:tcPr>
            <w:tcW w:w="6945" w:type="dxa"/>
            <w:tcBorders>
              <w:bottom w:val="single" w:sz="8" w:space="0" w:color="000000"/>
              <w:right w:val="single" w:sz="8" w:space="0" w:color="000000"/>
            </w:tcBorders>
            <w:tcMar>
              <w:top w:w="100" w:type="dxa"/>
              <w:left w:w="100" w:type="dxa"/>
              <w:bottom w:w="100" w:type="dxa"/>
              <w:right w:w="100" w:type="dxa"/>
            </w:tcMar>
          </w:tcPr>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Уміння:</w:t>
            </w:r>
            <w:r w:rsidRPr="007C5E6D">
              <w:rPr>
                <w:rFonts w:ascii="Times New Roman" w:hAnsi="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Ставлення:</w:t>
            </w:r>
            <w:r w:rsidRPr="007C5E6D">
              <w:rPr>
                <w:rFonts w:ascii="Times New Roman" w:hAnsi="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Навчальні ресурси:</w:t>
            </w:r>
            <w:r w:rsidRPr="007C5E6D">
              <w:rPr>
                <w:rFonts w:ascii="Times New Roman" w:hAnsi="Times New Roman"/>
                <w:sz w:val="24"/>
                <w:szCs w:val="24"/>
                <w:highlight w:val="white"/>
                <w:lang w:val="uk-UA"/>
              </w:rPr>
              <w:t xml:space="preserve"> завдання соціального змісту</w:t>
            </w:r>
          </w:p>
        </w:tc>
      </w:tr>
      <w:tr w:rsidR="00407138" w:rsidRPr="00A57E94" w:rsidTr="00DD453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9</w:t>
            </w:r>
          </w:p>
        </w:tc>
        <w:tc>
          <w:tcPr>
            <w:tcW w:w="2019" w:type="dxa"/>
            <w:tcBorders>
              <w:bottom w:val="single" w:sz="8" w:space="0" w:color="000000"/>
              <w:right w:val="single" w:sz="8" w:space="0" w:color="000000"/>
            </w:tcBorders>
            <w:tcMar>
              <w:top w:w="100" w:type="dxa"/>
              <w:left w:w="100" w:type="dxa"/>
              <w:bottom w:w="100" w:type="dxa"/>
              <w:right w:w="100" w:type="dxa"/>
            </w:tcMar>
          </w:tcPr>
          <w:p w:rsidR="00407138" w:rsidRPr="007C5E6D" w:rsidRDefault="00407138" w:rsidP="00DD4536">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Обізнаність і самовираження у сфері культури</w:t>
            </w:r>
          </w:p>
        </w:tc>
        <w:tc>
          <w:tcPr>
            <w:tcW w:w="6945" w:type="dxa"/>
            <w:tcBorders>
              <w:bottom w:val="single" w:sz="8" w:space="0" w:color="000000"/>
              <w:right w:val="single" w:sz="8" w:space="0" w:color="000000"/>
            </w:tcBorders>
            <w:tcMar>
              <w:top w:w="100" w:type="dxa"/>
              <w:left w:w="100" w:type="dxa"/>
              <w:bottom w:w="100" w:type="dxa"/>
              <w:right w:w="100" w:type="dxa"/>
            </w:tcMar>
          </w:tcPr>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 xml:space="preserve">Уміння: </w:t>
            </w:r>
            <w:r w:rsidRPr="007C5E6D">
              <w:rPr>
                <w:rFonts w:ascii="Times New Roman" w:hAnsi="Times New Roman"/>
                <w:sz w:val="24"/>
                <w:szCs w:val="24"/>
                <w:lang w:val="uk-UA"/>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w:t>
            </w:r>
            <w:r w:rsidRPr="007C5E6D">
              <w:rPr>
                <w:rFonts w:ascii="Times New Roman" w:hAnsi="Times New Roman"/>
                <w:sz w:val="24"/>
                <w:szCs w:val="24"/>
                <w:lang w:val="uk-UA"/>
              </w:rPr>
              <w:lastRenderedPageBreak/>
              <w:t>текстів, схем тощо).</w:t>
            </w:r>
          </w:p>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Ставлення:</w:t>
            </w:r>
            <w:r w:rsidRPr="007C5E6D">
              <w:rPr>
                <w:rFonts w:ascii="Times New Roman" w:hAnsi="Times New Roman"/>
                <w:sz w:val="24"/>
                <w:szCs w:val="24"/>
                <w:highlight w:val="white"/>
                <w:lang w:val="uk-UA"/>
              </w:rPr>
              <w:t xml:space="preserve"> </w:t>
            </w:r>
            <w:r w:rsidRPr="007C5E6D">
              <w:rPr>
                <w:rFonts w:ascii="Times New Roman" w:hAnsi="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C5E6D">
              <w:rPr>
                <w:rFonts w:ascii="Times New Roman" w:hAnsi="Times New Roman"/>
                <w:sz w:val="24"/>
                <w:szCs w:val="24"/>
                <w:highlight w:val="white"/>
                <w:lang w:val="uk-UA"/>
              </w:rPr>
              <w:t>.</w:t>
            </w:r>
          </w:p>
          <w:p w:rsidR="00407138" w:rsidRPr="007C5E6D" w:rsidRDefault="00407138" w:rsidP="00DD4536">
            <w:pPr>
              <w:spacing w:after="0" w:line="240" w:lineRule="auto"/>
              <w:rPr>
                <w:rFonts w:ascii="Times New Roman" w:hAnsi="Times New Roman"/>
                <w:sz w:val="24"/>
                <w:szCs w:val="24"/>
                <w:lang w:val="uk-UA"/>
              </w:rPr>
            </w:pPr>
            <w:r w:rsidRPr="007C5E6D">
              <w:rPr>
                <w:rFonts w:ascii="Times New Roman" w:hAnsi="Times New Roman"/>
                <w:b/>
                <w:i/>
                <w:sz w:val="24"/>
                <w:szCs w:val="24"/>
                <w:highlight w:val="white"/>
                <w:lang w:val="uk-UA"/>
              </w:rPr>
              <w:t>Навчальні ресурси:</w:t>
            </w:r>
            <w:r w:rsidRPr="007C5E6D">
              <w:rPr>
                <w:rFonts w:ascii="Times New Roman" w:hAnsi="Times New Roman"/>
                <w:sz w:val="24"/>
                <w:szCs w:val="24"/>
                <w:highlight w:val="white"/>
                <w:lang w:val="uk-UA"/>
              </w:rPr>
              <w:t xml:space="preserve"> </w:t>
            </w:r>
            <w:r w:rsidRPr="007C5E6D">
              <w:rPr>
                <w:rFonts w:ascii="Times New Roman" w:hAnsi="Times New Roman"/>
                <w:sz w:val="24"/>
                <w:szCs w:val="24"/>
                <w:lang w:val="uk-UA"/>
              </w:rPr>
              <w:t>математичні моделі в різних видах мистецтва</w:t>
            </w:r>
          </w:p>
        </w:tc>
      </w:tr>
      <w:tr w:rsidR="00407138" w:rsidRPr="00D51235" w:rsidTr="00DD453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lastRenderedPageBreak/>
              <w:t>10</w:t>
            </w:r>
          </w:p>
        </w:tc>
        <w:tc>
          <w:tcPr>
            <w:tcW w:w="2019" w:type="dxa"/>
            <w:tcBorders>
              <w:bottom w:val="single" w:sz="8" w:space="0" w:color="000000"/>
              <w:right w:val="single" w:sz="8" w:space="0" w:color="000000"/>
            </w:tcBorders>
            <w:tcMar>
              <w:top w:w="100" w:type="dxa"/>
              <w:left w:w="100" w:type="dxa"/>
              <w:bottom w:w="100" w:type="dxa"/>
              <w:right w:w="100" w:type="dxa"/>
            </w:tcMar>
          </w:tcPr>
          <w:p w:rsidR="00407138" w:rsidRPr="007C5E6D" w:rsidRDefault="00407138" w:rsidP="00DD4536">
            <w:pPr>
              <w:widowControl w:val="0"/>
              <w:spacing w:after="0" w:line="240" w:lineRule="auto"/>
              <w:rPr>
                <w:rFonts w:ascii="Times New Roman" w:hAnsi="Times New Roman"/>
                <w:sz w:val="24"/>
                <w:szCs w:val="24"/>
                <w:highlight w:val="white"/>
                <w:lang w:val="uk-UA"/>
              </w:rPr>
            </w:pPr>
            <w:r w:rsidRPr="007C5E6D">
              <w:rPr>
                <w:rFonts w:ascii="Times New Roman" w:hAnsi="Times New Roman"/>
                <w:sz w:val="24"/>
                <w:szCs w:val="24"/>
                <w:highlight w:val="white"/>
                <w:lang w:val="uk-UA"/>
              </w:rPr>
              <w:t>Екологічна грамотність і здорове життя</w:t>
            </w:r>
          </w:p>
        </w:tc>
        <w:tc>
          <w:tcPr>
            <w:tcW w:w="6945" w:type="dxa"/>
            <w:tcBorders>
              <w:bottom w:val="single" w:sz="8" w:space="0" w:color="000000"/>
              <w:right w:val="single" w:sz="8" w:space="0" w:color="000000"/>
            </w:tcBorders>
            <w:tcMar>
              <w:top w:w="100" w:type="dxa"/>
              <w:left w:w="100" w:type="dxa"/>
              <w:bottom w:w="100" w:type="dxa"/>
              <w:right w:w="100" w:type="dxa"/>
            </w:tcMar>
          </w:tcPr>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Уміння:</w:t>
            </w:r>
            <w:r w:rsidRPr="007C5E6D">
              <w:rPr>
                <w:rFonts w:ascii="Times New Roman" w:hAnsi="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Ставлення:</w:t>
            </w:r>
            <w:r w:rsidRPr="007C5E6D">
              <w:rPr>
                <w:rFonts w:ascii="Times New Roman" w:hAnsi="Times New Roman"/>
                <w:sz w:val="24"/>
                <w:szCs w:val="24"/>
                <w:highlight w:val="white"/>
                <w:lang w:val="uk-UA"/>
              </w:rPr>
              <w:t xml:space="preserve"> </w:t>
            </w:r>
            <w:r w:rsidRPr="007C5E6D">
              <w:rPr>
                <w:rFonts w:ascii="Times New Roman" w:hAnsi="Times New Roman"/>
                <w:sz w:val="24"/>
                <w:szCs w:val="24"/>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07138" w:rsidRPr="007C5E6D" w:rsidRDefault="00407138" w:rsidP="00DD4536">
            <w:pPr>
              <w:spacing w:after="0" w:line="240" w:lineRule="auto"/>
              <w:rPr>
                <w:rFonts w:ascii="Times New Roman" w:hAnsi="Times New Roman"/>
                <w:sz w:val="24"/>
                <w:szCs w:val="24"/>
                <w:highlight w:val="white"/>
                <w:lang w:val="uk-UA"/>
              </w:rPr>
            </w:pPr>
            <w:r w:rsidRPr="007C5E6D">
              <w:rPr>
                <w:rFonts w:ascii="Times New Roman" w:hAnsi="Times New Roman"/>
                <w:b/>
                <w:i/>
                <w:sz w:val="24"/>
                <w:szCs w:val="24"/>
                <w:highlight w:val="white"/>
                <w:lang w:val="uk-UA"/>
              </w:rPr>
              <w:t>Навчальні ресурси:</w:t>
            </w:r>
            <w:r w:rsidRPr="007C5E6D">
              <w:rPr>
                <w:rFonts w:ascii="Times New Roman" w:hAnsi="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07138" w:rsidRPr="003D45A7" w:rsidRDefault="00407138" w:rsidP="00407138">
      <w:pPr>
        <w:spacing w:after="0" w:line="240" w:lineRule="auto"/>
        <w:ind w:firstLine="709"/>
        <w:jc w:val="both"/>
        <w:rPr>
          <w:rFonts w:ascii="Times New Roman" w:eastAsia="Arial" w:hAnsi="Times New Roman"/>
          <w:color w:val="000000"/>
          <w:sz w:val="24"/>
          <w:szCs w:val="24"/>
          <w:highlight w:val="white"/>
          <w:lang w:val="uk-UA" w:eastAsia="uk-UA"/>
        </w:rPr>
      </w:pPr>
      <w:r w:rsidRPr="003D45A7">
        <w:rPr>
          <w:rFonts w:ascii="Times New Roman" w:eastAsia="Arial" w:hAnsi="Times New Roman"/>
          <w:color w:val="000000"/>
          <w:sz w:val="24"/>
          <w:szCs w:val="24"/>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3D45A7">
        <w:rPr>
          <w:rFonts w:ascii="Times New Roman" w:eastAsia="Arial" w:hAnsi="Times New Roman"/>
          <w:b/>
          <w:color w:val="000000"/>
          <w:sz w:val="24"/>
          <w:szCs w:val="24"/>
          <w:highlight w:val="white"/>
          <w:lang w:val="uk-UA" w:eastAsia="uk-UA"/>
        </w:rPr>
        <w:t xml:space="preserve"> </w:t>
      </w:r>
      <w:r w:rsidRPr="003D45A7">
        <w:rPr>
          <w:rFonts w:ascii="Times New Roman" w:eastAsia="Arial" w:hAnsi="Times New Roman"/>
          <w:color w:val="000000"/>
          <w:sz w:val="24"/>
          <w:szCs w:val="24"/>
          <w:highlight w:val="white"/>
          <w:lang w:val="uk-UA" w:eastAsia="uk-UA"/>
        </w:rPr>
        <w:t xml:space="preserve">формування в учнів здатності застосовувати знання й уміння у реальних життєвих ситуаціях. </w:t>
      </w:r>
    </w:p>
    <w:p w:rsidR="00407138" w:rsidRPr="003D45A7" w:rsidRDefault="00407138" w:rsidP="00407138">
      <w:pPr>
        <w:spacing w:after="0" w:line="240" w:lineRule="auto"/>
        <w:ind w:firstLine="709"/>
        <w:jc w:val="both"/>
        <w:rPr>
          <w:rFonts w:ascii="Times New Roman" w:hAnsi="Times New Roman" w:cs="Arial"/>
          <w:color w:val="000000"/>
          <w:sz w:val="24"/>
          <w:szCs w:val="24"/>
          <w:highlight w:val="white"/>
          <w:lang w:val="uk-UA" w:eastAsia="uk-UA"/>
        </w:rPr>
      </w:pPr>
      <w:r w:rsidRPr="003D45A7">
        <w:rPr>
          <w:rFonts w:ascii="Times New Roman" w:hAnsi="Times New Roman" w:cs="Arial"/>
          <w:color w:val="000000"/>
          <w:sz w:val="24"/>
          <w:szCs w:val="24"/>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07138" w:rsidRPr="003D45A7" w:rsidRDefault="00407138" w:rsidP="00407138">
      <w:pPr>
        <w:spacing w:after="0" w:line="240" w:lineRule="auto"/>
        <w:ind w:firstLine="709"/>
        <w:jc w:val="both"/>
        <w:rPr>
          <w:rFonts w:ascii="Times New Roman" w:hAnsi="Times New Roman"/>
          <w:sz w:val="24"/>
          <w:szCs w:val="24"/>
          <w:highlight w:val="white"/>
          <w:lang w:val="uk-UA"/>
        </w:rPr>
      </w:pPr>
      <w:r w:rsidRPr="003D45A7">
        <w:rPr>
          <w:rFonts w:ascii="Times New Roman" w:hAnsi="Times New Roman"/>
          <w:sz w:val="24"/>
          <w:szCs w:val="24"/>
          <w:highlight w:val="white"/>
          <w:lang w:val="uk-UA"/>
        </w:rPr>
        <w:t>Навчання за наскрізними лініями реалізується насамперед через:</w:t>
      </w:r>
    </w:p>
    <w:p w:rsidR="00407138" w:rsidRPr="003D45A7" w:rsidRDefault="00407138" w:rsidP="00407138">
      <w:pPr>
        <w:pStyle w:val="a5"/>
        <w:widowControl/>
        <w:numPr>
          <w:ilvl w:val="0"/>
          <w:numId w:val="3"/>
        </w:numPr>
        <w:autoSpaceDE/>
        <w:autoSpaceDN/>
        <w:adjustRightInd/>
        <w:ind w:left="0" w:firstLine="66"/>
        <w:jc w:val="both"/>
        <w:rPr>
          <w:sz w:val="24"/>
          <w:szCs w:val="24"/>
          <w:highlight w:val="white"/>
          <w:lang w:val="uk-UA"/>
        </w:rPr>
      </w:pPr>
      <w:r w:rsidRPr="003D45A7">
        <w:rPr>
          <w:sz w:val="24"/>
          <w:szCs w:val="24"/>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07138" w:rsidRPr="003D45A7" w:rsidRDefault="00407138" w:rsidP="00407138">
      <w:pPr>
        <w:pStyle w:val="a5"/>
        <w:widowControl/>
        <w:numPr>
          <w:ilvl w:val="0"/>
          <w:numId w:val="3"/>
        </w:numPr>
        <w:autoSpaceDE/>
        <w:autoSpaceDN/>
        <w:adjustRightInd/>
        <w:ind w:left="0" w:firstLine="142"/>
        <w:jc w:val="both"/>
        <w:rPr>
          <w:sz w:val="24"/>
          <w:szCs w:val="24"/>
          <w:highlight w:val="white"/>
          <w:lang w:val="uk-UA"/>
        </w:rPr>
      </w:pPr>
      <w:r w:rsidRPr="003D45A7">
        <w:rPr>
          <w:sz w:val="24"/>
          <w:szCs w:val="24"/>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07138" w:rsidRPr="003D45A7" w:rsidRDefault="00407138" w:rsidP="00407138">
      <w:pPr>
        <w:pStyle w:val="a5"/>
        <w:widowControl/>
        <w:numPr>
          <w:ilvl w:val="0"/>
          <w:numId w:val="6"/>
        </w:numPr>
        <w:autoSpaceDE/>
        <w:autoSpaceDN/>
        <w:adjustRightInd/>
        <w:ind w:left="426"/>
        <w:jc w:val="both"/>
        <w:rPr>
          <w:sz w:val="24"/>
          <w:szCs w:val="24"/>
          <w:highlight w:val="white"/>
          <w:lang w:val="uk-UA"/>
        </w:rPr>
      </w:pPr>
      <w:r w:rsidRPr="003D45A7">
        <w:rPr>
          <w:sz w:val="24"/>
          <w:szCs w:val="24"/>
          <w:highlight w:val="white"/>
          <w:lang w:val="uk-UA"/>
        </w:rPr>
        <w:t xml:space="preserve">предмети за вибором; </w:t>
      </w:r>
    </w:p>
    <w:p w:rsidR="00407138" w:rsidRPr="003D45A7" w:rsidRDefault="00407138" w:rsidP="00407138">
      <w:pPr>
        <w:pStyle w:val="a5"/>
        <w:widowControl/>
        <w:numPr>
          <w:ilvl w:val="0"/>
          <w:numId w:val="6"/>
        </w:numPr>
        <w:autoSpaceDE/>
        <w:autoSpaceDN/>
        <w:adjustRightInd/>
        <w:ind w:left="426"/>
        <w:jc w:val="both"/>
        <w:rPr>
          <w:sz w:val="24"/>
          <w:szCs w:val="24"/>
          <w:highlight w:val="white"/>
          <w:lang w:val="uk-UA"/>
        </w:rPr>
      </w:pPr>
      <w:r w:rsidRPr="003D45A7">
        <w:rPr>
          <w:sz w:val="24"/>
          <w:szCs w:val="24"/>
          <w:highlight w:val="white"/>
          <w:lang w:val="uk-UA"/>
        </w:rPr>
        <w:t xml:space="preserve">роботу в проектах; </w:t>
      </w:r>
    </w:p>
    <w:p w:rsidR="00407138" w:rsidRPr="003D45A7" w:rsidRDefault="00407138" w:rsidP="00407138">
      <w:pPr>
        <w:pStyle w:val="a5"/>
        <w:widowControl/>
        <w:numPr>
          <w:ilvl w:val="0"/>
          <w:numId w:val="6"/>
        </w:numPr>
        <w:autoSpaceDE/>
        <w:autoSpaceDN/>
        <w:adjustRightInd/>
        <w:ind w:left="426"/>
        <w:jc w:val="both"/>
        <w:rPr>
          <w:sz w:val="24"/>
          <w:szCs w:val="24"/>
          <w:highlight w:val="white"/>
          <w:lang w:val="uk-UA"/>
        </w:rPr>
      </w:pPr>
      <w:r w:rsidRPr="003D45A7">
        <w:rPr>
          <w:sz w:val="24"/>
          <w:szCs w:val="24"/>
          <w:highlight w:val="white"/>
          <w:lang w:val="uk-UA"/>
        </w:rPr>
        <w:t>позакласну навчальну роботу і роботу гуртків.</w:t>
      </w:r>
    </w:p>
    <w:p w:rsidR="00407138" w:rsidRPr="003D45A7" w:rsidRDefault="00407138" w:rsidP="00407138">
      <w:pPr>
        <w:spacing w:after="0" w:line="240" w:lineRule="auto"/>
        <w:ind w:firstLine="709"/>
        <w:jc w:val="both"/>
        <w:rPr>
          <w:rFonts w:ascii="Times New Roman" w:hAnsi="Times New Roman"/>
          <w:sz w:val="24"/>
          <w:szCs w:val="24"/>
          <w:highlight w:val="white"/>
          <w:lang w:val="uk-UA"/>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8363"/>
      </w:tblGrid>
      <w:tr w:rsidR="00407138" w:rsidRPr="00A57E94" w:rsidTr="00DD4536">
        <w:trPr>
          <w:trHeight w:val="20"/>
        </w:trPr>
        <w:tc>
          <w:tcPr>
            <w:tcW w:w="1418" w:type="dxa"/>
          </w:tcPr>
          <w:p w:rsidR="00407138" w:rsidRPr="007C5E6D" w:rsidRDefault="00407138" w:rsidP="00DD4536">
            <w:pPr>
              <w:spacing w:after="0" w:line="240" w:lineRule="auto"/>
              <w:jc w:val="center"/>
              <w:rPr>
                <w:rFonts w:ascii="Times New Roman" w:hAnsi="Times New Roman"/>
                <w:b/>
                <w:sz w:val="24"/>
                <w:szCs w:val="24"/>
                <w:lang w:val="uk-UA"/>
              </w:rPr>
            </w:pPr>
            <w:r w:rsidRPr="007C5E6D">
              <w:rPr>
                <w:rFonts w:ascii="Times New Roman" w:hAnsi="Times New Roman"/>
                <w:b/>
                <w:sz w:val="24"/>
                <w:szCs w:val="24"/>
                <w:lang w:val="uk-UA"/>
              </w:rPr>
              <w:t>Наскрізна лінія</w:t>
            </w:r>
          </w:p>
        </w:tc>
        <w:tc>
          <w:tcPr>
            <w:tcW w:w="8363" w:type="dxa"/>
          </w:tcPr>
          <w:p w:rsidR="00407138" w:rsidRPr="007C5E6D" w:rsidRDefault="00407138" w:rsidP="00DD4536">
            <w:pPr>
              <w:spacing w:after="0" w:line="240" w:lineRule="auto"/>
              <w:jc w:val="center"/>
              <w:rPr>
                <w:rFonts w:ascii="Times New Roman" w:hAnsi="Times New Roman"/>
                <w:b/>
                <w:sz w:val="24"/>
                <w:szCs w:val="24"/>
                <w:lang w:val="uk-UA"/>
              </w:rPr>
            </w:pPr>
            <w:r w:rsidRPr="007C5E6D">
              <w:rPr>
                <w:rFonts w:ascii="Times New Roman" w:hAnsi="Times New Roman"/>
                <w:b/>
                <w:sz w:val="24"/>
                <w:szCs w:val="24"/>
                <w:highlight w:val="white"/>
                <w:lang w:val="uk-UA"/>
              </w:rPr>
              <w:t>Коротка характеристика</w:t>
            </w:r>
          </w:p>
        </w:tc>
      </w:tr>
      <w:tr w:rsidR="00407138" w:rsidRPr="00A57E94" w:rsidTr="00DD4536">
        <w:trPr>
          <w:cantSplit/>
          <w:trHeight w:val="20"/>
        </w:trPr>
        <w:tc>
          <w:tcPr>
            <w:tcW w:w="1418" w:type="dxa"/>
            <w:textDirection w:val="btLr"/>
          </w:tcPr>
          <w:p w:rsidR="00407138" w:rsidRPr="007C5E6D" w:rsidRDefault="00407138" w:rsidP="00DD4536">
            <w:pPr>
              <w:spacing w:after="0" w:line="240" w:lineRule="auto"/>
              <w:ind w:left="113" w:right="113"/>
              <w:jc w:val="center"/>
              <w:rPr>
                <w:rFonts w:ascii="Times New Roman" w:hAnsi="Times New Roman"/>
                <w:sz w:val="24"/>
                <w:szCs w:val="24"/>
                <w:lang w:val="uk-UA"/>
              </w:rPr>
            </w:pPr>
            <w:r w:rsidRPr="007C5E6D">
              <w:rPr>
                <w:rFonts w:ascii="Times New Roman" w:hAnsi="Times New Roman"/>
                <w:sz w:val="24"/>
                <w:szCs w:val="24"/>
                <w:highlight w:val="white"/>
                <w:lang w:val="uk-UA"/>
              </w:rPr>
              <w:lastRenderedPageBreak/>
              <w:t>Екологічна безпека й сталий розвиток</w:t>
            </w:r>
          </w:p>
        </w:tc>
        <w:tc>
          <w:tcPr>
            <w:tcW w:w="8363" w:type="dxa"/>
          </w:tcPr>
          <w:p w:rsidR="00407138" w:rsidRPr="007C5E6D" w:rsidRDefault="00407138" w:rsidP="00DD4536">
            <w:pPr>
              <w:spacing w:after="0" w:line="240" w:lineRule="auto"/>
              <w:ind w:firstLine="709"/>
              <w:jc w:val="both"/>
              <w:rPr>
                <w:rFonts w:ascii="Times New Roman" w:hAnsi="Times New Roman"/>
                <w:sz w:val="24"/>
                <w:szCs w:val="24"/>
                <w:highlight w:val="white"/>
                <w:lang w:val="uk-UA"/>
              </w:rPr>
            </w:pPr>
            <w:r w:rsidRPr="007C5E6D">
              <w:rPr>
                <w:rFonts w:ascii="Times New Roman" w:hAnsi="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07138" w:rsidRPr="007C5E6D" w:rsidRDefault="00407138" w:rsidP="00DD4536">
            <w:pPr>
              <w:spacing w:after="0" w:line="240" w:lineRule="auto"/>
              <w:ind w:firstLine="709"/>
              <w:jc w:val="both"/>
              <w:rPr>
                <w:rFonts w:ascii="Times New Roman" w:hAnsi="Times New Roman"/>
                <w:b/>
                <w:sz w:val="24"/>
                <w:szCs w:val="24"/>
                <w:lang w:val="uk-UA"/>
              </w:rPr>
            </w:pPr>
            <w:r w:rsidRPr="007C5E6D">
              <w:rPr>
                <w:rFonts w:ascii="Times New Roman" w:hAnsi="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07138" w:rsidRPr="00A57E94" w:rsidTr="00DD4536">
        <w:trPr>
          <w:cantSplit/>
          <w:trHeight w:val="20"/>
        </w:trPr>
        <w:tc>
          <w:tcPr>
            <w:tcW w:w="1418" w:type="dxa"/>
            <w:textDirection w:val="btLr"/>
          </w:tcPr>
          <w:p w:rsidR="00407138" w:rsidRPr="007C5E6D" w:rsidRDefault="00407138" w:rsidP="00DD4536">
            <w:pPr>
              <w:spacing w:after="0" w:line="240" w:lineRule="auto"/>
              <w:ind w:left="113" w:right="113"/>
              <w:jc w:val="center"/>
              <w:rPr>
                <w:rFonts w:ascii="Times New Roman" w:hAnsi="Times New Roman"/>
                <w:sz w:val="24"/>
                <w:szCs w:val="24"/>
                <w:lang w:val="uk-UA"/>
              </w:rPr>
            </w:pPr>
            <w:r w:rsidRPr="007C5E6D">
              <w:rPr>
                <w:rFonts w:ascii="Times New Roman" w:hAnsi="Times New Roman"/>
                <w:sz w:val="24"/>
                <w:szCs w:val="24"/>
                <w:highlight w:val="white"/>
                <w:lang w:val="uk-UA"/>
              </w:rPr>
              <w:t>Громадянська відповідальність</w:t>
            </w:r>
          </w:p>
        </w:tc>
        <w:tc>
          <w:tcPr>
            <w:tcW w:w="8363" w:type="dxa"/>
          </w:tcPr>
          <w:p w:rsidR="00407138" w:rsidRPr="007C5E6D" w:rsidRDefault="00407138" w:rsidP="00DD4536">
            <w:pPr>
              <w:spacing w:after="0" w:line="240" w:lineRule="auto"/>
              <w:ind w:firstLine="709"/>
              <w:jc w:val="both"/>
              <w:rPr>
                <w:rFonts w:ascii="Times New Roman" w:hAnsi="Times New Roman"/>
                <w:sz w:val="24"/>
                <w:szCs w:val="24"/>
                <w:highlight w:val="white"/>
                <w:lang w:val="uk-UA"/>
              </w:rPr>
            </w:pPr>
            <w:r w:rsidRPr="007C5E6D">
              <w:rPr>
                <w:rFonts w:ascii="Times New Roman" w:hAnsi="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07138" w:rsidRPr="007C5E6D" w:rsidRDefault="00407138" w:rsidP="00DD4536">
            <w:pPr>
              <w:spacing w:after="0" w:line="240" w:lineRule="auto"/>
              <w:ind w:firstLine="709"/>
              <w:jc w:val="both"/>
              <w:rPr>
                <w:rFonts w:ascii="Times New Roman" w:hAnsi="Times New Roman"/>
                <w:b/>
                <w:sz w:val="24"/>
                <w:szCs w:val="24"/>
                <w:lang w:val="uk-UA"/>
              </w:rPr>
            </w:pPr>
            <w:r w:rsidRPr="007C5E6D">
              <w:rPr>
                <w:rFonts w:ascii="Times New Roman" w:hAnsi="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07138" w:rsidRPr="00D51235" w:rsidTr="00DD4536">
        <w:trPr>
          <w:cantSplit/>
          <w:trHeight w:val="20"/>
        </w:trPr>
        <w:tc>
          <w:tcPr>
            <w:tcW w:w="1418" w:type="dxa"/>
            <w:textDirection w:val="btLr"/>
          </w:tcPr>
          <w:p w:rsidR="00407138" w:rsidRPr="007C5E6D" w:rsidRDefault="00407138" w:rsidP="00DD4536">
            <w:pPr>
              <w:spacing w:after="0" w:line="240" w:lineRule="auto"/>
              <w:ind w:left="113" w:right="113"/>
              <w:jc w:val="center"/>
              <w:rPr>
                <w:rFonts w:ascii="Times New Roman" w:hAnsi="Times New Roman"/>
                <w:b/>
                <w:sz w:val="24"/>
                <w:szCs w:val="24"/>
                <w:lang w:val="uk-UA"/>
              </w:rPr>
            </w:pPr>
            <w:r w:rsidRPr="007C5E6D">
              <w:rPr>
                <w:rFonts w:ascii="Times New Roman" w:hAnsi="Times New Roman"/>
                <w:sz w:val="24"/>
                <w:szCs w:val="24"/>
                <w:highlight w:val="white"/>
                <w:lang w:val="uk-UA"/>
              </w:rPr>
              <w:t>Здоров'я і безпека</w:t>
            </w:r>
          </w:p>
        </w:tc>
        <w:tc>
          <w:tcPr>
            <w:tcW w:w="8363" w:type="dxa"/>
          </w:tcPr>
          <w:p w:rsidR="00407138" w:rsidRPr="007C5E6D" w:rsidRDefault="00407138" w:rsidP="00DD4536">
            <w:pPr>
              <w:spacing w:after="0" w:line="240" w:lineRule="auto"/>
              <w:ind w:firstLine="709"/>
              <w:jc w:val="both"/>
              <w:rPr>
                <w:rFonts w:ascii="Times New Roman" w:hAnsi="Times New Roman"/>
                <w:sz w:val="24"/>
                <w:szCs w:val="24"/>
                <w:highlight w:val="white"/>
                <w:lang w:val="uk-UA"/>
              </w:rPr>
            </w:pPr>
            <w:r w:rsidRPr="007C5E6D">
              <w:rPr>
                <w:rFonts w:ascii="Times New Roman" w:hAnsi="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07138" w:rsidRPr="007C5E6D" w:rsidRDefault="00407138" w:rsidP="00DD4536">
            <w:pPr>
              <w:spacing w:after="0" w:line="240" w:lineRule="auto"/>
              <w:ind w:firstLine="709"/>
              <w:jc w:val="both"/>
              <w:rPr>
                <w:rFonts w:ascii="Times New Roman" w:hAnsi="Times New Roman"/>
                <w:b/>
                <w:sz w:val="24"/>
                <w:szCs w:val="24"/>
                <w:lang w:val="uk-UA"/>
              </w:rPr>
            </w:pPr>
            <w:r w:rsidRPr="007C5E6D">
              <w:rPr>
                <w:rFonts w:ascii="Times New Roman" w:hAnsi="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07138" w:rsidRPr="00D51235" w:rsidTr="00DD4536">
        <w:trPr>
          <w:cantSplit/>
          <w:trHeight w:val="20"/>
        </w:trPr>
        <w:tc>
          <w:tcPr>
            <w:tcW w:w="1418" w:type="dxa"/>
            <w:textDirection w:val="btLr"/>
          </w:tcPr>
          <w:p w:rsidR="00407138" w:rsidRPr="007C5E6D" w:rsidRDefault="00407138" w:rsidP="00DD4536">
            <w:pPr>
              <w:spacing w:after="0" w:line="240" w:lineRule="auto"/>
              <w:ind w:left="113" w:right="113"/>
              <w:jc w:val="center"/>
              <w:rPr>
                <w:rFonts w:ascii="Times New Roman" w:hAnsi="Times New Roman"/>
                <w:b/>
                <w:sz w:val="24"/>
                <w:szCs w:val="24"/>
                <w:lang w:val="uk-UA"/>
              </w:rPr>
            </w:pPr>
            <w:r w:rsidRPr="007C5E6D">
              <w:rPr>
                <w:rFonts w:ascii="Times New Roman" w:hAnsi="Times New Roman"/>
                <w:sz w:val="24"/>
                <w:szCs w:val="24"/>
                <w:highlight w:val="white"/>
                <w:lang w:val="uk-UA"/>
              </w:rPr>
              <w:t>Підприємливість і фінансова грамотність</w:t>
            </w:r>
          </w:p>
        </w:tc>
        <w:tc>
          <w:tcPr>
            <w:tcW w:w="8363" w:type="dxa"/>
          </w:tcPr>
          <w:p w:rsidR="00407138" w:rsidRPr="007C5E6D" w:rsidRDefault="00407138" w:rsidP="00DD4536">
            <w:pPr>
              <w:spacing w:after="0" w:line="240" w:lineRule="auto"/>
              <w:ind w:firstLine="709"/>
              <w:jc w:val="both"/>
              <w:rPr>
                <w:rFonts w:ascii="Times New Roman" w:hAnsi="Times New Roman"/>
                <w:sz w:val="24"/>
                <w:szCs w:val="24"/>
                <w:highlight w:val="white"/>
                <w:lang w:val="uk-UA"/>
              </w:rPr>
            </w:pPr>
            <w:r w:rsidRPr="007C5E6D">
              <w:rPr>
                <w:rFonts w:ascii="Times New Roman" w:hAnsi="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07138" w:rsidRPr="007C5E6D" w:rsidRDefault="00407138" w:rsidP="00DD4536">
            <w:pPr>
              <w:spacing w:after="0" w:line="240" w:lineRule="auto"/>
              <w:ind w:firstLine="708"/>
              <w:jc w:val="both"/>
              <w:rPr>
                <w:rFonts w:ascii="Times New Roman" w:hAnsi="Times New Roman"/>
                <w:b/>
                <w:sz w:val="24"/>
                <w:szCs w:val="24"/>
                <w:lang w:val="uk-UA"/>
              </w:rPr>
            </w:pPr>
            <w:r w:rsidRPr="007C5E6D">
              <w:rPr>
                <w:rFonts w:ascii="Times New Roman" w:hAnsi="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07138" w:rsidRPr="00A57E94" w:rsidRDefault="00407138" w:rsidP="00407138">
      <w:pPr>
        <w:spacing w:after="0" w:line="240" w:lineRule="auto"/>
        <w:jc w:val="both"/>
        <w:rPr>
          <w:rFonts w:ascii="Times New Roman" w:hAnsi="Times New Roman"/>
          <w:sz w:val="18"/>
          <w:szCs w:val="18"/>
          <w:highlight w:val="white"/>
          <w:lang w:val="uk-UA"/>
        </w:rPr>
      </w:pPr>
    </w:p>
    <w:p w:rsidR="00407138" w:rsidRPr="003D45A7" w:rsidRDefault="00407138" w:rsidP="00407138">
      <w:pPr>
        <w:spacing w:after="0" w:line="240" w:lineRule="auto"/>
        <w:ind w:firstLine="709"/>
        <w:jc w:val="both"/>
        <w:rPr>
          <w:rFonts w:ascii="Times New Roman" w:hAnsi="Times New Roman"/>
          <w:sz w:val="24"/>
          <w:szCs w:val="24"/>
          <w:highlight w:val="white"/>
          <w:lang w:val="uk-UA"/>
        </w:rPr>
      </w:pPr>
      <w:r w:rsidRPr="003D45A7">
        <w:rPr>
          <w:rFonts w:ascii="Times New Roman" w:hAnsi="Times New Roman"/>
          <w:sz w:val="24"/>
          <w:szCs w:val="24"/>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w:t>
      </w:r>
      <w:r w:rsidRPr="003D45A7">
        <w:rPr>
          <w:rFonts w:ascii="Times New Roman" w:hAnsi="Times New Roman"/>
          <w:sz w:val="24"/>
          <w:szCs w:val="24"/>
          <w:highlight w:val="white"/>
          <w:lang w:val="uk-UA"/>
        </w:rPr>
        <w:lastRenderedPageBreak/>
        <w:t xml:space="preserve">світогляду. Учні набувають досвіду застосування знань на практиці та перенесення їх в нові ситуації. </w:t>
      </w:r>
    </w:p>
    <w:p w:rsidR="00407138" w:rsidRPr="00025E4C" w:rsidRDefault="00407138" w:rsidP="00407138">
      <w:pPr>
        <w:spacing w:after="0" w:line="240" w:lineRule="auto"/>
        <w:ind w:firstLine="709"/>
        <w:jc w:val="both"/>
        <w:rPr>
          <w:rFonts w:ascii="Times New Roman" w:eastAsia="Calibri" w:hAnsi="Times New Roman"/>
          <w:b/>
          <w:sz w:val="28"/>
          <w:szCs w:val="28"/>
          <w:lang w:val="uk-UA"/>
        </w:rPr>
      </w:pPr>
      <w:r w:rsidRPr="00025E4C">
        <w:rPr>
          <w:rFonts w:ascii="Times New Roman" w:eastAsia="Calibri" w:hAnsi="Times New Roman"/>
          <w:b/>
          <w:sz w:val="28"/>
          <w:szCs w:val="28"/>
          <w:lang w:val="uk-UA"/>
        </w:rPr>
        <w:t xml:space="preserve">Вимоги до осіб, які можуть розпочинати здобуття профільної середньої освіти. </w:t>
      </w:r>
    </w:p>
    <w:p w:rsidR="00407138" w:rsidRPr="003D45A7" w:rsidRDefault="00407138" w:rsidP="00407138">
      <w:pPr>
        <w:spacing w:after="0" w:line="240" w:lineRule="auto"/>
        <w:ind w:firstLine="709"/>
        <w:jc w:val="both"/>
        <w:rPr>
          <w:rFonts w:ascii="Times New Roman" w:eastAsia="Calibri" w:hAnsi="Times New Roman"/>
          <w:sz w:val="24"/>
          <w:szCs w:val="24"/>
          <w:lang w:val="uk-UA"/>
        </w:rPr>
      </w:pPr>
      <w:r w:rsidRPr="003D45A7">
        <w:rPr>
          <w:rFonts w:ascii="Times New Roman" w:eastAsia="Calibri" w:hAnsi="Times New Roman"/>
          <w:sz w:val="24"/>
          <w:szCs w:val="24"/>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407138" w:rsidRPr="003D45A7" w:rsidRDefault="00407138" w:rsidP="00407138">
      <w:pPr>
        <w:spacing w:after="0" w:line="240" w:lineRule="auto"/>
        <w:ind w:firstLine="709"/>
        <w:jc w:val="both"/>
        <w:rPr>
          <w:rFonts w:ascii="Times New Roman" w:eastAsia="Calibri" w:hAnsi="Times New Roman"/>
          <w:sz w:val="24"/>
          <w:szCs w:val="24"/>
          <w:lang w:val="uk-UA"/>
        </w:rPr>
      </w:pPr>
      <w:r w:rsidRPr="003D45A7">
        <w:rPr>
          <w:rFonts w:ascii="Times New Roman" w:eastAsia="Calibri" w:hAnsi="Times New Roman"/>
          <w:sz w:val="24"/>
          <w:szCs w:val="24"/>
          <w:lang w:val="uk-UA"/>
        </w:rPr>
        <w:t>Особи з особливими освітніми потребами можуть розпочинати здобуття профільної середньої освіти за інших умов.</w:t>
      </w:r>
    </w:p>
    <w:p w:rsidR="00407138" w:rsidRPr="003D45A7" w:rsidRDefault="00407138" w:rsidP="00407138">
      <w:pPr>
        <w:spacing w:after="0" w:line="240" w:lineRule="auto"/>
        <w:ind w:firstLine="709"/>
        <w:jc w:val="both"/>
        <w:rPr>
          <w:rFonts w:ascii="Times New Roman" w:eastAsia="Calibri" w:hAnsi="Times New Roman"/>
          <w:sz w:val="24"/>
          <w:szCs w:val="24"/>
          <w:lang w:val="uk-UA"/>
        </w:rPr>
      </w:pPr>
      <w:r w:rsidRPr="003D45A7">
        <w:rPr>
          <w:rFonts w:ascii="Times New Roman" w:eastAsia="Calibri" w:hAnsi="Times New Roman"/>
          <w:b/>
          <w:sz w:val="24"/>
          <w:szCs w:val="24"/>
          <w:lang w:val="uk-UA"/>
        </w:rPr>
        <w:t>Перелік освітніх галузей.</w:t>
      </w:r>
      <w:r w:rsidRPr="003D45A7">
        <w:rPr>
          <w:rFonts w:ascii="Times New Roman" w:eastAsia="Calibri" w:hAnsi="Times New Roman"/>
          <w:sz w:val="24"/>
          <w:szCs w:val="24"/>
          <w:lang w:val="uk-UA"/>
        </w:rPr>
        <w:t xml:space="preserve"> </w:t>
      </w:r>
    </w:p>
    <w:p w:rsidR="00407138" w:rsidRPr="003D45A7" w:rsidRDefault="00407138" w:rsidP="00407138">
      <w:pPr>
        <w:spacing w:after="0" w:line="240" w:lineRule="auto"/>
        <w:jc w:val="both"/>
        <w:rPr>
          <w:rFonts w:ascii="Times New Roman" w:eastAsia="Calibri" w:hAnsi="Times New Roman"/>
          <w:sz w:val="24"/>
          <w:szCs w:val="24"/>
          <w:lang w:val="uk-UA"/>
        </w:rPr>
      </w:pPr>
      <w:r w:rsidRPr="003D45A7">
        <w:rPr>
          <w:rFonts w:ascii="Times New Roman" w:eastAsia="Calibri" w:hAnsi="Times New Roman"/>
          <w:sz w:val="24"/>
          <w:szCs w:val="24"/>
          <w:lang w:val="uk-UA"/>
        </w:rPr>
        <w:t>Освітню програму укладено за такими освітніми галузями:</w:t>
      </w:r>
    </w:p>
    <w:p w:rsidR="00407138" w:rsidRPr="003D45A7" w:rsidRDefault="00407138" w:rsidP="00407138">
      <w:pPr>
        <w:numPr>
          <w:ilvl w:val="0"/>
          <w:numId w:val="12"/>
        </w:numPr>
        <w:spacing w:after="0" w:line="240" w:lineRule="auto"/>
        <w:jc w:val="both"/>
        <w:rPr>
          <w:rFonts w:ascii="Times New Roman" w:eastAsia="Calibri" w:hAnsi="Times New Roman"/>
          <w:sz w:val="24"/>
          <w:szCs w:val="24"/>
          <w:lang w:val="uk-UA"/>
        </w:rPr>
      </w:pPr>
      <w:r w:rsidRPr="003D45A7">
        <w:rPr>
          <w:rFonts w:ascii="Times New Roman" w:eastAsia="Calibri" w:hAnsi="Times New Roman"/>
          <w:sz w:val="24"/>
          <w:szCs w:val="24"/>
          <w:lang w:val="uk-UA"/>
        </w:rPr>
        <w:t xml:space="preserve">Мови і літератури </w:t>
      </w:r>
    </w:p>
    <w:p w:rsidR="00407138" w:rsidRPr="003D45A7" w:rsidRDefault="00407138" w:rsidP="00407138">
      <w:pPr>
        <w:numPr>
          <w:ilvl w:val="0"/>
          <w:numId w:val="12"/>
        </w:numPr>
        <w:spacing w:after="0" w:line="240" w:lineRule="auto"/>
        <w:jc w:val="both"/>
        <w:rPr>
          <w:rFonts w:ascii="Times New Roman" w:eastAsia="Calibri" w:hAnsi="Times New Roman"/>
          <w:sz w:val="24"/>
          <w:szCs w:val="24"/>
          <w:lang w:val="uk-UA"/>
        </w:rPr>
      </w:pPr>
      <w:r w:rsidRPr="003D45A7">
        <w:rPr>
          <w:rFonts w:ascii="Times New Roman" w:eastAsia="Calibri" w:hAnsi="Times New Roman"/>
          <w:sz w:val="24"/>
          <w:szCs w:val="24"/>
          <w:lang w:val="uk-UA"/>
        </w:rPr>
        <w:t>Суспільствознавство</w:t>
      </w:r>
    </w:p>
    <w:p w:rsidR="00407138" w:rsidRPr="003D45A7" w:rsidRDefault="00407138" w:rsidP="00407138">
      <w:pPr>
        <w:numPr>
          <w:ilvl w:val="0"/>
          <w:numId w:val="12"/>
        </w:numPr>
        <w:spacing w:after="0" w:line="240" w:lineRule="auto"/>
        <w:jc w:val="both"/>
        <w:rPr>
          <w:rFonts w:ascii="Times New Roman" w:eastAsia="Calibri" w:hAnsi="Times New Roman"/>
          <w:sz w:val="24"/>
          <w:szCs w:val="24"/>
          <w:lang w:val="uk-UA"/>
        </w:rPr>
      </w:pPr>
      <w:r w:rsidRPr="003D45A7">
        <w:rPr>
          <w:rFonts w:ascii="Times New Roman" w:eastAsia="Calibri" w:hAnsi="Times New Roman"/>
          <w:sz w:val="24"/>
          <w:szCs w:val="24"/>
          <w:lang w:val="uk-UA"/>
        </w:rPr>
        <w:t>Мистецтво</w:t>
      </w:r>
    </w:p>
    <w:p w:rsidR="00407138" w:rsidRPr="003D45A7" w:rsidRDefault="00407138" w:rsidP="00407138">
      <w:pPr>
        <w:numPr>
          <w:ilvl w:val="0"/>
          <w:numId w:val="12"/>
        </w:numPr>
        <w:spacing w:after="0" w:line="240" w:lineRule="auto"/>
        <w:jc w:val="both"/>
        <w:rPr>
          <w:rFonts w:ascii="Times New Roman" w:eastAsia="Calibri" w:hAnsi="Times New Roman"/>
          <w:sz w:val="24"/>
          <w:szCs w:val="24"/>
          <w:lang w:val="uk-UA"/>
        </w:rPr>
      </w:pPr>
      <w:r w:rsidRPr="003D45A7">
        <w:rPr>
          <w:rFonts w:ascii="Times New Roman" w:eastAsia="Calibri" w:hAnsi="Times New Roman"/>
          <w:sz w:val="24"/>
          <w:szCs w:val="24"/>
          <w:lang w:val="uk-UA"/>
        </w:rPr>
        <w:t>Математика</w:t>
      </w:r>
    </w:p>
    <w:p w:rsidR="00407138" w:rsidRPr="003D45A7" w:rsidRDefault="00407138" w:rsidP="00407138">
      <w:pPr>
        <w:numPr>
          <w:ilvl w:val="0"/>
          <w:numId w:val="12"/>
        </w:numPr>
        <w:spacing w:after="0" w:line="240" w:lineRule="auto"/>
        <w:jc w:val="both"/>
        <w:rPr>
          <w:rFonts w:ascii="Times New Roman" w:eastAsia="Calibri" w:hAnsi="Times New Roman"/>
          <w:sz w:val="24"/>
          <w:szCs w:val="24"/>
          <w:lang w:val="uk-UA"/>
        </w:rPr>
      </w:pPr>
      <w:r w:rsidRPr="003D45A7">
        <w:rPr>
          <w:rFonts w:ascii="Times New Roman" w:eastAsia="Calibri" w:hAnsi="Times New Roman"/>
          <w:sz w:val="24"/>
          <w:szCs w:val="24"/>
          <w:lang w:val="uk-UA"/>
        </w:rPr>
        <w:t>Природознавство</w:t>
      </w:r>
    </w:p>
    <w:p w:rsidR="00407138" w:rsidRPr="003D45A7" w:rsidRDefault="00407138" w:rsidP="00407138">
      <w:pPr>
        <w:numPr>
          <w:ilvl w:val="0"/>
          <w:numId w:val="12"/>
        </w:numPr>
        <w:spacing w:after="0" w:line="240" w:lineRule="auto"/>
        <w:jc w:val="both"/>
        <w:rPr>
          <w:rFonts w:ascii="Times New Roman" w:eastAsia="Calibri" w:hAnsi="Times New Roman"/>
          <w:b/>
          <w:i/>
          <w:sz w:val="24"/>
          <w:szCs w:val="24"/>
          <w:lang w:val="uk-UA"/>
        </w:rPr>
      </w:pPr>
      <w:r w:rsidRPr="003D45A7">
        <w:rPr>
          <w:rFonts w:ascii="Times New Roman" w:eastAsia="Calibri" w:hAnsi="Times New Roman"/>
          <w:sz w:val="24"/>
          <w:szCs w:val="24"/>
          <w:lang w:val="uk-UA"/>
        </w:rPr>
        <w:t>Технології</w:t>
      </w:r>
    </w:p>
    <w:p w:rsidR="00407138" w:rsidRPr="003D45A7" w:rsidRDefault="00407138" w:rsidP="00407138">
      <w:pPr>
        <w:numPr>
          <w:ilvl w:val="0"/>
          <w:numId w:val="12"/>
        </w:numPr>
        <w:spacing w:after="0" w:line="240" w:lineRule="auto"/>
        <w:jc w:val="both"/>
        <w:rPr>
          <w:rFonts w:ascii="Times New Roman" w:eastAsia="Calibri" w:hAnsi="Times New Roman"/>
          <w:b/>
          <w:i/>
          <w:sz w:val="24"/>
          <w:szCs w:val="24"/>
          <w:lang w:val="uk-UA"/>
        </w:rPr>
      </w:pPr>
      <w:r w:rsidRPr="003D45A7">
        <w:rPr>
          <w:rFonts w:ascii="Times New Roman" w:eastAsia="Calibri" w:hAnsi="Times New Roman"/>
          <w:sz w:val="24"/>
          <w:szCs w:val="24"/>
          <w:lang w:val="uk-UA"/>
        </w:rPr>
        <w:t>Здоров’я і фізична культура</w:t>
      </w:r>
    </w:p>
    <w:p w:rsidR="009117A0" w:rsidRDefault="009117A0" w:rsidP="00407138">
      <w:pPr>
        <w:spacing w:after="0" w:line="240" w:lineRule="auto"/>
        <w:ind w:firstLine="709"/>
        <w:jc w:val="both"/>
        <w:rPr>
          <w:rFonts w:ascii="Times New Roman" w:eastAsia="Calibri" w:hAnsi="Times New Roman"/>
          <w:b/>
          <w:sz w:val="28"/>
          <w:szCs w:val="28"/>
          <w:lang w:val="uk-UA"/>
        </w:rPr>
      </w:pPr>
    </w:p>
    <w:p w:rsidR="00407138" w:rsidRPr="00025E4C" w:rsidRDefault="00407138" w:rsidP="00407138">
      <w:pPr>
        <w:spacing w:after="0" w:line="240" w:lineRule="auto"/>
        <w:ind w:firstLine="709"/>
        <w:jc w:val="both"/>
        <w:rPr>
          <w:rFonts w:ascii="Times New Roman" w:eastAsia="Calibri" w:hAnsi="Times New Roman"/>
          <w:b/>
          <w:sz w:val="28"/>
          <w:szCs w:val="28"/>
          <w:lang w:val="uk-UA"/>
        </w:rPr>
      </w:pPr>
      <w:r w:rsidRPr="00025E4C">
        <w:rPr>
          <w:rFonts w:ascii="Times New Roman" w:eastAsia="Calibri" w:hAnsi="Times New Roman"/>
          <w:b/>
          <w:sz w:val="28"/>
          <w:szCs w:val="28"/>
          <w:lang w:val="uk-UA"/>
        </w:rPr>
        <w:t>Логічна послідовність вивчення предметів розкривається у відповідних навчальних програмах.</w:t>
      </w:r>
    </w:p>
    <w:p w:rsidR="00407138" w:rsidRPr="003D45A7" w:rsidRDefault="00407138" w:rsidP="00407138">
      <w:pPr>
        <w:spacing w:after="0" w:line="240" w:lineRule="auto"/>
        <w:jc w:val="both"/>
        <w:rPr>
          <w:rFonts w:ascii="Times New Roman" w:eastAsia="Calibri" w:hAnsi="Times New Roman"/>
          <w:sz w:val="24"/>
          <w:szCs w:val="24"/>
          <w:lang w:val="uk-UA"/>
        </w:rPr>
      </w:pPr>
      <w:r w:rsidRPr="003D45A7">
        <w:rPr>
          <w:rFonts w:ascii="Times New Roman" w:eastAsia="Calibri" w:hAnsi="Times New Roman"/>
          <w:sz w:val="24"/>
          <w:szCs w:val="24"/>
          <w:lang w:val="uk-UA"/>
        </w:rPr>
        <w:t xml:space="preserve">Основними формами організації освітнього процесу є різні типи уроку: </w:t>
      </w:r>
    </w:p>
    <w:p w:rsidR="00407138" w:rsidRPr="003D45A7" w:rsidRDefault="00407138" w:rsidP="00407138">
      <w:pPr>
        <w:pStyle w:val="a5"/>
        <w:widowControl/>
        <w:numPr>
          <w:ilvl w:val="0"/>
          <w:numId w:val="7"/>
        </w:numPr>
        <w:tabs>
          <w:tab w:val="left" w:pos="993"/>
        </w:tabs>
        <w:autoSpaceDE/>
        <w:autoSpaceDN/>
        <w:adjustRightInd/>
        <w:ind w:left="426"/>
        <w:jc w:val="both"/>
        <w:rPr>
          <w:rFonts w:eastAsia="Calibri"/>
          <w:sz w:val="24"/>
          <w:szCs w:val="24"/>
          <w:lang w:val="uk-UA"/>
        </w:rPr>
      </w:pPr>
      <w:r w:rsidRPr="003D45A7">
        <w:rPr>
          <w:rFonts w:eastAsia="Calibri"/>
          <w:sz w:val="24"/>
          <w:szCs w:val="24"/>
          <w:lang w:val="uk-UA"/>
        </w:rPr>
        <w:t>формування компетентностей;</w:t>
      </w:r>
    </w:p>
    <w:p w:rsidR="00407138" w:rsidRPr="003D45A7" w:rsidRDefault="00407138" w:rsidP="00407138">
      <w:pPr>
        <w:pStyle w:val="a5"/>
        <w:widowControl/>
        <w:numPr>
          <w:ilvl w:val="0"/>
          <w:numId w:val="7"/>
        </w:numPr>
        <w:tabs>
          <w:tab w:val="left" w:pos="993"/>
        </w:tabs>
        <w:autoSpaceDE/>
        <w:autoSpaceDN/>
        <w:adjustRightInd/>
        <w:ind w:left="426"/>
        <w:jc w:val="both"/>
        <w:rPr>
          <w:rFonts w:eastAsia="Calibri"/>
          <w:sz w:val="24"/>
          <w:szCs w:val="24"/>
          <w:lang w:val="uk-UA"/>
        </w:rPr>
      </w:pPr>
      <w:r w:rsidRPr="003D45A7">
        <w:rPr>
          <w:rFonts w:eastAsia="Calibri"/>
          <w:sz w:val="24"/>
          <w:szCs w:val="24"/>
          <w:lang w:val="uk-UA"/>
        </w:rPr>
        <w:t xml:space="preserve">розвитку компетентностей; </w:t>
      </w:r>
    </w:p>
    <w:p w:rsidR="00407138" w:rsidRPr="003D45A7" w:rsidRDefault="00407138" w:rsidP="00407138">
      <w:pPr>
        <w:pStyle w:val="a5"/>
        <w:widowControl/>
        <w:numPr>
          <w:ilvl w:val="0"/>
          <w:numId w:val="7"/>
        </w:numPr>
        <w:tabs>
          <w:tab w:val="left" w:pos="993"/>
        </w:tabs>
        <w:autoSpaceDE/>
        <w:autoSpaceDN/>
        <w:adjustRightInd/>
        <w:ind w:left="426"/>
        <w:jc w:val="both"/>
        <w:rPr>
          <w:rFonts w:eastAsia="Calibri"/>
          <w:sz w:val="24"/>
          <w:szCs w:val="24"/>
          <w:lang w:val="uk-UA"/>
        </w:rPr>
      </w:pPr>
      <w:r w:rsidRPr="003D45A7">
        <w:rPr>
          <w:rFonts w:eastAsia="Calibri"/>
          <w:sz w:val="24"/>
          <w:szCs w:val="24"/>
          <w:lang w:val="uk-UA"/>
        </w:rPr>
        <w:t xml:space="preserve">перевірки та/або оцінювання досягнення компетентностей; </w:t>
      </w:r>
    </w:p>
    <w:p w:rsidR="00407138" w:rsidRPr="003D45A7" w:rsidRDefault="00407138" w:rsidP="00407138">
      <w:pPr>
        <w:pStyle w:val="a5"/>
        <w:widowControl/>
        <w:numPr>
          <w:ilvl w:val="0"/>
          <w:numId w:val="7"/>
        </w:numPr>
        <w:tabs>
          <w:tab w:val="left" w:pos="993"/>
        </w:tabs>
        <w:autoSpaceDE/>
        <w:autoSpaceDN/>
        <w:adjustRightInd/>
        <w:ind w:left="426"/>
        <w:jc w:val="both"/>
        <w:rPr>
          <w:rFonts w:eastAsia="Calibri"/>
          <w:sz w:val="24"/>
          <w:szCs w:val="24"/>
          <w:lang w:val="uk-UA"/>
        </w:rPr>
      </w:pPr>
      <w:r w:rsidRPr="003D45A7">
        <w:rPr>
          <w:rFonts w:eastAsia="Calibri"/>
          <w:sz w:val="24"/>
          <w:szCs w:val="24"/>
          <w:lang w:val="uk-UA"/>
        </w:rPr>
        <w:t xml:space="preserve">корекції основних компетентностей; </w:t>
      </w:r>
    </w:p>
    <w:p w:rsidR="00407138" w:rsidRPr="003D45A7" w:rsidRDefault="00407138" w:rsidP="00407138">
      <w:pPr>
        <w:pStyle w:val="a5"/>
        <w:widowControl/>
        <w:numPr>
          <w:ilvl w:val="0"/>
          <w:numId w:val="7"/>
        </w:numPr>
        <w:tabs>
          <w:tab w:val="left" w:pos="993"/>
        </w:tabs>
        <w:autoSpaceDE/>
        <w:autoSpaceDN/>
        <w:adjustRightInd/>
        <w:ind w:left="426"/>
        <w:jc w:val="both"/>
        <w:rPr>
          <w:rFonts w:eastAsia="Calibri"/>
          <w:sz w:val="24"/>
          <w:szCs w:val="24"/>
          <w:lang w:val="uk-UA"/>
        </w:rPr>
      </w:pPr>
      <w:r w:rsidRPr="003D45A7">
        <w:rPr>
          <w:sz w:val="24"/>
          <w:szCs w:val="24"/>
          <w:lang w:val="uk-UA" w:eastAsia="uk-UA"/>
        </w:rPr>
        <w:t>комбінований урок</w:t>
      </w:r>
      <w:r w:rsidRPr="003D45A7">
        <w:rPr>
          <w:rFonts w:eastAsia="Calibri"/>
          <w:sz w:val="24"/>
          <w:szCs w:val="24"/>
          <w:lang w:val="uk-UA"/>
        </w:rPr>
        <w:t>.</w:t>
      </w:r>
    </w:p>
    <w:p w:rsidR="00407138" w:rsidRPr="003D45A7" w:rsidRDefault="00407138" w:rsidP="00407138">
      <w:pPr>
        <w:spacing w:after="0" w:line="240" w:lineRule="auto"/>
        <w:ind w:firstLine="709"/>
        <w:jc w:val="both"/>
        <w:rPr>
          <w:rFonts w:ascii="Times New Roman" w:eastAsia="Calibri" w:hAnsi="Times New Roman"/>
          <w:sz w:val="24"/>
          <w:szCs w:val="24"/>
          <w:lang w:val="uk-UA"/>
        </w:rPr>
      </w:pPr>
      <w:r w:rsidRPr="003D45A7">
        <w:rPr>
          <w:rFonts w:ascii="Times New Roman" w:eastAsia="Calibri" w:hAnsi="Times New Roman"/>
          <w:sz w:val="24"/>
          <w:szCs w:val="24"/>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3D45A7">
        <w:rPr>
          <w:rFonts w:ascii="Times New Roman" w:hAnsi="Times New Roman"/>
          <w:sz w:val="24"/>
          <w:szCs w:val="24"/>
          <w:lang w:val="uk-UA" w:eastAsia="uk-UA"/>
        </w:rPr>
        <w:t xml:space="preserve">уроки-«суди», </w:t>
      </w:r>
      <w:r w:rsidRPr="003D45A7">
        <w:rPr>
          <w:rFonts w:ascii="Times New Roman" w:eastAsia="Calibri" w:hAnsi="Times New Roman"/>
          <w:sz w:val="24"/>
          <w:szCs w:val="24"/>
          <w:lang w:val="uk-UA"/>
        </w:rPr>
        <w:t>урок-</w:t>
      </w:r>
      <w:r w:rsidRPr="003D45A7">
        <w:rPr>
          <w:rFonts w:ascii="Times New Roman" w:hAnsi="Times New Roman"/>
          <w:sz w:val="24"/>
          <w:szCs w:val="24"/>
          <w:lang w:val="uk-UA" w:eastAsia="uk-UA"/>
        </w:rPr>
        <w:t>дискусійна група, уроки з навчанням одних учнів іншими), інтегровані уроки,</w:t>
      </w:r>
      <w:r w:rsidRPr="003D45A7">
        <w:rPr>
          <w:rFonts w:ascii="Times New Roman" w:eastAsia="Calibri" w:hAnsi="Times New Roman"/>
          <w:sz w:val="24"/>
          <w:szCs w:val="24"/>
          <w:lang w:val="uk-UA"/>
        </w:rPr>
        <w:t xml:space="preserve"> проблемний урок, відео-уроки, прес-конференції, ділові ігри тощо. </w:t>
      </w:r>
    </w:p>
    <w:p w:rsidR="00407138" w:rsidRPr="003D45A7" w:rsidRDefault="00407138" w:rsidP="00407138">
      <w:pPr>
        <w:spacing w:after="0" w:line="240" w:lineRule="auto"/>
        <w:ind w:firstLine="709"/>
        <w:jc w:val="both"/>
        <w:rPr>
          <w:rFonts w:ascii="Times New Roman" w:hAnsi="Times New Roman"/>
          <w:sz w:val="24"/>
          <w:szCs w:val="24"/>
          <w:lang w:val="uk-UA" w:eastAsia="uk-UA"/>
        </w:rPr>
      </w:pPr>
      <w:r w:rsidRPr="003D45A7">
        <w:rPr>
          <w:rFonts w:ascii="Times New Roman" w:eastAsia="Calibri" w:hAnsi="Times New Roman"/>
          <w:sz w:val="24"/>
          <w:szCs w:val="24"/>
          <w:lang w:val="uk-UA"/>
        </w:rPr>
        <w:t>Засвоєння нового матеріалу</w:t>
      </w:r>
      <w:r w:rsidRPr="003D45A7">
        <w:rPr>
          <w:rFonts w:ascii="Times New Roman" w:hAnsi="Times New Roman"/>
          <w:sz w:val="24"/>
          <w:szCs w:val="24"/>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407138" w:rsidRPr="003D45A7" w:rsidRDefault="00407138" w:rsidP="00407138">
      <w:pPr>
        <w:spacing w:after="0" w:line="240" w:lineRule="auto"/>
        <w:ind w:firstLine="709"/>
        <w:jc w:val="both"/>
        <w:rPr>
          <w:rFonts w:ascii="Times New Roman" w:hAnsi="Times New Roman"/>
          <w:sz w:val="24"/>
          <w:szCs w:val="24"/>
          <w:lang w:val="uk-UA" w:eastAsia="uk-UA"/>
        </w:rPr>
      </w:pPr>
      <w:r w:rsidRPr="003D45A7">
        <w:rPr>
          <w:rFonts w:ascii="Times New Roman" w:hAnsi="Times New Roman"/>
          <w:sz w:val="24"/>
          <w:szCs w:val="24"/>
          <w:lang w:val="uk-UA" w:eastAsia="uk-UA"/>
        </w:rPr>
        <w:t xml:space="preserve">З метою </w:t>
      </w:r>
      <w:r w:rsidRPr="003D45A7">
        <w:rPr>
          <w:rFonts w:ascii="Times New Roman" w:eastAsia="Calibri" w:hAnsi="Times New Roman"/>
          <w:sz w:val="24"/>
          <w:szCs w:val="24"/>
          <w:lang w:val="uk-UA"/>
        </w:rPr>
        <w:t>засвоєння нового матеріалу</w:t>
      </w:r>
      <w:r w:rsidRPr="003D45A7">
        <w:rPr>
          <w:rFonts w:ascii="Times New Roman" w:hAnsi="Times New Roman"/>
          <w:sz w:val="24"/>
          <w:szCs w:val="24"/>
          <w:lang w:val="uk-UA" w:eastAsia="uk-UA"/>
        </w:rPr>
        <w:t xml:space="preserve"> та </w:t>
      </w:r>
      <w:r w:rsidRPr="003D45A7">
        <w:rPr>
          <w:rFonts w:ascii="Times New Roman" w:eastAsia="Calibri" w:hAnsi="Times New Roman"/>
          <w:sz w:val="24"/>
          <w:szCs w:val="24"/>
          <w:lang w:val="uk-UA"/>
        </w:rPr>
        <w:t>розвитку компетентностей</w:t>
      </w:r>
      <w:r w:rsidRPr="003D45A7">
        <w:rPr>
          <w:rFonts w:ascii="Times New Roman" w:hAnsi="Times New Roman"/>
          <w:sz w:val="24"/>
          <w:szCs w:val="24"/>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w:t>
      </w:r>
      <w:r w:rsidRPr="003D45A7">
        <w:rPr>
          <w:rFonts w:ascii="Times New Roman" w:hAnsi="Times New Roman"/>
          <w:sz w:val="24"/>
          <w:szCs w:val="24"/>
          <w:lang w:val="uk-UA" w:eastAsia="uk-UA"/>
        </w:rPr>
        <w:lastRenderedPageBreak/>
        <w:t xml:space="preserve">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407138" w:rsidRPr="003D45A7" w:rsidRDefault="00407138" w:rsidP="00407138">
      <w:pPr>
        <w:spacing w:after="0" w:line="240" w:lineRule="auto"/>
        <w:ind w:firstLine="709"/>
        <w:jc w:val="both"/>
        <w:rPr>
          <w:rFonts w:ascii="Times New Roman" w:hAnsi="Times New Roman"/>
          <w:sz w:val="24"/>
          <w:szCs w:val="24"/>
          <w:lang w:val="uk-UA" w:eastAsia="uk-UA"/>
        </w:rPr>
      </w:pPr>
      <w:r w:rsidRPr="003D45A7">
        <w:rPr>
          <w:rFonts w:ascii="Times New Roman" w:hAnsi="Times New Roman"/>
          <w:sz w:val="24"/>
          <w:szCs w:val="24"/>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407138" w:rsidRPr="003D45A7" w:rsidRDefault="00407138" w:rsidP="00407138">
      <w:pPr>
        <w:spacing w:after="0" w:line="240" w:lineRule="auto"/>
        <w:ind w:firstLine="709"/>
        <w:jc w:val="both"/>
        <w:rPr>
          <w:rFonts w:ascii="Times New Roman" w:hAnsi="Times New Roman"/>
          <w:sz w:val="24"/>
          <w:szCs w:val="24"/>
          <w:lang w:val="uk-UA" w:eastAsia="uk-UA"/>
        </w:rPr>
      </w:pPr>
      <w:r w:rsidRPr="003D45A7">
        <w:rPr>
          <w:rFonts w:ascii="Times New Roman" w:hAnsi="Times New Roman"/>
          <w:sz w:val="24"/>
          <w:szCs w:val="24"/>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07138" w:rsidRPr="003D45A7" w:rsidRDefault="00407138" w:rsidP="00407138">
      <w:pPr>
        <w:spacing w:after="0" w:line="240" w:lineRule="auto"/>
        <w:ind w:firstLine="709"/>
        <w:jc w:val="both"/>
        <w:rPr>
          <w:rFonts w:ascii="Times New Roman" w:hAnsi="Times New Roman"/>
          <w:sz w:val="24"/>
          <w:szCs w:val="24"/>
          <w:lang w:val="uk-UA" w:eastAsia="uk-UA"/>
        </w:rPr>
      </w:pPr>
      <w:r w:rsidRPr="003D45A7">
        <w:rPr>
          <w:rFonts w:ascii="Times New Roman" w:hAnsi="Times New Roman"/>
          <w:sz w:val="24"/>
          <w:szCs w:val="24"/>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407138" w:rsidRPr="003D45A7" w:rsidRDefault="00407138" w:rsidP="00407138">
      <w:pPr>
        <w:spacing w:after="0" w:line="240" w:lineRule="auto"/>
        <w:ind w:firstLine="709"/>
        <w:jc w:val="both"/>
        <w:rPr>
          <w:rFonts w:ascii="Times New Roman" w:hAnsi="Times New Roman"/>
          <w:sz w:val="24"/>
          <w:szCs w:val="24"/>
          <w:lang w:val="uk-UA" w:eastAsia="uk-UA"/>
        </w:rPr>
      </w:pPr>
      <w:r w:rsidRPr="003D45A7">
        <w:rPr>
          <w:rFonts w:ascii="Times New Roman" w:hAnsi="Times New Roman"/>
          <w:sz w:val="24"/>
          <w:szCs w:val="24"/>
          <w:lang w:val="uk-UA" w:eastAsia="uk-UA"/>
        </w:rPr>
        <w:t>Консультація будується за принципом питань і відповідей.</w:t>
      </w:r>
    </w:p>
    <w:p w:rsidR="00407138" w:rsidRPr="003D45A7" w:rsidRDefault="00407138" w:rsidP="00407138">
      <w:pPr>
        <w:spacing w:after="0" w:line="240" w:lineRule="auto"/>
        <w:ind w:firstLine="709"/>
        <w:jc w:val="both"/>
        <w:rPr>
          <w:rFonts w:ascii="Times New Roman" w:hAnsi="Times New Roman"/>
          <w:sz w:val="24"/>
          <w:szCs w:val="24"/>
          <w:lang w:val="uk-UA" w:eastAsia="uk-UA"/>
        </w:rPr>
      </w:pPr>
      <w:r w:rsidRPr="003D45A7">
        <w:rPr>
          <w:rFonts w:ascii="Times New Roman" w:eastAsia="Calibri" w:hAnsi="Times New Roman"/>
          <w:sz w:val="24"/>
          <w:szCs w:val="24"/>
          <w:lang w:val="uk-UA"/>
        </w:rPr>
        <w:t>Перевірка та/або оцінювання досягнення компетентностей</w:t>
      </w:r>
      <w:r w:rsidRPr="003D45A7">
        <w:rPr>
          <w:rFonts w:ascii="Times New Roman" w:hAnsi="Times New Roman"/>
          <w:sz w:val="24"/>
          <w:szCs w:val="24"/>
          <w:lang w:val="uk-UA" w:eastAsia="uk-UA"/>
        </w:rPr>
        <w:t xml:space="preserve"> крім уроку може здійснюватися у формі заліку, співбесіди, контрольного навчально-практичного заняття. </w:t>
      </w:r>
    </w:p>
    <w:p w:rsidR="00407138" w:rsidRPr="003D45A7" w:rsidRDefault="00407138" w:rsidP="00407138">
      <w:pPr>
        <w:spacing w:after="0" w:line="240" w:lineRule="auto"/>
        <w:ind w:firstLine="709"/>
        <w:jc w:val="both"/>
        <w:rPr>
          <w:rFonts w:ascii="Times New Roman" w:hAnsi="Times New Roman"/>
          <w:sz w:val="24"/>
          <w:szCs w:val="24"/>
          <w:lang w:val="uk-UA" w:eastAsia="uk-UA"/>
        </w:rPr>
      </w:pPr>
      <w:r w:rsidRPr="003D45A7">
        <w:rPr>
          <w:rFonts w:ascii="Times New Roman" w:hAnsi="Times New Roman"/>
          <w:sz w:val="24"/>
          <w:szCs w:val="24"/>
          <w:lang w:val="uk-UA"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407138" w:rsidRPr="003D45A7" w:rsidRDefault="00407138" w:rsidP="00407138">
      <w:pPr>
        <w:spacing w:after="0" w:line="240" w:lineRule="auto"/>
        <w:ind w:firstLine="709"/>
        <w:jc w:val="both"/>
        <w:rPr>
          <w:rFonts w:ascii="Times New Roman" w:hAnsi="Times New Roman"/>
          <w:sz w:val="24"/>
          <w:szCs w:val="24"/>
          <w:lang w:val="uk-UA" w:eastAsia="uk-UA"/>
        </w:rPr>
      </w:pPr>
      <w:r w:rsidRPr="003D45A7">
        <w:rPr>
          <w:rFonts w:ascii="Times New Roman" w:hAnsi="Times New Roman"/>
          <w:sz w:val="24"/>
          <w:szCs w:val="24"/>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407138" w:rsidRPr="003D45A7" w:rsidRDefault="00407138" w:rsidP="00407138">
      <w:pPr>
        <w:spacing w:after="0" w:line="240" w:lineRule="auto"/>
        <w:ind w:firstLine="709"/>
        <w:jc w:val="both"/>
        <w:rPr>
          <w:rFonts w:ascii="Times New Roman" w:hAnsi="Times New Roman"/>
          <w:sz w:val="24"/>
          <w:szCs w:val="24"/>
          <w:lang w:val="uk-UA" w:eastAsia="uk-UA"/>
        </w:rPr>
      </w:pPr>
      <w:r w:rsidRPr="003D45A7">
        <w:rPr>
          <w:rFonts w:ascii="Times New Roman" w:hAnsi="Times New Roman"/>
          <w:sz w:val="24"/>
          <w:szCs w:val="24"/>
          <w:lang w:val="uk-UA" w:eastAsia="uk-UA"/>
        </w:rPr>
        <w:t xml:space="preserve">Функцію </w:t>
      </w:r>
      <w:r w:rsidRPr="003D45A7">
        <w:rPr>
          <w:rFonts w:ascii="Times New Roman" w:eastAsia="Calibri" w:hAnsi="Times New Roman"/>
          <w:sz w:val="24"/>
          <w:szCs w:val="24"/>
          <w:lang w:val="uk-UA"/>
        </w:rPr>
        <w:t>перевірки та/або оцінювання досягнення компетентностей</w:t>
      </w:r>
      <w:r w:rsidRPr="003D45A7">
        <w:rPr>
          <w:rFonts w:ascii="Times New Roman" w:hAnsi="Times New Roman"/>
          <w:sz w:val="24"/>
          <w:szCs w:val="24"/>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407138" w:rsidRPr="003D45A7" w:rsidRDefault="00407138" w:rsidP="00407138">
      <w:pPr>
        <w:spacing w:after="0" w:line="240" w:lineRule="auto"/>
        <w:ind w:firstLine="709"/>
        <w:jc w:val="both"/>
        <w:rPr>
          <w:rFonts w:ascii="Times New Roman" w:hAnsi="Times New Roman"/>
          <w:sz w:val="24"/>
          <w:szCs w:val="24"/>
          <w:lang w:val="uk-UA" w:eastAsia="uk-UA"/>
        </w:rPr>
      </w:pPr>
      <w:r w:rsidRPr="003D45A7">
        <w:rPr>
          <w:rFonts w:ascii="Times New Roman" w:hAnsi="Times New Roman"/>
          <w:sz w:val="24"/>
          <w:szCs w:val="24"/>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407138" w:rsidRPr="003D45A7" w:rsidRDefault="00407138" w:rsidP="00407138">
      <w:pPr>
        <w:spacing w:after="0" w:line="240" w:lineRule="auto"/>
        <w:ind w:firstLine="709"/>
        <w:jc w:val="both"/>
        <w:rPr>
          <w:rFonts w:ascii="Times New Roman" w:hAnsi="Times New Roman"/>
          <w:sz w:val="24"/>
          <w:szCs w:val="24"/>
          <w:lang w:val="uk-UA" w:eastAsia="uk-UA"/>
        </w:rPr>
      </w:pPr>
      <w:r w:rsidRPr="003D45A7">
        <w:rPr>
          <w:rFonts w:ascii="Times New Roman" w:hAnsi="Times New Roman"/>
          <w:sz w:val="24"/>
          <w:szCs w:val="24"/>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407138" w:rsidRPr="003D45A7" w:rsidRDefault="00407138" w:rsidP="00407138">
      <w:pPr>
        <w:spacing w:after="0" w:line="240" w:lineRule="auto"/>
        <w:ind w:firstLine="709"/>
        <w:jc w:val="both"/>
        <w:rPr>
          <w:rFonts w:ascii="Times New Roman" w:hAnsi="Times New Roman"/>
          <w:sz w:val="24"/>
          <w:szCs w:val="24"/>
          <w:lang w:val="uk-UA" w:eastAsia="uk-UA"/>
        </w:rPr>
      </w:pPr>
      <w:r w:rsidRPr="003D45A7">
        <w:rPr>
          <w:rFonts w:ascii="Times New Roman" w:hAnsi="Times New Roman"/>
          <w:bCs/>
          <w:sz w:val="24"/>
          <w:szCs w:val="24"/>
          <w:lang w:val="uk-UA" w:eastAsia="uk-UA"/>
        </w:rPr>
        <w:t>Екскурсії</w:t>
      </w:r>
      <w:r w:rsidRPr="003D45A7">
        <w:rPr>
          <w:rFonts w:ascii="Times New Roman" w:hAnsi="Times New Roman"/>
          <w:sz w:val="24"/>
          <w:szCs w:val="24"/>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407138" w:rsidRPr="003D45A7" w:rsidRDefault="00407138" w:rsidP="00407138">
      <w:pPr>
        <w:spacing w:after="0" w:line="240" w:lineRule="auto"/>
        <w:ind w:firstLine="709"/>
        <w:jc w:val="both"/>
        <w:rPr>
          <w:rFonts w:ascii="Times New Roman" w:hAnsi="Times New Roman"/>
          <w:sz w:val="24"/>
          <w:szCs w:val="24"/>
          <w:lang w:val="uk-UA" w:eastAsia="uk-UA"/>
        </w:rPr>
      </w:pPr>
      <w:r w:rsidRPr="003D45A7">
        <w:rPr>
          <w:rFonts w:ascii="Times New Roman" w:hAnsi="Times New Roman"/>
          <w:bCs/>
          <w:sz w:val="24"/>
          <w:szCs w:val="24"/>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3D45A7">
        <w:rPr>
          <w:rFonts w:ascii="Times New Roman" w:hAnsi="Times New Roman"/>
          <w:sz w:val="24"/>
          <w:szCs w:val="24"/>
          <w:lang w:val="uk-UA" w:eastAsia="uk-UA"/>
        </w:rPr>
        <w:t>підбору матеріалу, виконують самостійно розподілені ролі та аналізують виконану роботу.</w:t>
      </w:r>
    </w:p>
    <w:p w:rsidR="00407138" w:rsidRPr="003D45A7" w:rsidRDefault="00407138" w:rsidP="00407138">
      <w:pPr>
        <w:spacing w:after="0" w:line="240" w:lineRule="auto"/>
        <w:ind w:firstLine="709"/>
        <w:jc w:val="both"/>
        <w:rPr>
          <w:rFonts w:ascii="Times New Roman" w:eastAsia="Calibri" w:hAnsi="Times New Roman"/>
          <w:sz w:val="24"/>
          <w:szCs w:val="24"/>
          <w:lang w:val="uk-UA"/>
        </w:rPr>
      </w:pPr>
      <w:r w:rsidRPr="003D45A7">
        <w:rPr>
          <w:rFonts w:ascii="Times New Roman" w:eastAsia="Calibri" w:hAnsi="Times New Roman"/>
          <w:sz w:val="24"/>
          <w:szCs w:val="24"/>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07138" w:rsidRPr="003D45A7" w:rsidRDefault="00407138" w:rsidP="00407138">
      <w:pPr>
        <w:spacing w:after="0" w:line="240" w:lineRule="auto"/>
        <w:ind w:firstLine="709"/>
        <w:jc w:val="both"/>
        <w:rPr>
          <w:rFonts w:ascii="Times New Roman" w:eastAsia="Calibri" w:hAnsi="Times New Roman"/>
          <w:sz w:val="24"/>
          <w:szCs w:val="24"/>
          <w:lang w:val="uk-UA"/>
        </w:rPr>
      </w:pPr>
      <w:r w:rsidRPr="003D45A7">
        <w:rPr>
          <w:rFonts w:ascii="Times New Roman" w:eastAsia="Calibri" w:hAnsi="Times New Roman"/>
          <w:sz w:val="24"/>
          <w:szCs w:val="24"/>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07138" w:rsidRPr="00025E4C" w:rsidRDefault="00407138" w:rsidP="00407138">
      <w:pPr>
        <w:shd w:val="clear" w:color="auto" w:fill="FFFFFF"/>
        <w:spacing w:after="0" w:line="240" w:lineRule="auto"/>
        <w:ind w:firstLine="709"/>
        <w:jc w:val="both"/>
        <w:rPr>
          <w:rFonts w:ascii="Times New Roman" w:eastAsia="Calibri" w:hAnsi="Times New Roman"/>
          <w:b/>
          <w:sz w:val="28"/>
          <w:szCs w:val="28"/>
          <w:lang w:val="uk-UA"/>
        </w:rPr>
      </w:pPr>
      <w:r w:rsidRPr="00025E4C">
        <w:rPr>
          <w:rFonts w:ascii="Times New Roman" w:eastAsia="Calibri" w:hAnsi="Times New Roman"/>
          <w:b/>
          <w:sz w:val="28"/>
          <w:szCs w:val="28"/>
          <w:lang w:val="uk-UA"/>
        </w:rPr>
        <w:t xml:space="preserve">Опис та інструменти системи внутрішнього забезпечення якості освіти. </w:t>
      </w:r>
    </w:p>
    <w:p w:rsidR="00407138" w:rsidRPr="003D45A7" w:rsidRDefault="00407138" w:rsidP="00407138">
      <w:pPr>
        <w:shd w:val="clear" w:color="auto" w:fill="FFFFFF"/>
        <w:spacing w:after="0" w:line="240" w:lineRule="auto"/>
        <w:ind w:firstLine="709"/>
        <w:jc w:val="both"/>
        <w:rPr>
          <w:rFonts w:ascii="Times New Roman" w:eastAsia="Calibri" w:hAnsi="Times New Roman"/>
          <w:sz w:val="24"/>
          <w:szCs w:val="24"/>
          <w:lang w:val="uk-UA"/>
        </w:rPr>
      </w:pPr>
      <w:r w:rsidRPr="003D45A7">
        <w:rPr>
          <w:rFonts w:ascii="Times New Roman" w:eastAsia="Calibri" w:hAnsi="Times New Roman"/>
          <w:sz w:val="24"/>
          <w:szCs w:val="24"/>
          <w:lang w:val="uk-UA"/>
        </w:rPr>
        <w:t>Система внутрішнього забезпечення якості складається з наступних компонентів:</w:t>
      </w:r>
    </w:p>
    <w:p w:rsidR="00407138" w:rsidRPr="003D45A7" w:rsidRDefault="00407138" w:rsidP="00407138">
      <w:pPr>
        <w:pStyle w:val="a5"/>
        <w:widowControl/>
        <w:numPr>
          <w:ilvl w:val="0"/>
          <w:numId w:val="4"/>
        </w:numPr>
        <w:shd w:val="clear" w:color="auto" w:fill="FFFFFF"/>
        <w:tabs>
          <w:tab w:val="left" w:pos="284"/>
          <w:tab w:val="left" w:pos="1134"/>
        </w:tabs>
        <w:autoSpaceDE/>
        <w:autoSpaceDN/>
        <w:adjustRightInd/>
        <w:ind w:left="426"/>
        <w:jc w:val="both"/>
        <w:rPr>
          <w:rFonts w:eastAsia="Calibri"/>
          <w:sz w:val="24"/>
          <w:szCs w:val="24"/>
          <w:lang w:val="uk-UA"/>
        </w:rPr>
      </w:pPr>
      <w:r w:rsidRPr="003D45A7">
        <w:rPr>
          <w:rFonts w:eastAsia="Calibri"/>
          <w:sz w:val="24"/>
          <w:szCs w:val="24"/>
          <w:lang w:val="uk-UA"/>
        </w:rPr>
        <w:t>кадрове забезпечення освітньої діяльності;</w:t>
      </w:r>
    </w:p>
    <w:p w:rsidR="00407138" w:rsidRPr="003D45A7" w:rsidRDefault="00407138" w:rsidP="00407138">
      <w:pPr>
        <w:pStyle w:val="a5"/>
        <w:widowControl/>
        <w:numPr>
          <w:ilvl w:val="0"/>
          <w:numId w:val="4"/>
        </w:numPr>
        <w:shd w:val="clear" w:color="auto" w:fill="FFFFFF"/>
        <w:tabs>
          <w:tab w:val="left" w:pos="284"/>
          <w:tab w:val="left" w:pos="1134"/>
        </w:tabs>
        <w:autoSpaceDE/>
        <w:autoSpaceDN/>
        <w:adjustRightInd/>
        <w:ind w:left="426"/>
        <w:jc w:val="both"/>
        <w:rPr>
          <w:rFonts w:eastAsia="Calibri"/>
          <w:sz w:val="24"/>
          <w:szCs w:val="24"/>
          <w:lang w:val="uk-UA"/>
        </w:rPr>
      </w:pPr>
      <w:r w:rsidRPr="003D45A7">
        <w:rPr>
          <w:rFonts w:eastAsia="Calibri"/>
          <w:sz w:val="24"/>
          <w:szCs w:val="24"/>
          <w:lang w:val="uk-UA"/>
        </w:rPr>
        <w:t>навчально-методичне забезпечення освітньої діяльності;</w:t>
      </w:r>
    </w:p>
    <w:p w:rsidR="00407138" w:rsidRPr="003D45A7" w:rsidRDefault="00407138" w:rsidP="00407138">
      <w:pPr>
        <w:pStyle w:val="a5"/>
        <w:widowControl/>
        <w:numPr>
          <w:ilvl w:val="0"/>
          <w:numId w:val="4"/>
        </w:numPr>
        <w:shd w:val="clear" w:color="auto" w:fill="FFFFFF"/>
        <w:tabs>
          <w:tab w:val="left" w:pos="284"/>
          <w:tab w:val="left" w:pos="1134"/>
        </w:tabs>
        <w:autoSpaceDE/>
        <w:autoSpaceDN/>
        <w:adjustRightInd/>
        <w:ind w:left="426"/>
        <w:jc w:val="both"/>
        <w:rPr>
          <w:rFonts w:eastAsia="Calibri"/>
          <w:sz w:val="24"/>
          <w:szCs w:val="24"/>
          <w:lang w:val="uk-UA"/>
        </w:rPr>
      </w:pPr>
      <w:r w:rsidRPr="003D45A7">
        <w:rPr>
          <w:rFonts w:eastAsia="Calibri"/>
          <w:sz w:val="24"/>
          <w:szCs w:val="24"/>
          <w:lang w:val="uk-UA"/>
        </w:rPr>
        <w:t>матеріально-технічне забезпечення освітньої діяльності;</w:t>
      </w:r>
    </w:p>
    <w:p w:rsidR="00407138" w:rsidRPr="003D45A7" w:rsidRDefault="00407138" w:rsidP="00407138">
      <w:pPr>
        <w:pStyle w:val="a5"/>
        <w:widowControl/>
        <w:numPr>
          <w:ilvl w:val="0"/>
          <w:numId w:val="4"/>
        </w:numPr>
        <w:shd w:val="clear" w:color="auto" w:fill="FFFFFF"/>
        <w:tabs>
          <w:tab w:val="left" w:pos="284"/>
          <w:tab w:val="left" w:pos="1134"/>
        </w:tabs>
        <w:autoSpaceDE/>
        <w:autoSpaceDN/>
        <w:adjustRightInd/>
        <w:ind w:left="426"/>
        <w:jc w:val="both"/>
        <w:rPr>
          <w:rFonts w:eastAsia="Calibri"/>
          <w:sz w:val="24"/>
          <w:szCs w:val="24"/>
          <w:lang w:val="uk-UA"/>
        </w:rPr>
      </w:pPr>
      <w:r w:rsidRPr="003D45A7">
        <w:rPr>
          <w:rFonts w:eastAsia="Calibri"/>
          <w:sz w:val="24"/>
          <w:szCs w:val="24"/>
          <w:lang w:val="uk-UA"/>
        </w:rPr>
        <w:t>якість проведення навчальних занять;</w:t>
      </w:r>
    </w:p>
    <w:p w:rsidR="00407138" w:rsidRPr="003D45A7" w:rsidRDefault="00407138" w:rsidP="00407138">
      <w:pPr>
        <w:pStyle w:val="a5"/>
        <w:widowControl/>
        <w:numPr>
          <w:ilvl w:val="0"/>
          <w:numId w:val="4"/>
        </w:numPr>
        <w:shd w:val="clear" w:color="auto" w:fill="FFFFFF"/>
        <w:tabs>
          <w:tab w:val="left" w:pos="284"/>
          <w:tab w:val="left" w:pos="1134"/>
        </w:tabs>
        <w:autoSpaceDE/>
        <w:autoSpaceDN/>
        <w:adjustRightInd/>
        <w:ind w:left="426"/>
        <w:jc w:val="both"/>
        <w:rPr>
          <w:rFonts w:eastAsia="Calibri"/>
          <w:sz w:val="24"/>
          <w:szCs w:val="24"/>
          <w:lang w:val="uk-UA"/>
        </w:rPr>
      </w:pPr>
      <w:r w:rsidRPr="003D45A7">
        <w:rPr>
          <w:rFonts w:eastAsia="Calibri"/>
          <w:sz w:val="24"/>
          <w:szCs w:val="24"/>
          <w:lang w:val="uk-UA"/>
        </w:rPr>
        <w:t xml:space="preserve">моніторинг досягнення </w:t>
      </w:r>
      <w:r w:rsidRPr="003D45A7">
        <w:rPr>
          <w:sz w:val="24"/>
          <w:szCs w:val="24"/>
          <w:lang w:val="uk-UA" w:eastAsia="uk-UA"/>
        </w:rPr>
        <w:t xml:space="preserve">учнями </w:t>
      </w:r>
      <w:r w:rsidRPr="003D45A7">
        <w:rPr>
          <w:rFonts w:eastAsia="Calibri"/>
          <w:sz w:val="24"/>
          <w:szCs w:val="24"/>
          <w:lang w:val="uk-UA"/>
        </w:rPr>
        <w:t>результатів навчання (компетентностей).</w:t>
      </w:r>
    </w:p>
    <w:p w:rsidR="00407138" w:rsidRPr="003D45A7" w:rsidRDefault="00407138" w:rsidP="00407138">
      <w:pPr>
        <w:shd w:val="clear" w:color="auto" w:fill="FFFFFF"/>
        <w:tabs>
          <w:tab w:val="left" w:pos="709"/>
        </w:tabs>
        <w:spacing w:after="0" w:line="240" w:lineRule="auto"/>
        <w:ind w:left="66"/>
        <w:jc w:val="both"/>
        <w:rPr>
          <w:rFonts w:ascii="Times New Roman" w:eastAsia="Calibri" w:hAnsi="Times New Roman"/>
          <w:sz w:val="24"/>
          <w:szCs w:val="24"/>
          <w:lang w:val="uk-UA"/>
        </w:rPr>
      </w:pPr>
      <w:r w:rsidRPr="003D45A7">
        <w:rPr>
          <w:rFonts w:ascii="Times New Roman" w:eastAsia="Calibri" w:hAnsi="Times New Roman"/>
          <w:sz w:val="24"/>
          <w:szCs w:val="24"/>
          <w:lang w:val="uk-UA"/>
        </w:rPr>
        <w:tab/>
        <w:t>Завдання системи внутрішнього забезпечення якості освіти:</w:t>
      </w:r>
    </w:p>
    <w:p w:rsidR="00407138" w:rsidRPr="003D45A7" w:rsidRDefault="00407138" w:rsidP="00407138">
      <w:pPr>
        <w:pStyle w:val="a5"/>
        <w:widowControl/>
        <w:numPr>
          <w:ilvl w:val="0"/>
          <w:numId w:val="4"/>
        </w:numPr>
        <w:shd w:val="clear" w:color="auto" w:fill="FFFFFF"/>
        <w:tabs>
          <w:tab w:val="left" w:pos="284"/>
          <w:tab w:val="left" w:pos="1134"/>
        </w:tabs>
        <w:autoSpaceDE/>
        <w:autoSpaceDN/>
        <w:adjustRightInd/>
        <w:ind w:left="426"/>
        <w:jc w:val="both"/>
        <w:rPr>
          <w:sz w:val="24"/>
          <w:szCs w:val="24"/>
          <w:lang w:val="uk-UA"/>
        </w:rPr>
      </w:pPr>
      <w:r w:rsidRPr="003D45A7">
        <w:rPr>
          <w:rFonts w:eastAsia="Calibri"/>
          <w:sz w:val="24"/>
          <w:szCs w:val="24"/>
          <w:lang w:val="uk-UA"/>
        </w:rPr>
        <w:t>оновлення методичної бази освітньої діяльності;</w:t>
      </w:r>
    </w:p>
    <w:p w:rsidR="00407138" w:rsidRPr="003D45A7" w:rsidRDefault="00407138" w:rsidP="00407138">
      <w:pPr>
        <w:pStyle w:val="a5"/>
        <w:widowControl/>
        <w:numPr>
          <w:ilvl w:val="0"/>
          <w:numId w:val="4"/>
        </w:numPr>
        <w:shd w:val="clear" w:color="auto" w:fill="FFFFFF"/>
        <w:tabs>
          <w:tab w:val="left" w:pos="284"/>
          <w:tab w:val="left" w:pos="1134"/>
        </w:tabs>
        <w:autoSpaceDE/>
        <w:autoSpaceDN/>
        <w:adjustRightInd/>
        <w:ind w:left="284" w:hanging="218"/>
        <w:jc w:val="both"/>
        <w:rPr>
          <w:sz w:val="24"/>
          <w:szCs w:val="24"/>
          <w:lang w:val="uk-UA"/>
        </w:rPr>
      </w:pPr>
      <w:r w:rsidRPr="003D45A7">
        <w:rPr>
          <w:rFonts w:eastAsia="Calibri"/>
          <w:sz w:val="24"/>
          <w:szCs w:val="24"/>
          <w:lang w:val="uk-UA"/>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407138" w:rsidRPr="003D45A7" w:rsidRDefault="00407138" w:rsidP="00407138">
      <w:pPr>
        <w:pStyle w:val="a5"/>
        <w:widowControl/>
        <w:numPr>
          <w:ilvl w:val="0"/>
          <w:numId w:val="5"/>
        </w:numPr>
        <w:shd w:val="clear" w:color="auto" w:fill="FFFFFF"/>
        <w:tabs>
          <w:tab w:val="left" w:pos="284"/>
          <w:tab w:val="left" w:pos="1134"/>
        </w:tabs>
        <w:autoSpaceDE/>
        <w:autoSpaceDN/>
        <w:adjustRightInd/>
        <w:ind w:left="284" w:hanging="218"/>
        <w:jc w:val="both"/>
        <w:rPr>
          <w:sz w:val="24"/>
          <w:szCs w:val="24"/>
          <w:lang w:val="uk-UA"/>
        </w:rPr>
      </w:pPr>
      <w:r w:rsidRPr="003D45A7">
        <w:rPr>
          <w:rFonts w:eastAsia="Calibri"/>
          <w:sz w:val="24"/>
          <w:szCs w:val="24"/>
          <w:lang w:val="uk-UA"/>
        </w:rPr>
        <w:t>моніторинг та оптимізація соціально-психологічного середовища закладу освіти;</w:t>
      </w:r>
    </w:p>
    <w:p w:rsidR="00407138" w:rsidRPr="003D45A7" w:rsidRDefault="00407138" w:rsidP="00407138">
      <w:pPr>
        <w:pStyle w:val="a5"/>
        <w:widowControl/>
        <w:numPr>
          <w:ilvl w:val="0"/>
          <w:numId w:val="5"/>
        </w:numPr>
        <w:shd w:val="clear" w:color="auto" w:fill="FFFFFF"/>
        <w:tabs>
          <w:tab w:val="left" w:pos="284"/>
          <w:tab w:val="left" w:pos="1134"/>
        </w:tabs>
        <w:autoSpaceDE/>
        <w:autoSpaceDN/>
        <w:adjustRightInd/>
        <w:ind w:left="284" w:hanging="218"/>
        <w:jc w:val="both"/>
        <w:rPr>
          <w:bCs/>
          <w:iCs/>
          <w:sz w:val="24"/>
          <w:szCs w:val="24"/>
          <w:lang w:val="uk-UA"/>
        </w:rPr>
      </w:pPr>
      <w:r w:rsidRPr="003D45A7">
        <w:rPr>
          <w:rFonts w:eastAsia="Calibri"/>
          <w:sz w:val="24"/>
          <w:szCs w:val="24"/>
          <w:lang w:val="uk-UA"/>
        </w:rPr>
        <w:t>створення необхідних умов для підвищення фахового кваліфікаційного рівня педагогічних працівників.</w:t>
      </w:r>
    </w:p>
    <w:p w:rsidR="00025E4C" w:rsidRPr="002D6363" w:rsidRDefault="00025E4C" w:rsidP="00025E4C">
      <w:pPr>
        <w:pStyle w:val="a5"/>
        <w:widowControl/>
        <w:shd w:val="clear" w:color="auto" w:fill="FFFFFF"/>
        <w:tabs>
          <w:tab w:val="left" w:pos="284"/>
          <w:tab w:val="left" w:pos="1134"/>
        </w:tabs>
        <w:autoSpaceDE/>
        <w:autoSpaceDN/>
        <w:adjustRightInd/>
        <w:ind w:left="284"/>
        <w:jc w:val="both"/>
        <w:rPr>
          <w:bCs/>
          <w:iCs/>
          <w:sz w:val="28"/>
          <w:szCs w:val="28"/>
          <w:lang w:val="uk-UA"/>
        </w:rPr>
      </w:pPr>
    </w:p>
    <w:p w:rsidR="00407138" w:rsidRPr="00025E4C" w:rsidRDefault="00407138" w:rsidP="00407138">
      <w:pPr>
        <w:pStyle w:val="a5"/>
        <w:shd w:val="clear" w:color="auto" w:fill="FFFFFF"/>
        <w:tabs>
          <w:tab w:val="left" w:pos="284"/>
          <w:tab w:val="left" w:pos="1134"/>
        </w:tabs>
        <w:ind w:left="426"/>
        <w:jc w:val="both"/>
        <w:rPr>
          <w:b/>
          <w:bCs/>
          <w:iCs/>
          <w:sz w:val="28"/>
          <w:szCs w:val="28"/>
          <w:lang w:val="uk-UA"/>
        </w:rPr>
      </w:pPr>
      <w:r w:rsidRPr="00025E4C">
        <w:rPr>
          <w:b/>
          <w:bCs/>
          <w:iCs/>
          <w:sz w:val="28"/>
          <w:szCs w:val="28"/>
          <w:lang w:val="uk-UA"/>
        </w:rPr>
        <w:t>Передбачені результати профільної середньої освіти</w:t>
      </w:r>
    </w:p>
    <w:p w:rsidR="00407138" w:rsidRPr="003D45A7" w:rsidRDefault="00407138" w:rsidP="00407138">
      <w:pPr>
        <w:pStyle w:val="a5"/>
        <w:shd w:val="clear" w:color="auto" w:fill="FFFFFF"/>
        <w:tabs>
          <w:tab w:val="left" w:pos="284"/>
          <w:tab w:val="left" w:pos="1134"/>
        </w:tabs>
        <w:ind w:left="0"/>
        <w:jc w:val="both"/>
        <w:rPr>
          <w:bCs/>
          <w:iCs/>
          <w:sz w:val="24"/>
          <w:szCs w:val="24"/>
          <w:lang w:val="uk-UA"/>
        </w:rPr>
      </w:pPr>
      <w:r>
        <w:rPr>
          <w:bCs/>
          <w:iCs/>
          <w:sz w:val="28"/>
          <w:szCs w:val="28"/>
          <w:lang w:val="uk-UA"/>
        </w:rPr>
        <w:tab/>
        <w:t xml:space="preserve">    </w:t>
      </w:r>
      <w:r w:rsidRPr="003D45A7">
        <w:rPr>
          <w:bCs/>
          <w:iCs/>
          <w:sz w:val="24"/>
          <w:szCs w:val="24"/>
          <w:lang w:val="uk-UA"/>
        </w:rPr>
        <w:t xml:space="preserve">Освітня програма </w:t>
      </w:r>
      <w:r w:rsidR="00025E4C" w:rsidRPr="003D45A7">
        <w:rPr>
          <w:bCs/>
          <w:iCs/>
          <w:sz w:val="24"/>
          <w:szCs w:val="24"/>
          <w:lang w:val="uk-UA"/>
        </w:rPr>
        <w:t>ЮЗШ №2</w:t>
      </w:r>
      <w:r w:rsidRPr="003D45A7">
        <w:rPr>
          <w:bCs/>
          <w:iCs/>
          <w:sz w:val="24"/>
          <w:szCs w:val="24"/>
          <w:lang w:val="uk-UA"/>
        </w:rPr>
        <w:t xml:space="preserve"> профільної середньої освіти передбачає досягнення учнями результатів навчання (компетентностей), визначених Державним стандартом.</w:t>
      </w:r>
    </w:p>
    <w:p w:rsidR="00407138" w:rsidRPr="003D45A7" w:rsidRDefault="00407138" w:rsidP="00407138">
      <w:pPr>
        <w:pStyle w:val="a5"/>
        <w:shd w:val="clear" w:color="auto" w:fill="FFFFFF"/>
        <w:tabs>
          <w:tab w:val="left" w:pos="284"/>
          <w:tab w:val="left" w:pos="1134"/>
        </w:tabs>
        <w:ind w:left="0"/>
        <w:jc w:val="both"/>
        <w:rPr>
          <w:bCs/>
          <w:iCs/>
          <w:sz w:val="24"/>
          <w:szCs w:val="24"/>
          <w:lang w:val="uk-UA"/>
        </w:rPr>
      </w:pPr>
      <w:r w:rsidRPr="003D45A7">
        <w:rPr>
          <w:bCs/>
          <w:iCs/>
          <w:sz w:val="24"/>
          <w:szCs w:val="24"/>
          <w:lang w:val="uk-UA"/>
        </w:rPr>
        <w:tab/>
        <w:t xml:space="preserve">    Реалізація освітньої програми </w:t>
      </w:r>
      <w:r w:rsidR="00025E4C" w:rsidRPr="003D45A7">
        <w:rPr>
          <w:bCs/>
          <w:iCs/>
          <w:sz w:val="24"/>
          <w:szCs w:val="24"/>
          <w:lang w:val="uk-UA"/>
        </w:rPr>
        <w:t>ЮЗШ №2</w:t>
      </w:r>
      <w:r w:rsidRPr="003D45A7">
        <w:rPr>
          <w:bCs/>
          <w:iCs/>
          <w:sz w:val="24"/>
          <w:szCs w:val="24"/>
          <w:lang w:val="uk-UA"/>
        </w:rPr>
        <w:t xml:space="preserve"> </w:t>
      </w:r>
      <w:r w:rsidRPr="003D45A7">
        <w:rPr>
          <w:rFonts w:eastAsia="Calibri"/>
          <w:sz w:val="24"/>
          <w:szCs w:val="24"/>
          <w:lang w:val="uk-UA"/>
        </w:rPr>
        <w:t xml:space="preserve">профільної середньої </w:t>
      </w:r>
      <w:r w:rsidRPr="003D45A7">
        <w:rPr>
          <w:bCs/>
          <w:iCs/>
          <w:sz w:val="24"/>
          <w:szCs w:val="24"/>
          <w:lang w:val="uk-UA"/>
        </w:rPr>
        <w:t>освіти забезпечує формування ключових компетентностей, необхідних кожній сучасній людині для її успішної життєдіяльності, а саме: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компетентностей передбачених стандартом освіти.</w:t>
      </w:r>
    </w:p>
    <w:p w:rsidR="00407138" w:rsidRPr="003D45A7" w:rsidRDefault="00407138" w:rsidP="00407138">
      <w:pPr>
        <w:pStyle w:val="a3"/>
        <w:ind w:firstLine="708"/>
        <w:jc w:val="both"/>
        <w:rPr>
          <w:color w:val="000000"/>
        </w:rPr>
      </w:pPr>
      <w:r w:rsidRPr="003D45A7">
        <w:t xml:space="preserve">На реалізацію мети діяльності </w:t>
      </w:r>
      <w:r w:rsidR="00025E4C" w:rsidRPr="003D45A7">
        <w:t xml:space="preserve">Южноукраїнської </w:t>
      </w:r>
      <w:r w:rsidRPr="003D45A7">
        <w:t xml:space="preserve">загальноосвітньої </w:t>
      </w:r>
      <w:r w:rsidR="00025E4C" w:rsidRPr="003D45A7">
        <w:t>школи №2</w:t>
      </w:r>
      <w:r w:rsidRPr="003D45A7">
        <w:t xml:space="preserve"> при складанні  навчального плану використано таблиці до Типової освітньої програми закладів загальної середньої освіти ІІ</w:t>
      </w:r>
      <w:r w:rsidR="00025E4C" w:rsidRPr="003D45A7">
        <w:t>І</w:t>
      </w:r>
      <w:r w:rsidRPr="003D45A7">
        <w:t xml:space="preserve"> ступеня, які у повному обсязі включають інваріантну частину, сформовану на державному рівні, та варіативну частину, у якій передбачені  предмети та курси за вибором, факультативні, індивідуальні та групові заняття відповідно до профільності та індивідуальних освітніх потреб учнів.</w:t>
      </w:r>
    </w:p>
    <w:p w:rsidR="00407138" w:rsidRDefault="00407138" w:rsidP="00407138">
      <w:pPr>
        <w:pStyle w:val="a5"/>
        <w:shd w:val="clear" w:color="auto" w:fill="FFFFFF"/>
        <w:tabs>
          <w:tab w:val="left" w:pos="284"/>
          <w:tab w:val="left" w:pos="1134"/>
        </w:tabs>
        <w:ind w:left="0"/>
        <w:jc w:val="both"/>
        <w:rPr>
          <w:bCs/>
          <w:i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3621"/>
        <w:gridCol w:w="4950"/>
      </w:tblGrid>
      <w:tr w:rsidR="00407138" w:rsidTr="00DD4536">
        <w:trPr>
          <w:trHeight w:val="557"/>
        </w:trPr>
        <w:tc>
          <w:tcPr>
            <w:tcW w:w="1000" w:type="dxa"/>
            <w:tcBorders>
              <w:top w:val="single" w:sz="4" w:space="0" w:color="auto"/>
              <w:left w:val="single" w:sz="4" w:space="0" w:color="auto"/>
              <w:bottom w:val="single" w:sz="4" w:space="0" w:color="auto"/>
              <w:right w:val="single" w:sz="4" w:space="0" w:color="auto"/>
            </w:tcBorders>
          </w:tcPr>
          <w:p w:rsidR="00407138" w:rsidRPr="002D7000" w:rsidRDefault="00407138" w:rsidP="00DD4536">
            <w:pPr>
              <w:pStyle w:val="a3"/>
              <w:spacing w:line="276" w:lineRule="auto"/>
              <w:jc w:val="center"/>
              <w:rPr>
                <w:b/>
                <w:sz w:val="28"/>
                <w:szCs w:val="28"/>
              </w:rPr>
            </w:pPr>
            <w:r w:rsidRPr="002D7000">
              <w:rPr>
                <w:b/>
                <w:sz w:val="28"/>
                <w:szCs w:val="28"/>
              </w:rPr>
              <w:t>Клас</w:t>
            </w:r>
          </w:p>
        </w:tc>
        <w:tc>
          <w:tcPr>
            <w:tcW w:w="3621" w:type="dxa"/>
            <w:tcBorders>
              <w:top w:val="single" w:sz="4" w:space="0" w:color="auto"/>
              <w:left w:val="single" w:sz="4" w:space="0" w:color="auto"/>
              <w:bottom w:val="single" w:sz="4" w:space="0" w:color="auto"/>
              <w:right w:val="single" w:sz="4" w:space="0" w:color="auto"/>
            </w:tcBorders>
          </w:tcPr>
          <w:p w:rsidR="00407138" w:rsidRPr="002D7000" w:rsidRDefault="00407138" w:rsidP="00DD4536">
            <w:pPr>
              <w:pStyle w:val="a3"/>
              <w:jc w:val="center"/>
              <w:rPr>
                <w:b/>
                <w:sz w:val="28"/>
                <w:szCs w:val="28"/>
              </w:rPr>
            </w:pPr>
            <w:r w:rsidRPr="002D7000">
              <w:rPr>
                <w:b/>
                <w:sz w:val="28"/>
                <w:szCs w:val="28"/>
              </w:rPr>
              <w:t>№ наказу</w:t>
            </w:r>
          </w:p>
        </w:tc>
        <w:tc>
          <w:tcPr>
            <w:tcW w:w="4950" w:type="dxa"/>
            <w:tcBorders>
              <w:top w:val="single" w:sz="4" w:space="0" w:color="auto"/>
              <w:left w:val="single" w:sz="4" w:space="0" w:color="auto"/>
              <w:bottom w:val="single" w:sz="4" w:space="0" w:color="auto"/>
              <w:right w:val="single" w:sz="4" w:space="0" w:color="auto"/>
            </w:tcBorders>
          </w:tcPr>
          <w:p w:rsidR="00407138" w:rsidRPr="002D7000" w:rsidRDefault="00407138" w:rsidP="00DD4536">
            <w:pPr>
              <w:pStyle w:val="a3"/>
              <w:spacing w:line="276" w:lineRule="auto"/>
              <w:jc w:val="center"/>
              <w:rPr>
                <w:b/>
                <w:sz w:val="28"/>
                <w:szCs w:val="28"/>
              </w:rPr>
            </w:pPr>
            <w:r w:rsidRPr="002D7000">
              <w:rPr>
                <w:b/>
                <w:sz w:val="28"/>
                <w:szCs w:val="28"/>
              </w:rPr>
              <w:t>№ таблиці</w:t>
            </w:r>
            <w:r>
              <w:rPr>
                <w:b/>
                <w:sz w:val="28"/>
                <w:szCs w:val="28"/>
              </w:rPr>
              <w:t xml:space="preserve"> до наказу, назва</w:t>
            </w:r>
          </w:p>
        </w:tc>
      </w:tr>
      <w:tr w:rsidR="00407138" w:rsidTr="00DD4536">
        <w:tc>
          <w:tcPr>
            <w:tcW w:w="1000" w:type="dxa"/>
            <w:tcBorders>
              <w:top w:val="single" w:sz="4" w:space="0" w:color="auto"/>
              <w:left w:val="single" w:sz="4" w:space="0" w:color="auto"/>
              <w:bottom w:val="single" w:sz="4" w:space="0" w:color="auto"/>
              <w:right w:val="single" w:sz="4" w:space="0" w:color="auto"/>
            </w:tcBorders>
          </w:tcPr>
          <w:p w:rsidR="00407138" w:rsidRPr="009618C3" w:rsidRDefault="00407138" w:rsidP="00DD4536">
            <w:pPr>
              <w:pStyle w:val="a3"/>
              <w:spacing w:line="276" w:lineRule="auto"/>
              <w:jc w:val="center"/>
              <w:rPr>
                <w:sz w:val="28"/>
                <w:szCs w:val="28"/>
              </w:rPr>
            </w:pPr>
            <w:r>
              <w:rPr>
                <w:sz w:val="28"/>
                <w:szCs w:val="28"/>
              </w:rPr>
              <w:t>10</w:t>
            </w:r>
          </w:p>
        </w:tc>
        <w:tc>
          <w:tcPr>
            <w:tcW w:w="3621" w:type="dxa"/>
            <w:tcBorders>
              <w:top w:val="single" w:sz="4" w:space="0" w:color="auto"/>
              <w:left w:val="single" w:sz="4" w:space="0" w:color="auto"/>
              <w:bottom w:val="single" w:sz="4" w:space="0" w:color="auto"/>
              <w:right w:val="single" w:sz="4" w:space="0" w:color="auto"/>
            </w:tcBorders>
          </w:tcPr>
          <w:p w:rsidR="00407138" w:rsidRPr="003D45A7" w:rsidRDefault="00407138" w:rsidP="00DD4536">
            <w:pPr>
              <w:pStyle w:val="a3"/>
              <w:rPr>
                <w:sz w:val="28"/>
                <w:szCs w:val="28"/>
              </w:rPr>
            </w:pPr>
            <w:r w:rsidRPr="003D45A7">
              <w:rPr>
                <w:sz w:val="28"/>
                <w:szCs w:val="28"/>
              </w:rPr>
              <w:t>від 20.04.2018 №408</w:t>
            </w:r>
          </w:p>
          <w:p w:rsidR="00407138" w:rsidRPr="003D45A7" w:rsidRDefault="00407138" w:rsidP="00DD4536">
            <w:pPr>
              <w:pStyle w:val="a3"/>
              <w:rPr>
                <w:sz w:val="28"/>
                <w:szCs w:val="28"/>
              </w:rPr>
            </w:pPr>
            <w:r w:rsidRPr="003D45A7">
              <w:rPr>
                <w:sz w:val="28"/>
                <w:szCs w:val="28"/>
              </w:rPr>
              <w:t>Про затвердження типової освітньої програми закладів загальної середньої освіти ІІІ ступеня</w:t>
            </w:r>
          </w:p>
        </w:tc>
        <w:tc>
          <w:tcPr>
            <w:tcW w:w="4950" w:type="dxa"/>
            <w:tcBorders>
              <w:top w:val="single" w:sz="4" w:space="0" w:color="auto"/>
              <w:left w:val="single" w:sz="4" w:space="0" w:color="auto"/>
              <w:bottom w:val="single" w:sz="4" w:space="0" w:color="auto"/>
              <w:right w:val="single" w:sz="4" w:space="0" w:color="auto"/>
            </w:tcBorders>
          </w:tcPr>
          <w:p w:rsidR="00407138" w:rsidRPr="003D45A7" w:rsidRDefault="00407138" w:rsidP="00DD4536">
            <w:pPr>
              <w:pStyle w:val="a3"/>
              <w:spacing w:line="276" w:lineRule="auto"/>
              <w:jc w:val="center"/>
              <w:rPr>
                <w:sz w:val="28"/>
                <w:szCs w:val="28"/>
              </w:rPr>
            </w:pPr>
            <w:r w:rsidRPr="003D45A7">
              <w:rPr>
                <w:sz w:val="28"/>
                <w:szCs w:val="28"/>
              </w:rPr>
              <w:t>Таблиця 2,3</w:t>
            </w:r>
          </w:p>
          <w:p w:rsidR="00407138" w:rsidRPr="003D45A7" w:rsidRDefault="00407138" w:rsidP="00DD4536">
            <w:pPr>
              <w:pStyle w:val="a3"/>
              <w:spacing w:line="276" w:lineRule="auto"/>
              <w:jc w:val="both"/>
              <w:rPr>
                <w:sz w:val="28"/>
                <w:szCs w:val="28"/>
              </w:rPr>
            </w:pPr>
            <w:r w:rsidRPr="003D45A7">
              <w:rPr>
                <w:sz w:val="28"/>
                <w:szCs w:val="28"/>
              </w:rPr>
              <w:t xml:space="preserve">Навчальний план для 10-11 класів закладів загальної середньої освіти </w:t>
            </w:r>
          </w:p>
          <w:p w:rsidR="00407138" w:rsidRPr="003D45A7" w:rsidRDefault="00407138" w:rsidP="00DD4536">
            <w:pPr>
              <w:pStyle w:val="a3"/>
              <w:spacing w:line="276" w:lineRule="auto"/>
              <w:jc w:val="both"/>
              <w:rPr>
                <w:sz w:val="28"/>
                <w:szCs w:val="28"/>
              </w:rPr>
            </w:pPr>
          </w:p>
        </w:tc>
      </w:tr>
    </w:tbl>
    <w:p w:rsidR="00407138" w:rsidRDefault="00407138" w:rsidP="00407138">
      <w:pPr>
        <w:pStyle w:val="a5"/>
        <w:shd w:val="clear" w:color="auto" w:fill="FFFFFF"/>
        <w:tabs>
          <w:tab w:val="left" w:pos="284"/>
          <w:tab w:val="left" w:pos="1134"/>
        </w:tabs>
        <w:ind w:left="0"/>
        <w:jc w:val="both"/>
        <w:rPr>
          <w:bCs/>
          <w:iCs/>
          <w:sz w:val="28"/>
          <w:szCs w:val="28"/>
          <w:lang w:val="uk-UA"/>
        </w:rPr>
      </w:pPr>
    </w:p>
    <w:p w:rsidR="00407138" w:rsidRPr="003D45A7" w:rsidRDefault="00407138" w:rsidP="00407138">
      <w:pPr>
        <w:pStyle w:val="a3"/>
        <w:ind w:firstLine="708"/>
        <w:jc w:val="both"/>
      </w:pPr>
      <w:r w:rsidRPr="003D45A7">
        <w:t>Інваріантна складова  навчального плану в 10</w:t>
      </w:r>
      <w:r w:rsidR="00B832C1" w:rsidRPr="003D45A7">
        <w:t>-А та 10-Б класах</w:t>
      </w:r>
      <w:r w:rsidRPr="003D45A7">
        <w:t xml:space="preserve"> забезпечує реалізацію змісту шкільної освіти на рівні Державного стандарту.</w:t>
      </w:r>
    </w:p>
    <w:p w:rsidR="00407138" w:rsidRPr="00311A4E" w:rsidRDefault="00407138" w:rsidP="00407138">
      <w:pPr>
        <w:pStyle w:val="a3"/>
        <w:ind w:firstLine="708"/>
        <w:jc w:val="both"/>
        <w:rPr>
          <w:sz w:val="28"/>
          <w:szCs w:val="28"/>
        </w:rPr>
      </w:pPr>
      <w:r w:rsidRPr="003D45A7">
        <w:t xml:space="preserve">В старшій школі з метою збереження наступності між ступенями навчання продовжується диференціація за напрямками профільного навчання: </w:t>
      </w:r>
      <w:r w:rsidR="00534A29" w:rsidRPr="003D45A7">
        <w:t xml:space="preserve">технологічний (навчальний предмет: технології на базі МНВК); </w:t>
      </w:r>
      <w:r w:rsidRPr="003D45A7">
        <w:t>філологічний (навчальний предмет: українська мова</w:t>
      </w:r>
      <w:r w:rsidR="00534A29" w:rsidRPr="003D45A7">
        <w:t>, українська література</w:t>
      </w:r>
      <w:r w:rsidRPr="003D45A7">
        <w:t>):</w:t>
      </w:r>
    </w:p>
    <w:tbl>
      <w:tblPr>
        <w:tblpPr w:leftFromText="180" w:rightFromText="180" w:bottomFromText="200" w:vertAnchor="text" w:horzAnchor="margin"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534"/>
        <w:gridCol w:w="992"/>
        <w:gridCol w:w="2126"/>
        <w:gridCol w:w="2268"/>
        <w:gridCol w:w="2977"/>
      </w:tblGrid>
      <w:tr w:rsidR="00407138" w:rsidRPr="00311A4E" w:rsidTr="00B832C1">
        <w:tc>
          <w:tcPr>
            <w:tcW w:w="534" w:type="dxa"/>
            <w:tcBorders>
              <w:top w:val="single" w:sz="4" w:space="0" w:color="auto"/>
              <w:left w:val="single" w:sz="4" w:space="0" w:color="auto"/>
              <w:bottom w:val="single" w:sz="4" w:space="0" w:color="auto"/>
              <w:right w:val="single" w:sz="4" w:space="0" w:color="auto"/>
            </w:tcBorders>
            <w:hideMark/>
          </w:tcPr>
          <w:p w:rsidR="00407138" w:rsidRPr="003D45A7" w:rsidRDefault="00407138" w:rsidP="00DD4536">
            <w:pPr>
              <w:pStyle w:val="a3"/>
              <w:jc w:val="center"/>
              <w:rPr>
                <w:b/>
              </w:rPr>
            </w:pPr>
            <w:r w:rsidRPr="003D45A7">
              <w:rPr>
                <w:b/>
              </w:rPr>
              <w:t>№п/п</w:t>
            </w:r>
          </w:p>
        </w:tc>
        <w:tc>
          <w:tcPr>
            <w:tcW w:w="992" w:type="dxa"/>
            <w:tcBorders>
              <w:top w:val="single" w:sz="4" w:space="0" w:color="auto"/>
              <w:left w:val="single" w:sz="4" w:space="0" w:color="auto"/>
              <w:bottom w:val="single" w:sz="4" w:space="0" w:color="auto"/>
              <w:right w:val="single" w:sz="4" w:space="0" w:color="auto"/>
            </w:tcBorders>
            <w:hideMark/>
          </w:tcPr>
          <w:p w:rsidR="00407138" w:rsidRPr="003D45A7" w:rsidRDefault="00407138" w:rsidP="00DD4536">
            <w:pPr>
              <w:pStyle w:val="a3"/>
              <w:jc w:val="center"/>
              <w:rPr>
                <w:b/>
              </w:rPr>
            </w:pPr>
            <w:r w:rsidRPr="003D45A7">
              <w:rPr>
                <w:b/>
              </w:rPr>
              <w:t>Клас</w:t>
            </w:r>
          </w:p>
        </w:tc>
        <w:tc>
          <w:tcPr>
            <w:tcW w:w="2126" w:type="dxa"/>
            <w:tcBorders>
              <w:top w:val="single" w:sz="4" w:space="0" w:color="auto"/>
              <w:left w:val="single" w:sz="4" w:space="0" w:color="auto"/>
              <w:bottom w:val="single" w:sz="4" w:space="0" w:color="auto"/>
              <w:right w:val="single" w:sz="4" w:space="0" w:color="auto"/>
            </w:tcBorders>
            <w:hideMark/>
          </w:tcPr>
          <w:p w:rsidR="00407138" w:rsidRPr="003D45A7" w:rsidRDefault="00407138" w:rsidP="00DD4536">
            <w:pPr>
              <w:pStyle w:val="a3"/>
              <w:jc w:val="center"/>
              <w:rPr>
                <w:b/>
              </w:rPr>
            </w:pPr>
            <w:r w:rsidRPr="003D45A7">
              <w:rPr>
                <w:b/>
              </w:rPr>
              <w:t>Напрям профільного навчання</w:t>
            </w:r>
          </w:p>
        </w:tc>
        <w:tc>
          <w:tcPr>
            <w:tcW w:w="2268" w:type="dxa"/>
            <w:tcBorders>
              <w:top w:val="single" w:sz="4" w:space="0" w:color="auto"/>
              <w:left w:val="single" w:sz="4" w:space="0" w:color="auto"/>
              <w:bottom w:val="single" w:sz="4" w:space="0" w:color="auto"/>
              <w:right w:val="single" w:sz="4" w:space="0" w:color="auto"/>
            </w:tcBorders>
            <w:hideMark/>
          </w:tcPr>
          <w:p w:rsidR="00407138" w:rsidRPr="003D45A7" w:rsidRDefault="00407138" w:rsidP="00DD4536">
            <w:pPr>
              <w:pStyle w:val="a3"/>
              <w:jc w:val="center"/>
              <w:rPr>
                <w:b/>
              </w:rPr>
            </w:pPr>
            <w:r w:rsidRPr="003D45A7">
              <w:rPr>
                <w:b/>
              </w:rPr>
              <w:t>Профіль навчання</w:t>
            </w:r>
          </w:p>
        </w:tc>
        <w:tc>
          <w:tcPr>
            <w:tcW w:w="2977" w:type="dxa"/>
            <w:tcBorders>
              <w:top w:val="single" w:sz="4" w:space="0" w:color="auto"/>
              <w:left w:val="single" w:sz="4" w:space="0" w:color="auto"/>
              <w:bottom w:val="single" w:sz="4" w:space="0" w:color="auto"/>
              <w:right w:val="single" w:sz="4" w:space="0" w:color="auto"/>
            </w:tcBorders>
            <w:hideMark/>
          </w:tcPr>
          <w:p w:rsidR="00407138" w:rsidRPr="003D45A7" w:rsidRDefault="00407138" w:rsidP="00DD4536">
            <w:pPr>
              <w:pStyle w:val="a3"/>
              <w:jc w:val="center"/>
              <w:rPr>
                <w:b/>
              </w:rPr>
            </w:pPr>
            <w:r w:rsidRPr="003D45A7">
              <w:rPr>
                <w:b/>
              </w:rPr>
              <w:t>Предмети профільного рівня</w:t>
            </w:r>
          </w:p>
        </w:tc>
      </w:tr>
      <w:tr w:rsidR="00025E4C" w:rsidRPr="00311A4E" w:rsidTr="00B832C1">
        <w:tc>
          <w:tcPr>
            <w:tcW w:w="534" w:type="dxa"/>
            <w:tcBorders>
              <w:top w:val="single" w:sz="4" w:space="0" w:color="auto"/>
              <w:left w:val="single" w:sz="4" w:space="0" w:color="auto"/>
              <w:bottom w:val="single" w:sz="4" w:space="0" w:color="auto"/>
              <w:right w:val="single" w:sz="4" w:space="0" w:color="auto"/>
            </w:tcBorders>
          </w:tcPr>
          <w:p w:rsidR="00025E4C" w:rsidRPr="003D45A7" w:rsidRDefault="00B832C1" w:rsidP="00B832C1">
            <w:pPr>
              <w:pStyle w:val="a3"/>
              <w:jc w:val="center"/>
            </w:pPr>
            <w:r w:rsidRPr="003D45A7">
              <w:t>1</w:t>
            </w:r>
          </w:p>
        </w:tc>
        <w:tc>
          <w:tcPr>
            <w:tcW w:w="992" w:type="dxa"/>
            <w:tcBorders>
              <w:top w:val="single" w:sz="4" w:space="0" w:color="auto"/>
              <w:left w:val="single" w:sz="4" w:space="0" w:color="auto"/>
              <w:bottom w:val="single" w:sz="4" w:space="0" w:color="auto"/>
              <w:right w:val="single" w:sz="4" w:space="0" w:color="auto"/>
            </w:tcBorders>
          </w:tcPr>
          <w:p w:rsidR="00025E4C" w:rsidRPr="003D45A7" w:rsidRDefault="00025E4C" w:rsidP="00025E4C">
            <w:pPr>
              <w:pStyle w:val="a3"/>
            </w:pPr>
            <w:r w:rsidRPr="003D45A7">
              <w:t xml:space="preserve">10-А </w:t>
            </w:r>
          </w:p>
        </w:tc>
        <w:tc>
          <w:tcPr>
            <w:tcW w:w="2126" w:type="dxa"/>
            <w:tcBorders>
              <w:top w:val="single" w:sz="4" w:space="0" w:color="auto"/>
              <w:left w:val="single" w:sz="4" w:space="0" w:color="auto"/>
              <w:bottom w:val="single" w:sz="4" w:space="0" w:color="auto"/>
              <w:right w:val="single" w:sz="4" w:space="0" w:color="auto"/>
            </w:tcBorders>
          </w:tcPr>
          <w:p w:rsidR="00025E4C" w:rsidRPr="003D45A7" w:rsidRDefault="00025E4C" w:rsidP="00025E4C">
            <w:pPr>
              <w:pStyle w:val="a3"/>
            </w:pPr>
            <w:r w:rsidRPr="003D45A7">
              <w:t>Технологічний</w:t>
            </w:r>
          </w:p>
        </w:tc>
        <w:tc>
          <w:tcPr>
            <w:tcW w:w="2268" w:type="dxa"/>
            <w:tcBorders>
              <w:top w:val="single" w:sz="4" w:space="0" w:color="auto"/>
              <w:left w:val="single" w:sz="4" w:space="0" w:color="auto"/>
              <w:bottom w:val="single" w:sz="4" w:space="0" w:color="auto"/>
              <w:right w:val="single" w:sz="4" w:space="0" w:color="auto"/>
            </w:tcBorders>
          </w:tcPr>
          <w:p w:rsidR="00025E4C" w:rsidRPr="003D45A7" w:rsidRDefault="00025E4C" w:rsidP="00025E4C">
            <w:pPr>
              <w:pStyle w:val="a3"/>
            </w:pPr>
            <w:r w:rsidRPr="003D45A7">
              <w:t>Технологічний</w:t>
            </w:r>
          </w:p>
        </w:tc>
        <w:tc>
          <w:tcPr>
            <w:tcW w:w="2977" w:type="dxa"/>
            <w:tcBorders>
              <w:top w:val="single" w:sz="4" w:space="0" w:color="auto"/>
              <w:left w:val="single" w:sz="4" w:space="0" w:color="auto"/>
              <w:bottom w:val="single" w:sz="4" w:space="0" w:color="auto"/>
              <w:right w:val="single" w:sz="4" w:space="0" w:color="auto"/>
            </w:tcBorders>
          </w:tcPr>
          <w:p w:rsidR="00025E4C" w:rsidRPr="003D45A7" w:rsidRDefault="00025E4C" w:rsidP="00025E4C">
            <w:pPr>
              <w:pStyle w:val="a3"/>
            </w:pPr>
            <w:r w:rsidRPr="003D45A7">
              <w:t>Технології</w:t>
            </w:r>
          </w:p>
        </w:tc>
      </w:tr>
      <w:tr w:rsidR="00025E4C" w:rsidRPr="00311A4E" w:rsidTr="00B832C1">
        <w:trPr>
          <w:trHeight w:val="723"/>
        </w:trPr>
        <w:tc>
          <w:tcPr>
            <w:tcW w:w="534" w:type="dxa"/>
            <w:tcBorders>
              <w:top w:val="single" w:sz="4" w:space="0" w:color="auto"/>
              <w:left w:val="single" w:sz="4" w:space="0" w:color="auto"/>
              <w:bottom w:val="single" w:sz="4" w:space="0" w:color="auto"/>
              <w:right w:val="single" w:sz="4" w:space="0" w:color="auto"/>
            </w:tcBorders>
            <w:hideMark/>
          </w:tcPr>
          <w:p w:rsidR="00025E4C" w:rsidRPr="003D45A7" w:rsidRDefault="00B832C1" w:rsidP="00B832C1">
            <w:pPr>
              <w:pStyle w:val="a3"/>
              <w:jc w:val="center"/>
            </w:pPr>
            <w:r w:rsidRPr="003D45A7">
              <w:t>2</w:t>
            </w:r>
            <w:r w:rsidR="00025E4C" w:rsidRPr="003D45A7">
              <w:t>.</w:t>
            </w:r>
          </w:p>
        </w:tc>
        <w:tc>
          <w:tcPr>
            <w:tcW w:w="992" w:type="dxa"/>
            <w:tcBorders>
              <w:top w:val="single" w:sz="4" w:space="0" w:color="auto"/>
              <w:left w:val="single" w:sz="4" w:space="0" w:color="auto"/>
              <w:bottom w:val="single" w:sz="4" w:space="0" w:color="auto"/>
              <w:right w:val="single" w:sz="4" w:space="0" w:color="auto"/>
            </w:tcBorders>
            <w:hideMark/>
          </w:tcPr>
          <w:p w:rsidR="00025E4C" w:rsidRPr="003D45A7" w:rsidRDefault="00025E4C" w:rsidP="00025E4C">
            <w:pPr>
              <w:pStyle w:val="a3"/>
            </w:pPr>
            <w:r w:rsidRPr="003D45A7">
              <w:t xml:space="preserve">10-Б </w:t>
            </w:r>
          </w:p>
        </w:tc>
        <w:tc>
          <w:tcPr>
            <w:tcW w:w="2126" w:type="dxa"/>
            <w:tcBorders>
              <w:top w:val="single" w:sz="4" w:space="0" w:color="auto"/>
              <w:left w:val="single" w:sz="4" w:space="0" w:color="auto"/>
              <w:bottom w:val="single" w:sz="4" w:space="0" w:color="auto"/>
              <w:right w:val="single" w:sz="4" w:space="0" w:color="auto"/>
            </w:tcBorders>
            <w:hideMark/>
          </w:tcPr>
          <w:p w:rsidR="00025E4C" w:rsidRPr="003D45A7" w:rsidRDefault="00025E4C" w:rsidP="00025E4C">
            <w:pPr>
              <w:pStyle w:val="a3"/>
            </w:pPr>
            <w:r w:rsidRPr="003D45A7">
              <w:t>Філологічний</w:t>
            </w:r>
          </w:p>
        </w:tc>
        <w:tc>
          <w:tcPr>
            <w:tcW w:w="2268" w:type="dxa"/>
            <w:tcBorders>
              <w:top w:val="single" w:sz="4" w:space="0" w:color="auto"/>
              <w:left w:val="single" w:sz="4" w:space="0" w:color="auto"/>
              <w:bottom w:val="single" w:sz="4" w:space="0" w:color="auto"/>
              <w:right w:val="single" w:sz="4" w:space="0" w:color="auto"/>
            </w:tcBorders>
            <w:hideMark/>
          </w:tcPr>
          <w:p w:rsidR="00025E4C" w:rsidRPr="003D45A7" w:rsidRDefault="00025E4C" w:rsidP="00025E4C">
            <w:pPr>
              <w:pStyle w:val="a3"/>
            </w:pPr>
            <w:r w:rsidRPr="003D45A7">
              <w:t>Українська філологія</w:t>
            </w:r>
          </w:p>
        </w:tc>
        <w:tc>
          <w:tcPr>
            <w:tcW w:w="2977" w:type="dxa"/>
            <w:tcBorders>
              <w:top w:val="single" w:sz="4" w:space="0" w:color="auto"/>
              <w:left w:val="single" w:sz="4" w:space="0" w:color="auto"/>
              <w:bottom w:val="single" w:sz="4" w:space="0" w:color="auto"/>
              <w:right w:val="single" w:sz="4" w:space="0" w:color="auto"/>
            </w:tcBorders>
            <w:hideMark/>
          </w:tcPr>
          <w:p w:rsidR="00025E4C" w:rsidRPr="003D45A7" w:rsidRDefault="00025E4C" w:rsidP="00025E4C">
            <w:pPr>
              <w:pStyle w:val="a3"/>
            </w:pPr>
            <w:r w:rsidRPr="003D45A7">
              <w:t>Українська мова</w:t>
            </w:r>
          </w:p>
          <w:p w:rsidR="00025E4C" w:rsidRPr="003D45A7" w:rsidRDefault="00025E4C" w:rsidP="00025E4C">
            <w:pPr>
              <w:pStyle w:val="a3"/>
            </w:pPr>
            <w:r w:rsidRPr="003D45A7">
              <w:t>Українська література</w:t>
            </w:r>
          </w:p>
        </w:tc>
      </w:tr>
    </w:tbl>
    <w:p w:rsidR="00407138" w:rsidRDefault="00407138" w:rsidP="00407138">
      <w:pPr>
        <w:pStyle w:val="a3"/>
        <w:ind w:firstLine="708"/>
        <w:jc w:val="both"/>
        <w:rPr>
          <w:sz w:val="28"/>
          <w:szCs w:val="28"/>
        </w:rPr>
      </w:pPr>
    </w:p>
    <w:p w:rsidR="00407138" w:rsidRDefault="00407138" w:rsidP="00407138">
      <w:pPr>
        <w:pStyle w:val="a3"/>
        <w:ind w:firstLine="708"/>
        <w:jc w:val="both"/>
        <w:rPr>
          <w:sz w:val="28"/>
          <w:szCs w:val="28"/>
        </w:rPr>
      </w:pPr>
    </w:p>
    <w:p w:rsidR="00407138" w:rsidRDefault="00407138" w:rsidP="00407138">
      <w:pPr>
        <w:pStyle w:val="a3"/>
        <w:ind w:firstLine="708"/>
        <w:jc w:val="both"/>
        <w:rPr>
          <w:sz w:val="28"/>
          <w:szCs w:val="28"/>
        </w:rPr>
      </w:pPr>
    </w:p>
    <w:p w:rsidR="00407138" w:rsidRDefault="00407138" w:rsidP="00407138">
      <w:pPr>
        <w:pStyle w:val="a3"/>
        <w:ind w:firstLine="708"/>
        <w:jc w:val="both"/>
        <w:rPr>
          <w:sz w:val="28"/>
          <w:szCs w:val="28"/>
        </w:rPr>
      </w:pPr>
    </w:p>
    <w:p w:rsidR="00407138" w:rsidRDefault="00407138" w:rsidP="00407138">
      <w:pPr>
        <w:pStyle w:val="a3"/>
        <w:ind w:firstLine="708"/>
        <w:jc w:val="both"/>
        <w:rPr>
          <w:sz w:val="28"/>
          <w:szCs w:val="28"/>
        </w:rPr>
      </w:pPr>
    </w:p>
    <w:p w:rsidR="00407138" w:rsidRDefault="00407138" w:rsidP="00407138">
      <w:pPr>
        <w:pStyle w:val="a3"/>
        <w:ind w:firstLine="708"/>
        <w:jc w:val="both"/>
        <w:rPr>
          <w:sz w:val="28"/>
          <w:szCs w:val="28"/>
        </w:rPr>
      </w:pPr>
    </w:p>
    <w:p w:rsidR="00407138" w:rsidRDefault="00407138" w:rsidP="00407138">
      <w:pPr>
        <w:pStyle w:val="a3"/>
        <w:jc w:val="both"/>
        <w:rPr>
          <w:sz w:val="28"/>
          <w:szCs w:val="28"/>
        </w:rPr>
      </w:pPr>
    </w:p>
    <w:p w:rsidR="00025E4C" w:rsidRDefault="00025E4C" w:rsidP="003D45A7">
      <w:pPr>
        <w:pStyle w:val="a3"/>
        <w:jc w:val="both"/>
        <w:rPr>
          <w:sz w:val="28"/>
          <w:szCs w:val="28"/>
        </w:rPr>
      </w:pPr>
    </w:p>
    <w:p w:rsidR="00407138" w:rsidRPr="003D45A7" w:rsidRDefault="00407138" w:rsidP="00407138">
      <w:pPr>
        <w:pStyle w:val="a3"/>
        <w:ind w:firstLine="708"/>
        <w:jc w:val="both"/>
      </w:pPr>
      <w:r w:rsidRPr="003D45A7">
        <w:t>Освітня галузь «Математика» в  реалізується  через  окремі навчальні предмети: «Алгебра і початки аналізу» та  «Геометрія».</w:t>
      </w:r>
    </w:p>
    <w:p w:rsidR="00407138" w:rsidRPr="003D45A7" w:rsidRDefault="00407138" w:rsidP="00407138">
      <w:pPr>
        <w:pStyle w:val="a3"/>
        <w:ind w:firstLine="708"/>
        <w:jc w:val="both"/>
      </w:pPr>
      <w:r w:rsidRPr="003D45A7">
        <w:lastRenderedPageBreak/>
        <w:t>Предмети інваріантної та варіативної складових, що не мають повної кількості годин вивчатимуться протягом 2018-2019 навчального року.</w:t>
      </w:r>
    </w:p>
    <w:p w:rsidR="00407138" w:rsidRPr="003D45A7" w:rsidRDefault="00407138" w:rsidP="00407138">
      <w:pPr>
        <w:pStyle w:val="a3"/>
        <w:jc w:val="both"/>
      </w:pPr>
      <w:r w:rsidRPr="003D45A7">
        <w:t xml:space="preserve">          Предмети інваріантної складової «Алгебра і початки аналізу» та «Геометрія» вивчатимуться таким чином:</w:t>
      </w:r>
    </w:p>
    <w:p w:rsidR="00407138" w:rsidRPr="003D45A7" w:rsidRDefault="00407138" w:rsidP="00407138">
      <w:pPr>
        <w:pStyle w:val="a3"/>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1560"/>
        <w:gridCol w:w="1701"/>
        <w:gridCol w:w="1843"/>
      </w:tblGrid>
      <w:tr w:rsidR="00407138" w:rsidRPr="003D45A7" w:rsidTr="00DD4536">
        <w:tc>
          <w:tcPr>
            <w:tcW w:w="3969" w:type="dxa"/>
            <w:tcBorders>
              <w:top w:val="single" w:sz="4" w:space="0" w:color="000000"/>
              <w:left w:val="single" w:sz="4" w:space="0" w:color="000000"/>
              <w:bottom w:val="single" w:sz="4" w:space="0" w:color="000000"/>
              <w:right w:val="single" w:sz="4" w:space="0" w:color="000000"/>
            </w:tcBorders>
            <w:hideMark/>
          </w:tcPr>
          <w:p w:rsidR="00407138" w:rsidRPr="003D45A7" w:rsidRDefault="00407138" w:rsidP="00DD4536">
            <w:pPr>
              <w:pStyle w:val="3"/>
              <w:spacing w:after="0"/>
              <w:jc w:val="center"/>
              <w:rPr>
                <w:b/>
                <w:sz w:val="24"/>
                <w:szCs w:val="24"/>
                <w:lang w:val="uk-UA"/>
              </w:rPr>
            </w:pPr>
            <w:r w:rsidRPr="003D45A7">
              <w:rPr>
                <w:b/>
                <w:sz w:val="24"/>
                <w:szCs w:val="24"/>
                <w:lang w:val="uk-UA"/>
              </w:rPr>
              <w:t>Предмет</w:t>
            </w:r>
          </w:p>
        </w:tc>
        <w:tc>
          <w:tcPr>
            <w:tcW w:w="1560" w:type="dxa"/>
            <w:tcBorders>
              <w:top w:val="single" w:sz="4" w:space="0" w:color="000000"/>
              <w:left w:val="single" w:sz="4" w:space="0" w:color="000000"/>
              <w:bottom w:val="single" w:sz="4" w:space="0" w:color="000000"/>
              <w:right w:val="single" w:sz="4" w:space="0" w:color="000000"/>
            </w:tcBorders>
            <w:hideMark/>
          </w:tcPr>
          <w:p w:rsidR="00407138" w:rsidRPr="003D45A7" w:rsidRDefault="00407138" w:rsidP="00DD4536">
            <w:pPr>
              <w:pStyle w:val="3"/>
              <w:spacing w:after="0"/>
              <w:jc w:val="center"/>
              <w:rPr>
                <w:b/>
                <w:sz w:val="24"/>
                <w:szCs w:val="24"/>
                <w:lang w:val="uk-UA"/>
              </w:rPr>
            </w:pPr>
            <w:r w:rsidRPr="003D45A7">
              <w:rPr>
                <w:b/>
                <w:sz w:val="24"/>
                <w:szCs w:val="24"/>
                <w:lang w:val="uk-UA"/>
              </w:rPr>
              <w:t>Клас</w:t>
            </w:r>
          </w:p>
        </w:tc>
        <w:tc>
          <w:tcPr>
            <w:tcW w:w="1701" w:type="dxa"/>
            <w:tcBorders>
              <w:top w:val="single" w:sz="4" w:space="0" w:color="000000"/>
              <w:left w:val="single" w:sz="4" w:space="0" w:color="000000"/>
              <w:bottom w:val="single" w:sz="4" w:space="0" w:color="000000"/>
              <w:right w:val="single" w:sz="4" w:space="0" w:color="000000"/>
            </w:tcBorders>
            <w:hideMark/>
          </w:tcPr>
          <w:p w:rsidR="00407138" w:rsidRPr="003D45A7" w:rsidRDefault="00407138" w:rsidP="00DD4536">
            <w:pPr>
              <w:pStyle w:val="3"/>
              <w:spacing w:after="0"/>
              <w:jc w:val="center"/>
              <w:rPr>
                <w:b/>
                <w:sz w:val="24"/>
                <w:szCs w:val="24"/>
                <w:lang w:val="uk-UA"/>
              </w:rPr>
            </w:pPr>
            <w:r w:rsidRPr="003D45A7">
              <w:rPr>
                <w:b/>
                <w:sz w:val="24"/>
                <w:szCs w:val="24"/>
                <w:lang w:val="uk-UA"/>
              </w:rPr>
              <w:t>І семестр</w:t>
            </w:r>
          </w:p>
        </w:tc>
        <w:tc>
          <w:tcPr>
            <w:tcW w:w="1843" w:type="dxa"/>
            <w:tcBorders>
              <w:top w:val="single" w:sz="4" w:space="0" w:color="000000"/>
              <w:left w:val="single" w:sz="4" w:space="0" w:color="000000"/>
              <w:bottom w:val="single" w:sz="4" w:space="0" w:color="000000"/>
              <w:right w:val="single" w:sz="4" w:space="0" w:color="000000"/>
            </w:tcBorders>
          </w:tcPr>
          <w:p w:rsidR="00407138" w:rsidRPr="003D45A7" w:rsidRDefault="00407138" w:rsidP="00DD4536">
            <w:pPr>
              <w:pStyle w:val="3"/>
              <w:spacing w:after="0"/>
              <w:jc w:val="center"/>
              <w:rPr>
                <w:b/>
                <w:sz w:val="24"/>
                <w:szCs w:val="24"/>
                <w:lang w:val="uk-UA"/>
              </w:rPr>
            </w:pPr>
            <w:r w:rsidRPr="003D45A7">
              <w:rPr>
                <w:b/>
                <w:sz w:val="24"/>
                <w:szCs w:val="24"/>
                <w:lang w:val="uk-UA"/>
              </w:rPr>
              <w:t>ІІ семестр</w:t>
            </w:r>
          </w:p>
        </w:tc>
      </w:tr>
      <w:tr w:rsidR="00407138" w:rsidRPr="003D45A7" w:rsidTr="00DD4536">
        <w:tc>
          <w:tcPr>
            <w:tcW w:w="3969" w:type="dxa"/>
            <w:tcBorders>
              <w:top w:val="single" w:sz="4" w:space="0" w:color="000000"/>
              <w:left w:val="single" w:sz="4" w:space="0" w:color="000000"/>
              <w:bottom w:val="single" w:sz="4" w:space="0" w:color="000000"/>
              <w:right w:val="single" w:sz="4" w:space="0" w:color="000000"/>
            </w:tcBorders>
            <w:hideMark/>
          </w:tcPr>
          <w:p w:rsidR="00407138" w:rsidRPr="003D45A7" w:rsidRDefault="00407138" w:rsidP="00DD4536">
            <w:pPr>
              <w:pStyle w:val="3"/>
              <w:spacing w:after="0"/>
              <w:jc w:val="center"/>
              <w:rPr>
                <w:sz w:val="24"/>
                <w:szCs w:val="24"/>
                <w:lang w:val="uk-UA"/>
              </w:rPr>
            </w:pPr>
            <w:r w:rsidRPr="003D45A7">
              <w:rPr>
                <w:sz w:val="24"/>
                <w:szCs w:val="24"/>
                <w:lang w:val="uk-UA"/>
              </w:rPr>
              <w:t>Алгебра і початки аналізу</w:t>
            </w:r>
          </w:p>
        </w:tc>
        <w:tc>
          <w:tcPr>
            <w:tcW w:w="1560" w:type="dxa"/>
            <w:tcBorders>
              <w:top w:val="single" w:sz="4" w:space="0" w:color="000000"/>
              <w:left w:val="single" w:sz="4" w:space="0" w:color="000000"/>
              <w:bottom w:val="single" w:sz="4" w:space="0" w:color="000000"/>
              <w:right w:val="single" w:sz="4" w:space="0" w:color="000000"/>
            </w:tcBorders>
            <w:hideMark/>
          </w:tcPr>
          <w:p w:rsidR="00407138" w:rsidRPr="003D45A7" w:rsidRDefault="00407138" w:rsidP="00DD4536">
            <w:pPr>
              <w:pStyle w:val="3"/>
              <w:spacing w:after="0"/>
              <w:jc w:val="center"/>
              <w:rPr>
                <w:sz w:val="24"/>
                <w:szCs w:val="24"/>
                <w:lang w:val="uk-UA"/>
              </w:rPr>
            </w:pPr>
            <w:r w:rsidRPr="003D45A7">
              <w:rPr>
                <w:sz w:val="24"/>
                <w:szCs w:val="24"/>
                <w:lang w:val="uk-UA"/>
              </w:rPr>
              <w:t>10А</w:t>
            </w:r>
          </w:p>
        </w:tc>
        <w:tc>
          <w:tcPr>
            <w:tcW w:w="1701" w:type="dxa"/>
            <w:tcBorders>
              <w:top w:val="single" w:sz="4" w:space="0" w:color="000000"/>
              <w:left w:val="single" w:sz="4" w:space="0" w:color="000000"/>
              <w:bottom w:val="single" w:sz="4" w:space="0" w:color="000000"/>
              <w:right w:val="single" w:sz="4" w:space="0" w:color="000000"/>
            </w:tcBorders>
            <w:hideMark/>
          </w:tcPr>
          <w:p w:rsidR="00407138" w:rsidRPr="003D45A7" w:rsidRDefault="00200091" w:rsidP="00DD4536">
            <w:pPr>
              <w:pStyle w:val="3"/>
              <w:spacing w:after="0"/>
              <w:jc w:val="center"/>
              <w:rPr>
                <w:sz w:val="24"/>
                <w:szCs w:val="24"/>
                <w:lang w:val="uk-UA"/>
              </w:rPr>
            </w:pPr>
            <w:r w:rsidRPr="003D45A7">
              <w:rPr>
                <w:sz w:val="24"/>
                <w:szCs w:val="24"/>
                <w:lang w:val="uk-UA"/>
              </w:rPr>
              <w:t>2</w:t>
            </w:r>
          </w:p>
        </w:tc>
        <w:tc>
          <w:tcPr>
            <w:tcW w:w="1843" w:type="dxa"/>
            <w:tcBorders>
              <w:top w:val="single" w:sz="4" w:space="0" w:color="000000"/>
              <w:left w:val="single" w:sz="4" w:space="0" w:color="000000"/>
              <w:bottom w:val="single" w:sz="4" w:space="0" w:color="000000"/>
              <w:right w:val="single" w:sz="4" w:space="0" w:color="000000"/>
            </w:tcBorders>
          </w:tcPr>
          <w:p w:rsidR="00407138" w:rsidRPr="003D45A7" w:rsidRDefault="00200091" w:rsidP="00DD4536">
            <w:pPr>
              <w:pStyle w:val="3"/>
              <w:spacing w:after="0"/>
              <w:jc w:val="center"/>
              <w:rPr>
                <w:sz w:val="24"/>
                <w:szCs w:val="24"/>
                <w:lang w:val="uk-UA"/>
              </w:rPr>
            </w:pPr>
            <w:r w:rsidRPr="003D45A7">
              <w:rPr>
                <w:sz w:val="24"/>
                <w:szCs w:val="24"/>
                <w:lang w:val="uk-UA"/>
              </w:rPr>
              <w:t>1</w:t>
            </w:r>
          </w:p>
        </w:tc>
      </w:tr>
      <w:tr w:rsidR="00407138" w:rsidRPr="003D45A7" w:rsidTr="00DD4536">
        <w:tc>
          <w:tcPr>
            <w:tcW w:w="3969" w:type="dxa"/>
            <w:tcBorders>
              <w:top w:val="single" w:sz="4" w:space="0" w:color="000000"/>
              <w:left w:val="single" w:sz="4" w:space="0" w:color="000000"/>
              <w:bottom w:val="single" w:sz="4" w:space="0" w:color="000000"/>
              <w:right w:val="single" w:sz="4" w:space="0" w:color="000000"/>
            </w:tcBorders>
            <w:hideMark/>
          </w:tcPr>
          <w:p w:rsidR="00407138" w:rsidRPr="003D45A7" w:rsidRDefault="00407138" w:rsidP="00DD4536">
            <w:pPr>
              <w:pStyle w:val="3"/>
              <w:spacing w:after="0"/>
              <w:jc w:val="center"/>
              <w:rPr>
                <w:sz w:val="24"/>
                <w:szCs w:val="24"/>
                <w:lang w:val="uk-UA"/>
              </w:rPr>
            </w:pPr>
            <w:r w:rsidRPr="003D45A7">
              <w:rPr>
                <w:sz w:val="24"/>
                <w:szCs w:val="24"/>
                <w:lang w:val="uk-UA"/>
              </w:rPr>
              <w:t>Геометрія</w:t>
            </w:r>
          </w:p>
        </w:tc>
        <w:tc>
          <w:tcPr>
            <w:tcW w:w="1560" w:type="dxa"/>
            <w:tcBorders>
              <w:top w:val="single" w:sz="4" w:space="0" w:color="000000"/>
              <w:left w:val="single" w:sz="4" w:space="0" w:color="000000"/>
              <w:bottom w:val="single" w:sz="4" w:space="0" w:color="000000"/>
              <w:right w:val="single" w:sz="4" w:space="0" w:color="000000"/>
            </w:tcBorders>
            <w:hideMark/>
          </w:tcPr>
          <w:p w:rsidR="00407138" w:rsidRPr="003D45A7" w:rsidRDefault="00407138" w:rsidP="00DD4536">
            <w:pPr>
              <w:pStyle w:val="3"/>
              <w:spacing w:after="0"/>
              <w:jc w:val="center"/>
              <w:rPr>
                <w:sz w:val="24"/>
                <w:szCs w:val="24"/>
                <w:lang w:val="uk-UA"/>
              </w:rPr>
            </w:pPr>
            <w:r w:rsidRPr="003D45A7">
              <w:rPr>
                <w:sz w:val="24"/>
                <w:szCs w:val="24"/>
                <w:lang w:val="uk-UA"/>
              </w:rPr>
              <w:t>10А</w:t>
            </w:r>
          </w:p>
        </w:tc>
        <w:tc>
          <w:tcPr>
            <w:tcW w:w="1701" w:type="dxa"/>
            <w:tcBorders>
              <w:top w:val="single" w:sz="4" w:space="0" w:color="000000"/>
              <w:left w:val="single" w:sz="4" w:space="0" w:color="000000"/>
              <w:bottom w:val="single" w:sz="4" w:space="0" w:color="000000"/>
              <w:right w:val="single" w:sz="4" w:space="0" w:color="000000"/>
            </w:tcBorders>
            <w:hideMark/>
          </w:tcPr>
          <w:p w:rsidR="00407138" w:rsidRPr="003D45A7" w:rsidRDefault="00200091" w:rsidP="00DD4536">
            <w:pPr>
              <w:pStyle w:val="3"/>
              <w:spacing w:after="0"/>
              <w:jc w:val="center"/>
              <w:rPr>
                <w:sz w:val="24"/>
                <w:szCs w:val="24"/>
                <w:lang w:val="uk-UA"/>
              </w:rPr>
            </w:pPr>
            <w:r w:rsidRPr="003D45A7">
              <w:rPr>
                <w:sz w:val="24"/>
                <w:szCs w:val="24"/>
                <w:lang w:val="uk-UA"/>
              </w:rPr>
              <w:t>1</w:t>
            </w:r>
          </w:p>
        </w:tc>
        <w:tc>
          <w:tcPr>
            <w:tcW w:w="1843" w:type="dxa"/>
            <w:tcBorders>
              <w:top w:val="single" w:sz="4" w:space="0" w:color="000000"/>
              <w:left w:val="single" w:sz="4" w:space="0" w:color="000000"/>
              <w:bottom w:val="single" w:sz="4" w:space="0" w:color="000000"/>
              <w:right w:val="single" w:sz="4" w:space="0" w:color="000000"/>
            </w:tcBorders>
          </w:tcPr>
          <w:p w:rsidR="00407138" w:rsidRPr="003D45A7" w:rsidRDefault="00200091" w:rsidP="00DD4536">
            <w:pPr>
              <w:pStyle w:val="3"/>
              <w:spacing w:after="0"/>
              <w:jc w:val="center"/>
              <w:rPr>
                <w:sz w:val="24"/>
                <w:szCs w:val="24"/>
                <w:lang w:val="uk-UA"/>
              </w:rPr>
            </w:pPr>
            <w:r w:rsidRPr="003D45A7">
              <w:rPr>
                <w:sz w:val="24"/>
                <w:szCs w:val="24"/>
                <w:lang w:val="uk-UA"/>
              </w:rPr>
              <w:t>2</w:t>
            </w:r>
          </w:p>
        </w:tc>
      </w:tr>
      <w:tr w:rsidR="00025E4C" w:rsidRPr="003D45A7" w:rsidTr="00DD4536">
        <w:tc>
          <w:tcPr>
            <w:tcW w:w="3969" w:type="dxa"/>
            <w:tcBorders>
              <w:top w:val="single" w:sz="4" w:space="0" w:color="000000"/>
              <w:left w:val="single" w:sz="4" w:space="0" w:color="000000"/>
              <w:bottom w:val="single" w:sz="4" w:space="0" w:color="000000"/>
              <w:right w:val="single" w:sz="4" w:space="0" w:color="000000"/>
            </w:tcBorders>
          </w:tcPr>
          <w:p w:rsidR="00025E4C" w:rsidRPr="003D45A7" w:rsidRDefault="00025E4C" w:rsidP="00534A29">
            <w:pPr>
              <w:pStyle w:val="3"/>
              <w:spacing w:after="0"/>
              <w:jc w:val="center"/>
              <w:rPr>
                <w:sz w:val="24"/>
                <w:szCs w:val="24"/>
                <w:lang w:val="uk-UA"/>
              </w:rPr>
            </w:pPr>
            <w:r w:rsidRPr="003D45A7">
              <w:rPr>
                <w:sz w:val="24"/>
                <w:szCs w:val="24"/>
                <w:lang w:val="uk-UA"/>
              </w:rPr>
              <w:t>Алгебра і початки аналізу</w:t>
            </w:r>
          </w:p>
        </w:tc>
        <w:tc>
          <w:tcPr>
            <w:tcW w:w="1560" w:type="dxa"/>
            <w:tcBorders>
              <w:top w:val="single" w:sz="4" w:space="0" w:color="000000"/>
              <w:left w:val="single" w:sz="4" w:space="0" w:color="000000"/>
              <w:bottom w:val="single" w:sz="4" w:space="0" w:color="000000"/>
              <w:right w:val="single" w:sz="4" w:space="0" w:color="000000"/>
            </w:tcBorders>
          </w:tcPr>
          <w:p w:rsidR="00025E4C" w:rsidRPr="003D45A7" w:rsidRDefault="00025E4C" w:rsidP="00DD4536">
            <w:pPr>
              <w:pStyle w:val="3"/>
              <w:spacing w:after="0"/>
              <w:jc w:val="center"/>
              <w:rPr>
                <w:sz w:val="24"/>
                <w:szCs w:val="24"/>
                <w:lang w:val="uk-UA"/>
              </w:rPr>
            </w:pPr>
            <w:r w:rsidRPr="003D45A7">
              <w:rPr>
                <w:sz w:val="24"/>
                <w:szCs w:val="24"/>
                <w:lang w:val="uk-UA"/>
              </w:rPr>
              <w:t>10-Б</w:t>
            </w:r>
          </w:p>
        </w:tc>
        <w:tc>
          <w:tcPr>
            <w:tcW w:w="1701" w:type="dxa"/>
            <w:tcBorders>
              <w:top w:val="single" w:sz="4" w:space="0" w:color="000000"/>
              <w:left w:val="single" w:sz="4" w:space="0" w:color="000000"/>
              <w:bottom w:val="single" w:sz="4" w:space="0" w:color="000000"/>
              <w:right w:val="single" w:sz="4" w:space="0" w:color="000000"/>
            </w:tcBorders>
          </w:tcPr>
          <w:p w:rsidR="00025E4C" w:rsidRPr="003D45A7" w:rsidRDefault="00200091" w:rsidP="00534A29">
            <w:pPr>
              <w:pStyle w:val="3"/>
              <w:spacing w:after="0"/>
              <w:jc w:val="center"/>
              <w:rPr>
                <w:sz w:val="24"/>
                <w:szCs w:val="24"/>
                <w:lang w:val="uk-UA"/>
              </w:rPr>
            </w:pPr>
            <w:r w:rsidRPr="003D45A7">
              <w:rPr>
                <w:sz w:val="24"/>
                <w:szCs w:val="24"/>
                <w:lang w:val="uk-UA"/>
              </w:rPr>
              <w:t>2</w:t>
            </w:r>
          </w:p>
        </w:tc>
        <w:tc>
          <w:tcPr>
            <w:tcW w:w="1843" w:type="dxa"/>
            <w:tcBorders>
              <w:top w:val="single" w:sz="4" w:space="0" w:color="000000"/>
              <w:left w:val="single" w:sz="4" w:space="0" w:color="000000"/>
              <w:bottom w:val="single" w:sz="4" w:space="0" w:color="000000"/>
              <w:right w:val="single" w:sz="4" w:space="0" w:color="000000"/>
            </w:tcBorders>
          </w:tcPr>
          <w:p w:rsidR="00025E4C" w:rsidRPr="003D45A7" w:rsidRDefault="00200091" w:rsidP="00534A29">
            <w:pPr>
              <w:pStyle w:val="3"/>
              <w:spacing w:after="0"/>
              <w:jc w:val="center"/>
              <w:rPr>
                <w:sz w:val="24"/>
                <w:szCs w:val="24"/>
                <w:lang w:val="uk-UA"/>
              </w:rPr>
            </w:pPr>
            <w:r w:rsidRPr="003D45A7">
              <w:rPr>
                <w:sz w:val="24"/>
                <w:szCs w:val="24"/>
                <w:lang w:val="uk-UA"/>
              </w:rPr>
              <w:t>1</w:t>
            </w:r>
          </w:p>
        </w:tc>
      </w:tr>
      <w:tr w:rsidR="00025E4C" w:rsidRPr="003D45A7" w:rsidTr="00DD4536">
        <w:tc>
          <w:tcPr>
            <w:tcW w:w="3969" w:type="dxa"/>
            <w:tcBorders>
              <w:top w:val="single" w:sz="4" w:space="0" w:color="000000"/>
              <w:left w:val="single" w:sz="4" w:space="0" w:color="000000"/>
              <w:bottom w:val="single" w:sz="4" w:space="0" w:color="000000"/>
              <w:right w:val="single" w:sz="4" w:space="0" w:color="000000"/>
            </w:tcBorders>
          </w:tcPr>
          <w:p w:rsidR="00025E4C" w:rsidRPr="003D45A7" w:rsidRDefault="00025E4C" w:rsidP="00534A29">
            <w:pPr>
              <w:pStyle w:val="3"/>
              <w:spacing w:after="0"/>
              <w:jc w:val="center"/>
              <w:rPr>
                <w:sz w:val="24"/>
                <w:szCs w:val="24"/>
                <w:lang w:val="uk-UA"/>
              </w:rPr>
            </w:pPr>
            <w:r w:rsidRPr="003D45A7">
              <w:rPr>
                <w:sz w:val="24"/>
                <w:szCs w:val="24"/>
                <w:lang w:val="uk-UA"/>
              </w:rPr>
              <w:t>Геометрія</w:t>
            </w:r>
          </w:p>
        </w:tc>
        <w:tc>
          <w:tcPr>
            <w:tcW w:w="1560" w:type="dxa"/>
            <w:tcBorders>
              <w:top w:val="single" w:sz="4" w:space="0" w:color="000000"/>
              <w:left w:val="single" w:sz="4" w:space="0" w:color="000000"/>
              <w:bottom w:val="single" w:sz="4" w:space="0" w:color="000000"/>
              <w:right w:val="single" w:sz="4" w:space="0" w:color="000000"/>
            </w:tcBorders>
          </w:tcPr>
          <w:p w:rsidR="00025E4C" w:rsidRPr="003D45A7" w:rsidRDefault="00025E4C" w:rsidP="00DD4536">
            <w:pPr>
              <w:pStyle w:val="3"/>
              <w:spacing w:after="0"/>
              <w:jc w:val="center"/>
              <w:rPr>
                <w:sz w:val="24"/>
                <w:szCs w:val="24"/>
                <w:lang w:val="uk-UA"/>
              </w:rPr>
            </w:pPr>
            <w:r w:rsidRPr="003D45A7">
              <w:rPr>
                <w:sz w:val="24"/>
                <w:szCs w:val="24"/>
                <w:lang w:val="uk-UA"/>
              </w:rPr>
              <w:t>10-Б</w:t>
            </w:r>
          </w:p>
        </w:tc>
        <w:tc>
          <w:tcPr>
            <w:tcW w:w="1701" w:type="dxa"/>
            <w:tcBorders>
              <w:top w:val="single" w:sz="4" w:space="0" w:color="000000"/>
              <w:left w:val="single" w:sz="4" w:space="0" w:color="000000"/>
              <w:bottom w:val="single" w:sz="4" w:space="0" w:color="000000"/>
              <w:right w:val="single" w:sz="4" w:space="0" w:color="000000"/>
            </w:tcBorders>
          </w:tcPr>
          <w:p w:rsidR="00025E4C" w:rsidRPr="003D45A7" w:rsidRDefault="00200091" w:rsidP="00534A29">
            <w:pPr>
              <w:pStyle w:val="3"/>
              <w:spacing w:after="0"/>
              <w:jc w:val="center"/>
              <w:rPr>
                <w:sz w:val="24"/>
                <w:szCs w:val="24"/>
                <w:lang w:val="uk-UA"/>
              </w:rPr>
            </w:pPr>
            <w:r w:rsidRPr="003D45A7">
              <w:rPr>
                <w:sz w:val="24"/>
                <w:szCs w:val="24"/>
                <w:lang w:val="uk-UA"/>
              </w:rPr>
              <w:t>1</w:t>
            </w:r>
          </w:p>
        </w:tc>
        <w:tc>
          <w:tcPr>
            <w:tcW w:w="1843" w:type="dxa"/>
            <w:tcBorders>
              <w:top w:val="single" w:sz="4" w:space="0" w:color="000000"/>
              <w:left w:val="single" w:sz="4" w:space="0" w:color="000000"/>
              <w:bottom w:val="single" w:sz="4" w:space="0" w:color="000000"/>
              <w:right w:val="single" w:sz="4" w:space="0" w:color="000000"/>
            </w:tcBorders>
          </w:tcPr>
          <w:p w:rsidR="00025E4C" w:rsidRPr="003D45A7" w:rsidRDefault="00025E4C" w:rsidP="00534A29">
            <w:pPr>
              <w:pStyle w:val="3"/>
              <w:spacing w:after="0"/>
              <w:jc w:val="center"/>
              <w:rPr>
                <w:sz w:val="24"/>
                <w:szCs w:val="24"/>
                <w:lang w:val="uk-UA"/>
              </w:rPr>
            </w:pPr>
            <w:r w:rsidRPr="003D45A7">
              <w:rPr>
                <w:sz w:val="24"/>
                <w:szCs w:val="24"/>
                <w:lang w:val="uk-UA"/>
              </w:rPr>
              <w:t>1</w:t>
            </w:r>
          </w:p>
        </w:tc>
      </w:tr>
    </w:tbl>
    <w:p w:rsidR="00407138" w:rsidRDefault="00407138" w:rsidP="00407138">
      <w:pPr>
        <w:spacing w:after="0" w:line="240" w:lineRule="auto"/>
        <w:rPr>
          <w:rFonts w:ascii="Times New Roman" w:hAnsi="Times New Roman"/>
          <w:b/>
          <w:sz w:val="28"/>
          <w:szCs w:val="28"/>
          <w:lang w:val="uk-UA"/>
        </w:rPr>
      </w:pPr>
    </w:p>
    <w:p w:rsidR="00025E4C" w:rsidRDefault="00025E4C" w:rsidP="00407138">
      <w:pPr>
        <w:spacing w:after="0" w:line="240" w:lineRule="auto"/>
        <w:jc w:val="center"/>
        <w:rPr>
          <w:rFonts w:ascii="Times New Roman" w:hAnsi="Times New Roman"/>
          <w:b/>
          <w:sz w:val="28"/>
          <w:szCs w:val="28"/>
          <w:lang w:val="uk-UA"/>
        </w:rPr>
      </w:pPr>
    </w:p>
    <w:p w:rsidR="00534A29" w:rsidRDefault="00534A29" w:rsidP="001966F4">
      <w:pPr>
        <w:spacing w:after="0" w:line="240" w:lineRule="auto"/>
        <w:jc w:val="center"/>
        <w:rPr>
          <w:rFonts w:ascii="Times New Roman" w:hAnsi="Times New Roman"/>
          <w:b/>
          <w:sz w:val="28"/>
          <w:szCs w:val="28"/>
          <w:lang w:val="uk-UA"/>
        </w:rPr>
      </w:pPr>
    </w:p>
    <w:p w:rsidR="00534A29" w:rsidRDefault="00534A29" w:rsidP="001966F4">
      <w:pPr>
        <w:spacing w:after="0" w:line="240" w:lineRule="auto"/>
        <w:jc w:val="center"/>
        <w:rPr>
          <w:rFonts w:ascii="Times New Roman" w:hAnsi="Times New Roman"/>
          <w:b/>
          <w:sz w:val="28"/>
          <w:szCs w:val="28"/>
          <w:lang w:val="uk-UA"/>
        </w:rPr>
      </w:pPr>
    </w:p>
    <w:p w:rsidR="00534A29" w:rsidRDefault="00534A29" w:rsidP="001966F4">
      <w:pPr>
        <w:spacing w:after="0" w:line="240" w:lineRule="auto"/>
        <w:jc w:val="center"/>
        <w:rPr>
          <w:rFonts w:ascii="Times New Roman" w:hAnsi="Times New Roman"/>
          <w:b/>
          <w:sz w:val="28"/>
          <w:szCs w:val="28"/>
          <w:lang w:val="uk-UA"/>
        </w:rPr>
      </w:pPr>
    </w:p>
    <w:p w:rsidR="00534A29" w:rsidRDefault="00534A29" w:rsidP="001966F4">
      <w:pPr>
        <w:spacing w:after="0" w:line="240" w:lineRule="auto"/>
        <w:jc w:val="center"/>
        <w:rPr>
          <w:rFonts w:ascii="Times New Roman" w:hAnsi="Times New Roman"/>
          <w:b/>
          <w:sz w:val="28"/>
          <w:szCs w:val="28"/>
          <w:lang w:val="uk-UA"/>
        </w:rPr>
      </w:pPr>
    </w:p>
    <w:p w:rsidR="00534A29" w:rsidRDefault="00534A29" w:rsidP="001966F4">
      <w:pPr>
        <w:spacing w:after="0" w:line="240" w:lineRule="auto"/>
        <w:jc w:val="center"/>
        <w:rPr>
          <w:rFonts w:ascii="Times New Roman" w:hAnsi="Times New Roman"/>
          <w:b/>
          <w:sz w:val="28"/>
          <w:szCs w:val="28"/>
          <w:lang w:val="uk-UA"/>
        </w:rPr>
      </w:pPr>
    </w:p>
    <w:p w:rsidR="00534A29" w:rsidRDefault="00534A29" w:rsidP="001966F4">
      <w:pPr>
        <w:spacing w:after="0" w:line="240" w:lineRule="auto"/>
        <w:jc w:val="center"/>
        <w:rPr>
          <w:rFonts w:ascii="Times New Roman" w:hAnsi="Times New Roman"/>
          <w:b/>
          <w:sz w:val="28"/>
          <w:szCs w:val="28"/>
          <w:lang w:val="uk-UA"/>
        </w:rPr>
      </w:pPr>
    </w:p>
    <w:p w:rsidR="00534A29" w:rsidRDefault="00534A29" w:rsidP="001966F4">
      <w:pPr>
        <w:spacing w:after="0" w:line="240" w:lineRule="auto"/>
        <w:jc w:val="center"/>
        <w:rPr>
          <w:rFonts w:ascii="Times New Roman" w:hAnsi="Times New Roman"/>
          <w:b/>
          <w:sz w:val="28"/>
          <w:szCs w:val="28"/>
          <w:lang w:val="uk-UA"/>
        </w:rPr>
      </w:pPr>
    </w:p>
    <w:p w:rsidR="00534A29" w:rsidRDefault="00534A29" w:rsidP="001966F4">
      <w:pPr>
        <w:spacing w:after="0" w:line="240" w:lineRule="auto"/>
        <w:jc w:val="center"/>
        <w:rPr>
          <w:rFonts w:ascii="Times New Roman" w:hAnsi="Times New Roman"/>
          <w:b/>
          <w:sz w:val="28"/>
          <w:szCs w:val="28"/>
          <w:lang w:val="uk-UA"/>
        </w:rPr>
      </w:pPr>
    </w:p>
    <w:p w:rsidR="00534A29" w:rsidRDefault="00534A29" w:rsidP="001966F4">
      <w:pPr>
        <w:spacing w:after="0" w:line="240" w:lineRule="auto"/>
        <w:jc w:val="center"/>
        <w:rPr>
          <w:rFonts w:ascii="Times New Roman" w:hAnsi="Times New Roman"/>
          <w:b/>
          <w:sz w:val="28"/>
          <w:szCs w:val="28"/>
          <w:lang w:val="uk-UA"/>
        </w:rPr>
      </w:pPr>
    </w:p>
    <w:p w:rsidR="00534A29" w:rsidRDefault="00534A29" w:rsidP="001966F4">
      <w:pPr>
        <w:spacing w:after="0" w:line="240" w:lineRule="auto"/>
        <w:jc w:val="center"/>
        <w:rPr>
          <w:rFonts w:ascii="Times New Roman" w:hAnsi="Times New Roman"/>
          <w:b/>
          <w:sz w:val="28"/>
          <w:szCs w:val="28"/>
          <w:lang w:val="uk-UA"/>
        </w:rPr>
      </w:pPr>
    </w:p>
    <w:p w:rsidR="00534A29" w:rsidRDefault="00534A29" w:rsidP="001966F4">
      <w:pPr>
        <w:spacing w:after="0" w:line="240" w:lineRule="auto"/>
        <w:jc w:val="center"/>
        <w:rPr>
          <w:rFonts w:ascii="Times New Roman" w:hAnsi="Times New Roman"/>
          <w:b/>
          <w:sz w:val="28"/>
          <w:szCs w:val="28"/>
          <w:lang w:val="uk-UA"/>
        </w:rPr>
      </w:pPr>
    </w:p>
    <w:p w:rsidR="004A08B2" w:rsidRDefault="004A08B2" w:rsidP="001966F4">
      <w:pPr>
        <w:spacing w:after="0" w:line="240" w:lineRule="auto"/>
        <w:jc w:val="center"/>
        <w:rPr>
          <w:rFonts w:ascii="Times New Roman" w:hAnsi="Times New Roman"/>
          <w:b/>
          <w:sz w:val="28"/>
          <w:szCs w:val="28"/>
          <w:lang w:val="uk-UA"/>
        </w:rPr>
      </w:pPr>
    </w:p>
    <w:p w:rsidR="004A08B2" w:rsidRDefault="004A08B2" w:rsidP="001966F4">
      <w:pPr>
        <w:spacing w:after="0" w:line="240" w:lineRule="auto"/>
        <w:jc w:val="center"/>
        <w:rPr>
          <w:rFonts w:ascii="Times New Roman" w:hAnsi="Times New Roman"/>
          <w:b/>
          <w:sz w:val="28"/>
          <w:szCs w:val="28"/>
          <w:lang w:val="uk-UA"/>
        </w:rPr>
      </w:pPr>
    </w:p>
    <w:p w:rsidR="004A08B2" w:rsidRDefault="004A08B2" w:rsidP="001966F4">
      <w:pPr>
        <w:spacing w:after="0" w:line="240" w:lineRule="auto"/>
        <w:jc w:val="center"/>
        <w:rPr>
          <w:rFonts w:ascii="Times New Roman" w:hAnsi="Times New Roman"/>
          <w:b/>
          <w:sz w:val="28"/>
          <w:szCs w:val="28"/>
          <w:lang w:val="uk-UA"/>
        </w:rPr>
      </w:pPr>
    </w:p>
    <w:p w:rsidR="004A08B2" w:rsidRDefault="004A08B2" w:rsidP="001966F4">
      <w:pPr>
        <w:spacing w:after="0" w:line="240" w:lineRule="auto"/>
        <w:jc w:val="center"/>
        <w:rPr>
          <w:rFonts w:ascii="Times New Roman" w:hAnsi="Times New Roman"/>
          <w:b/>
          <w:sz w:val="28"/>
          <w:szCs w:val="28"/>
          <w:lang w:val="uk-UA"/>
        </w:rPr>
      </w:pPr>
    </w:p>
    <w:p w:rsidR="001966F4" w:rsidRPr="00A57E94" w:rsidRDefault="001966F4" w:rsidP="001966F4">
      <w:pPr>
        <w:spacing w:after="0" w:line="240" w:lineRule="auto"/>
        <w:jc w:val="center"/>
        <w:rPr>
          <w:rFonts w:ascii="Times New Roman" w:hAnsi="Times New Roman"/>
          <w:b/>
          <w:sz w:val="28"/>
          <w:szCs w:val="28"/>
          <w:lang w:val="uk-UA"/>
        </w:rPr>
      </w:pPr>
      <w:r w:rsidRPr="00A57E94">
        <w:rPr>
          <w:rFonts w:ascii="Times New Roman" w:hAnsi="Times New Roman"/>
          <w:b/>
          <w:sz w:val="28"/>
          <w:szCs w:val="28"/>
          <w:lang w:val="uk-UA"/>
        </w:rPr>
        <w:t>Освітня програма</w:t>
      </w:r>
    </w:p>
    <w:p w:rsidR="001966F4" w:rsidRDefault="001966F4" w:rsidP="001966F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Южноукраїнської загальноосвітньої школи І-ІІІ ступенів №2</w:t>
      </w:r>
    </w:p>
    <w:p w:rsidR="001966F4" w:rsidRDefault="001966F4" w:rsidP="001966F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Южноукраїнської міської ради</w:t>
      </w:r>
      <w:r w:rsidRPr="00A57E94">
        <w:rPr>
          <w:rFonts w:ascii="Times New Roman" w:hAnsi="Times New Roman"/>
          <w:b/>
          <w:sz w:val="28"/>
          <w:szCs w:val="28"/>
          <w:lang w:val="uk-UA"/>
        </w:rPr>
        <w:t xml:space="preserve"> </w:t>
      </w:r>
      <w:r>
        <w:rPr>
          <w:rFonts w:ascii="Times New Roman" w:hAnsi="Times New Roman"/>
          <w:b/>
          <w:sz w:val="28"/>
          <w:szCs w:val="28"/>
          <w:lang w:val="uk-UA"/>
        </w:rPr>
        <w:t>Миколаївської області</w:t>
      </w:r>
    </w:p>
    <w:p w:rsidR="001966F4" w:rsidRPr="00A57E94" w:rsidRDefault="001966F4" w:rsidP="001966F4">
      <w:pPr>
        <w:spacing w:after="0" w:line="240" w:lineRule="auto"/>
        <w:jc w:val="center"/>
        <w:rPr>
          <w:rFonts w:ascii="Times New Roman" w:hAnsi="Times New Roman"/>
          <w:b/>
          <w:sz w:val="28"/>
          <w:szCs w:val="28"/>
          <w:lang w:val="uk-UA"/>
        </w:rPr>
      </w:pPr>
      <w:r w:rsidRPr="00A57E94">
        <w:rPr>
          <w:rFonts w:ascii="Times New Roman" w:hAnsi="Times New Roman"/>
          <w:b/>
          <w:sz w:val="28"/>
          <w:szCs w:val="28"/>
          <w:lang w:val="uk-UA"/>
        </w:rPr>
        <w:t>І</w:t>
      </w:r>
      <w:r>
        <w:rPr>
          <w:rFonts w:ascii="Times New Roman" w:hAnsi="Times New Roman"/>
          <w:b/>
          <w:sz w:val="28"/>
          <w:szCs w:val="28"/>
          <w:lang w:val="uk-UA"/>
        </w:rPr>
        <w:t>І</w:t>
      </w:r>
      <w:r w:rsidRPr="00A57E94">
        <w:rPr>
          <w:rFonts w:ascii="Times New Roman" w:hAnsi="Times New Roman"/>
          <w:b/>
          <w:sz w:val="28"/>
          <w:szCs w:val="28"/>
          <w:lang w:val="uk-UA"/>
        </w:rPr>
        <w:t>І ступеня</w:t>
      </w:r>
    </w:p>
    <w:p w:rsidR="001966F4" w:rsidRDefault="001966F4" w:rsidP="00407138">
      <w:pPr>
        <w:ind w:firstLine="709"/>
        <w:jc w:val="both"/>
        <w:rPr>
          <w:rFonts w:ascii="Times New Roman" w:eastAsia="Calibri" w:hAnsi="Times New Roman"/>
          <w:b/>
          <w:sz w:val="28"/>
          <w:szCs w:val="28"/>
          <w:lang w:val="uk-UA"/>
        </w:rPr>
      </w:pPr>
    </w:p>
    <w:p w:rsidR="00407138" w:rsidRPr="00A45335" w:rsidRDefault="00407138" w:rsidP="00407138">
      <w:pPr>
        <w:ind w:firstLine="709"/>
        <w:jc w:val="both"/>
        <w:rPr>
          <w:rFonts w:ascii="Times New Roman" w:eastAsia="Calibri" w:hAnsi="Times New Roman"/>
          <w:b/>
          <w:sz w:val="28"/>
          <w:szCs w:val="28"/>
          <w:lang w:val="uk-UA"/>
        </w:rPr>
      </w:pPr>
      <w:r w:rsidRPr="00A45335">
        <w:rPr>
          <w:rFonts w:ascii="Times New Roman" w:eastAsia="Calibri" w:hAnsi="Times New Roman"/>
          <w:b/>
          <w:sz w:val="28"/>
          <w:szCs w:val="28"/>
          <w:lang w:val="uk-UA"/>
        </w:rPr>
        <w:t>11клас</w:t>
      </w:r>
    </w:p>
    <w:p w:rsidR="00407138" w:rsidRPr="00AA6904" w:rsidRDefault="00122718" w:rsidP="00122718">
      <w:pPr>
        <w:pStyle w:val="a3"/>
        <w:jc w:val="both"/>
        <w:rPr>
          <w:rFonts w:eastAsia="Calibri"/>
          <w:lang w:eastAsia="en-US"/>
        </w:rPr>
      </w:pPr>
      <w:r w:rsidRPr="00AA6904">
        <w:rPr>
          <w:rFonts w:eastAsia="Calibri"/>
        </w:rPr>
        <w:t xml:space="preserve">        </w:t>
      </w:r>
      <w:r w:rsidR="00025E4C" w:rsidRPr="00AA6904">
        <w:rPr>
          <w:rFonts w:eastAsia="Calibri"/>
        </w:rPr>
        <w:t>Освітня програма Южноукраїнсь</w:t>
      </w:r>
      <w:r w:rsidR="001966F4" w:rsidRPr="00AA6904">
        <w:rPr>
          <w:rFonts w:eastAsia="Calibri"/>
        </w:rPr>
        <w:t>кої загальноосвітньої школи І-ІІІ ступенів №2</w:t>
      </w:r>
      <w:r w:rsidR="00407138" w:rsidRPr="00AA6904">
        <w:rPr>
          <w:rFonts w:eastAsia="Calibri"/>
        </w:rPr>
        <w:t xml:space="preserve"> ІІІ ступеня (11 клас) (профільна середня освіта) створена на основі Типової освітньої програми ЗЗСО ІІІ ступеня, розробленої на виконання Закону України «Про освіту» та постанови Кабінету Міністрів України від 14 січня 2004 року № 24 «Про затвердження Державного стандарту базової і повної загальної середньої освіти», затвердженої наказом МОН України від 20.04.2018 №406 «Про затвердження типової освітньої програми закладів загальної середньої освіти ІІІ ступеня».             </w:t>
      </w:r>
    </w:p>
    <w:p w:rsidR="00407138" w:rsidRPr="00AA6904" w:rsidRDefault="00122718" w:rsidP="00122718">
      <w:pPr>
        <w:pStyle w:val="a3"/>
        <w:jc w:val="both"/>
        <w:rPr>
          <w:rFonts w:eastAsia="Calibri"/>
        </w:rPr>
      </w:pPr>
      <w:r w:rsidRPr="00AA6904">
        <w:rPr>
          <w:rFonts w:eastAsia="Calibri"/>
        </w:rPr>
        <w:t xml:space="preserve">         </w:t>
      </w:r>
      <w:r w:rsidR="00407138" w:rsidRPr="00AA6904">
        <w:rPr>
          <w:rFonts w:eastAsia="Calibri"/>
        </w:rPr>
        <w:t>Освітня програма профільної сер</w:t>
      </w:r>
      <w:r w:rsidR="001966F4" w:rsidRPr="00AA6904">
        <w:rPr>
          <w:rFonts w:eastAsia="Calibri"/>
        </w:rPr>
        <w:t>едньої освіти ЮЗШ №2</w:t>
      </w:r>
      <w:r w:rsidR="00407138" w:rsidRPr="00AA6904">
        <w:rPr>
          <w:rFonts w:eastAsia="Calibri"/>
        </w:rPr>
        <w:t xml:space="preserve">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407138" w:rsidRPr="00AA6904" w:rsidRDefault="00122718" w:rsidP="00122718">
      <w:pPr>
        <w:pStyle w:val="a3"/>
        <w:jc w:val="both"/>
        <w:rPr>
          <w:rFonts w:eastAsia="Calibri"/>
        </w:rPr>
      </w:pPr>
      <w:r w:rsidRPr="00AA6904">
        <w:rPr>
          <w:rFonts w:eastAsia="Calibri"/>
        </w:rPr>
        <w:t xml:space="preserve">         </w:t>
      </w:r>
      <w:r w:rsidR="001966F4" w:rsidRPr="00AA6904">
        <w:rPr>
          <w:rFonts w:eastAsia="Calibri"/>
        </w:rPr>
        <w:t>Освітня програма ЮЗШ №2</w:t>
      </w:r>
      <w:r w:rsidR="00407138" w:rsidRPr="00AA6904">
        <w:rPr>
          <w:rFonts w:eastAsia="Calibri"/>
        </w:rPr>
        <w:t xml:space="preserve"> визначає: </w:t>
      </w:r>
    </w:p>
    <w:p w:rsidR="00407138" w:rsidRPr="00AA6904" w:rsidRDefault="00407138" w:rsidP="00122718">
      <w:pPr>
        <w:pStyle w:val="a3"/>
        <w:jc w:val="both"/>
        <w:rPr>
          <w:rFonts w:eastAsia="Calibri"/>
        </w:rPr>
      </w:pPr>
      <w:r w:rsidRPr="00AA6904">
        <w:rPr>
          <w:rFonts w:eastAsia="Calibri"/>
        </w:rPr>
        <w:lastRenderedPageBreak/>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навчальному плані, розробленому відповідно до  (</w:t>
      </w:r>
      <w:r w:rsidR="00AA6904" w:rsidRPr="00AA6904">
        <w:rPr>
          <w:rFonts w:eastAsia="Calibri"/>
        </w:rPr>
        <w:t>таблиць 2</w:t>
      </w:r>
      <w:r w:rsidRPr="00AA6904">
        <w:rPr>
          <w:rFonts w:eastAsia="Calibri"/>
        </w:rPr>
        <w:t xml:space="preserve"> та 1</w:t>
      </w:r>
      <w:r w:rsidR="00AA6904" w:rsidRPr="00AA6904">
        <w:rPr>
          <w:rFonts w:eastAsia="Calibri"/>
        </w:rPr>
        <w:t>0</w:t>
      </w:r>
      <w:r w:rsidRPr="00AA6904">
        <w:rPr>
          <w:rFonts w:eastAsia="Calibri"/>
        </w:rPr>
        <w:t>);</w:t>
      </w:r>
    </w:p>
    <w:p w:rsidR="001966F4" w:rsidRPr="0047617A" w:rsidRDefault="00407138" w:rsidP="00122718">
      <w:pPr>
        <w:pStyle w:val="a3"/>
        <w:jc w:val="both"/>
        <w:rPr>
          <w:rFonts w:eastAsia="Calibri"/>
        </w:rPr>
      </w:pPr>
      <w:r w:rsidRPr="00AA6904">
        <w:rPr>
          <w:rFonts w:eastAsia="Calibri"/>
        </w:rPr>
        <w:t xml:space="preserve">очікувані результати навчання учнів подані в рамках навчальних програм, перелік яких наведено в таблиці 6; пропонований зміст навчальних програм, які мають гриф «Затверджено Міністерством освіти і науки України» і розміщені на офіційному веб-сайті МОН); </w:t>
      </w:r>
      <w:r w:rsidR="00122718" w:rsidRPr="00AA6904">
        <w:rPr>
          <w:rFonts w:eastAsia="Calibri"/>
        </w:rPr>
        <w:t xml:space="preserve"> </w:t>
      </w:r>
      <w:r w:rsidRPr="00AA6904">
        <w:rPr>
          <w:rFonts w:eastAsia="Calibri"/>
        </w:rPr>
        <w:t>рекомендовані форми організації освітнього процесу та інструменти системи внутрішнього забезпечення якості освіти;</w:t>
      </w:r>
      <w:r w:rsidR="00122718" w:rsidRPr="00AA6904">
        <w:rPr>
          <w:rFonts w:eastAsia="Calibri"/>
        </w:rPr>
        <w:t xml:space="preserve"> </w:t>
      </w:r>
      <w:r w:rsidRPr="00AA6904">
        <w:rPr>
          <w:rFonts w:eastAsia="Calibri"/>
        </w:rPr>
        <w:t xml:space="preserve">вимоги до осіб, які можуть розпочати навчання за цією Освітньою програмою. </w:t>
      </w:r>
    </w:p>
    <w:p w:rsidR="00122718" w:rsidRPr="0047617A" w:rsidRDefault="00122718" w:rsidP="00122718">
      <w:pPr>
        <w:pStyle w:val="a3"/>
        <w:jc w:val="both"/>
        <w:rPr>
          <w:rFonts w:eastAsia="Calibri"/>
          <w:sz w:val="28"/>
          <w:szCs w:val="28"/>
        </w:rPr>
      </w:pPr>
    </w:p>
    <w:p w:rsidR="001966F4" w:rsidRDefault="00407138" w:rsidP="00407138">
      <w:pPr>
        <w:ind w:firstLine="709"/>
        <w:jc w:val="both"/>
        <w:rPr>
          <w:rFonts w:ascii="Times New Roman" w:eastAsia="Calibri" w:hAnsi="Times New Roman"/>
          <w:sz w:val="28"/>
          <w:szCs w:val="28"/>
          <w:lang w:val="uk-UA"/>
        </w:rPr>
      </w:pPr>
      <w:r w:rsidRPr="001966F4">
        <w:rPr>
          <w:rFonts w:ascii="Times New Roman" w:eastAsia="Calibri" w:hAnsi="Times New Roman"/>
          <w:b/>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eastAsia="Calibri" w:hAnsi="Times New Roman"/>
          <w:sz w:val="28"/>
          <w:szCs w:val="28"/>
          <w:lang w:val="uk-UA"/>
        </w:rPr>
        <w:t xml:space="preserve"> </w:t>
      </w:r>
    </w:p>
    <w:p w:rsidR="009A1EAA" w:rsidRPr="00AA6904" w:rsidRDefault="001966F4" w:rsidP="001966F4">
      <w:pPr>
        <w:pStyle w:val="a3"/>
        <w:jc w:val="both"/>
        <w:rPr>
          <w:rFonts w:eastAsia="Calibri"/>
        </w:rPr>
      </w:pPr>
      <w:r>
        <w:rPr>
          <w:rFonts w:eastAsia="Calibri"/>
          <w:sz w:val="28"/>
          <w:szCs w:val="28"/>
        </w:rPr>
        <w:t xml:space="preserve">        </w:t>
      </w:r>
      <w:r w:rsidR="00407138" w:rsidRPr="00AA6904">
        <w:rPr>
          <w:rFonts w:eastAsia="Calibri"/>
        </w:rPr>
        <w:t xml:space="preserve">Загальний обсяг навчального навантаження учнів 10-11-х класів складає 2660 годин/навчальний рік: </w:t>
      </w:r>
    </w:p>
    <w:p w:rsidR="009A1EAA" w:rsidRPr="00AA6904" w:rsidRDefault="00407138" w:rsidP="009A1EAA">
      <w:pPr>
        <w:pStyle w:val="a3"/>
        <w:numPr>
          <w:ilvl w:val="0"/>
          <w:numId w:val="5"/>
        </w:numPr>
        <w:jc w:val="both"/>
        <w:rPr>
          <w:rFonts w:eastAsia="Calibri"/>
        </w:rPr>
      </w:pPr>
      <w:r w:rsidRPr="00AA6904">
        <w:rPr>
          <w:rFonts w:eastAsia="Calibri"/>
        </w:rPr>
        <w:t xml:space="preserve">для 10-х класів – 1330 годин/навчальний рік, </w:t>
      </w:r>
    </w:p>
    <w:p w:rsidR="009A1EAA" w:rsidRPr="00AA6904" w:rsidRDefault="00407138" w:rsidP="009A1EAA">
      <w:pPr>
        <w:pStyle w:val="a3"/>
        <w:numPr>
          <w:ilvl w:val="0"/>
          <w:numId w:val="5"/>
        </w:numPr>
        <w:jc w:val="both"/>
        <w:rPr>
          <w:rFonts w:eastAsia="Calibri"/>
        </w:rPr>
      </w:pPr>
      <w:r w:rsidRPr="00AA6904">
        <w:rPr>
          <w:rFonts w:eastAsia="Calibri"/>
        </w:rPr>
        <w:t>для 11-х класів – 1330 годин/навчальний рік.</w:t>
      </w:r>
    </w:p>
    <w:p w:rsidR="00407138" w:rsidRPr="00AA6904" w:rsidRDefault="009A1EAA" w:rsidP="009A1EAA">
      <w:pPr>
        <w:pStyle w:val="a3"/>
        <w:jc w:val="both"/>
        <w:rPr>
          <w:rFonts w:eastAsia="Calibri"/>
        </w:rPr>
      </w:pPr>
      <w:r w:rsidRPr="00AA6904">
        <w:rPr>
          <w:rFonts w:eastAsia="Calibri"/>
        </w:rPr>
        <w:t xml:space="preserve">     </w:t>
      </w:r>
      <w:r w:rsidR="00407138" w:rsidRPr="00AA6904">
        <w:rPr>
          <w:rFonts w:eastAsia="Calibri"/>
        </w:rPr>
        <w:t xml:space="preserve"> Детальний розподіл навчального навантаження на тиждень окреслено у навчальному плані  ІІІ ступеня  (11 клас)</w:t>
      </w:r>
      <w:r w:rsidR="00122718" w:rsidRPr="00AA6904">
        <w:rPr>
          <w:rFonts w:eastAsia="Calibri"/>
          <w:lang w:val="ru-RU"/>
        </w:rPr>
        <w:t xml:space="preserve"> </w:t>
      </w:r>
      <w:r w:rsidR="00407138" w:rsidRPr="00AA6904">
        <w:rPr>
          <w:rFonts w:eastAsia="Calibri"/>
        </w:rPr>
        <w:t xml:space="preserve">(далі –навчальний план). </w:t>
      </w:r>
    </w:p>
    <w:p w:rsidR="00407138" w:rsidRPr="00AA6904" w:rsidRDefault="001966F4" w:rsidP="001966F4">
      <w:pPr>
        <w:pStyle w:val="a3"/>
        <w:jc w:val="both"/>
        <w:rPr>
          <w:rFonts w:eastAsia="Calibri"/>
        </w:rPr>
      </w:pPr>
      <w:r w:rsidRPr="00AA6904">
        <w:rPr>
          <w:rFonts w:eastAsia="Calibri"/>
        </w:rPr>
        <w:t xml:space="preserve">      </w:t>
      </w:r>
      <w:r w:rsidR="00407138" w:rsidRPr="00AA6904">
        <w:rPr>
          <w:rFonts w:eastAsia="Calibri"/>
        </w:rPr>
        <w:t xml:space="preserve">Навчальним планом старшої школи (11 клас)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407138" w:rsidRPr="00AA6904" w:rsidRDefault="001966F4" w:rsidP="001966F4">
      <w:pPr>
        <w:pStyle w:val="a3"/>
        <w:jc w:val="both"/>
        <w:rPr>
          <w:rFonts w:eastAsia="Calibri"/>
        </w:rPr>
      </w:pPr>
      <w:r w:rsidRPr="00AA6904">
        <w:rPr>
          <w:rFonts w:eastAsia="Calibri"/>
        </w:rPr>
        <w:t xml:space="preserve">         </w:t>
      </w:r>
      <w:r w:rsidR="00407138" w:rsidRPr="00AA6904">
        <w:rPr>
          <w:rFonts w:eastAsia="Calibri"/>
        </w:rPr>
        <w:t>Години варіативної складової передбачаються на:</w:t>
      </w:r>
    </w:p>
    <w:p w:rsidR="00407138" w:rsidRPr="00AA6904" w:rsidRDefault="00407138" w:rsidP="001966F4">
      <w:pPr>
        <w:pStyle w:val="a3"/>
        <w:jc w:val="both"/>
        <w:rPr>
          <w:rFonts w:eastAsia="Calibri"/>
        </w:rPr>
      </w:pPr>
      <w:r w:rsidRPr="00AA6904">
        <w:rPr>
          <w:rFonts w:eastAsia="Calibri"/>
        </w:rPr>
        <w:t>збільшення годин на вивчення окремих предметів інваріантної складової;</w:t>
      </w:r>
    </w:p>
    <w:p w:rsidR="00407138" w:rsidRPr="00AA6904" w:rsidRDefault="00407138" w:rsidP="001966F4">
      <w:pPr>
        <w:pStyle w:val="a3"/>
        <w:jc w:val="both"/>
        <w:rPr>
          <w:rFonts w:eastAsia="Calibri"/>
        </w:rPr>
      </w:pPr>
      <w:r w:rsidRPr="00AA6904">
        <w:rPr>
          <w:rFonts w:eastAsia="Calibri"/>
        </w:rPr>
        <w:t>упровадження курсів за вибором;</w:t>
      </w:r>
      <w:r w:rsidR="00122718" w:rsidRPr="00AA6904">
        <w:rPr>
          <w:rFonts w:eastAsia="Calibri"/>
          <w:lang w:val="ru-RU"/>
        </w:rPr>
        <w:t xml:space="preserve"> </w:t>
      </w:r>
      <w:r w:rsidRPr="00AA6904">
        <w:rPr>
          <w:rFonts w:eastAsia="Calibri"/>
        </w:rPr>
        <w:t>факультативи, індивідуальні та групові заняття.</w:t>
      </w:r>
    </w:p>
    <w:p w:rsidR="00407138" w:rsidRPr="00AA6904" w:rsidRDefault="001966F4" w:rsidP="001966F4">
      <w:pPr>
        <w:pStyle w:val="a3"/>
        <w:jc w:val="both"/>
        <w:rPr>
          <w:rFonts w:eastAsia="Calibri"/>
        </w:rPr>
      </w:pPr>
      <w:r w:rsidRPr="00AA6904">
        <w:rPr>
          <w:rFonts w:eastAsia="Calibri"/>
        </w:rPr>
        <w:t xml:space="preserve">         </w:t>
      </w:r>
      <w:r w:rsidR="00407138" w:rsidRPr="00AA6904">
        <w:rPr>
          <w:rFonts w:eastAsia="Calibri"/>
        </w:rPr>
        <w:t xml:space="preserve">Рішення про розподіл годин варіативної складової прийнято на засіданні педагогічної ради від </w:t>
      </w:r>
      <w:r w:rsidR="009A1EAA" w:rsidRPr="00AA6904">
        <w:rPr>
          <w:rFonts w:eastAsia="Calibri"/>
        </w:rPr>
        <w:t>11</w:t>
      </w:r>
      <w:r w:rsidR="00407138" w:rsidRPr="00AA6904">
        <w:rPr>
          <w:rFonts w:eastAsia="Calibri"/>
        </w:rPr>
        <w:t>.06.2018 року (протокол №10), враховуючи профільне спрямування, кадрове забезпечення, матеріально-технічну базу та бажання учнів.</w:t>
      </w:r>
    </w:p>
    <w:p w:rsidR="00407138" w:rsidRPr="00AA6904" w:rsidRDefault="001966F4" w:rsidP="001966F4">
      <w:pPr>
        <w:pStyle w:val="a3"/>
        <w:jc w:val="both"/>
        <w:rPr>
          <w:rFonts w:eastAsia="Calibri"/>
        </w:rPr>
      </w:pPr>
      <w:r w:rsidRPr="00AA6904">
        <w:rPr>
          <w:rFonts w:eastAsia="Calibri"/>
        </w:rPr>
        <w:t xml:space="preserve">        </w:t>
      </w:r>
      <w:r w:rsidR="00407138" w:rsidRPr="00AA6904">
        <w:rPr>
          <w:rFonts w:eastAsia="Calibri"/>
        </w:rPr>
        <w:t>Якість загальної середньої освіти забезпечується через реалізацію інваріантної та варіативної складових навчального плану, які обов'язково фінансуються з відповідних бюджетів.</w:t>
      </w:r>
    </w:p>
    <w:p w:rsidR="00407138" w:rsidRPr="00AA6904" w:rsidRDefault="001966F4" w:rsidP="001966F4">
      <w:pPr>
        <w:pStyle w:val="a3"/>
        <w:jc w:val="both"/>
        <w:rPr>
          <w:rFonts w:eastAsia="Calibri"/>
        </w:rPr>
      </w:pPr>
      <w:r w:rsidRPr="00AA6904">
        <w:rPr>
          <w:rFonts w:eastAsia="Calibri"/>
        </w:rPr>
        <w:t xml:space="preserve">        </w:t>
      </w:r>
      <w:r w:rsidR="00407138" w:rsidRPr="00AA6904">
        <w:rPr>
          <w:rFonts w:eastAsia="Calibri"/>
        </w:rPr>
        <w:t>Варіативність змісту профільної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407138" w:rsidRPr="00AA6904" w:rsidRDefault="001966F4" w:rsidP="001966F4">
      <w:pPr>
        <w:pStyle w:val="a3"/>
        <w:jc w:val="both"/>
        <w:rPr>
          <w:rFonts w:eastAsia="Calibri"/>
        </w:rPr>
      </w:pPr>
      <w:r w:rsidRPr="00AA6904">
        <w:rPr>
          <w:rFonts w:eastAsia="Calibri"/>
        </w:rPr>
        <w:t xml:space="preserve">        </w:t>
      </w:r>
      <w:r w:rsidR="00407138" w:rsidRPr="00AA6904">
        <w:rPr>
          <w:rFonts w:eastAsia="Calibri"/>
        </w:rPr>
        <w:t xml:space="preserve">Навчальний план зорієнтований на роботу  за п’ятиденним навчальним тижнем. </w:t>
      </w:r>
    </w:p>
    <w:p w:rsidR="00407138" w:rsidRPr="00AA6904" w:rsidRDefault="001966F4" w:rsidP="001966F4">
      <w:pPr>
        <w:pStyle w:val="a3"/>
        <w:jc w:val="both"/>
        <w:rPr>
          <w:rFonts w:eastAsia="Calibri"/>
          <w:highlight w:val="yellow"/>
        </w:rPr>
      </w:pPr>
      <w:r w:rsidRPr="00AA6904">
        <w:rPr>
          <w:rFonts w:eastAsia="Calibri"/>
        </w:rPr>
        <w:t xml:space="preserve">        </w:t>
      </w:r>
      <w:r w:rsidR="00407138" w:rsidRPr="00AA6904">
        <w:rPr>
          <w:rFonts w:eastAsia="Calibri"/>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407138" w:rsidRPr="00AA6904" w:rsidRDefault="001966F4" w:rsidP="001966F4">
      <w:pPr>
        <w:pStyle w:val="a3"/>
        <w:jc w:val="both"/>
        <w:rPr>
          <w:rFonts w:eastAsia="Calibri"/>
        </w:rPr>
      </w:pPr>
      <w:r w:rsidRPr="00AA6904">
        <w:rPr>
          <w:rFonts w:eastAsia="Calibri"/>
        </w:rPr>
        <w:t xml:space="preserve">       </w:t>
      </w:r>
      <w:r w:rsidR="00407138" w:rsidRPr="00AA6904">
        <w:rPr>
          <w:rFonts w:eastAsia="Calibri"/>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9A1EAA" w:rsidRPr="00AA6904" w:rsidRDefault="001966F4" w:rsidP="001966F4">
      <w:pPr>
        <w:pStyle w:val="a3"/>
        <w:jc w:val="both"/>
        <w:rPr>
          <w:rFonts w:eastAsia="Calibri"/>
        </w:rPr>
      </w:pPr>
      <w:r w:rsidRPr="00AA6904">
        <w:rPr>
          <w:rFonts w:eastAsia="Calibri"/>
        </w:rPr>
        <w:t xml:space="preserve">         </w:t>
      </w:r>
      <w:r w:rsidR="00407138" w:rsidRPr="00AA6904">
        <w:rPr>
          <w:rFonts w:eastAsia="Calibri"/>
        </w:rPr>
        <w:t xml:space="preserve">Для недопущення перевантаження учнів буде враховувано їх навчання в закладах освіти іншого типу (художніх, музичних, спортивних школах тощо). </w:t>
      </w:r>
      <w:r w:rsidRPr="00AA6904">
        <w:rPr>
          <w:rFonts w:eastAsia="Calibri"/>
        </w:rPr>
        <w:t xml:space="preserve"> </w:t>
      </w:r>
    </w:p>
    <w:p w:rsidR="00407138" w:rsidRPr="00AA6904" w:rsidRDefault="001966F4" w:rsidP="001966F4">
      <w:pPr>
        <w:pStyle w:val="a3"/>
        <w:jc w:val="both"/>
        <w:rPr>
          <w:rFonts w:eastAsia="Calibri"/>
        </w:rPr>
      </w:pPr>
      <w:r w:rsidRPr="00AA6904">
        <w:rPr>
          <w:rFonts w:eastAsia="Calibri"/>
        </w:rPr>
        <w:lastRenderedPageBreak/>
        <w:t xml:space="preserve">        </w:t>
      </w:r>
      <w:r w:rsidR="009A1EAA" w:rsidRPr="00AA6904">
        <w:rPr>
          <w:rFonts w:eastAsia="Calibri"/>
        </w:rPr>
        <w:t xml:space="preserve"> </w:t>
      </w:r>
      <w:r w:rsidR="00407138" w:rsidRPr="00AA6904">
        <w:rPr>
          <w:rFonts w:eastAsia="Calibri"/>
        </w:rPr>
        <w:t>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407138" w:rsidRPr="00AA6904" w:rsidRDefault="001966F4" w:rsidP="001966F4">
      <w:pPr>
        <w:pStyle w:val="a3"/>
        <w:jc w:val="both"/>
        <w:rPr>
          <w:rFonts w:eastAsia="Calibri"/>
        </w:rPr>
      </w:pPr>
      <w:r w:rsidRPr="00AA6904">
        <w:rPr>
          <w:rFonts w:eastAsia="Calibri"/>
        </w:rPr>
        <w:t xml:space="preserve">         </w:t>
      </w:r>
      <w:r w:rsidR="00407138" w:rsidRPr="00AA6904">
        <w:rPr>
          <w:rFonts w:eastAsia="Calibri"/>
        </w:rPr>
        <w:t xml:space="preserve">Навчальний план старшої школи (11 клас) реалізує зміст освіти залежно від обраного профілю навчання </w:t>
      </w:r>
      <w:r w:rsidR="009A1EAA" w:rsidRPr="00AA6904">
        <w:rPr>
          <w:rFonts w:eastAsia="Calibri"/>
        </w:rPr>
        <w:t>11-А – універса</w:t>
      </w:r>
      <w:r w:rsidRPr="00AA6904">
        <w:rPr>
          <w:rFonts w:eastAsia="Calibri"/>
        </w:rPr>
        <w:t>льний напрям; 11-Б –технологічний профіль</w:t>
      </w:r>
      <w:r w:rsidR="009A1EAA" w:rsidRPr="00AA6904">
        <w:rPr>
          <w:rFonts w:eastAsia="Calibri"/>
        </w:rPr>
        <w:t>,</w:t>
      </w:r>
      <w:r w:rsidR="00407138" w:rsidRPr="00AA6904">
        <w:rPr>
          <w:rFonts w:eastAsia="Calibri"/>
        </w:rPr>
        <w:t xml:space="preserve"> та передбачає вивчення окремих предметів на одному із трьох рівнів, відповідно до таблиці:</w:t>
      </w:r>
    </w:p>
    <w:p w:rsidR="00407138" w:rsidRPr="00AA6904" w:rsidRDefault="00407138" w:rsidP="001966F4">
      <w:pPr>
        <w:pStyle w:val="a3"/>
        <w:jc w:val="both"/>
        <w:rPr>
          <w:rFonts w:eastAsia="Calibri"/>
        </w:rPr>
      </w:pPr>
      <w:r w:rsidRPr="00AA6904">
        <w:rPr>
          <w:rFonts w:eastAsia="Calibri"/>
        </w:rPr>
        <w:t>рівні стандарту — окремі предмети не є профільними чи базовими;</w:t>
      </w:r>
    </w:p>
    <w:p w:rsidR="00407138" w:rsidRPr="00AA6904" w:rsidRDefault="00407138" w:rsidP="001966F4">
      <w:pPr>
        <w:pStyle w:val="a3"/>
        <w:jc w:val="both"/>
        <w:rPr>
          <w:rFonts w:eastAsia="Calibri"/>
        </w:rPr>
      </w:pPr>
      <w:r w:rsidRPr="00AA6904">
        <w:rPr>
          <w:rFonts w:eastAsia="Calibri"/>
        </w:rPr>
        <w:t>академічному рівні — окремі предмети не є профільними, але є базовими (англійська мова);</w:t>
      </w:r>
    </w:p>
    <w:p w:rsidR="00407138" w:rsidRPr="0047617A" w:rsidRDefault="00407138" w:rsidP="00122718">
      <w:pPr>
        <w:pStyle w:val="a3"/>
        <w:jc w:val="both"/>
        <w:rPr>
          <w:rFonts w:eastAsia="Calibri"/>
        </w:rPr>
      </w:pPr>
      <w:r w:rsidRPr="00AA6904">
        <w:rPr>
          <w:rFonts w:eastAsia="Calibri"/>
        </w:rPr>
        <w:t>профільному рівні, який передбачає поглиблене вивчення відповідних предметів, орієнтацію їх змісту на майбутню професію</w:t>
      </w:r>
      <w:r w:rsidR="001966F4" w:rsidRPr="00AA6904">
        <w:rPr>
          <w:rFonts w:eastAsia="Calibri"/>
        </w:rPr>
        <w:t xml:space="preserve"> (технології</w:t>
      </w:r>
      <w:r w:rsidRPr="00AA6904">
        <w:rPr>
          <w:rFonts w:eastAsia="Calibri"/>
        </w:rPr>
        <w:t>).</w:t>
      </w:r>
    </w:p>
    <w:p w:rsidR="00407138" w:rsidRPr="00AA6904" w:rsidRDefault="009A1EAA" w:rsidP="00122718">
      <w:pPr>
        <w:pStyle w:val="a3"/>
        <w:jc w:val="both"/>
        <w:rPr>
          <w:rFonts w:eastAsia="Calibri"/>
        </w:rPr>
      </w:pPr>
      <w:r w:rsidRPr="00AA6904">
        <w:rPr>
          <w:rFonts w:eastAsia="Calibri"/>
        </w:rPr>
        <w:t xml:space="preserve">        </w:t>
      </w:r>
      <w:r w:rsidR="00407138" w:rsidRPr="00AA6904">
        <w:rPr>
          <w:rFonts w:eastAsia="Calibri"/>
        </w:rPr>
        <w:t xml:space="preserve">Профільність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407138" w:rsidRPr="00AA6904" w:rsidRDefault="001966F4" w:rsidP="00122718">
      <w:pPr>
        <w:pStyle w:val="a3"/>
        <w:jc w:val="both"/>
        <w:rPr>
          <w:rFonts w:eastAsia="Calibri"/>
        </w:rPr>
      </w:pPr>
      <w:r w:rsidRPr="00AA6904">
        <w:rPr>
          <w:rFonts w:eastAsia="Calibri"/>
        </w:rPr>
        <w:t xml:space="preserve">      </w:t>
      </w:r>
      <w:r w:rsidR="00407138" w:rsidRPr="00AA6904">
        <w:rPr>
          <w:rFonts w:eastAsia="Calibri"/>
        </w:rPr>
        <w:t>З метою реалізації профільного навчання передбачено спеціальні навчальні плани (таблиці 5-12 для шкіл з українською мовою на</w:t>
      </w:r>
      <w:r w:rsidRPr="00AA6904">
        <w:rPr>
          <w:rFonts w:eastAsia="Calibri"/>
        </w:rPr>
        <w:t>вчання). Школою обрано таблицю 10</w:t>
      </w:r>
      <w:r w:rsidR="00B90128" w:rsidRPr="00AA6904">
        <w:rPr>
          <w:rFonts w:eastAsia="Calibri"/>
        </w:rPr>
        <w:t xml:space="preserve"> (Технологічний </w:t>
      </w:r>
      <w:r w:rsidR="00407138" w:rsidRPr="00AA6904">
        <w:rPr>
          <w:rFonts w:eastAsia="Calibri"/>
        </w:rPr>
        <w:t>напрям) та таблицю</w:t>
      </w:r>
      <w:r w:rsidR="00B90128" w:rsidRPr="00AA6904">
        <w:rPr>
          <w:rFonts w:eastAsia="Calibri"/>
        </w:rPr>
        <w:t xml:space="preserve"> 2- навчальний план універсального профілю, складеного відповідно до академічного рівня змісту освіти.</w:t>
      </w:r>
    </w:p>
    <w:p w:rsidR="00407138" w:rsidRPr="00AA6904" w:rsidRDefault="00B90128" w:rsidP="00122718">
      <w:pPr>
        <w:pStyle w:val="a3"/>
        <w:jc w:val="both"/>
        <w:rPr>
          <w:rFonts w:eastAsia="Calibri"/>
        </w:rPr>
      </w:pPr>
      <w:r w:rsidRPr="00AA6904">
        <w:rPr>
          <w:rFonts w:eastAsia="Calibri"/>
        </w:rPr>
        <w:t xml:space="preserve">      </w:t>
      </w:r>
      <w:r w:rsidR="00407138" w:rsidRPr="00AA6904">
        <w:rPr>
          <w:rFonts w:eastAsia="Calibri"/>
        </w:rPr>
        <w:t>Заняття з курсу "Захист Вітчизни" можуть проводитись наприкінці навчального року в рамках навчальної практики учнів, у т. ч. з використанням навчально-методичної бази військових частин, відповідних кафедр закладів вищої освіти, військових комісаріатів, оборонно-спортивних, військово-патріотичних оздоровчих таборів тощо.</w:t>
      </w:r>
    </w:p>
    <w:p w:rsidR="00407138" w:rsidRPr="00AA6904" w:rsidRDefault="009A1EAA" w:rsidP="00122718">
      <w:pPr>
        <w:pStyle w:val="a3"/>
        <w:jc w:val="both"/>
        <w:rPr>
          <w:rFonts w:eastAsia="Calibri"/>
        </w:rPr>
      </w:pPr>
      <w:r w:rsidRPr="00AA6904">
        <w:rPr>
          <w:rFonts w:eastAsia="Calibri"/>
        </w:rPr>
        <w:t xml:space="preserve">      </w:t>
      </w:r>
      <w:r w:rsidR="00122718" w:rsidRPr="00AA6904">
        <w:rPr>
          <w:rFonts w:eastAsia="Calibri"/>
        </w:rPr>
        <w:t>Вивчення екології у 11-</w:t>
      </w:r>
      <w:r w:rsidR="00122718" w:rsidRPr="00AA6904">
        <w:rPr>
          <w:rFonts w:eastAsia="Calibri"/>
          <w:lang w:val="ru-RU"/>
        </w:rPr>
        <w:t xml:space="preserve">х </w:t>
      </w:r>
      <w:r w:rsidR="00407138" w:rsidRPr="00AA6904">
        <w:rPr>
          <w:rFonts w:eastAsia="Calibri"/>
        </w:rPr>
        <w:t>класі</w:t>
      </w:r>
      <w:r w:rsidR="00122718" w:rsidRPr="00AA6904">
        <w:rPr>
          <w:rFonts w:eastAsia="Calibri"/>
        </w:rPr>
        <w:t>ах</w:t>
      </w:r>
      <w:r w:rsidR="00407138" w:rsidRPr="00AA6904">
        <w:rPr>
          <w:rFonts w:eastAsia="Calibri"/>
        </w:rPr>
        <w:t xml:space="preserve"> буде здійснюватись окремо від біології.  (1,5 – біологія  та  0,5 – екологія). </w:t>
      </w:r>
    </w:p>
    <w:p w:rsidR="00407138" w:rsidRPr="00AA6904" w:rsidRDefault="00B90128" w:rsidP="00122718">
      <w:pPr>
        <w:pStyle w:val="a3"/>
        <w:jc w:val="both"/>
        <w:rPr>
          <w:rFonts w:eastAsia="Calibri"/>
        </w:rPr>
      </w:pPr>
      <w:r w:rsidRPr="00AA6904">
        <w:rPr>
          <w:rFonts w:eastAsia="Calibri"/>
        </w:rPr>
        <w:t xml:space="preserve">         </w:t>
      </w:r>
      <w:r w:rsidR="00407138" w:rsidRPr="00AA6904">
        <w:rPr>
          <w:rFonts w:eastAsia="Calibri"/>
        </w:rPr>
        <w:t>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Згідно з рішеннями місцевих органів виконавчої влади, органів місцевого самоврядування класи можуть ділитися на групи і при наповнюваності, меншій від нормативної, а також при вивченні інших предметів за рахунок зекономлених бюджетних асигнувань та залучення додаткових коштів.</w:t>
      </w:r>
    </w:p>
    <w:p w:rsidR="00B90128" w:rsidRDefault="00407138" w:rsidP="00407138">
      <w:pPr>
        <w:ind w:firstLine="709"/>
        <w:jc w:val="both"/>
        <w:rPr>
          <w:rFonts w:ascii="Times New Roman" w:eastAsia="Calibri" w:hAnsi="Times New Roman"/>
          <w:sz w:val="28"/>
          <w:szCs w:val="28"/>
          <w:lang w:val="uk-UA"/>
        </w:rPr>
      </w:pPr>
      <w:r w:rsidRPr="00B90128">
        <w:rPr>
          <w:rFonts w:ascii="Times New Roman" w:eastAsia="Calibri" w:hAnsi="Times New Roman"/>
          <w:b/>
          <w:sz w:val="28"/>
          <w:szCs w:val="28"/>
          <w:lang w:val="uk-UA"/>
        </w:rPr>
        <w:t>Очікувані результати навчання здобувачів освіти</w:t>
      </w:r>
      <w:r>
        <w:rPr>
          <w:rFonts w:ascii="Times New Roman" w:eastAsia="Calibri" w:hAnsi="Times New Roman"/>
          <w:i/>
          <w:sz w:val="28"/>
          <w:szCs w:val="28"/>
          <w:lang w:val="uk-UA"/>
        </w:rPr>
        <w:t>.</w:t>
      </w:r>
      <w:r>
        <w:rPr>
          <w:rFonts w:ascii="Times New Roman" w:eastAsia="Calibri" w:hAnsi="Times New Roman"/>
          <w:sz w:val="28"/>
          <w:szCs w:val="28"/>
          <w:lang w:val="uk-UA"/>
        </w:rPr>
        <w:t xml:space="preserve"> </w:t>
      </w:r>
    </w:p>
    <w:p w:rsidR="00407138" w:rsidRPr="00AA6904" w:rsidRDefault="00407138" w:rsidP="00407138">
      <w:pPr>
        <w:ind w:firstLine="709"/>
        <w:jc w:val="both"/>
        <w:rPr>
          <w:rFonts w:ascii="Times New Roman" w:hAnsi="Times New Roman"/>
          <w:sz w:val="24"/>
          <w:szCs w:val="24"/>
          <w:highlight w:val="white"/>
          <w:lang w:val="uk-UA"/>
        </w:rPr>
      </w:pPr>
      <w:r w:rsidRPr="00AA6904">
        <w:rPr>
          <w:rFonts w:ascii="Times New Roman" w:eastAsia="Calibri" w:hAnsi="Times New Roman"/>
          <w:sz w:val="24"/>
          <w:szCs w:val="24"/>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AA6904">
        <w:rPr>
          <w:rFonts w:ascii="Times New Roman" w:hAnsi="Times New Roman"/>
          <w:sz w:val="24"/>
          <w:szCs w:val="24"/>
          <w:highlight w:val="white"/>
          <w:lang w:val="uk-UA"/>
        </w:rPr>
        <w:t xml:space="preserve"> робити внесок у формування ключових компетентностей учнів.</w:t>
      </w:r>
    </w:p>
    <w:tbl>
      <w:tblPr>
        <w:tblW w:w="10065" w:type="dxa"/>
        <w:tblInd w:w="-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049"/>
        <w:gridCol w:w="7341"/>
      </w:tblGrid>
      <w:tr w:rsidR="00407138" w:rsidTr="00DD4536">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138" w:rsidRPr="008B1974" w:rsidRDefault="00407138" w:rsidP="00DD4536">
            <w:pPr>
              <w:jc w:val="center"/>
              <w:rPr>
                <w:rFonts w:ascii="Times New Roman" w:hAnsi="Times New Roman"/>
                <w:sz w:val="24"/>
                <w:szCs w:val="24"/>
                <w:highlight w:val="white"/>
                <w:lang w:val="uk-UA"/>
              </w:rPr>
            </w:pPr>
            <w:r w:rsidRPr="008B1974">
              <w:rPr>
                <w:rFonts w:ascii="Times New Roman" w:hAnsi="Times New Roman"/>
                <w:sz w:val="24"/>
                <w:szCs w:val="24"/>
                <w:highlight w:val="white"/>
                <w:lang w:val="uk-UA"/>
              </w:rPr>
              <w:t>№ з/п</w:t>
            </w:r>
          </w:p>
        </w:tc>
        <w:tc>
          <w:tcPr>
            <w:tcW w:w="2049"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07138" w:rsidRPr="008B1974" w:rsidRDefault="00407138" w:rsidP="00DD4536">
            <w:pPr>
              <w:jc w:val="center"/>
              <w:rPr>
                <w:rFonts w:ascii="Times New Roman" w:hAnsi="Times New Roman"/>
                <w:b/>
                <w:sz w:val="24"/>
                <w:szCs w:val="24"/>
                <w:highlight w:val="white"/>
                <w:lang w:val="uk-UA"/>
              </w:rPr>
            </w:pPr>
            <w:r w:rsidRPr="008B1974">
              <w:rPr>
                <w:rFonts w:ascii="Times New Roman" w:hAnsi="Times New Roman"/>
                <w:b/>
                <w:sz w:val="24"/>
                <w:szCs w:val="24"/>
                <w:lang w:val="uk-UA"/>
              </w:rPr>
              <w:t>Ключові компетентності</w:t>
            </w:r>
          </w:p>
        </w:tc>
        <w:tc>
          <w:tcPr>
            <w:tcW w:w="7341"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07138" w:rsidRPr="008B1974" w:rsidRDefault="00407138" w:rsidP="00DD4536">
            <w:pPr>
              <w:jc w:val="center"/>
              <w:rPr>
                <w:rFonts w:ascii="Times New Roman" w:hAnsi="Times New Roman"/>
                <w:b/>
                <w:sz w:val="24"/>
                <w:szCs w:val="24"/>
                <w:highlight w:val="white"/>
                <w:lang w:val="uk-UA"/>
              </w:rPr>
            </w:pPr>
            <w:r w:rsidRPr="008B1974">
              <w:rPr>
                <w:rFonts w:ascii="Times New Roman" w:hAnsi="Times New Roman"/>
                <w:b/>
                <w:sz w:val="24"/>
                <w:szCs w:val="24"/>
                <w:highlight w:val="white"/>
                <w:lang w:val="uk-UA"/>
              </w:rPr>
              <w:t>Компоненти</w:t>
            </w:r>
          </w:p>
        </w:tc>
      </w:tr>
      <w:tr w:rsidR="00407138" w:rsidTr="00DD453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sz w:val="24"/>
                <w:szCs w:val="24"/>
                <w:highlight w:val="white"/>
                <w:lang w:val="uk-UA"/>
              </w:rPr>
              <w:t>1</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07138" w:rsidRDefault="00407138" w:rsidP="00DD4536">
            <w:pPr>
              <w:rPr>
                <w:rFonts w:ascii="Times New Roman" w:hAnsi="Times New Roman"/>
                <w:sz w:val="24"/>
                <w:szCs w:val="24"/>
                <w:highlight w:val="white"/>
                <w:lang w:val="uk-UA"/>
              </w:rPr>
            </w:pPr>
            <w:r w:rsidRPr="008B1974">
              <w:rPr>
                <w:rFonts w:ascii="Times New Roman" w:hAnsi="Times New Roman"/>
                <w:sz w:val="24"/>
                <w:szCs w:val="24"/>
                <w:highlight w:val="white"/>
                <w:lang w:val="uk-UA"/>
              </w:rPr>
              <w:t xml:space="preserve">Спілкування державною </w:t>
            </w:r>
          </w:p>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sz w:val="24"/>
                <w:szCs w:val="24"/>
                <w:highlight w:val="white"/>
                <w:lang w:val="uk-UA"/>
              </w:rPr>
              <w:t>(і рідною — у разі відмінності) мовами</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Уміння:</w:t>
            </w:r>
            <w:r w:rsidRPr="008B1974">
              <w:rPr>
                <w:rFonts w:ascii="Times New Roman" w:hAnsi="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w:t>
            </w:r>
            <w:r w:rsidRPr="008B1974">
              <w:rPr>
                <w:rFonts w:ascii="Times New Roman" w:hAnsi="Times New Roman"/>
                <w:sz w:val="24"/>
                <w:szCs w:val="24"/>
                <w:highlight w:val="white"/>
                <w:lang w:val="uk-UA"/>
              </w:rPr>
              <w:lastRenderedPageBreak/>
              <w:t xml:space="preserve">лаконічно та зрозуміло формулювати думку, аргументувати, доводити правильність тверджень; </w:t>
            </w:r>
            <w:r w:rsidRPr="008B1974">
              <w:rPr>
                <w:rFonts w:ascii="Times New Roman" w:hAnsi="Times New Roman"/>
                <w:sz w:val="24"/>
                <w:szCs w:val="24"/>
                <w:lang w:val="uk-UA"/>
              </w:rPr>
              <w:t>уникнення невнормованих іншомовних запозичень у спілкуванні на тематику</w:t>
            </w:r>
            <w:r w:rsidRPr="008B1974">
              <w:rPr>
                <w:rFonts w:ascii="Times New Roman" w:hAnsi="Times New Roman"/>
                <w:sz w:val="24"/>
                <w:szCs w:val="24"/>
                <w:highlight w:val="white"/>
                <w:lang w:val="uk-UA"/>
              </w:rPr>
              <w:t xml:space="preserve"> окремого предмета; поповнювати свій словниковий запас.</w:t>
            </w:r>
          </w:p>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Ставлення:</w:t>
            </w:r>
            <w:r w:rsidRPr="008B1974">
              <w:rPr>
                <w:rFonts w:ascii="Times New Roman" w:hAnsi="Times New Roman"/>
                <w:sz w:val="24"/>
                <w:szCs w:val="24"/>
                <w:highlight w:val="white"/>
                <w:lang w:val="uk-UA"/>
              </w:rPr>
              <w:t xml:space="preserve"> розуміння важливості чітких та лаконічних формулювань.</w:t>
            </w:r>
          </w:p>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Навчальні ресурси:</w:t>
            </w:r>
            <w:r w:rsidRPr="008B1974">
              <w:rPr>
                <w:rFonts w:ascii="Times New Roman" w:hAnsi="Times New Roman"/>
                <w:sz w:val="24"/>
                <w:szCs w:val="24"/>
                <w:highlight w:val="white"/>
                <w:lang w:val="uk-UA"/>
              </w:rPr>
              <w:t xml:space="preserve"> означення понять, формулювання властивостей, доведення правил, теорем</w:t>
            </w:r>
          </w:p>
        </w:tc>
      </w:tr>
      <w:tr w:rsidR="00407138" w:rsidTr="00DD453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sz w:val="24"/>
                <w:szCs w:val="24"/>
                <w:highlight w:val="white"/>
                <w:lang w:val="uk-UA"/>
              </w:rPr>
              <w:lastRenderedPageBreak/>
              <w:t>2</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sz w:val="24"/>
                <w:szCs w:val="24"/>
                <w:highlight w:val="white"/>
                <w:lang w:val="uk-UA"/>
              </w:rPr>
              <w:t>Спілкування іноземними мовами</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Уміння:</w:t>
            </w:r>
            <w:r w:rsidRPr="008B1974">
              <w:rPr>
                <w:rFonts w:ascii="Times New Roman" w:eastAsia="Calibri" w:hAnsi="Times New Roman"/>
                <w:sz w:val="24"/>
                <w:szCs w:val="24"/>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8B1974">
              <w:rPr>
                <w:rFonts w:ascii="Times New Roman" w:hAnsi="Times New Roman"/>
                <w:sz w:val="24"/>
                <w:szCs w:val="24"/>
                <w:highlight w:val="white"/>
                <w:lang w:val="uk-UA"/>
              </w:rPr>
              <w:t>.</w:t>
            </w:r>
          </w:p>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Ставлення:</w:t>
            </w:r>
            <w:r w:rsidRPr="008B1974">
              <w:rPr>
                <w:rFonts w:ascii="Times New Roman" w:eastAsia="Calibri" w:hAnsi="Times New Roman"/>
                <w:sz w:val="24"/>
                <w:szCs w:val="24"/>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8B1974">
              <w:rPr>
                <w:rFonts w:ascii="Times New Roman" w:hAnsi="Times New Roman"/>
                <w:sz w:val="24"/>
                <w:szCs w:val="24"/>
                <w:highlight w:val="white"/>
                <w:lang w:val="uk-UA"/>
              </w:rPr>
              <w:t>.</w:t>
            </w:r>
          </w:p>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Навчальні ресурси:</w:t>
            </w:r>
            <w:r w:rsidRPr="008B1974">
              <w:rPr>
                <w:rFonts w:ascii="Times New Roman" w:hAnsi="Times New Roman"/>
                <w:sz w:val="24"/>
                <w:szCs w:val="24"/>
                <w:highlight w:val="white"/>
                <w:lang w:val="uk-UA"/>
              </w:rPr>
              <w:t xml:space="preserve"> </w:t>
            </w:r>
            <w:r w:rsidRPr="008B1974">
              <w:rPr>
                <w:rFonts w:ascii="Times New Roman" w:eastAsia="Calibri" w:hAnsi="Times New Roman"/>
                <w:sz w:val="24"/>
                <w:szCs w:val="24"/>
                <w:lang w:val="uk-UA"/>
              </w:rPr>
              <w:t>підручники, словники, довідкова література, мультимедійні засоби, адаптовані іншомовні тексти.</w:t>
            </w:r>
          </w:p>
        </w:tc>
      </w:tr>
      <w:tr w:rsidR="00407138" w:rsidTr="00DD453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sz w:val="24"/>
                <w:szCs w:val="24"/>
                <w:highlight w:val="white"/>
                <w:lang w:val="uk-UA"/>
              </w:rPr>
              <w:t>3</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sz w:val="24"/>
                <w:szCs w:val="24"/>
                <w:highlight w:val="white"/>
                <w:lang w:val="uk-UA"/>
              </w:rPr>
              <w:t>Математична компетентність</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Уміння:</w:t>
            </w:r>
            <w:r w:rsidRPr="008B1974">
              <w:rPr>
                <w:rFonts w:ascii="Times New Roman" w:hAnsi="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Ставлення:</w:t>
            </w:r>
            <w:r w:rsidRPr="008B1974">
              <w:rPr>
                <w:rFonts w:ascii="Times New Roman" w:hAnsi="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lastRenderedPageBreak/>
              <w:t>Навчальні ресурси:</w:t>
            </w:r>
            <w:r w:rsidRPr="008B1974">
              <w:rPr>
                <w:rFonts w:ascii="Times New Roman" w:hAnsi="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407138" w:rsidRPr="00D51235" w:rsidTr="00DD453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sz w:val="24"/>
                <w:szCs w:val="24"/>
                <w:highlight w:val="white"/>
                <w:lang w:val="uk-UA"/>
              </w:rPr>
              <w:lastRenderedPageBreak/>
              <w:t>4</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sz w:val="24"/>
                <w:szCs w:val="24"/>
                <w:highlight w:val="white"/>
                <w:lang w:val="uk-UA"/>
              </w:rPr>
              <w:t>Основні компетентності у природничих науках і технологіях</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Уміння:</w:t>
            </w:r>
            <w:r w:rsidRPr="008B1974">
              <w:rPr>
                <w:rFonts w:ascii="Times New Roman" w:hAnsi="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8B1974">
              <w:rPr>
                <w:rFonts w:ascii="Times New Roman" w:hAnsi="Times New Roman"/>
                <w:sz w:val="24"/>
                <w:szCs w:val="24"/>
                <w:lang w:val="uk-UA"/>
              </w:rPr>
              <w:t>; послуговуватися технологічними пристроями</w:t>
            </w:r>
            <w:r w:rsidRPr="008B1974">
              <w:rPr>
                <w:rFonts w:ascii="Times New Roman" w:hAnsi="Times New Roman"/>
                <w:sz w:val="24"/>
                <w:szCs w:val="24"/>
                <w:highlight w:val="white"/>
                <w:lang w:val="uk-UA"/>
              </w:rPr>
              <w:t>.</w:t>
            </w:r>
          </w:p>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Ставлення:</w:t>
            </w:r>
            <w:r w:rsidRPr="008B1974">
              <w:rPr>
                <w:rFonts w:ascii="Times New Roman" w:hAnsi="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8B1974">
              <w:rPr>
                <w:rFonts w:ascii="Times New Roman" w:hAnsi="Times New Roman"/>
                <w:sz w:val="24"/>
                <w:szCs w:val="24"/>
                <w:lang w:val="uk-UA"/>
              </w:rPr>
              <w:t xml:space="preserve"> усвідомлення ролі наукових ідей в сучасних інформаційних технологіях</w:t>
            </w:r>
          </w:p>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Навчальні ресурси:</w:t>
            </w:r>
            <w:r w:rsidRPr="008B1974">
              <w:rPr>
                <w:rFonts w:ascii="Times New Roman" w:hAnsi="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07138" w:rsidTr="00DD453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sz w:val="24"/>
                <w:szCs w:val="24"/>
                <w:highlight w:val="white"/>
                <w:lang w:val="uk-UA"/>
              </w:rPr>
              <w:t>5</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sz w:val="24"/>
                <w:szCs w:val="24"/>
                <w:highlight w:val="white"/>
                <w:lang w:val="uk-UA"/>
              </w:rPr>
              <w:t>Інформаційно-цифрова компетентність</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Уміння:</w:t>
            </w:r>
            <w:r w:rsidRPr="008B1974">
              <w:rPr>
                <w:rFonts w:ascii="Times New Roman" w:hAnsi="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Ставлення:</w:t>
            </w:r>
            <w:r w:rsidRPr="008B1974">
              <w:rPr>
                <w:rFonts w:ascii="Times New Roman" w:hAnsi="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Навчальні ресурси:</w:t>
            </w:r>
            <w:r w:rsidRPr="008B1974">
              <w:rPr>
                <w:rFonts w:ascii="Times New Roman" w:hAnsi="Times New Roman"/>
                <w:sz w:val="24"/>
                <w:szCs w:val="24"/>
                <w:highlight w:val="white"/>
                <w:lang w:val="uk-UA"/>
              </w:rPr>
              <w:t xml:space="preserve"> візуалізація даних, побудова графіків та діаграм за допомогою програмних засобів</w:t>
            </w:r>
          </w:p>
        </w:tc>
      </w:tr>
      <w:tr w:rsidR="00407138" w:rsidRPr="00D51235" w:rsidTr="00DD453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sz w:val="24"/>
                <w:szCs w:val="24"/>
                <w:highlight w:val="white"/>
                <w:lang w:val="uk-UA"/>
              </w:rPr>
              <w:t>6</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sz w:val="24"/>
                <w:szCs w:val="24"/>
                <w:highlight w:val="white"/>
                <w:lang w:val="uk-UA"/>
              </w:rPr>
              <w:t>Уміння вчитися впродовж життя</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Уміння:</w:t>
            </w:r>
            <w:r w:rsidRPr="008B1974">
              <w:rPr>
                <w:rFonts w:ascii="Times New Roman" w:hAnsi="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Ставлення:</w:t>
            </w:r>
            <w:r w:rsidRPr="008B1974">
              <w:rPr>
                <w:rFonts w:ascii="Times New Roman" w:hAnsi="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Навчальні ресурси:</w:t>
            </w:r>
            <w:r w:rsidRPr="008B1974">
              <w:rPr>
                <w:rFonts w:ascii="Times New Roman" w:hAnsi="Times New Roman"/>
                <w:sz w:val="24"/>
                <w:szCs w:val="24"/>
                <w:highlight w:val="white"/>
                <w:lang w:val="uk-UA"/>
              </w:rPr>
              <w:t xml:space="preserve"> моделювання власної освітньої траєкторії</w:t>
            </w:r>
          </w:p>
        </w:tc>
      </w:tr>
      <w:tr w:rsidR="00407138" w:rsidRPr="00D51235" w:rsidTr="00DD453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sz w:val="24"/>
                <w:szCs w:val="24"/>
                <w:highlight w:val="white"/>
                <w:lang w:val="uk-UA"/>
              </w:rPr>
              <w:t>7</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sz w:val="24"/>
                <w:szCs w:val="24"/>
                <w:highlight w:val="white"/>
                <w:lang w:val="uk-UA"/>
              </w:rPr>
              <w:t>Ініціативність і підприємливість</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Уміння:</w:t>
            </w:r>
            <w:r w:rsidRPr="008B1974">
              <w:rPr>
                <w:rFonts w:ascii="Times New Roman" w:hAnsi="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w:t>
            </w:r>
            <w:r w:rsidRPr="008B1974">
              <w:rPr>
                <w:rFonts w:ascii="Times New Roman" w:hAnsi="Times New Roman"/>
                <w:sz w:val="24"/>
                <w:szCs w:val="24"/>
                <w:highlight w:val="white"/>
                <w:lang w:val="uk-UA"/>
              </w:rPr>
              <w:lastRenderedPageBreak/>
              <w:t>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Ставлення:</w:t>
            </w:r>
            <w:r w:rsidRPr="008B1974">
              <w:rPr>
                <w:rFonts w:ascii="Times New Roman" w:hAnsi="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Навчальні ресурси:</w:t>
            </w:r>
            <w:r w:rsidRPr="008B1974">
              <w:rPr>
                <w:rFonts w:ascii="Times New Roman" w:hAnsi="Times New Roman"/>
                <w:sz w:val="24"/>
                <w:szCs w:val="24"/>
                <w:highlight w:val="white"/>
                <w:lang w:val="uk-UA"/>
              </w:rPr>
              <w:t xml:space="preserve"> завдання підприємницького змісту (оптимізаційні задачі)</w:t>
            </w:r>
          </w:p>
        </w:tc>
      </w:tr>
      <w:tr w:rsidR="00407138" w:rsidTr="00DD453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sz w:val="24"/>
                <w:szCs w:val="24"/>
                <w:highlight w:val="white"/>
                <w:lang w:val="uk-UA"/>
              </w:rPr>
              <w:lastRenderedPageBreak/>
              <w:t>8</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sz w:val="24"/>
                <w:szCs w:val="24"/>
                <w:highlight w:val="white"/>
                <w:lang w:val="uk-UA"/>
              </w:rPr>
              <w:t>Соціальна і громадянська компетентності</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Уміння:</w:t>
            </w:r>
            <w:r w:rsidRPr="008B1974">
              <w:rPr>
                <w:rFonts w:ascii="Times New Roman" w:hAnsi="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Ставлення:</w:t>
            </w:r>
            <w:r w:rsidRPr="008B1974">
              <w:rPr>
                <w:rFonts w:ascii="Times New Roman" w:hAnsi="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Навчальні ресурси:</w:t>
            </w:r>
            <w:r w:rsidRPr="008B1974">
              <w:rPr>
                <w:rFonts w:ascii="Times New Roman" w:hAnsi="Times New Roman"/>
                <w:sz w:val="24"/>
                <w:szCs w:val="24"/>
                <w:highlight w:val="white"/>
                <w:lang w:val="uk-UA"/>
              </w:rPr>
              <w:t xml:space="preserve"> завдання соціального змісту</w:t>
            </w:r>
          </w:p>
        </w:tc>
      </w:tr>
      <w:tr w:rsidR="00407138" w:rsidTr="00DD453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sz w:val="24"/>
                <w:szCs w:val="24"/>
                <w:highlight w:val="white"/>
                <w:lang w:val="uk-UA"/>
              </w:rPr>
              <w:t>9</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sz w:val="24"/>
                <w:szCs w:val="24"/>
                <w:highlight w:val="white"/>
                <w:lang w:val="uk-UA"/>
              </w:rPr>
              <w:t>Обізнаність і самовираження у сфері культури</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 xml:space="preserve">Уміння: </w:t>
            </w:r>
            <w:r w:rsidRPr="008B1974">
              <w:rPr>
                <w:rFonts w:ascii="Times New Roman" w:hAnsi="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Ставлення:</w:t>
            </w:r>
            <w:r w:rsidRPr="008B1974">
              <w:rPr>
                <w:rFonts w:ascii="Times New Roman" w:hAnsi="Times New Roman"/>
                <w:sz w:val="24"/>
                <w:szCs w:val="24"/>
                <w:highlight w:val="white"/>
                <w:lang w:val="uk-UA"/>
              </w:rPr>
              <w:t xml:space="preserve"> </w:t>
            </w:r>
            <w:r w:rsidRPr="008B1974">
              <w:rPr>
                <w:rFonts w:ascii="Times New Roman" w:hAnsi="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8B1974">
              <w:rPr>
                <w:rFonts w:ascii="Times New Roman" w:hAnsi="Times New Roman"/>
                <w:sz w:val="24"/>
                <w:szCs w:val="24"/>
                <w:highlight w:val="white"/>
                <w:lang w:val="uk-UA"/>
              </w:rPr>
              <w:t>.</w:t>
            </w:r>
          </w:p>
          <w:p w:rsidR="00407138" w:rsidRPr="008B1974" w:rsidRDefault="00407138" w:rsidP="00DD4536">
            <w:pPr>
              <w:rPr>
                <w:rFonts w:ascii="Times New Roman" w:hAnsi="Times New Roman"/>
                <w:sz w:val="24"/>
                <w:szCs w:val="24"/>
                <w:lang w:val="uk-UA"/>
              </w:rPr>
            </w:pPr>
            <w:r w:rsidRPr="008B1974">
              <w:rPr>
                <w:rFonts w:ascii="Times New Roman" w:hAnsi="Times New Roman"/>
                <w:b/>
                <w:i/>
                <w:sz w:val="24"/>
                <w:szCs w:val="24"/>
                <w:highlight w:val="white"/>
                <w:lang w:val="uk-UA"/>
              </w:rPr>
              <w:t>Навчальні ресурси:</w:t>
            </w:r>
            <w:r w:rsidRPr="008B1974">
              <w:rPr>
                <w:rFonts w:ascii="Times New Roman" w:hAnsi="Times New Roman"/>
                <w:sz w:val="24"/>
                <w:szCs w:val="24"/>
                <w:highlight w:val="white"/>
                <w:lang w:val="uk-UA"/>
              </w:rPr>
              <w:t xml:space="preserve"> </w:t>
            </w:r>
            <w:r w:rsidRPr="008B1974">
              <w:rPr>
                <w:rFonts w:ascii="Times New Roman" w:hAnsi="Times New Roman"/>
                <w:sz w:val="24"/>
                <w:szCs w:val="24"/>
                <w:lang w:val="uk-UA"/>
              </w:rPr>
              <w:t>математичні моделі в різних видах мистецтва</w:t>
            </w:r>
          </w:p>
        </w:tc>
      </w:tr>
      <w:tr w:rsidR="00407138" w:rsidRPr="00D51235" w:rsidTr="00DD453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sz w:val="24"/>
                <w:szCs w:val="24"/>
                <w:highlight w:val="white"/>
                <w:lang w:val="uk-UA"/>
              </w:rPr>
              <w:t>10</w:t>
            </w:r>
          </w:p>
        </w:tc>
        <w:tc>
          <w:tcPr>
            <w:tcW w:w="204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sz w:val="24"/>
                <w:szCs w:val="24"/>
                <w:highlight w:val="white"/>
                <w:lang w:val="uk-UA"/>
              </w:rPr>
              <w:t>Екологічна грамотність і здорове життя</w:t>
            </w:r>
          </w:p>
        </w:tc>
        <w:tc>
          <w:tcPr>
            <w:tcW w:w="734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Уміння:</w:t>
            </w:r>
            <w:r w:rsidRPr="008B1974">
              <w:rPr>
                <w:rFonts w:ascii="Times New Roman" w:hAnsi="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lastRenderedPageBreak/>
              <w:t>Ставлення:</w:t>
            </w:r>
            <w:r w:rsidRPr="008B1974">
              <w:rPr>
                <w:rFonts w:ascii="Times New Roman" w:hAnsi="Times New Roman"/>
                <w:sz w:val="24"/>
                <w:szCs w:val="24"/>
                <w:highlight w:val="white"/>
                <w:lang w:val="uk-UA"/>
              </w:rPr>
              <w:t xml:space="preserve"> </w:t>
            </w:r>
            <w:r w:rsidRPr="008B1974">
              <w:rPr>
                <w:rFonts w:ascii="Times New Roman" w:hAnsi="Times New Roman"/>
                <w:sz w:val="24"/>
                <w:szCs w:val="24"/>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07138" w:rsidRPr="008B1974" w:rsidRDefault="00407138" w:rsidP="00DD4536">
            <w:pPr>
              <w:rPr>
                <w:rFonts w:ascii="Times New Roman" w:hAnsi="Times New Roman"/>
                <w:sz w:val="24"/>
                <w:szCs w:val="24"/>
                <w:highlight w:val="white"/>
                <w:lang w:val="uk-UA"/>
              </w:rPr>
            </w:pPr>
            <w:r w:rsidRPr="008B1974">
              <w:rPr>
                <w:rFonts w:ascii="Times New Roman" w:hAnsi="Times New Roman"/>
                <w:b/>
                <w:i/>
                <w:sz w:val="24"/>
                <w:szCs w:val="24"/>
                <w:highlight w:val="white"/>
                <w:lang w:val="uk-UA"/>
              </w:rPr>
              <w:t>Навчальні ресурси:</w:t>
            </w:r>
            <w:r w:rsidRPr="008B1974">
              <w:rPr>
                <w:rFonts w:ascii="Times New Roman" w:hAnsi="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B90128" w:rsidRPr="00AA6904" w:rsidRDefault="00B90128" w:rsidP="00B90128">
      <w:pPr>
        <w:pStyle w:val="a3"/>
        <w:jc w:val="both"/>
        <w:rPr>
          <w:highlight w:val="white"/>
        </w:rPr>
      </w:pPr>
      <w:r w:rsidRPr="00AA6904">
        <w:rPr>
          <w:rFonts w:eastAsia="Calibri"/>
          <w:highlight w:val="white"/>
        </w:rPr>
        <w:lastRenderedPageBreak/>
        <w:t xml:space="preserve">       </w:t>
      </w:r>
      <w:r w:rsidR="00407138" w:rsidRPr="00AA6904">
        <w:rPr>
          <w:rFonts w:eastAsia="Calibri"/>
          <w:highlight w:val="white"/>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407138" w:rsidRPr="00AA6904">
        <w:rPr>
          <w:rFonts w:eastAsia="Calibri"/>
          <w:b/>
          <w:highlight w:val="white"/>
        </w:rPr>
        <w:t xml:space="preserve"> </w:t>
      </w:r>
      <w:r w:rsidR="00407138" w:rsidRPr="00AA6904">
        <w:rPr>
          <w:rFonts w:eastAsia="Calibri"/>
          <w:highlight w:val="white"/>
        </w:rPr>
        <w:t xml:space="preserve">формування в учнів здатності застосовувати знання й уміння у реальних життєвих ситуаціях. </w:t>
      </w:r>
      <w:r w:rsidR="00407138" w:rsidRPr="00AA6904">
        <w:rPr>
          <w:highlight w:val="white"/>
        </w:rPr>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p>
    <w:p w:rsidR="00407138" w:rsidRPr="00AA6904" w:rsidRDefault="00B90128" w:rsidP="00B90128">
      <w:pPr>
        <w:pStyle w:val="a3"/>
        <w:jc w:val="both"/>
        <w:rPr>
          <w:highlight w:val="white"/>
          <w:lang w:eastAsia="en-US"/>
        </w:rPr>
      </w:pPr>
      <w:r w:rsidRPr="00AA6904">
        <w:rPr>
          <w:highlight w:val="white"/>
        </w:rPr>
        <w:t xml:space="preserve">     </w:t>
      </w:r>
      <w:r w:rsidR="00407138" w:rsidRPr="00AA6904">
        <w:rPr>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07138" w:rsidRPr="00AA6904" w:rsidRDefault="00B90128" w:rsidP="00B90128">
      <w:pPr>
        <w:pStyle w:val="a3"/>
        <w:jc w:val="both"/>
        <w:rPr>
          <w:highlight w:val="white"/>
        </w:rPr>
      </w:pPr>
      <w:r w:rsidRPr="00AA6904">
        <w:rPr>
          <w:highlight w:val="white"/>
        </w:rPr>
        <w:t xml:space="preserve">     </w:t>
      </w:r>
      <w:r w:rsidR="00407138" w:rsidRPr="00AA6904">
        <w:rPr>
          <w:highlight w:val="white"/>
        </w:rPr>
        <w:t>Навчання за наскрізними лініями реалізується насамперед через:</w:t>
      </w:r>
    </w:p>
    <w:p w:rsidR="00407138" w:rsidRPr="00AA6904" w:rsidRDefault="00407138" w:rsidP="00B90128">
      <w:pPr>
        <w:pStyle w:val="a3"/>
        <w:jc w:val="both"/>
        <w:rPr>
          <w:highlight w:val="white"/>
        </w:rPr>
      </w:pPr>
      <w:r w:rsidRPr="00AA6904">
        <w:rPr>
          <w:highlight w:val="white"/>
        </w:rPr>
        <w:t>організацію навчального середовища — зміст та цілі наскрізних тем враховуються при формуванні духовного, соціального і</w:t>
      </w:r>
      <w:r w:rsidR="00B90128" w:rsidRPr="00AA6904">
        <w:rPr>
          <w:highlight w:val="white"/>
        </w:rPr>
        <w:t xml:space="preserve"> фізичного середовища навчання; </w:t>
      </w:r>
      <w:r w:rsidRPr="00AA6904">
        <w:rPr>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07138" w:rsidRPr="00AA6904" w:rsidRDefault="00407138" w:rsidP="00407138">
      <w:pPr>
        <w:pStyle w:val="a3"/>
        <w:numPr>
          <w:ilvl w:val="0"/>
          <w:numId w:val="15"/>
        </w:numPr>
        <w:rPr>
          <w:highlight w:val="white"/>
        </w:rPr>
      </w:pPr>
      <w:r w:rsidRPr="00AA6904">
        <w:rPr>
          <w:highlight w:val="white"/>
        </w:rPr>
        <w:t xml:space="preserve">предмети за вибором; </w:t>
      </w:r>
    </w:p>
    <w:p w:rsidR="00407138" w:rsidRPr="00AA6904" w:rsidRDefault="00407138" w:rsidP="00407138">
      <w:pPr>
        <w:pStyle w:val="a3"/>
        <w:numPr>
          <w:ilvl w:val="0"/>
          <w:numId w:val="15"/>
        </w:numPr>
        <w:rPr>
          <w:highlight w:val="white"/>
        </w:rPr>
      </w:pPr>
      <w:r w:rsidRPr="00AA6904">
        <w:rPr>
          <w:highlight w:val="white"/>
        </w:rPr>
        <w:t xml:space="preserve">роботу в проектах; </w:t>
      </w:r>
    </w:p>
    <w:p w:rsidR="00407138" w:rsidRPr="00AA6904" w:rsidRDefault="00407138" w:rsidP="00407138">
      <w:pPr>
        <w:pStyle w:val="a3"/>
        <w:numPr>
          <w:ilvl w:val="0"/>
          <w:numId w:val="15"/>
        </w:numPr>
        <w:rPr>
          <w:highlight w:val="white"/>
        </w:rPr>
      </w:pPr>
      <w:r w:rsidRPr="00AA6904">
        <w:rPr>
          <w:highlight w:val="white"/>
        </w:rPr>
        <w:t>позакласну навчальну роботу і роботу гуртків.</w:t>
      </w:r>
    </w:p>
    <w:p w:rsidR="00407138" w:rsidRPr="008B1974" w:rsidRDefault="00407138" w:rsidP="00407138">
      <w:pPr>
        <w:pStyle w:val="a3"/>
        <w:rPr>
          <w:sz w:val="28"/>
          <w:szCs w:val="28"/>
          <w:highlight w:val="white"/>
        </w:rPr>
      </w:pPr>
    </w:p>
    <w:tbl>
      <w:tblPr>
        <w:tblW w:w="10207" w:type="dxa"/>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4"/>
        <w:gridCol w:w="9393"/>
      </w:tblGrid>
      <w:tr w:rsidR="00407138" w:rsidTr="00DD4536">
        <w:trPr>
          <w:cantSplit/>
          <w:trHeight w:val="1134"/>
        </w:trPr>
        <w:tc>
          <w:tcPr>
            <w:tcW w:w="814" w:type="dxa"/>
            <w:tcBorders>
              <w:top w:val="single" w:sz="4" w:space="0" w:color="000000"/>
              <w:left w:val="single" w:sz="4" w:space="0" w:color="000000"/>
              <w:bottom w:val="single" w:sz="4" w:space="0" w:color="000000"/>
              <w:right w:val="single" w:sz="4" w:space="0" w:color="000000"/>
            </w:tcBorders>
            <w:textDirection w:val="btLr"/>
            <w:hideMark/>
          </w:tcPr>
          <w:p w:rsidR="00407138" w:rsidRPr="006E5C64" w:rsidRDefault="00407138" w:rsidP="00DD4536">
            <w:pPr>
              <w:pStyle w:val="a3"/>
              <w:ind w:left="113" w:right="113"/>
              <w:jc w:val="center"/>
              <w:rPr>
                <w:b/>
              </w:rPr>
            </w:pPr>
            <w:r w:rsidRPr="006E5C64">
              <w:rPr>
                <w:b/>
              </w:rPr>
              <w:t>Наскрізна лінія</w:t>
            </w:r>
          </w:p>
        </w:tc>
        <w:tc>
          <w:tcPr>
            <w:tcW w:w="9393" w:type="dxa"/>
            <w:tcBorders>
              <w:top w:val="single" w:sz="4" w:space="0" w:color="000000"/>
              <w:left w:val="single" w:sz="4" w:space="0" w:color="000000"/>
              <w:bottom w:val="single" w:sz="4" w:space="0" w:color="000000"/>
              <w:right w:val="single" w:sz="4" w:space="0" w:color="000000"/>
            </w:tcBorders>
            <w:hideMark/>
          </w:tcPr>
          <w:p w:rsidR="00407138" w:rsidRDefault="00407138" w:rsidP="00DD4536">
            <w:pPr>
              <w:pStyle w:val="a3"/>
              <w:jc w:val="center"/>
              <w:rPr>
                <w:b/>
                <w:sz w:val="28"/>
                <w:szCs w:val="28"/>
                <w:highlight w:val="white"/>
              </w:rPr>
            </w:pPr>
          </w:p>
          <w:p w:rsidR="00407138" w:rsidRPr="006E5C64" w:rsidRDefault="00407138" w:rsidP="00DD4536">
            <w:pPr>
              <w:pStyle w:val="a3"/>
              <w:jc w:val="center"/>
              <w:rPr>
                <w:b/>
                <w:sz w:val="28"/>
                <w:szCs w:val="28"/>
              </w:rPr>
            </w:pPr>
            <w:r w:rsidRPr="006E5C64">
              <w:rPr>
                <w:b/>
                <w:sz w:val="28"/>
                <w:szCs w:val="28"/>
                <w:highlight w:val="white"/>
              </w:rPr>
              <w:t>Коротка характеристика</w:t>
            </w:r>
          </w:p>
        </w:tc>
      </w:tr>
      <w:tr w:rsidR="00407138" w:rsidTr="00DD4536">
        <w:trPr>
          <w:cantSplit/>
          <w:trHeight w:val="20"/>
        </w:trPr>
        <w:tc>
          <w:tcPr>
            <w:tcW w:w="814" w:type="dxa"/>
            <w:tcBorders>
              <w:top w:val="single" w:sz="4" w:space="0" w:color="000000"/>
              <w:left w:val="single" w:sz="4" w:space="0" w:color="000000"/>
              <w:bottom w:val="single" w:sz="4" w:space="0" w:color="000000"/>
              <w:right w:val="single" w:sz="4" w:space="0" w:color="000000"/>
            </w:tcBorders>
            <w:textDirection w:val="btLr"/>
            <w:hideMark/>
          </w:tcPr>
          <w:p w:rsidR="00407138" w:rsidRPr="008B1974" w:rsidRDefault="00407138" w:rsidP="00DD4536">
            <w:pPr>
              <w:ind w:left="113" w:right="113"/>
              <w:jc w:val="center"/>
              <w:rPr>
                <w:rFonts w:ascii="Times New Roman" w:hAnsi="Times New Roman"/>
                <w:sz w:val="24"/>
                <w:szCs w:val="24"/>
                <w:lang w:val="uk-UA"/>
              </w:rPr>
            </w:pPr>
            <w:r w:rsidRPr="008B1974">
              <w:rPr>
                <w:rFonts w:ascii="Times New Roman" w:hAnsi="Times New Roman"/>
                <w:sz w:val="24"/>
                <w:szCs w:val="24"/>
                <w:highlight w:val="white"/>
                <w:lang w:val="uk-UA"/>
              </w:rPr>
              <w:lastRenderedPageBreak/>
              <w:t>Екологічна безпека й сталий розвиток</w:t>
            </w:r>
          </w:p>
        </w:tc>
        <w:tc>
          <w:tcPr>
            <w:tcW w:w="9393" w:type="dxa"/>
            <w:tcBorders>
              <w:top w:val="single" w:sz="4" w:space="0" w:color="000000"/>
              <w:left w:val="single" w:sz="4" w:space="0" w:color="000000"/>
              <w:bottom w:val="single" w:sz="4" w:space="0" w:color="000000"/>
              <w:right w:val="single" w:sz="4" w:space="0" w:color="000000"/>
            </w:tcBorders>
            <w:hideMark/>
          </w:tcPr>
          <w:p w:rsidR="00407138" w:rsidRPr="008B1974" w:rsidRDefault="00407138" w:rsidP="00DD4536">
            <w:pPr>
              <w:ind w:firstLine="607"/>
              <w:jc w:val="both"/>
              <w:rPr>
                <w:rFonts w:ascii="Times New Roman" w:hAnsi="Times New Roman"/>
                <w:sz w:val="24"/>
                <w:szCs w:val="24"/>
                <w:highlight w:val="white"/>
                <w:lang w:val="uk-UA"/>
              </w:rPr>
            </w:pPr>
            <w:r w:rsidRPr="008B1974">
              <w:rPr>
                <w:rFonts w:ascii="Times New Roman" w:hAnsi="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07138" w:rsidRPr="008B1974" w:rsidRDefault="00407138" w:rsidP="00DD4536">
            <w:pPr>
              <w:ind w:firstLine="607"/>
              <w:jc w:val="both"/>
              <w:rPr>
                <w:rFonts w:ascii="Times New Roman" w:hAnsi="Times New Roman"/>
                <w:b/>
                <w:sz w:val="24"/>
                <w:szCs w:val="24"/>
                <w:lang w:val="uk-UA"/>
              </w:rPr>
            </w:pPr>
            <w:r w:rsidRPr="008B1974">
              <w:rPr>
                <w:rFonts w:ascii="Times New Roman" w:hAnsi="Times New Roman"/>
                <w:sz w:val="24"/>
                <w:szCs w:val="24"/>
                <w:highlight w:val="white"/>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407138" w:rsidTr="00DD4536">
        <w:trPr>
          <w:cantSplit/>
          <w:trHeight w:val="20"/>
        </w:trPr>
        <w:tc>
          <w:tcPr>
            <w:tcW w:w="814" w:type="dxa"/>
            <w:tcBorders>
              <w:top w:val="single" w:sz="4" w:space="0" w:color="000000"/>
              <w:left w:val="single" w:sz="4" w:space="0" w:color="000000"/>
              <w:bottom w:val="single" w:sz="4" w:space="0" w:color="000000"/>
              <w:right w:val="single" w:sz="4" w:space="0" w:color="000000"/>
            </w:tcBorders>
            <w:textDirection w:val="btLr"/>
            <w:hideMark/>
          </w:tcPr>
          <w:p w:rsidR="00407138" w:rsidRPr="008B1974" w:rsidRDefault="00407138" w:rsidP="00DD4536">
            <w:pPr>
              <w:ind w:left="113" w:right="113"/>
              <w:jc w:val="center"/>
              <w:rPr>
                <w:rFonts w:ascii="Times New Roman" w:hAnsi="Times New Roman"/>
                <w:sz w:val="24"/>
                <w:szCs w:val="24"/>
                <w:lang w:val="uk-UA"/>
              </w:rPr>
            </w:pPr>
            <w:r w:rsidRPr="008B1974">
              <w:rPr>
                <w:rFonts w:ascii="Times New Roman" w:hAnsi="Times New Roman"/>
                <w:sz w:val="24"/>
                <w:szCs w:val="24"/>
                <w:highlight w:val="white"/>
                <w:lang w:val="uk-UA"/>
              </w:rPr>
              <w:t>Громадянська відповідальність</w:t>
            </w:r>
          </w:p>
        </w:tc>
        <w:tc>
          <w:tcPr>
            <w:tcW w:w="9393" w:type="dxa"/>
            <w:tcBorders>
              <w:top w:val="single" w:sz="4" w:space="0" w:color="000000"/>
              <w:left w:val="single" w:sz="4" w:space="0" w:color="000000"/>
              <w:bottom w:val="single" w:sz="4" w:space="0" w:color="000000"/>
              <w:right w:val="single" w:sz="4" w:space="0" w:color="000000"/>
            </w:tcBorders>
            <w:hideMark/>
          </w:tcPr>
          <w:p w:rsidR="00407138" w:rsidRPr="008B1974" w:rsidRDefault="00407138" w:rsidP="00DD4536">
            <w:pPr>
              <w:ind w:firstLine="709"/>
              <w:jc w:val="both"/>
              <w:rPr>
                <w:rFonts w:ascii="Times New Roman" w:hAnsi="Times New Roman"/>
                <w:sz w:val="24"/>
                <w:szCs w:val="24"/>
                <w:highlight w:val="white"/>
                <w:lang w:val="uk-UA"/>
              </w:rPr>
            </w:pPr>
            <w:r w:rsidRPr="008B1974">
              <w:rPr>
                <w:rFonts w:ascii="Times New Roman" w:hAnsi="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07138" w:rsidRPr="008B1974" w:rsidRDefault="00407138" w:rsidP="00DD4536">
            <w:pPr>
              <w:ind w:firstLine="709"/>
              <w:jc w:val="both"/>
              <w:rPr>
                <w:rFonts w:ascii="Times New Roman" w:hAnsi="Times New Roman"/>
                <w:b/>
                <w:sz w:val="24"/>
                <w:szCs w:val="24"/>
                <w:lang w:val="uk-UA"/>
              </w:rPr>
            </w:pPr>
            <w:r w:rsidRPr="008B1974">
              <w:rPr>
                <w:rFonts w:ascii="Times New Roman" w:hAnsi="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07138" w:rsidRPr="00D51235" w:rsidTr="00DD4536">
        <w:trPr>
          <w:cantSplit/>
          <w:trHeight w:val="3250"/>
        </w:trPr>
        <w:tc>
          <w:tcPr>
            <w:tcW w:w="814" w:type="dxa"/>
            <w:tcBorders>
              <w:top w:val="single" w:sz="4" w:space="0" w:color="000000"/>
              <w:left w:val="single" w:sz="4" w:space="0" w:color="000000"/>
              <w:bottom w:val="single" w:sz="4" w:space="0" w:color="000000"/>
              <w:right w:val="single" w:sz="4" w:space="0" w:color="000000"/>
            </w:tcBorders>
            <w:textDirection w:val="btLr"/>
            <w:hideMark/>
          </w:tcPr>
          <w:p w:rsidR="00407138" w:rsidRPr="008B1974" w:rsidRDefault="00407138" w:rsidP="00DD4536">
            <w:pPr>
              <w:ind w:left="113" w:right="113"/>
              <w:jc w:val="center"/>
              <w:rPr>
                <w:rFonts w:ascii="Times New Roman" w:hAnsi="Times New Roman"/>
                <w:b/>
                <w:sz w:val="24"/>
                <w:szCs w:val="24"/>
                <w:lang w:val="uk-UA"/>
              </w:rPr>
            </w:pPr>
            <w:r w:rsidRPr="008B1974">
              <w:rPr>
                <w:rFonts w:ascii="Times New Roman" w:hAnsi="Times New Roman"/>
                <w:sz w:val="24"/>
                <w:szCs w:val="24"/>
                <w:highlight w:val="white"/>
                <w:lang w:val="uk-UA"/>
              </w:rPr>
              <w:t>Здоров'я і безпека</w:t>
            </w:r>
          </w:p>
        </w:tc>
        <w:tc>
          <w:tcPr>
            <w:tcW w:w="9393" w:type="dxa"/>
            <w:tcBorders>
              <w:top w:val="single" w:sz="4" w:space="0" w:color="000000"/>
              <w:left w:val="single" w:sz="4" w:space="0" w:color="000000"/>
              <w:bottom w:val="single" w:sz="4" w:space="0" w:color="000000"/>
              <w:right w:val="single" w:sz="4" w:space="0" w:color="000000"/>
            </w:tcBorders>
            <w:hideMark/>
          </w:tcPr>
          <w:p w:rsidR="00407138" w:rsidRPr="008B1974" w:rsidRDefault="00407138" w:rsidP="00DD4536">
            <w:pPr>
              <w:ind w:firstLine="709"/>
              <w:jc w:val="both"/>
              <w:rPr>
                <w:rFonts w:ascii="Times New Roman" w:hAnsi="Times New Roman"/>
                <w:sz w:val="24"/>
                <w:szCs w:val="24"/>
                <w:highlight w:val="white"/>
                <w:lang w:val="uk-UA"/>
              </w:rPr>
            </w:pPr>
            <w:r w:rsidRPr="008B1974">
              <w:rPr>
                <w:rFonts w:ascii="Times New Roman" w:hAnsi="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07138" w:rsidRPr="008B1974" w:rsidRDefault="00407138" w:rsidP="00DD4536">
            <w:pPr>
              <w:ind w:firstLine="709"/>
              <w:jc w:val="both"/>
              <w:rPr>
                <w:rFonts w:ascii="Times New Roman" w:hAnsi="Times New Roman"/>
                <w:b/>
                <w:sz w:val="24"/>
                <w:szCs w:val="24"/>
                <w:lang w:val="uk-UA"/>
              </w:rPr>
            </w:pPr>
            <w:r w:rsidRPr="008B1974">
              <w:rPr>
                <w:rFonts w:ascii="Times New Roman" w:hAnsi="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07138" w:rsidRPr="00D51235" w:rsidTr="00DD4536">
        <w:trPr>
          <w:cantSplit/>
          <w:trHeight w:val="20"/>
        </w:trPr>
        <w:tc>
          <w:tcPr>
            <w:tcW w:w="814" w:type="dxa"/>
            <w:tcBorders>
              <w:top w:val="single" w:sz="4" w:space="0" w:color="000000"/>
              <w:left w:val="single" w:sz="4" w:space="0" w:color="000000"/>
              <w:bottom w:val="single" w:sz="4" w:space="0" w:color="000000"/>
              <w:right w:val="single" w:sz="4" w:space="0" w:color="000000"/>
            </w:tcBorders>
            <w:textDirection w:val="btLr"/>
            <w:hideMark/>
          </w:tcPr>
          <w:p w:rsidR="00407138" w:rsidRPr="008B1974" w:rsidRDefault="00407138" w:rsidP="00DD4536">
            <w:pPr>
              <w:ind w:left="113" w:right="113"/>
              <w:jc w:val="center"/>
              <w:rPr>
                <w:rFonts w:ascii="Times New Roman" w:hAnsi="Times New Roman"/>
                <w:b/>
                <w:sz w:val="24"/>
                <w:szCs w:val="24"/>
                <w:lang w:val="uk-UA"/>
              </w:rPr>
            </w:pPr>
            <w:r w:rsidRPr="008B1974">
              <w:rPr>
                <w:rFonts w:ascii="Times New Roman" w:hAnsi="Times New Roman"/>
                <w:sz w:val="24"/>
                <w:szCs w:val="24"/>
                <w:highlight w:val="white"/>
                <w:lang w:val="uk-UA"/>
              </w:rPr>
              <w:t>Підприємливість і фінансова грамотність</w:t>
            </w:r>
          </w:p>
        </w:tc>
        <w:tc>
          <w:tcPr>
            <w:tcW w:w="9393" w:type="dxa"/>
            <w:tcBorders>
              <w:top w:val="single" w:sz="4" w:space="0" w:color="000000"/>
              <w:left w:val="single" w:sz="4" w:space="0" w:color="000000"/>
              <w:bottom w:val="single" w:sz="4" w:space="0" w:color="000000"/>
              <w:right w:val="single" w:sz="4" w:space="0" w:color="000000"/>
            </w:tcBorders>
            <w:hideMark/>
          </w:tcPr>
          <w:p w:rsidR="00407138" w:rsidRPr="008B1974" w:rsidRDefault="00407138" w:rsidP="00DD4536">
            <w:pPr>
              <w:ind w:firstLine="709"/>
              <w:jc w:val="both"/>
              <w:rPr>
                <w:rFonts w:ascii="Times New Roman" w:hAnsi="Times New Roman"/>
                <w:sz w:val="24"/>
                <w:szCs w:val="24"/>
                <w:highlight w:val="white"/>
                <w:lang w:val="uk-UA"/>
              </w:rPr>
            </w:pPr>
            <w:r w:rsidRPr="008B1974">
              <w:rPr>
                <w:rFonts w:ascii="Times New Roman" w:hAnsi="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07138" w:rsidRPr="008B1974" w:rsidRDefault="00407138" w:rsidP="00DD4536">
            <w:pPr>
              <w:ind w:firstLine="708"/>
              <w:jc w:val="both"/>
              <w:rPr>
                <w:rFonts w:ascii="Times New Roman" w:hAnsi="Times New Roman"/>
                <w:b/>
                <w:sz w:val="24"/>
                <w:szCs w:val="24"/>
                <w:lang w:val="uk-UA"/>
              </w:rPr>
            </w:pPr>
            <w:r w:rsidRPr="008B1974">
              <w:rPr>
                <w:rFonts w:ascii="Times New Roman" w:hAnsi="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07138" w:rsidRDefault="00407138" w:rsidP="00407138">
      <w:pPr>
        <w:ind w:firstLine="709"/>
        <w:jc w:val="both"/>
        <w:rPr>
          <w:rFonts w:ascii="Times New Roman" w:hAnsi="Times New Roman"/>
          <w:sz w:val="16"/>
          <w:szCs w:val="16"/>
          <w:highlight w:val="white"/>
          <w:lang w:val="uk-UA" w:eastAsia="en-US"/>
        </w:rPr>
      </w:pPr>
    </w:p>
    <w:p w:rsidR="00407138" w:rsidRDefault="00407138" w:rsidP="00407138">
      <w:pPr>
        <w:ind w:firstLine="709"/>
        <w:jc w:val="both"/>
        <w:rPr>
          <w:rFonts w:ascii="Times New Roman" w:hAnsi="Times New Roman"/>
          <w:sz w:val="16"/>
          <w:szCs w:val="16"/>
          <w:highlight w:val="white"/>
          <w:lang w:val="uk-UA"/>
        </w:rPr>
      </w:pPr>
    </w:p>
    <w:p w:rsidR="00407138" w:rsidRPr="00AA6904" w:rsidRDefault="00407138" w:rsidP="00407138">
      <w:pPr>
        <w:ind w:firstLine="709"/>
        <w:jc w:val="both"/>
        <w:rPr>
          <w:rFonts w:ascii="Times New Roman" w:hAnsi="Times New Roman"/>
          <w:sz w:val="24"/>
          <w:szCs w:val="24"/>
          <w:highlight w:val="white"/>
          <w:lang w:val="uk-UA"/>
        </w:rPr>
      </w:pPr>
      <w:r w:rsidRPr="00AA6904">
        <w:rPr>
          <w:rFonts w:ascii="Times New Roman" w:hAnsi="Times New Roman"/>
          <w:sz w:val="24"/>
          <w:szCs w:val="24"/>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w:t>
      </w:r>
      <w:r w:rsidRPr="00AA6904">
        <w:rPr>
          <w:rFonts w:ascii="Times New Roman" w:hAnsi="Times New Roman"/>
          <w:sz w:val="24"/>
          <w:szCs w:val="24"/>
          <w:highlight w:val="white"/>
          <w:lang w:val="uk-UA"/>
        </w:rPr>
        <w:lastRenderedPageBreak/>
        <w:t xml:space="preserve">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B90128" w:rsidRDefault="00407138" w:rsidP="00407138">
      <w:pPr>
        <w:ind w:firstLine="709"/>
        <w:jc w:val="both"/>
        <w:rPr>
          <w:rFonts w:ascii="Times New Roman" w:eastAsia="Calibri" w:hAnsi="Times New Roman"/>
          <w:b/>
          <w:sz w:val="28"/>
          <w:szCs w:val="28"/>
          <w:lang w:val="uk-UA"/>
        </w:rPr>
      </w:pPr>
      <w:r w:rsidRPr="00B90128">
        <w:rPr>
          <w:rFonts w:ascii="Times New Roman" w:eastAsia="Calibri" w:hAnsi="Times New Roman"/>
          <w:b/>
          <w:sz w:val="28"/>
          <w:szCs w:val="28"/>
          <w:lang w:val="uk-UA"/>
        </w:rPr>
        <w:t>Вимоги до осіб, які можуть розпочинати здобуття профільної середньої освіти</w:t>
      </w:r>
      <w:r>
        <w:rPr>
          <w:rFonts w:ascii="Times New Roman" w:eastAsia="Calibri" w:hAnsi="Times New Roman"/>
          <w:i/>
          <w:sz w:val="28"/>
          <w:szCs w:val="28"/>
          <w:lang w:val="uk-UA"/>
        </w:rPr>
        <w:t>.</w:t>
      </w:r>
      <w:r>
        <w:rPr>
          <w:rFonts w:ascii="Times New Roman" w:eastAsia="Calibri" w:hAnsi="Times New Roman"/>
          <w:b/>
          <w:sz w:val="28"/>
          <w:szCs w:val="28"/>
          <w:lang w:val="uk-UA"/>
        </w:rPr>
        <w:t xml:space="preserve"> </w:t>
      </w:r>
    </w:p>
    <w:p w:rsidR="00407138" w:rsidRPr="00AA6904" w:rsidRDefault="00407138" w:rsidP="00407138">
      <w:pPr>
        <w:ind w:firstLine="709"/>
        <w:jc w:val="both"/>
        <w:rPr>
          <w:rFonts w:ascii="Times New Roman" w:eastAsia="Calibri" w:hAnsi="Times New Roman"/>
          <w:sz w:val="24"/>
          <w:szCs w:val="24"/>
          <w:lang w:val="uk-UA"/>
        </w:rPr>
      </w:pPr>
      <w:r w:rsidRPr="00AA6904">
        <w:rPr>
          <w:rFonts w:ascii="Times New Roman" w:eastAsia="Calibri" w:hAnsi="Times New Roman"/>
          <w:sz w:val="24"/>
          <w:szCs w:val="24"/>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407138" w:rsidRPr="00AA6904" w:rsidRDefault="00407138" w:rsidP="00407138">
      <w:pPr>
        <w:ind w:firstLine="709"/>
        <w:jc w:val="both"/>
        <w:rPr>
          <w:rFonts w:ascii="Times New Roman" w:eastAsia="Calibri" w:hAnsi="Times New Roman"/>
          <w:sz w:val="24"/>
          <w:szCs w:val="24"/>
          <w:lang w:val="uk-UA"/>
        </w:rPr>
      </w:pPr>
      <w:r w:rsidRPr="00AA6904">
        <w:rPr>
          <w:rFonts w:ascii="Times New Roman" w:eastAsia="Calibri" w:hAnsi="Times New Roman"/>
          <w:sz w:val="24"/>
          <w:szCs w:val="24"/>
          <w:lang w:val="uk-UA"/>
        </w:rPr>
        <w:t>Особи з особливими освітніми потребами можуть розпочинати здобуття профільної середньої освіти за інших умов.</w:t>
      </w:r>
    </w:p>
    <w:p w:rsidR="00B90128" w:rsidRPr="00AA6904" w:rsidRDefault="00407138" w:rsidP="00407138">
      <w:pPr>
        <w:ind w:firstLine="709"/>
        <w:jc w:val="both"/>
        <w:rPr>
          <w:rFonts w:ascii="Times New Roman" w:eastAsia="Calibri" w:hAnsi="Times New Roman"/>
          <w:sz w:val="24"/>
          <w:szCs w:val="24"/>
          <w:lang w:val="uk-UA"/>
        </w:rPr>
      </w:pPr>
      <w:r w:rsidRPr="00AA6904">
        <w:rPr>
          <w:rFonts w:ascii="Times New Roman" w:eastAsia="Calibri" w:hAnsi="Times New Roman"/>
          <w:b/>
          <w:sz w:val="24"/>
          <w:szCs w:val="24"/>
          <w:lang w:val="uk-UA"/>
        </w:rPr>
        <w:t>Перелік освітніх галузей</w:t>
      </w:r>
      <w:r w:rsidRPr="00AA6904">
        <w:rPr>
          <w:rFonts w:ascii="Times New Roman" w:eastAsia="Calibri" w:hAnsi="Times New Roman"/>
          <w:i/>
          <w:sz w:val="24"/>
          <w:szCs w:val="24"/>
          <w:lang w:val="uk-UA"/>
        </w:rPr>
        <w:t>.</w:t>
      </w:r>
      <w:r w:rsidRPr="00AA6904">
        <w:rPr>
          <w:rFonts w:ascii="Times New Roman" w:eastAsia="Calibri" w:hAnsi="Times New Roman"/>
          <w:sz w:val="24"/>
          <w:szCs w:val="24"/>
          <w:lang w:val="uk-UA"/>
        </w:rPr>
        <w:t xml:space="preserve"> </w:t>
      </w:r>
    </w:p>
    <w:p w:rsidR="00407138" w:rsidRPr="00AA6904" w:rsidRDefault="00407138" w:rsidP="00407138">
      <w:pPr>
        <w:ind w:firstLine="709"/>
        <w:jc w:val="both"/>
        <w:rPr>
          <w:rFonts w:ascii="Times New Roman" w:eastAsia="Calibri" w:hAnsi="Times New Roman"/>
          <w:sz w:val="24"/>
          <w:szCs w:val="24"/>
          <w:lang w:val="uk-UA"/>
        </w:rPr>
      </w:pPr>
      <w:r w:rsidRPr="00AA6904">
        <w:rPr>
          <w:rFonts w:ascii="Times New Roman" w:eastAsia="Calibri" w:hAnsi="Times New Roman"/>
          <w:sz w:val="24"/>
          <w:szCs w:val="24"/>
          <w:lang w:val="uk-UA"/>
        </w:rPr>
        <w:t>Освітню програму укладено відповідно до Типової освітньої програми за такими освітніми галузями:</w:t>
      </w:r>
    </w:p>
    <w:p w:rsidR="00407138" w:rsidRPr="00AA6904" w:rsidRDefault="00407138" w:rsidP="00407138">
      <w:pPr>
        <w:pStyle w:val="a3"/>
        <w:numPr>
          <w:ilvl w:val="0"/>
          <w:numId w:val="14"/>
        </w:numPr>
        <w:rPr>
          <w:rFonts w:eastAsia="Calibri"/>
        </w:rPr>
      </w:pPr>
      <w:r w:rsidRPr="00AA6904">
        <w:rPr>
          <w:rFonts w:eastAsia="Calibri"/>
        </w:rPr>
        <w:t xml:space="preserve">Мови і літератури </w:t>
      </w:r>
    </w:p>
    <w:p w:rsidR="00407138" w:rsidRPr="00AA6904" w:rsidRDefault="00407138" w:rsidP="00407138">
      <w:pPr>
        <w:pStyle w:val="a3"/>
        <w:numPr>
          <w:ilvl w:val="0"/>
          <w:numId w:val="14"/>
        </w:numPr>
        <w:rPr>
          <w:rFonts w:eastAsia="Calibri"/>
        </w:rPr>
      </w:pPr>
      <w:r w:rsidRPr="00AA6904">
        <w:rPr>
          <w:rFonts w:eastAsia="Calibri"/>
        </w:rPr>
        <w:t>Суспільствознавство</w:t>
      </w:r>
    </w:p>
    <w:p w:rsidR="00407138" w:rsidRPr="00AA6904" w:rsidRDefault="00407138" w:rsidP="00407138">
      <w:pPr>
        <w:pStyle w:val="a3"/>
        <w:numPr>
          <w:ilvl w:val="0"/>
          <w:numId w:val="14"/>
        </w:numPr>
        <w:rPr>
          <w:rFonts w:eastAsia="Calibri"/>
        </w:rPr>
      </w:pPr>
      <w:r w:rsidRPr="00AA6904">
        <w:rPr>
          <w:rFonts w:eastAsia="Calibri"/>
        </w:rPr>
        <w:t>Естетична культура</w:t>
      </w:r>
    </w:p>
    <w:p w:rsidR="00407138" w:rsidRPr="00AA6904" w:rsidRDefault="00407138" w:rsidP="00407138">
      <w:pPr>
        <w:pStyle w:val="a3"/>
        <w:numPr>
          <w:ilvl w:val="0"/>
          <w:numId w:val="14"/>
        </w:numPr>
        <w:rPr>
          <w:rFonts w:eastAsia="Calibri"/>
        </w:rPr>
      </w:pPr>
      <w:r w:rsidRPr="00AA6904">
        <w:rPr>
          <w:rFonts w:eastAsia="Calibri"/>
        </w:rPr>
        <w:t>Математика</w:t>
      </w:r>
    </w:p>
    <w:p w:rsidR="00407138" w:rsidRPr="00AA6904" w:rsidRDefault="00407138" w:rsidP="00407138">
      <w:pPr>
        <w:pStyle w:val="a3"/>
        <w:numPr>
          <w:ilvl w:val="0"/>
          <w:numId w:val="14"/>
        </w:numPr>
        <w:rPr>
          <w:rFonts w:eastAsia="Calibri"/>
        </w:rPr>
      </w:pPr>
      <w:r w:rsidRPr="00AA6904">
        <w:rPr>
          <w:rFonts w:eastAsia="Calibri"/>
        </w:rPr>
        <w:t>Природознавство</w:t>
      </w:r>
    </w:p>
    <w:p w:rsidR="00407138" w:rsidRPr="00AA6904" w:rsidRDefault="00407138" w:rsidP="00407138">
      <w:pPr>
        <w:pStyle w:val="a3"/>
        <w:numPr>
          <w:ilvl w:val="0"/>
          <w:numId w:val="14"/>
        </w:numPr>
        <w:rPr>
          <w:rFonts w:eastAsia="Calibri"/>
          <w:b/>
          <w:i/>
        </w:rPr>
      </w:pPr>
      <w:r w:rsidRPr="00AA6904">
        <w:rPr>
          <w:rFonts w:eastAsia="Calibri"/>
        </w:rPr>
        <w:t>Технології</w:t>
      </w:r>
    </w:p>
    <w:p w:rsidR="00407138" w:rsidRPr="00AA6904" w:rsidRDefault="00407138" w:rsidP="00407138">
      <w:pPr>
        <w:pStyle w:val="a3"/>
        <w:numPr>
          <w:ilvl w:val="0"/>
          <w:numId w:val="14"/>
        </w:numPr>
        <w:rPr>
          <w:rFonts w:eastAsia="Calibri"/>
          <w:b/>
          <w:i/>
        </w:rPr>
      </w:pPr>
      <w:r w:rsidRPr="00AA6904">
        <w:rPr>
          <w:rFonts w:eastAsia="Calibri"/>
        </w:rPr>
        <w:t>Здоров’я і фізична культура</w:t>
      </w:r>
    </w:p>
    <w:p w:rsidR="00407138" w:rsidRPr="0010590B" w:rsidRDefault="00407138" w:rsidP="00407138">
      <w:pPr>
        <w:pStyle w:val="a3"/>
        <w:ind w:left="720"/>
        <w:rPr>
          <w:rFonts w:eastAsia="Calibri"/>
          <w:b/>
          <w:i/>
          <w:sz w:val="28"/>
          <w:szCs w:val="28"/>
        </w:rPr>
      </w:pPr>
    </w:p>
    <w:p w:rsidR="00407138" w:rsidRPr="00B90128" w:rsidRDefault="00407138" w:rsidP="00B90128">
      <w:pPr>
        <w:pStyle w:val="a3"/>
        <w:jc w:val="center"/>
        <w:rPr>
          <w:rFonts w:eastAsia="Calibri"/>
          <w:b/>
          <w:sz w:val="28"/>
          <w:szCs w:val="28"/>
        </w:rPr>
      </w:pPr>
      <w:r w:rsidRPr="00B90128">
        <w:rPr>
          <w:rFonts w:eastAsia="Calibri"/>
          <w:b/>
          <w:sz w:val="28"/>
          <w:szCs w:val="28"/>
        </w:rPr>
        <w:t>Логічна послідовність вивчення предметів розкривається у відповідних навчальних програмах.</w:t>
      </w:r>
    </w:p>
    <w:p w:rsidR="00B90128" w:rsidRDefault="00407138" w:rsidP="00B90128">
      <w:pPr>
        <w:pStyle w:val="a3"/>
        <w:jc w:val="center"/>
        <w:rPr>
          <w:rFonts w:eastAsia="Calibri"/>
          <w:b/>
          <w:sz w:val="28"/>
          <w:szCs w:val="28"/>
        </w:rPr>
      </w:pPr>
      <w:r w:rsidRPr="00B90128">
        <w:rPr>
          <w:rFonts w:eastAsia="Calibri"/>
          <w:b/>
          <w:sz w:val="28"/>
          <w:szCs w:val="28"/>
        </w:rPr>
        <w:t>Рекомендовані форми організації освітнього процесу</w:t>
      </w:r>
      <w:r w:rsidRPr="00B90128">
        <w:rPr>
          <w:rFonts w:eastAsia="Calibri"/>
          <w:b/>
          <w:i/>
          <w:sz w:val="28"/>
          <w:szCs w:val="28"/>
        </w:rPr>
        <w:t>.</w:t>
      </w:r>
      <w:r w:rsidRPr="00B90128">
        <w:rPr>
          <w:rFonts w:eastAsia="Calibri"/>
          <w:b/>
          <w:sz w:val="28"/>
          <w:szCs w:val="28"/>
        </w:rPr>
        <w:t xml:space="preserve"> </w:t>
      </w:r>
    </w:p>
    <w:p w:rsidR="00B90128" w:rsidRDefault="00B90128" w:rsidP="00B90128">
      <w:pPr>
        <w:pStyle w:val="a3"/>
        <w:jc w:val="center"/>
        <w:rPr>
          <w:rFonts w:eastAsia="Calibri"/>
          <w:b/>
          <w:sz w:val="28"/>
          <w:szCs w:val="28"/>
        </w:rPr>
      </w:pPr>
    </w:p>
    <w:p w:rsidR="00407138" w:rsidRPr="00AA6904" w:rsidRDefault="00407138" w:rsidP="00B90128">
      <w:pPr>
        <w:pStyle w:val="a3"/>
        <w:jc w:val="center"/>
        <w:rPr>
          <w:rFonts w:eastAsia="Calibri"/>
        </w:rPr>
      </w:pPr>
      <w:r w:rsidRPr="00AA6904">
        <w:rPr>
          <w:rFonts w:eastAsia="Calibri"/>
        </w:rPr>
        <w:t>Основними формами організації освітнього процесу є різні типи уроку:</w:t>
      </w:r>
    </w:p>
    <w:p w:rsidR="00407138" w:rsidRPr="00AA6904" w:rsidRDefault="00407138" w:rsidP="00407138">
      <w:pPr>
        <w:pStyle w:val="a3"/>
        <w:numPr>
          <w:ilvl w:val="0"/>
          <w:numId w:val="13"/>
        </w:numPr>
        <w:rPr>
          <w:rFonts w:eastAsia="Calibri"/>
        </w:rPr>
      </w:pPr>
      <w:r w:rsidRPr="00AA6904">
        <w:rPr>
          <w:rFonts w:eastAsia="Calibri"/>
        </w:rPr>
        <w:t>формування компетентностей;</w:t>
      </w:r>
    </w:p>
    <w:p w:rsidR="00407138" w:rsidRPr="00AA6904" w:rsidRDefault="00407138" w:rsidP="00407138">
      <w:pPr>
        <w:pStyle w:val="a3"/>
        <w:numPr>
          <w:ilvl w:val="0"/>
          <w:numId w:val="13"/>
        </w:numPr>
        <w:rPr>
          <w:rFonts w:eastAsia="Calibri"/>
        </w:rPr>
      </w:pPr>
      <w:r w:rsidRPr="00AA6904">
        <w:rPr>
          <w:rFonts w:eastAsia="Calibri"/>
        </w:rPr>
        <w:t xml:space="preserve">розвитку компетентностей; </w:t>
      </w:r>
    </w:p>
    <w:p w:rsidR="00407138" w:rsidRPr="00AA6904" w:rsidRDefault="00407138" w:rsidP="00407138">
      <w:pPr>
        <w:pStyle w:val="a3"/>
        <w:numPr>
          <w:ilvl w:val="0"/>
          <w:numId w:val="13"/>
        </w:numPr>
        <w:rPr>
          <w:rFonts w:eastAsia="Calibri"/>
        </w:rPr>
      </w:pPr>
      <w:r w:rsidRPr="00AA6904">
        <w:rPr>
          <w:rFonts w:eastAsia="Calibri"/>
        </w:rPr>
        <w:t xml:space="preserve">перевірки та/або оцінювання досягнення компетентностей; </w:t>
      </w:r>
    </w:p>
    <w:p w:rsidR="00407138" w:rsidRPr="00AA6904" w:rsidRDefault="00407138" w:rsidP="00407138">
      <w:pPr>
        <w:pStyle w:val="a3"/>
        <w:numPr>
          <w:ilvl w:val="0"/>
          <w:numId w:val="13"/>
        </w:numPr>
        <w:rPr>
          <w:rFonts w:eastAsia="Calibri"/>
        </w:rPr>
      </w:pPr>
      <w:r w:rsidRPr="00AA6904">
        <w:rPr>
          <w:rFonts w:eastAsia="Calibri"/>
        </w:rPr>
        <w:t xml:space="preserve">корекції основних компетентностей; </w:t>
      </w:r>
    </w:p>
    <w:p w:rsidR="00407138" w:rsidRPr="00AA6904" w:rsidRDefault="00407138" w:rsidP="00407138">
      <w:pPr>
        <w:pStyle w:val="a3"/>
        <w:numPr>
          <w:ilvl w:val="0"/>
          <w:numId w:val="13"/>
        </w:numPr>
        <w:rPr>
          <w:rFonts w:eastAsia="Calibri"/>
        </w:rPr>
      </w:pPr>
      <w:r w:rsidRPr="00AA6904">
        <w:t>комбінований урок</w:t>
      </w:r>
      <w:r w:rsidRPr="00AA6904">
        <w:rPr>
          <w:rFonts w:eastAsia="Calibri"/>
        </w:rPr>
        <w:t>.</w:t>
      </w:r>
    </w:p>
    <w:p w:rsidR="00407138" w:rsidRPr="00AA6904" w:rsidRDefault="00407138" w:rsidP="00407138">
      <w:pPr>
        <w:ind w:firstLine="709"/>
        <w:jc w:val="both"/>
        <w:rPr>
          <w:rFonts w:ascii="Times New Roman" w:eastAsia="Calibri" w:hAnsi="Times New Roman"/>
          <w:sz w:val="24"/>
          <w:szCs w:val="24"/>
          <w:lang w:val="uk-UA"/>
        </w:rPr>
      </w:pPr>
      <w:r w:rsidRPr="00AA6904">
        <w:rPr>
          <w:rFonts w:ascii="Times New Roman" w:eastAsia="Calibri" w:hAnsi="Times New Roman"/>
          <w:sz w:val="24"/>
          <w:szCs w:val="24"/>
          <w:lang w:val="uk-UA"/>
        </w:rPr>
        <w:lastRenderedPageBreak/>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AA6904">
        <w:rPr>
          <w:rFonts w:ascii="Times New Roman" w:hAnsi="Times New Roman"/>
          <w:sz w:val="24"/>
          <w:szCs w:val="24"/>
          <w:lang w:val="uk-UA" w:eastAsia="uk-UA"/>
        </w:rPr>
        <w:t xml:space="preserve">уроки-«суди», </w:t>
      </w:r>
      <w:r w:rsidRPr="00AA6904">
        <w:rPr>
          <w:rFonts w:ascii="Times New Roman" w:eastAsia="Calibri" w:hAnsi="Times New Roman"/>
          <w:sz w:val="24"/>
          <w:szCs w:val="24"/>
          <w:lang w:val="uk-UA"/>
        </w:rPr>
        <w:t>урок-</w:t>
      </w:r>
      <w:r w:rsidRPr="00AA6904">
        <w:rPr>
          <w:rFonts w:ascii="Times New Roman" w:hAnsi="Times New Roman"/>
          <w:sz w:val="24"/>
          <w:szCs w:val="24"/>
          <w:lang w:val="uk-UA" w:eastAsia="uk-UA"/>
        </w:rPr>
        <w:t>дискусійна група, уроки з навчанням одних учнів іншими), інтегровані уроки,</w:t>
      </w:r>
      <w:r w:rsidRPr="00AA6904">
        <w:rPr>
          <w:rFonts w:ascii="Times New Roman" w:eastAsia="Calibri" w:hAnsi="Times New Roman"/>
          <w:sz w:val="24"/>
          <w:szCs w:val="24"/>
          <w:lang w:val="uk-UA"/>
        </w:rPr>
        <w:t xml:space="preserve"> проблемний урок, відео-уроки, прес-конференції, ділові ігри тощо. </w:t>
      </w:r>
    </w:p>
    <w:p w:rsidR="00407138" w:rsidRPr="00AA6904" w:rsidRDefault="00407138" w:rsidP="00407138">
      <w:pPr>
        <w:ind w:firstLine="709"/>
        <w:jc w:val="both"/>
        <w:rPr>
          <w:rFonts w:ascii="Times New Roman" w:hAnsi="Times New Roman"/>
          <w:sz w:val="24"/>
          <w:szCs w:val="24"/>
          <w:lang w:val="uk-UA" w:eastAsia="uk-UA"/>
        </w:rPr>
      </w:pPr>
      <w:r w:rsidRPr="00AA6904">
        <w:rPr>
          <w:rFonts w:ascii="Times New Roman" w:eastAsia="Calibri" w:hAnsi="Times New Roman"/>
          <w:sz w:val="24"/>
          <w:szCs w:val="24"/>
          <w:lang w:val="uk-UA"/>
        </w:rPr>
        <w:t>Засвоєння нового матеріалу</w:t>
      </w:r>
      <w:r w:rsidRPr="00AA6904">
        <w:rPr>
          <w:rFonts w:ascii="Times New Roman" w:hAnsi="Times New Roman"/>
          <w:sz w:val="24"/>
          <w:szCs w:val="24"/>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407138" w:rsidRPr="00AA6904" w:rsidRDefault="008D4660" w:rsidP="00B90128">
      <w:pPr>
        <w:pStyle w:val="a3"/>
        <w:jc w:val="both"/>
      </w:pPr>
      <w:r w:rsidRPr="00AA6904">
        <w:t xml:space="preserve">      </w:t>
      </w:r>
      <w:r w:rsidR="00407138" w:rsidRPr="00AA6904">
        <w:t xml:space="preserve">З метою </w:t>
      </w:r>
      <w:r w:rsidR="00407138" w:rsidRPr="00AA6904">
        <w:rPr>
          <w:rFonts w:eastAsia="Calibri"/>
        </w:rPr>
        <w:t>засвоєння нового матеріалу</w:t>
      </w:r>
      <w:r w:rsidR="00407138" w:rsidRPr="00AA6904">
        <w:t xml:space="preserve"> та </w:t>
      </w:r>
      <w:r w:rsidR="00407138" w:rsidRPr="00AA6904">
        <w:rPr>
          <w:rFonts w:eastAsia="Calibri"/>
        </w:rPr>
        <w:t>розвитку компетентностей</w:t>
      </w:r>
      <w:r w:rsidR="00407138" w:rsidRPr="00AA6904">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повинна передбачати обговорення ключових положень вивченого матеріалу, учнем розкриваються нові узагальнюючі підходи до його аналізу. </w:t>
      </w:r>
    </w:p>
    <w:p w:rsidR="00407138" w:rsidRPr="00AA6904" w:rsidRDefault="00407138" w:rsidP="00B90128">
      <w:pPr>
        <w:pStyle w:val="a3"/>
        <w:jc w:val="both"/>
      </w:pPr>
      <w:r w:rsidRPr="00AA6904">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407138" w:rsidRPr="00AA6904" w:rsidRDefault="00407138" w:rsidP="00B90128">
      <w:pPr>
        <w:pStyle w:val="a3"/>
        <w:jc w:val="both"/>
      </w:pPr>
      <w:r w:rsidRPr="00AA6904">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07138" w:rsidRPr="00AA6904" w:rsidRDefault="00407138" w:rsidP="00B90128">
      <w:pPr>
        <w:pStyle w:val="a3"/>
        <w:jc w:val="both"/>
      </w:pPr>
      <w:r w:rsidRPr="00AA6904">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407138" w:rsidRPr="00AA6904" w:rsidRDefault="00407138" w:rsidP="00B90128">
      <w:pPr>
        <w:pStyle w:val="a3"/>
        <w:jc w:val="both"/>
      </w:pPr>
      <w:r w:rsidRPr="00AA6904">
        <w:rPr>
          <w:rFonts w:eastAsia="Calibri"/>
        </w:rPr>
        <w:t>Перевірка та/або оцінювання досягнення компетентностей</w:t>
      </w:r>
      <w:r w:rsidRPr="00AA6904">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для вечірньої форми здобуття освіти або для інших здобувачів профільної середньої освіти. </w:t>
      </w:r>
    </w:p>
    <w:p w:rsidR="00407138" w:rsidRPr="00AA6904" w:rsidRDefault="00407138" w:rsidP="00B90128">
      <w:pPr>
        <w:pStyle w:val="a3"/>
        <w:jc w:val="both"/>
      </w:pPr>
      <w:r w:rsidRPr="00AA6904">
        <w:t>Співбесіда, як і залік, тільки у формі індивідуальної бесіди, проводиться з метою з'ясувати рівень досягнення компетентностей.</w:t>
      </w:r>
    </w:p>
    <w:p w:rsidR="00407138" w:rsidRPr="00AA6904" w:rsidRDefault="00407138" w:rsidP="00B90128">
      <w:pPr>
        <w:pStyle w:val="a3"/>
        <w:jc w:val="both"/>
      </w:pPr>
      <w:r w:rsidRPr="00AA6904">
        <w:t xml:space="preserve">Функцію </w:t>
      </w:r>
      <w:r w:rsidRPr="00AA6904">
        <w:rPr>
          <w:rFonts w:eastAsia="Calibri"/>
        </w:rPr>
        <w:t>перевірки та/або оцінювання досягнення компетентностей</w:t>
      </w:r>
      <w:r w:rsidRPr="00AA6904">
        <w:t xml:space="preserve"> виконує навчально-практичне заняття. Учні одержують конкретні завдання, з виконання яких звітують перед вчителем. </w:t>
      </w:r>
    </w:p>
    <w:p w:rsidR="00407138" w:rsidRPr="00AA6904" w:rsidRDefault="00407138" w:rsidP="00B90128">
      <w:pPr>
        <w:pStyle w:val="a3"/>
        <w:jc w:val="both"/>
      </w:pPr>
      <w:r w:rsidRPr="00AA6904">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407138" w:rsidRPr="00AA6904" w:rsidRDefault="00407138" w:rsidP="00B90128">
      <w:pPr>
        <w:pStyle w:val="a3"/>
        <w:jc w:val="both"/>
      </w:pPr>
      <w:r w:rsidRPr="00AA6904">
        <w:lastRenderedPageBreak/>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407138" w:rsidRPr="00AA6904" w:rsidRDefault="00407138" w:rsidP="00B90128">
      <w:pPr>
        <w:pStyle w:val="a3"/>
        <w:jc w:val="both"/>
      </w:pPr>
      <w:r w:rsidRPr="00AA6904">
        <w:rPr>
          <w:bCs/>
        </w:rPr>
        <w:t xml:space="preserve">Учні можуть самостійно знімати та монтувати відеофільми (під час відео-уроку) за умови самостійного розроблення сюжету фільму, </w:t>
      </w:r>
      <w:r w:rsidRPr="00AA6904">
        <w:t>підбору матеріалу, виконують самостійно розподілені ролі та аналізують виконану роботу.</w:t>
      </w:r>
    </w:p>
    <w:p w:rsidR="00407138" w:rsidRPr="00AA6904" w:rsidRDefault="00407138" w:rsidP="00B90128">
      <w:pPr>
        <w:pStyle w:val="a3"/>
        <w:jc w:val="both"/>
        <w:rPr>
          <w:rFonts w:eastAsia="Calibri"/>
          <w:lang w:eastAsia="en-US"/>
        </w:rPr>
      </w:pPr>
      <w:r w:rsidRPr="00AA6904">
        <w:rPr>
          <w:rFonts w:eastAsia="Calibri"/>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07138" w:rsidRPr="00AA6904" w:rsidRDefault="00407138" w:rsidP="00B90128">
      <w:pPr>
        <w:pStyle w:val="a3"/>
        <w:jc w:val="both"/>
        <w:rPr>
          <w:rFonts w:eastAsia="Calibri"/>
        </w:rPr>
      </w:pPr>
      <w:r w:rsidRPr="00AA6904">
        <w:rPr>
          <w:rFonts w:eastAsia="Calibri"/>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90128" w:rsidRDefault="00407138" w:rsidP="00407138">
      <w:pPr>
        <w:shd w:val="clear" w:color="auto" w:fill="FFFFFF"/>
        <w:ind w:firstLine="709"/>
        <w:jc w:val="both"/>
        <w:rPr>
          <w:rFonts w:ascii="Times New Roman" w:eastAsia="Calibri" w:hAnsi="Times New Roman"/>
          <w:sz w:val="28"/>
          <w:szCs w:val="28"/>
          <w:lang w:val="uk-UA"/>
        </w:rPr>
      </w:pPr>
      <w:r w:rsidRPr="00B90128">
        <w:rPr>
          <w:rFonts w:ascii="Times New Roman" w:eastAsia="Calibri" w:hAnsi="Times New Roman"/>
          <w:b/>
          <w:sz w:val="28"/>
          <w:szCs w:val="28"/>
          <w:lang w:val="uk-UA"/>
        </w:rPr>
        <w:t>Опис та інструменти системи внутрішнього забезпечення якості освіти</w:t>
      </w:r>
      <w:r>
        <w:rPr>
          <w:rFonts w:ascii="Times New Roman" w:eastAsia="Calibri" w:hAnsi="Times New Roman"/>
          <w:i/>
          <w:sz w:val="28"/>
          <w:szCs w:val="28"/>
          <w:lang w:val="uk-UA"/>
        </w:rPr>
        <w:t>.</w:t>
      </w:r>
      <w:r>
        <w:rPr>
          <w:rFonts w:ascii="Times New Roman" w:eastAsia="Calibri" w:hAnsi="Times New Roman"/>
          <w:sz w:val="28"/>
          <w:szCs w:val="28"/>
          <w:lang w:val="uk-UA"/>
        </w:rPr>
        <w:t xml:space="preserve"> </w:t>
      </w:r>
    </w:p>
    <w:p w:rsidR="00407138" w:rsidRPr="00AA6904" w:rsidRDefault="00407138" w:rsidP="00407138">
      <w:pPr>
        <w:shd w:val="clear" w:color="auto" w:fill="FFFFFF"/>
        <w:ind w:firstLine="709"/>
        <w:jc w:val="both"/>
        <w:rPr>
          <w:rFonts w:ascii="Times New Roman" w:eastAsia="Calibri" w:hAnsi="Times New Roman"/>
          <w:sz w:val="24"/>
          <w:szCs w:val="24"/>
          <w:lang w:val="uk-UA"/>
        </w:rPr>
      </w:pPr>
      <w:r w:rsidRPr="00AA6904">
        <w:rPr>
          <w:rFonts w:ascii="Times New Roman" w:eastAsia="Calibri" w:hAnsi="Times New Roman"/>
          <w:sz w:val="24"/>
          <w:szCs w:val="24"/>
          <w:lang w:val="uk-UA"/>
        </w:rPr>
        <w:t>Система внутрішнього забезпечення якості складається з наступних компонентів:</w:t>
      </w:r>
    </w:p>
    <w:p w:rsidR="00407138" w:rsidRPr="00AA6904" w:rsidRDefault="00407138" w:rsidP="00407138">
      <w:pPr>
        <w:pStyle w:val="a3"/>
        <w:numPr>
          <w:ilvl w:val="0"/>
          <w:numId w:val="17"/>
        </w:numPr>
        <w:ind w:left="709" w:hanging="720"/>
        <w:rPr>
          <w:rFonts w:eastAsia="Calibri"/>
        </w:rPr>
      </w:pPr>
      <w:r w:rsidRPr="00AA6904">
        <w:rPr>
          <w:rFonts w:eastAsia="Calibri"/>
        </w:rPr>
        <w:t>кадрове забезпечення освітньої діяльності;</w:t>
      </w:r>
    </w:p>
    <w:p w:rsidR="00407138" w:rsidRPr="00AA6904" w:rsidRDefault="00407138" w:rsidP="00407138">
      <w:pPr>
        <w:pStyle w:val="a3"/>
        <w:numPr>
          <w:ilvl w:val="0"/>
          <w:numId w:val="17"/>
        </w:numPr>
        <w:ind w:left="709" w:hanging="720"/>
        <w:rPr>
          <w:rFonts w:eastAsia="Calibri"/>
        </w:rPr>
      </w:pPr>
      <w:r w:rsidRPr="00AA6904">
        <w:rPr>
          <w:rFonts w:eastAsia="Calibri"/>
        </w:rPr>
        <w:t>навчально-методичне забезпечення освітньої діяльності;</w:t>
      </w:r>
    </w:p>
    <w:p w:rsidR="00407138" w:rsidRPr="00AA6904" w:rsidRDefault="00407138" w:rsidP="00407138">
      <w:pPr>
        <w:pStyle w:val="a3"/>
        <w:numPr>
          <w:ilvl w:val="0"/>
          <w:numId w:val="17"/>
        </w:numPr>
        <w:ind w:left="709" w:hanging="720"/>
        <w:rPr>
          <w:rFonts w:eastAsia="Calibri"/>
        </w:rPr>
      </w:pPr>
      <w:r w:rsidRPr="00AA6904">
        <w:rPr>
          <w:rFonts w:eastAsia="Calibri"/>
        </w:rPr>
        <w:t>матеріально-технічне забезпечення освітньої діяльності;</w:t>
      </w:r>
    </w:p>
    <w:p w:rsidR="00407138" w:rsidRPr="00AA6904" w:rsidRDefault="00407138" w:rsidP="00407138">
      <w:pPr>
        <w:pStyle w:val="a3"/>
        <w:numPr>
          <w:ilvl w:val="0"/>
          <w:numId w:val="17"/>
        </w:numPr>
        <w:ind w:left="709" w:hanging="720"/>
        <w:rPr>
          <w:rFonts w:eastAsia="Calibri"/>
        </w:rPr>
      </w:pPr>
      <w:r w:rsidRPr="00AA6904">
        <w:rPr>
          <w:rFonts w:eastAsia="Calibri"/>
        </w:rPr>
        <w:t>якість проведення навчальних занять;</w:t>
      </w:r>
    </w:p>
    <w:p w:rsidR="00407138" w:rsidRPr="00AA6904" w:rsidRDefault="00407138" w:rsidP="00407138">
      <w:pPr>
        <w:pStyle w:val="a3"/>
        <w:numPr>
          <w:ilvl w:val="0"/>
          <w:numId w:val="17"/>
        </w:numPr>
        <w:ind w:left="709" w:hanging="720"/>
        <w:rPr>
          <w:rFonts w:eastAsia="Calibri"/>
        </w:rPr>
      </w:pPr>
      <w:r w:rsidRPr="00AA6904">
        <w:rPr>
          <w:rFonts w:eastAsia="Calibri"/>
        </w:rPr>
        <w:t xml:space="preserve">моніторинг досягнення </w:t>
      </w:r>
      <w:r w:rsidRPr="00AA6904">
        <w:t xml:space="preserve">учнями </w:t>
      </w:r>
      <w:r w:rsidRPr="00AA6904">
        <w:rPr>
          <w:rFonts w:eastAsia="Calibri"/>
        </w:rPr>
        <w:t>результатів навчання (компетентностей).</w:t>
      </w:r>
    </w:p>
    <w:p w:rsidR="00407138" w:rsidRPr="00AA6904" w:rsidRDefault="00407138" w:rsidP="00407138">
      <w:pPr>
        <w:pStyle w:val="a3"/>
        <w:ind w:left="-11"/>
        <w:rPr>
          <w:rFonts w:eastAsia="Calibri"/>
        </w:rPr>
      </w:pPr>
      <w:r w:rsidRPr="00AA6904">
        <w:rPr>
          <w:rFonts w:eastAsia="Calibri"/>
        </w:rPr>
        <w:t>Завдання системи внутрішнього забезпечення якості освіти:</w:t>
      </w:r>
    </w:p>
    <w:p w:rsidR="00407138" w:rsidRPr="00AA6904" w:rsidRDefault="00407138" w:rsidP="00407138">
      <w:pPr>
        <w:pStyle w:val="a3"/>
        <w:numPr>
          <w:ilvl w:val="0"/>
          <w:numId w:val="17"/>
        </w:numPr>
        <w:ind w:left="709" w:hanging="720"/>
        <w:rPr>
          <w:lang w:eastAsia="ru-RU"/>
        </w:rPr>
      </w:pPr>
      <w:r w:rsidRPr="00AA6904">
        <w:rPr>
          <w:rFonts w:eastAsia="Calibri"/>
        </w:rPr>
        <w:t>оновлення методичної бази освітньої діяльності;</w:t>
      </w:r>
    </w:p>
    <w:p w:rsidR="00407138" w:rsidRPr="00AA6904" w:rsidRDefault="00407138" w:rsidP="00407138">
      <w:pPr>
        <w:pStyle w:val="a3"/>
        <w:numPr>
          <w:ilvl w:val="0"/>
          <w:numId w:val="17"/>
        </w:numPr>
        <w:ind w:left="709" w:hanging="720"/>
        <w:rPr>
          <w:lang w:eastAsia="ru-RU"/>
        </w:rPr>
      </w:pPr>
      <w:r w:rsidRPr="00AA6904">
        <w:rPr>
          <w:rFonts w:eastAsia="Calibri"/>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407138" w:rsidRPr="00AA6904" w:rsidRDefault="00407138" w:rsidP="00407138">
      <w:pPr>
        <w:pStyle w:val="a3"/>
        <w:numPr>
          <w:ilvl w:val="0"/>
          <w:numId w:val="17"/>
        </w:numPr>
        <w:ind w:left="709" w:hanging="720"/>
        <w:rPr>
          <w:lang w:eastAsia="ru-RU"/>
        </w:rPr>
      </w:pPr>
      <w:r w:rsidRPr="00AA6904">
        <w:rPr>
          <w:rFonts w:eastAsia="Calibri"/>
        </w:rPr>
        <w:t>моніторинг та оптимізація соціально-психологічного середовища закладу освіти;</w:t>
      </w:r>
    </w:p>
    <w:p w:rsidR="00407138" w:rsidRPr="00AA6904" w:rsidRDefault="00407138" w:rsidP="00407138">
      <w:pPr>
        <w:pStyle w:val="a3"/>
        <w:numPr>
          <w:ilvl w:val="0"/>
          <w:numId w:val="17"/>
        </w:numPr>
        <w:ind w:left="709" w:hanging="720"/>
        <w:rPr>
          <w:bCs/>
          <w:iCs/>
          <w:lang w:eastAsia="en-US"/>
        </w:rPr>
      </w:pPr>
      <w:r w:rsidRPr="00AA6904">
        <w:rPr>
          <w:rFonts w:eastAsia="Calibri"/>
        </w:rPr>
        <w:t>створення необхідних умов для підвищення фахового кваліфікаційного рівня педагогічних працівників.</w:t>
      </w:r>
    </w:p>
    <w:p w:rsidR="00407138" w:rsidRPr="00AA6904" w:rsidRDefault="00407138" w:rsidP="00407138">
      <w:pPr>
        <w:pStyle w:val="a3"/>
        <w:ind w:left="709"/>
        <w:rPr>
          <w:bCs/>
          <w:iCs/>
          <w:lang w:eastAsia="en-US"/>
        </w:rPr>
      </w:pPr>
    </w:p>
    <w:p w:rsidR="00407138" w:rsidRPr="00AA6904" w:rsidRDefault="00407138" w:rsidP="00407138">
      <w:pPr>
        <w:ind w:firstLine="709"/>
        <w:jc w:val="both"/>
        <w:rPr>
          <w:rFonts w:ascii="Times New Roman" w:eastAsia="Calibri" w:hAnsi="Times New Roman"/>
          <w:sz w:val="24"/>
          <w:szCs w:val="24"/>
          <w:lang w:val="uk-UA"/>
        </w:rPr>
      </w:pPr>
      <w:r w:rsidRPr="00AA6904">
        <w:rPr>
          <w:rFonts w:ascii="Times New Roman" w:eastAsia="Calibri" w:hAnsi="Times New Roman"/>
          <w:i/>
          <w:sz w:val="24"/>
          <w:szCs w:val="24"/>
          <w:lang w:val="uk-UA"/>
        </w:rPr>
        <w:t>Освітня програма</w:t>
      </w:r>
      <w:r w:rsidRPr="00AA6904">
        <w:rPr>
          <w:rFonts w:ascii="Times New Roman" w:eastAsia="Calibri" w:hAnsi="Times New Roman"/>
          <w:sz w:val="24"/>
          <w:szCs w:val="24"/>
          <w:lang w:val="uk-UA"/>
        </w:rPr>
        <w:t xml:space="preserve"> передбачає досягнення учнями результатів навчання (компетентностей), визначених Державним стандартом.</w:t>
      </w:r>
    </w:p>
    <w:p w:rsidR="00407138" w:rsidRDefault="00407138" w:rsidP="00407138">
      <w:pPr>
        <w:pStyle w:val="a3"/>
        <w:ind w:left="4678"/>
        <w:rPr>
          <w:sz w:val="28"/>
          <w:szCs w:val="28"/>
        </w:rPr>
      </w:pPr>
    </w:p>
    <w:p w:rsidR="00407138" w:rsidRPr="00B90128" w:rsidRDefault="00407138" w:rsidP="00407138">
      <w:pPr>
        <w:pStyle w:val="a5"/>
        <w:shd w:val="clear" w:color="auto" w:fill="FFFFFF"/>
        <w:tabs>
          <w:tab w:val="left" w:pos="284"/>
          <w:tab w:val="left" w:pos="1134"/>
        </w:tabs>
        <w:ind w:left="426"/>
        <w:jc w:val="both"/>
        <w:rPr>
          <w:b/>
          <w:bCs/>
          <w:iCs/>
          <w:sz w:val="28"/>
          <w:szCs w:val="28"/>
          <w:lang w:val="uk-UA"/>
        </w:rPr>
      </w:pPr>
      <w:r w:rsidRPr="00B90128">
        <w:rPr>
          <w:b/>
          <w:bCs/>
          <w:iCs/>
          <w:sz w:val="28"/>
          <w:szCs w:val="28"/>
          <w:lang w:val="uk-UA"/>
        </w:rPr>
        <w:t>Передбачені результати профільної середньої освіти (11 клас)</w:t>
      </w:r>
    </w:p>
    <w:p w:rsidR="00407138" w:rsidRPr="00B90128" w:rsidRDefault="00407138" w:rsidP="00407138">
      <w:pPr>
        <w:pStyle w:val="a5"/>
        <w:shd w:val="clear" w:color="auto" w:fill="FFFFFF"/>
        <w:tabs>
          <w:tab w:val="left" w:pos="284"/>
          <w:tab w:val="left" w:pos="1134"/>
        </w:tabs>
        <w:ind w:left="426"/>
        <w:jc w:val="both"/>
        <w:rPr>
          <w:b/>
          <w:bCs/>
          <w:iCs/>
          <w:sz w:val="28"/>
          <w:szCs w:val="28"/>
          <w:lang w:val="uk-UA"/>
        </w:rPr>
      </w:pPr>
    </w:p>
    <w:p w:rsidR="00407138" w:rsidRPr="00AA6904" w:rsidRDefault="00407138" w:rsidP="00407138">
      <w:pPr>
        <w:pStyle w:val="a5"/>
        <w:shd w:val="clear" w:color="auto" w:fill="FFFFFF"/>
        <w:tabs>
          <w:tab w:val="left" w:pos="284"/>
          <w:tab w:val="left" w:pos="1134"/>
        </w:tabs>
        <w:ind w:left="0"/>
        <w:jc w:val="both"/>
        <w:rPr>
          <w:bCs/>
          <w:iCs/>
          <w:sz w:val="24"/>
          <w:szCs w:val="24"/>
          <w:lang w:val="uk-UA"/>
        </w:rPr>
      </w:pPr>
      <w:r>
        <w:rPr>
          <w:bCs/>
          <w:iCs/>
          <w:sz w:val="28"/>
          <w:szCs w:val="28"/>
          <w:lang w:val="uk-UA"/>
        </w:rPr>
        <w:tab/>
      </w:r>
      <w:r w:rsidRPr="00AA6904">
        <w:rPr>
          <w:bCs/>
          <w:iCs/>
          <w:sz w:val="24"/>
          <w:szCs w:val="24"/>
          <w:lang w:val="uk-UA"/>
        </w:rPr>
        <w:t xml:space="preserve">    Освітня програма </w:t>
      </w:r>
      <w:r w:rsidR="00B90128" w:rsidRPr="00AA6904">
        <w:rPr>
          <w:bCs/>
          <w:iCs/>
          <w:sz w:val="24"/>
          <w:szCs w:val="24"/>
          <w:lang w:val="uk-UA"/>
        </w:rPr>
        <w:t>ЮЗШ №2</w:t>
      </w:r>
      <w:r w:rsidRPr="00AA6904">
        <w:rPr>
          <w:bCs/>
          <w:iCs/>
          <w:sz w:val="24"/>
          <w:szCs w:val="24"/>
          <w:lang w:val="uk-UA"/>
        </w:rPr>
        <w:t xml:space="preserve"> профільної середньої освіти передбачає досягнення учнями результатів навчання (компетентностей), визначених Державним стандартом.</w:t>
      </w:r>
    </w:p>
    <w:p w:rsidR="00407138" w:rsidRPr="00AA6904" w:rsidRDefault="00407138" w:rsidP="00407138">
      <w:pPr>
        <w:pStyle w:val="a5"/>
        <w:shd w:val="clear" w:color="auto" w:fill="FFFFFF"/>
        <w:tabs>
          <w:tab w:val="left" w:pos="284"/>
          <w:tab w:val="left" w:pos="1134"/>
        </w:tabs>
        <w:ind w:left="0"/>
        <w:jc w:val="both"/>
        <w:rPr>
          <w:bCs/>
          <w:iCs/>
          <w:sz w:val="24"/>
          <w:szCs w:val="24"/>
          <w:lang w:val="uk-UA"/>
        </w:rPr>
      </w:pPr>
      <w:r w:rsidRPr="00AA6904">
        <w:rPr>
          <w:bCs/>
          <w:iCs/>
          <w:sz w:val="24"/>
          <w:szCs w:val="24"/>
          <w:lang w:val="uk-UA"/>
        </w:rPr>
        <w:tab/>
        <w:t xml:space="preserve">    Реалізація освітньої програми </w:t>
      </w:r>
      <w:r w:rsidR="008D4660" w:rsidRPr="00AA6904">
        <w:rPr>
          <w:bCs/>
          <w:iCs/>
          <w:sz w:val="24"/>
          <w:szCs w:val="24"/>
          <w:lang w:val="uk-UA"/>
        </w:rPr>
        <w:t>ЮЗШ №2</w:t>
      </w:r>
      <w:r w:rsidRPr="00AA6904">
        <w:rPr>
          <w:bCs/>
          <w:iCs/>
          <w:sz w:val="24"/>
          <w:szCs w:val="24"/>
          <w:lang w:val="uk-UA"/>
        </w:rPr>
        <w:t xml:space="preserve"> </w:t>
      </w:r>
      <w:r w:rsidRPr="00AA6904">
        <w:rPr>
          <w:rFonts w:eastAsia="Calibri"/>
          <w:sz w:val="24"/>
          <w:szCs w:val="24"/>
          <w:lang w:val="uk-UA"/>
        </w:rPr>
        <w:t xml:space="preserve">профільної середньої </w:t>
      </w:r>
      <w:r w:rsidRPr="00AA6904">
        <w:rPr>
          <w:bCs/>
          <w:iCs/>
          <w:sz w:val="24"/>
          <w:szCs w:val="24"/>
          <w:lang w:val="uk-UA"/>
        </w:rPr>
        <w:t>освіти забезпечує формування ключових компетентностей, необхідних кожній сучасній людині для її успішної життєдіяльності, а саме: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компетентностей передбачених стандартом освіти.</w:t>
      </w:r>
    </w:p>
    <w:p w:rsidR="00407138" w:rsidRPr="00AA6904" w:rsidRDefault="00407138" w:rsidP="00407138">
      <w:pPr>
        <w:pStyle w:val="a3"/>
        <w:ind w:firstLine="708"/>
        <w:jc w:val="both"/>
        <w:rPr>
          <w:color w:val="000000"/>
        </w:rPr>
      </w:pPr>
      <w:r w:rsidRPr="00AA6904">
        <w:t xml:space="preserve">На реалізацію мети діяльності </w:t>
      </w:r>
      <w:r w:rsidR="008D4660" w:rsidRPr="00AA6904">
        <w:t xml:space="preserve">Южноукраїнської </w:t>
      </w:r>
      <w:r w:rsidRPr="00AA6904">
        <w:t xml:space="preserve">загальноосвітньої </w:t>
      </w:r>
      <w:r w:rsidR="008D4660" w:rsidRPr="00AA6904">
        <w:t>школи №2</w:t>
      </w:r>
      <w:r w:rsidRPr="00AA6904">
        <w:t xml:space="preserve"> при складанні  навчального плану використано таблиці до Типової освітньої програми закладів загальної середньої освіти ІІІ ступеня, які у повному обсязі включають інваріантну частину, сформовану на державному рівні, та варіативну частину, у якій </w:t>
      </w:r>
      <w:r w:rsidRPr="00AA6904">
        <w:lastRenderedPageBreak/>
        <w:t>передбачені  предмети та курси за вибором, факультативні, індивідуальні та групові заняття відповідно до профільності та індивідуальних освітніх потреб учнів.</w:t>
      </w:r>
    </w:p>
    <w:p w:rsidR="00407138" w:rsidRDefault="00407138" w:rsidP="00407138">
      <w:pPr>
        <w:pStyle w:val="a5"/>
        <w:shd w:val="clear" w:color="auto" w:fill="FFFFFF"/>
        <w:tabs>
          <w:tab w:val="left" w:pos="284"/>
          <w:tab w:val="left" w:pos="1134"/>
        </w:tabs>
        <w:ind w:left="0"/>
        <w:jc w:val="both"/>
        <w:rPr>
          <w:bCs/>
          <w:i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3621"/>
        <w:gridCol w:w="4950"/>
      </w:tblGrid>
      <w:tr w:rsidR="00407138" w:rsidTr="00DD4536">
        <w:trPr>
          <w:trHeight w:val="557"/>
        </w:trPr>
        <w:tc>
          <w:tcPr>
            <w:tcW w:w="1000" w:type="dxa"/>
            <w:tcBorders>
              <w:top w:val="single" w:sz="4" w:space="0" w:color="auto"/>
              <w:left w:val="single" w:sz="4" w:space="0" w:color="auto"/>
              <w:bottom w:val="single" w:sz="4" w:space="0" w:color="auto"/>
              <w:right w:val="single" w:sz="4" w:space="0" w:color="auto"/>
            </w:tcBorders>
          </w:tcPr>
          <w:p w:rsidR="00407138" w:rsidRPr="00AA6904" w:rsidRDefault="00407138" w:rsidP="00DD4536">
            <w:pPr>
              <w:pStyle w:val="a3"/>
              <w:spacing w:line="276" w:lineRule="auto"/>
              <w:jc w:val="center"/>
            </w:pPr>
            <w:r w:rsidRPr="00AA6904">
              <w:t>Клас</w:t>
            </w:r>
          </w:p>
        </w:tc>
        <w:tc>
          <w:tcPr>
            <w:tcW w:w="3621" w:type="dxa"/>
            <w:tcBorders>
              <w:top w:val="single" w:sz="4" w:space="0" w:color="auto"/>
              <w:left w:val="single" w:sz="4" w:space="0" w:color="auto"/>
              <w:bottom w:val="single" w:sz="4" w:space="0" w:color="auto"/>
              <w:right w:val="single" w:sz="4" w:space="0" w:color="auto"/>
            </w:tcBorders>
          </w:tcPr>
          <w:p w:rsidR="00407138" w:rsidRPr="00AA6904" w:rsidRDefault="00407138" w:rsidP="00DD4536">
            <w:pPr>
              <w:pStyle w:val="a3"/>
              <w:jc w:val="center"/>
            </w:pPr>
            <w:r w:rsidRPr="00AA6904">
              <w:t>№ наказу</w:t>
            </w:r>
          </w:p>
        </w:tc>
        <w:tc>
          <w:tcPr>
            <w:tcW w:w="4950" w:type="dxa"/>
            <w:tcBorders>
              <w:top w:val="single" w:sz="4" w:space="0" w:color="auto"/>
              <w:left w:val="single" w:sz="4" w:space="0" w:color="auto"/>
              <w:bottom w:val="single" w:sz="4" w:space="0" w:color="auto"/>
              <w:right w:val="single" w:sz="4" w:space="0" w:color="auto"/>
            </w:tcBorders>
          </w:tcPr>
          <w:p w:rsidR="00407138" w:rsidRPr="00AA6904" w:rsidRDefault="00407138" w:rsidP="00DD4536">
            <w:pPr>
              <w:pStyle w:val="a3"/>
              <w:spacing w:line="276" w:lineRule="auto"/>
              <w:jc w:val="center"/>
            </w:pPr>
            <w:r w:rsidRPr="00AA6904">
              <w:t>№ таблиць до наказу, назва</w:t>
            </w:r>
          </w:p>
        </w:tc>
      </w:tr>
      <w:tr w:rsidR="00407138" w:rsidRPr="000A7A48" w:rsidTr="00DD4536">
        <w:tc>
          <w:tcPr>
            <w:tcW w:w="1000" w:type="dxa"/>
            <w:tcBorders>
              <w:top w:val="single" w:sz="4" w:space="0" w:color="auto"/>
              <w:left w:val="single" w:sz="4" w:space="0" w:color="auto"/>
              <w:bottom w:val="single" w:sz="4" w:space="0" w:color="auto"/>
              <w:right w:val="single" w:sz="4" w:space="0" w:color="auto"/>
            </w:tcBorders>
            <w:hideMark/>
          </w:tcPr>
          <w:p w:rsidR="00407138" w:rsidRPr="00AA6904" w:rsidRDefault="00407138" w:rsidP="00DD4536">
            <w:pPr>
              <w:pStyle w:val="a3"/>
              <w:spacing w:line="276" w:lineRule="auto"/>
              <w:jc w:val="center"/>
            </w:pPr>
          </w:p>
          <w:p w:rsidR="00407138" w:rsidRPr="00AA6904" w:rsidRDefault="00407138" w:rsidP="00DD4536">
            <w:pPr>
              <w:pStyle w:val="a3"/>
              <w:spacing w:line="276" w:lineRule="auto"/>
              <w:jc w:val="center"/>
            </w:pPr>
            <w:r w:rsidRPr="00AA6904">
              <w:t>11</w:t>
            </w:r>
          </w:p>
        </w:tc>
        <w:tc>
          <w:tcPr>
            <w:tcW w:w="3621" w:type="dxa"/>
            <w:tcBorders>
              <w:top w:val="single" w:sz="4" w:space="0" w:color="auto"/>
              <w:left w:val="single" w:sz="4" w:space="0" w:color="auto"/>
              <w:bottom w:val="single" w:sz="4" w:space="0" w:color="auto"/>
              <w:right w:val="single" w:sz="4" w:space="0" w:color="auto"/>
            </w:tcBorders>
            <w:hideMark/>
          </w:tcPr>
          <w:p w:rsidR="00407138" w:rsidRPr="00AA6904" w:rsidRDefault="00407138" w:rsidP="00DD4536">
            <w:pPr>
              <w:pStyle w:val="a3"/>
            </w:pPr>
          </w:p>
          <w:p w:rsidR="00407138" w:rsidRPr="00AA6904" w:rsidRDefault="00407138" w:rsidP="00DD4536">
            <w:pPr>
              <w:pStyle w:val="a3"/>
            </w:pPr>
            <w:r w:rsidRPr="00AA6904">
              <w:t>від 20.04.2018 №406</w:t>
            </w:r>
          </w:p>
          <w:p w:rsidR="00407138" w:rsidRPr="00AA6904" w:rsidRDefault="00407138" w:rsidP="00DD4536">
            <w:pPr>
              <w:pStyle w:val="a3"/>
            </w:pPr>
            <w:r w:rsidRPr="00AA6904">
              <w:t>Про затвердження типової освітньої програми закладів загальної середньої освіти ІІІ ступеня</w:t>
            </w:r>
          </w:p>
          <w:p w:rsidR="00407138" w:rsidRPr="00AA6904" w:rsidRDefault="00407138" w:rsidP="00DD4536">
            <w:pPr>
              <w:pStyle w:val="a3"/>
            </w:pPr>
          </w:p>
        </w:tc>
        <w:tc>
          <w:tcPr>
            <w:tcW w:w="4950" w:type="dxa"/>
            <w:tcBorders>
              <w:top w:val="single" w:sz="4" w:space="0" w:color="auto"/>
              <w:left w:val="single" w:sz="4" w:space="0" w:color="auto"/>
              <w:bottom w:val="single" w:sz="4" w:space="0" w:color="auto"/>
              <w:right w:val="single" w:sz="4" w:space="0" w:color="auto"/>
            </w:tcBorders>
            <w:hideMark/>
          </w:tcPr>
          <w:p w:rsidR="00AA6904" w:rsidRPr="00AA6904" w:rsidRDefault="00AA6904" w:rsidP="00AA6904">
            <w:pPr>
              <w:pStyle w:val="a3"/>
              <w:rPr>
                <w:rFonts w:eastAsia="Calibri"/>
              </w:rPr>
            </w:pPr>
            <w:r w:rsidRPr="00AA6904">
              <w:rPr>
                <w:rFonts w:eastAsia="Calibri"/>
              </w:rPr>
              <w:t>Таблиця 2 до Типової освітньої програми  Навчальний план закладів загальної середньої освіти з українською мовою навчання     (універсальний профіль)</w:t>
            </w:r>
          </w:p>
          <w:p w:rsidR="00407138" w:rsidRPr="00AA6904" w:rsidRDefault="00407138" w:rsidP="00AA6904">
            <w:pPr>
              <w:pStyle w:val="a3"/>
            </w:pPr>
          </w:p>
          <w:p w:rsidR="00407138" w:rsidRPr="00AA6904" w:rsidRDefault="008D4660" w:rsidP="00DD4536">
            <w:pPr>
              <w:pStyle w:val="a3"/>
              <w:spacing w:line="276" w:lineRule="auto"/>
              <w:jc w:val="center"/>
            </w:pPr>
            <w:r w:rsidRPr="00AA6904">
              <w:t>Таблиця 10</w:t>
            </w:r>
          </w:p>
          <w:p w:rsidR="00407138" w:rsidRPr="00AA6904" w:rsidRDefault="00407138" w:rsidP="00DD4536">
            <w:pPr>
              <w:pStyle w:val="a3"/>
              <w:spacing w:line="276" w:lineRule="auto"/>
              <w:jc w:val="center"/>
            </w:pPr>
            <w:r w:rsidRPr="00AA6904">
              <w:t xml:space="preserve">Навчальний план закладів загальної середньої освіти з українською мовою навчання </w:t>
            </w:r>
          </w:p>
          <w:p w:rsidR="00407138" w:rsidRPr="00AA6904" w:rsidRDefault="008D4660" w:rsidP="00DD4536">
            <w:pPr>
              <w:pStyle w:val="a3"/>
              <w:spacing w:line="276" w:lineRule="auto"/>
              <w:jc w:val="center"/>
            </w:pPr>
            <w:r w:rsidRPr="00AA6904">
              <w:t>Технологічний</w:t>
            </w:r>
            <w:r w:rsidR="00407138" w:rsidRPr="00AA6904">
              <w:t xml:space="preserve"> напрям</w:t>
            </w:r>
          </w:p>
        </w:tc>
      </w:tr>
    </w:tbl>
    <w:p w:rsidR="00407138" w:rsidRPr="00AA6904" w:rsidRDefault="00407138" w:rsidP="00407138">
      <w:pPr>
        <w:pStyle w:val="a3"/>
        <w:ind w:firstLine="708"/>
        <w:jc w:val="both"/>
      </w:pPr>
      <w:r w:rsidRPr="00AA6904">
        <w:t>Інваріантна складова  навчального плану в 11 класі забезпечує реалізацію змісту шкільної освіти на рівні Державного стандарту.</w:t>
      </w:r>
    </w:p>
    <w:p w:rsidR="00407138" w:rsidRPr="00AA6904" w:rsidRDefault="00407138" w:rsidP="00407138">
      <w:pPr>
        <w:pStyle w:val="a3"/>
        <w:ind w:firstLine="708"/>
        <w:jc w:val="both"/>
      </w:pPr>
      <w:r w:rsidRPr="00AA6904">
        <w:t>В старшій школі з метою збереження наступності між ступенями навчання продовжується диференціація за напрямками пр</w:t>
      </w:r>
      <w:r w:rsidR="00122718" w:rsidRPr="00AA6904">
        <w:t>офільного навчання: технологічний</w:t>
      </w:r>
      <w:r w:rsidRPr="00AA6904">
        <w:t xml:space="preserve"> (навчаль</w:t>
      </w:r>
      <w:r w:rsidR="00122718" w:rsidRPr="00AA6904">
        <w:t>ний предмет: технології</w:t>
      </w:r>
      <w:r w:rsidRPr="00AA6904">
        <w:t xml:space="preserve">). </w:t>
      </w:r>
    </w:p>
    <w:p w:rsidR="00407138" w:rsidRPr="00AA6904" w:rsidRDefault="00407138" w:rsidP="00407138">
      <w:pPr>
        <w:pStyle w:val="a3"/>
        <w:ind w:firstLine="708"/>
        <w:jc w:val="both"/>
      </w:pPr>
      <w:r w:rsidRPr="00AA6904">
        <w:t>Профільний клас старшої шк</w:t>
      </w:r>
      <w:r w:rsidR="00BE5CC3" w:rsidRPr="00AA6904">
        <w:t>оли  загальноосвітньої школи №2</w:t>
      </w:r>
      <w:r w:rsidRPr="00AA6904">
        <w:t>:</w:t>
      </w:r>
    </w:p>
    <w:tbl>
      <w:tblPr>
        <w:tblpPr w:leftFromText="180" w:rightFromText="180" w:bottomFromText="200" w:vertAnchor="text" w:horzAnchor="margin"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534"/>
        <w:gridCol w:w="992"/>
        <w:gridCol w:w="2126"/>
        <w:gridCol w:w="2268"/>
        <w:gridCol w:w="2977"/>
      </w:tblGrid>
      <w:tr w:rsidR="00407138" w:rsidRPr="00AA6904" w:rsidTr="008D4660">
        <w:tc>
          <w:tcPr>
            <w:tcW w:w="534" w:type="dxa"/>
            <w:tcBorders>
              <w:top w:val="single" w:sz="4" w:space="0" w:color="auto"/>
              <w:left w:val="single" w:sz="4" w:space="0" w:color="auto"/>
              <w:bottom w:val="single" w:sz="4" w:space="0" w:color="auto"/>
              <w:right w:val="single" w:sz="4" w:space="0" w:color="auto"/>
            </w:tcBorders>
            <w:hideMark/>
          </w:tcPr>
          <w:p w:rsidR="00407138" w:rsidRPr="00AA6904" w:rsidRDefault="00407138" w:rsidP="00DD4536">
            <w:pPr>
              <w:pStyle w:val="a3"/>
              <w:jc w:val="center"/>
              <w:rPr>
                <w:b/>
              </w:rPr>
            </w:pPr>
            <w:r w:rsidRPr="00AA6904">
              <w:rPr>
                <w:b/>
              </w:rPr>
              <w:t>№п/п</w:t>
            </w:r>
          </w:p>
        </w:tc>
        <w:tc>
          <w:tcPr>
            <w:tcW w:w="992" w:type="dxa"/>
            <w:tcBorders>
              <w:top w:val="single" w:sz="4" w:space="0" w:color="auto"/>
              <w:left w:val="single" w:sz="4" w:space="0" w:color="auto"/>
              <w:bottom w:val="single" w:sz="4" w:space="0" w:color="auto"/>
              <w:right w:val="single" w:sz="4" w:space="0" w:color="auto"/>
            </w:tcBorders>
            <w:hideMark/>
          </w:tcPr>
          <w:p w:rsidR="00407138" w:rsidRPr="00AA6904" w:rsidRDefault="00407138" w:rsidP="00DD4536">
            <w:pPr>
              <w:pStyle w:val="a3"/>
              <w:jc w:val="center"/>
              <w:rPr>
                <w:b/>
              </w:rPr>
            </w:pPr>
            <w:r w:rsidRPr="00AA6904">
              <w:rPr>
                <w:b/>
              </w:rPr>
              <w:t>Клас</w:t>
            </w:r>
          </w:p>
        </w:tc>
        <w:tc>
          <w:tcPr>
            <w:tcW w:w="2126" w:type="dxa"/>
            <w:tcBorders>
              <w:top w:val="single" w:sz="4" w:space="0" w:color="auto"/>
              <w:left w:val="single" w:sz="4" w:space="0" w:color="auto"/>
              <w:bottom w:val="single" w:sz="4" w:space="0" w:color="auto"/>
              <w:right w:val="single" w:sz="4" w:space="0" w:color="auto"/>
            </w:tcBorders>
            <w:hideMark/>
          </w:tcPr>
          <w:p w:rsidR="00407138" w:rsidRPr="00AA6904" w:rsidRDefault="00407138" w:rsidP="00DD4536">
            <w:pPr>
              <w:pStyle w:val="a3"/>
              <w:jc w:val="center"/>
              <w:rPr>
                <w:b/>
              </w:rPr>
            </w:pPr>
            <w:r w:rsidRPr="00AA6904">
              <w:rPr>
                <w:b/>
              </w:rPr>
              <w:t>Напрям профільного навчання</w:t>
            </w:r>
          </w:p>
        </w:tc>
        <w:tc>
          <w:tcPr>
            <w:tcW w:w="2268" w:type="dxa"/>
            <w:tcBorders>
              <w:top w:val="single" w:sz="4" w:space="0" w:color="auto"/>
              <w:left w:val="single" w:sz="4" w:space="0" w:color="auto"/>
              <w:bottom w:val="single" w:sz="4" w:space="0" w:color="auto"/>
              <w:right w:val="single" w:sz="4" w:space="0" w:color="auto"/>
            </w:tcBorders>
            <w:hideMark/>
          </w:tcPr>
          <w:p w:rsidR="00407138" w:rsidRPr="00AA6904" w:rsidRDefault="00407138" w:rsidP="00DD4536">
            <w:pPr>
              <w:pStyle w:val="a3"/>
              <w:jc w:val="center"/>
              <w:rPr>
                <w:b/>
              </w:rPr>
            </w:pPr>
            <w:r w:rsidRPr="00AA6904">
              <w:rPr>
                <w:b/>
              </w:rPr>
              <w:t>Профіль навчання</w:t>
            </w:r>
          </w:p>
        </w:tc>
        <w:tc>
          <w:tcPr>
            <w:tcW w:w="2977" w:type="dxa"/>
            <w:tcBorders>
              <w:top w:val="single" w:sz="4" w:space="0" w:color="auto"/>
              <w:left w:val="single" w:sz="4" w:space="0" w:color="auto"/>
              <w:bottom w:val="single" w:sz="4" w:space="0" w:color="auto"/>
              <w:right w:val="single" w:sz="4" w:space="0" w:color="auto"/>
            </w:tcBorders>
            <w:hideMark/>
          </w:tcPr>
          <w:p w:rsidR="00407138" w:rsidRPr="00AA6904" w:rsidRDefault="00407138" w:rsidP="00DD4536">
            <w:pPr>
              <w:pStyle w:val="a3"/>
              <w:jc w:val="center"/>
              <w:rPr>
                <w:b/>
              </w:rPr>
            </w:pPr>
            <w:r w:rsidRPr="00AA6904">
              <w:rPr>
                <w:b/>
              </w:rPr>
              <w:t>Предмети профільного рівня</w:t>
            </w:r>
          </w:p>
        </w:tc>
      </w:tr>
      <w:tr w:rsidR="008D4660" w:rsidRPr="00AA6904" w:rsidTr="008D4660">
        <w:tc>
          <w:tcPr>
            <w:tcW w:w="534" w:type="dxa"/>
            <w:tcBorders>
              <w:top w:val="single" w:sz="4" w:space="0" w:color="auto"/>
              <w:left w:val="single" w:sz="4" w:space="0" w:color="auto"/>
              <w:bottom w:val="single" w:sz="4" w:space="0" w:color="auto"/>
              <w:right w:val="single" w:sz="4" w:space="0" w:color="auto"/>
            </w:tcBorders>
          </w:tcPr>
          <w:p w:rsidR="008D4660" w:rsidRPr="00AA6904" w:rsidRDefault="008D4660" w:rsidP="008D4660">
            <w:pPr>
              <w:pStyle w:val="a3"/>
              <w:jc w:val="center"/>
              <w:rPr>
                <w:b/>
              </w:rPr>
            </w:pPr>
            <w:r w:rsidRPr="00AA6904">
              <w:rPr>
                <w:b/>
              </w:rPr>
              <w:t>1</w:t>
            </w:r>
          </w:p>
        </w:tc>
        <w:tc>
          <w:tcPr>
            <w:tcW w:w="992" w:type="dxa"/>
            <w:tcBorders>
              <w:top w:val="single" w:sz="4" w:space="0" w:color="auto"/>
              <w:left w:val="single" w:sz="4" w:space="0" w:color="auto"/>
              <w:bottom w:val="single" w:sz="4" w:space="0" w:color="auto"/>
              <w:right w:val="single" w:sz="4" w:space="0" w:color="auto"/>
            </w:tcBorders>
          </w:tcPr>
          <w:p w:rsidR="008D4660" w:rsidRPr="00AA6904" w:rsidRDefault="008D4660" w:rsidP="008D4660">
            <w:pPr>
              <w:pStyle w:val="a3"/>
            </w:pPr>
            <w:r w:rsidRPr="00AA6904">
              <w:t xml:space="preserve">11-А </w:t>
            </w:r>
          </w:p>
        </w:tc>
        <w:tc>
          <w:tcPr>
            <w:tcW w:w="2126" w:type="dxa"/>
            <w:tcBorders>
              <w:top w:val="single" w:sz="4" w:space="0" w:color="auto"/>
              <w:left w:val="single" w:sz="4" w:space="0" w:color="auto"/>
              <w:bottom w:val="single" w:sz="4" w:space="0" w:color="auto"/>
              <w:right w:val="single" w:sz="4" w:space="0" w:color="auto"/>
            </w:tcBorders>
          </w:tcPr>
          <w:p w:rsidR="008D4660" w:rsidRPr="00AA6904" w:rsidRDefault="008D4660" w:rsidP="008D4660">
            <w:pPr>
              <w:pStyle w:val="a3"/>
            </w:pPr>
            <w:r w:rsidRPr="00AA6904">
              <w:t>Універсальний</w:t>
            </w:r>
          </w:p>
        </w:tc>
        <w:tc>
          <w:tcPr>
            <w:tcW w:w="2268" w:type="dxa"/>
            <w:tcBorders>
              <w:top w:val="single" w:sz="4" w:space="0" w:color="auto"/>
              <w:left w:val="single" w:sz="4" w:space="0" w:color="auto"/>
              <w:bottom w:val="single" w:sz="4" w:space="0" w:color="auto"/>
              <w:right w:val="single" w:sz="4" w:space="0" w:color="auto"/>
            </w:tcBorders>
          </w:tcPr>
          <w:p w:rsidR="008D4660" w:rsidRPr="00AA6904" w:rsidRDefault="008D4660" w:rsidP="008D4660">
            <w:pPr>
              <w:pStyle w:val="a3"/>
              <w:jc w:val="center"/>
              <w:rPr>
                <w:b/>
              </w:rPr>
            </w:pPr>
            <w:r w:rsidRPr="00AA6904">
              <w:rPr>
                <w:b/>
              </w:rPr>
              <w:t>-</w:t>
            </w:r>
          </w:p>
        </w:tc>
        <w:tc>
          <w:tcPr>
            <w:tcW w:w="2977" w:type="dxa"/>
            <w:tcBorders>
              <w:top w:val="single" w:sz="4" w:space="0" w:color="auto"/>
              <w:left w:val="single" w:sz="4" w:space="0" w:color="auto"/>
              <w:bottom w:val="single" w:sz="4" w:space="0" w:color="auto"/>
              <w:right w:val="single" w:sz="4" w:space="0" w:color="auto"/>
            </w:tcBorders>
          </w:tcPr>
          <w:p w:rsidR="008D4660" w:rsidRPr="00AA6904" w:rsidRDefault="008D4660" w:rsidP="008D4660">
            <w:pPr>
              <w:pStyle w:val="a3"/>
              <w:jc w:val="center"/>
              <w:rPr>
                <w:b/>
              </w:rPr>
            </w:pPr>
            <w:r w:rsidRPr="00AA6904">
              <w:rPr>
                <w:b/>
              </w:rPr>
              <w:t>-</w:t>
            </w:r>
          </w:p>
        </w:tc>
      </w:tr>
      <w:tr w:rsidR="008D4660" w:rsidRPr="00AA6904" w:rsidTr="008D4660">
        <w:tc>
          <w:tcPr>
            <w:tcW w:w="534" w:type="dxa"/>
            <w:tcBorders>
              <w:top w:val="single" w:sz="4" w:space="0" w:color="auto"/>
              <w:left w:val="single" w:sz="4" w:space="0" w:color="auto"/>
              <w:bottom w:val="single" w:sz="4" w:space="0" w:color="auto"/>
              <w:right w:val="single" w:sz="4" w:space="0" w:color="auto"/>
            </w:tcBorders>
            <w:hideMark/>
          </w:tcPr>
          <w:p w:rsidR="008D4660" w:rsidRPr="00AA6904" w:rsidRDefault="008D4660" w:rsidP="008D4660">
            <w:pPr>
              <w:pStyle w:val="a3"/>
            </w:pPr>
            <w:r w:rsidRPr="00AA6904">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8D4660" w:rsidRPr="00AA6904" w:rsidRDefault="008D4660" w:rsidP="008D4660">
            <w:pPr>
              <w:pStyle w:val="a3"/>
            </w:pPr>
            <w:r w:rsidRPr="00AA6904">
              <w:t xml:space="preserve">11-Б </w:t>
            </w:r>
          </w:p>
        </w:tc>
        <w:tc>
          <w:tcPr>
            <w:tcW w:w="2126" w:type="dxa"/>
            <w:tcBorders>
              <w:top w:val="single" w:sz="4" w:space="0" w:color="auto"/>
              <w:left w:val="single" w:sz="4" w:space="0" w:color="auto"/>
              <w:bottom w:val="single" w:sz="4" w:space="0" w:color="auto"/>
              <w:right w:val="single" w:sz="4" w:space="0" w:color="auto"/>
            </w:tcBorders>
            <w:hideMark/>
          </w:tcPr>
          <w:p w:rsidR="008D4660" w:rsidRPr="00AA6904" w:rsidRDefault="008D4660" w:rsidP="008D4660">
            <w:pPr>
              <w:pStyle w:val="a3"/>
            </w:pPr>
            <w:r w:rsidRPr="00AA6904">
              <w:t>Технологічни</w:t>
            </w:r>
          </w:p>
        </w:tc>
        <w:tc>
          <w:tcPr>
            <w:tcW w:w="2268" w:type="dxa"/>
            <w:tcBorders>
              <w:top w:val="single" w:sz="4" w:space="0" w:color="auto"/>
              <w:left w:val="single" w:sz="4" w:space="0" w:color="auto"/>
              <w:bottom w:val="single" w:sz="4" w:space="0" w:color="auto"/>
              <w:right w:val="single" w:sz="4" w:space="0" w:color="auto"/>
            </w:tcBorders>
            <w:hideMark/>
          </w:tcPr>
          <w:p w:rsidR="008D4660" w:rsidRPr="00AA6904" w:rsidRDefault="008D4660" w:rsidP="008D4660">
            <w:pPr>
              <w:pStyle w:val="a3"/>
            </w:pPr>
            <w:r w:rsidRPr="00AA6904">
              <w:t>Технологічний</w:t>
            </w:r>
          </w:p>
        </w:tc>
        <w:tc>
          <w:tcPr>
            <w:tcW w:w="2977" w:type="dxa"/>
            <w:tcBorders>
              <w:top w:val="single" w:sz="4" w:space="0" w:color="auto"/>
              <w:left w:val="single" w:sz="4" w:space="0" w:color="auto"/>
              <w:bottom w:val="single" w:sz="4" w:space="0" w:color="auto"/>
              <w:right w:val="single" w:sz="4" w:space="0" w:color="auto"/>
            </w:tcBorders>
            <w:hideMark/>
          </w:tcPr>
          <w:p w:rsidR="008D4660" w:rsidRPr="00AA6904" w:rsidRDefault="008D4660" w:rsidP="008D4660">
            <w:pPr>
              <w:pStyle w:val="a3"/>
            </w:pPr>
            <w:r w:rsidRPr="00AA6904">
              <w:t>Технології</w:t>
            </w:r>
          </w:p>
        </w:tc>
      </w:tr>
    </w:tbl>
    <w:p w:rsidR="00407138" w:rsidRDefault="00407138" w:rsidP="00407138">
      <w:pPr>
        <w:pStyle w:val="a3"/>
        <w:ind w:firstLine="708"/>
        <w:jc w:val="both"/>
        <w:rPr>
          <w:sz w:val="28"/>
          <w:szCs w:val="28"/>
        </w:rPr>
      </w:pPr>
    </w:p>
    <w:p w:rsidR="00407138" w:rsidRDefault="00407138" w:rsidP="00407138">
      <w:pPr>
        <w:pStyle w:val="a3"/>
        <w:ind w:firstLine="708"/>
        <w:jc w:val="both"/>
        <w:rPr>
          <w:sz w:val="28"/>
          <w:szCs w:val="28"/>
        </w:rPr>
      </w:pPr>
    </w:p>
    <w:p w:rsidR="00407138" w:rsidRDefault="00407138" w:rsidP="00407138">
      <w:pPr>
        <w:pStyle w:val="a3"/>
        <w:ind w:firstLine="708"/>
        <w:jc w:val="both"/>
        <w:rPr>
          <w:sz w:val="28"/>
          <w:szCs w:val="28"/>
        </w:rPr>
      </w:pPr>
    </w:p>
    <w:p w:rsidR="00407138" w:rsidRDefault="00407138" w:rsidP="00407138">
      <w:pPr>
        <w:pStyle w:val="a3"/>
        <w:ind w:firstLine="708"/>
        <w:jc w:val="both"/>
        <w:rPr>
          <w:sz w:val="28"/>
          <w:szCs w:val="28"/>
        </w:rPr>
      </w:pPr>
    </w:p>
    <w:p w:rsidR="00407138" w:rsidRDefault="00407138" w:rsidP="00407138">
      <w:pPr>
        <w:pStyle w:val="a3"/>
        <w:ind w:firstLine="708"/>
        <w:jc w:val="both"/>
        <w:rPr>
          <w:sz w:val="28"/>
          <w:szCs w:val="28"/>
        </w:rPr>
      </w:pPr>
    </w:p>
    <w:p w:rsidR="00407138" w:rsidRDefault="00407138" w:rsidP="00407138">
      <w:pPr>
        <w:pStyle w:val="a3"/>
        <w:jc w:val="both"/>
        <w:rPr>
          <w:sz w:val="28"/>
          <w:szCs w:val="28"/>
        </w:rPr>
      </w:pPr>
    </w:p>
    <w:p w:rsidR="00407138" w:rsidRDefault="00407138" w:rsidP="00407138">
      <w:pPr>
        <w:pStyle w:val="a3"/>
        <w:ind w:firstLine="708"/>
        <w:jc w:val="both"/>
        <w:rPr>
          <w:sz w:val="28"/>
          <w:szCs w:val="28"/>
        </w:rPr>
      </w:pPr>
    </w:p>
    <w:p w:rsidR="008D4660" w:rsidRPr="00AA6904" w:rsidRDefault="00407138" w:rsidP="00407138">
      <w:pPr>
        <w:pStyle w:val="a3"/>
        <w:ind w:firstLine="708"/>
        <w:jc w:val="both"/>
      </w:pPr>
      <w:r w:rsidRPr="00AA6904">
        <w:t xml:space="preserve">Згідно з рішенням педагогічної ради від </w:t>
      </w:r>
      <w:r w:rsidR="00835B9D" w:rsidRPr="00AA6904">
        <w:t>11</w:t>
      </w:r>
      <w:r w:rsidRPr="00AA6904">
        <w:t>.06.2018 року (протокол №10)  для  реалізації  Концепції  профілізації  старшої  школи  години варіативної  складової  в 11</w:t>
      </w:r>
      <w:r w:rsidR="004A08B2">
        <w:t>-</w:t>
      </w:r>
      <w:r w:rsidRPr="00AA6904">
        <w:t>А класі використано  таким  чином:</w:t>
      </w:r>
    </w:p>
    <w:p w:rsidR="008D4660" w:rsidRPr="00AA6904" w:rsidRDefault="008D4660" w:rsidP="008D4660">
      <w:pPr>
        <w:pStyle w:val="a3"/>
        <w:jc w:val="both"/>
      </w:pPr>
      <w:r w:rsidRPr="00AA6904">
        <w:t xml:space="preserve"> -</w:t>
      </w:r>
      <w:r w:rsidR="00407138" w:rsidRPr="00AA6904">
        <w:t xml:space="preserve"> факультати</w:t>
      </w:r>
      <w:r w:rsidRPr="00AA6904">
        <w:t>в «Орфографічний практикум» - (0,5</w:t>
      </w:r>
      <w:r w:rsidR="00407138" w:rsidRPr="00AA6904">
        <w:t>г.)</w:t>
      </w:r>
      <w:r w:rsidRPr="00AA6904">
        <w:t>;</w:t>
      </w:r>
    </w:p>
    <w:p w:rsidR="008D4660" w:rsidRPr="00AA6904" w:rsidRDefault="008D4660" w:rsidP="008D4660">
      <w:pPr>
        <w:pStyle w:val="a3"/>
        <w:jc w:val="both"/>
      </w:pPr>
      <w:r w:rsidRPr="00AA6904">
        <w:t xml:space="preserve"> - факультатив «Практикум із синтаксису української мови»</w:t>
      </w:r>
      <w:r w:rsidR="00B52E8A" w:rsidRPr="00AA6904">
        <w:t xml:space="preserve"> - (0,5г.);</w:t>
      </w:r>
      <w:r w:rsidRPr="00AA6904">
        <w:t>;</w:t>
      </w:r>
    </w:p>
    <w:p w:rsidR="00407138" w:rsidRPr="00AA6904" w:rsidRDefault="008D4660" w:rsidP="008D4660">
      <w:pPr>
        <w:pStyle w:val="a3"/>
        <w:jc w:val="both"/>
      </w:pPr>
      <w:r w:rsidRPr="00AA6904">
        <w:t xml:space="preserve"> - факультатив «</w:t>
      </w:r>
      <w:r w:rsidRPr="00AA6904">
        <w:rPr>
          <w:lang w:val="en-US"/>
        </w:rPr>
        <w:t>Oxford</w:t>
      </w:r>
      <w:r w:rsidRPr="00AA6904">
        <w:t xml:space="preserve"> </w:t>
      </w:r>
      <w:r w:rsidRPr="00AA6904">
        <w:rPr>
          <w:lang w:val="en-US"/>
        </w:rPr>
        <w:t>Exam</w:t>
      </w:r>
      <w:r w:rsidRPr="00AA6904">
        <w:t xml:space="preserve"> </w:t>
      </w:r>
      <w:r w:rsidRPr="00AA6904">
        <w:rPr>
          <w:lang w:val="en-US"/>
        </w:rPr>
        <w:t>Excellence</w:t>
      </w:r>
      <w:r w:rsidRPr="00AA6904">
        <w:t xml:space="preserve"> (Ділова англійська мова. Підготовка до ЗНО, ДПА)</w:t>
      </w:r>
      <w:r w:rsidR="00B52E8A" w:rsidRPr="00AA6904">
        <w:t xml:space="preserve"> - (1г.);</w:t>
      </w:r>
      <w:r w:rsidRPr="00AA6904">
        <w:t>;</w:t>
      </w:r>
    </w:p>
    <w:p w:rsidR="008D4660" w:rsidRPr="0047617A" w:rsidRDefault="008D4660" w:rsidP="008D4660">
      <w:pPr>
        <w:pStyle w:val="a3"/>
        <w:jc w:val="both"/>
        <w:rPr>
          <w:lang w:val="ru-RU"/>
        </w:rPr>
      </w:pPr>
      <w:r w:rsidRPr="00AA6904">
        <w:t>- факультатив «</w:t>
      </w:r>
      <w:r w:rsidR="00BE5CC3" w:rsidRPr="00AA6904">
        <w:t>Розв</w:t>
      </w:r>
      <w:r w:rsidR="00BE5CC3" w:rsidRPr="00AA6904">
        <w:rPr>
          <w:lang w:val="ru-RU"/>
        </w:rPr>
        <w:t>’</w:t>
      </w:r>
      <w:r w:rsidR="00BE5CC3" w:rsidRPr="00AA6904">
        <w:t>язування задач з математики</w:t>
      </w:r>
      <w:r w:rsidRPr="00AA6904">
        <w:t>»</w:t>
      </w:r>
      <w:r w:rsidR="00B52E8A" w:rsidRPr="00AA6904">
        <w:t xml:space="preserve"> </w:t>
      </w:r>
      <w:r w:rsidR="00BE5CC3" w:rsidRPr="00AA6904">
        <w:t>- (1</w:t>
      </w:r>
      <w:r w:rsidR="00B52E8A" w:rsidRPr="00AA6904">
        <w:t>г.);</w:t>
      </w:r>
    </w:p>
    <w:p w:rsidR="00BE5CC3" w:rsidRPr="00AA6904" w:rsidRDefault="00BE5CC3" w:rsidP="008D4660">
      <w:pPr>
        <w:pStyle w:val="a3"/>
        <w:jc w:val="both"/>
        <w:rPr>
          <w:lang w:val="ru-RU"/>
        </w:rPr>
      </w:pPr>
      <w:r w:rsidRPr="00AA6904">
        <w:rPr>
          <w:lang w:val="ru-RU"/>
        </w:rPr>
        <w:t xml:space="preserve">- </w:t>
      </w:r>
      <w:r w:rsidRPr="00AA6904">
        <w:t>факультатив «Розв</w:t>
      </w:r>
      <w:r w:rsidRPr="00AA6904">
        <w:rPr>
          <w:lang w:val="ru-RU"/>
        </w:rPr>
        <w:t>’</w:t>
      </w:r>
      <w:r w:rsidRPr="00AA6904">
        <w:t>язування задач з хімії» - (1г.);</w:t>
      </w:r>
    </w:p>
    <w:p w:rsidR="00B52E8A" w:rsidRPr="00AA6904" w:rsidRDefault="00B52E8A" w:rsidP="008D4660">
      <w:pPr>
        <w:pStyle w:val="a3"/>
        <w:jc w:val="both"/>
      </w:pPr>
      <w:r w:rsidRPr="00AA6904">
        <w:t xml:space="preserve">- факультатив «визначні постаті України» </w:t>
      </w:r>
      <w:r w:rsidR="00BE5CC3" w:rsidRPr="00AA6904">
        <w:t>- (1г.).</w:t>
      </w:r>
    </w:p>
    <w:p w:rsidR="00BE5CC3" w:rsidRPr="00AA6904" w:rsidRDefault="00BE5CC3" w:rsidP="00BE5CC3">
      <w:pPr>
        <w:pStyle w:val="a3"/>
        <w:ind w:firstLine="708"/>
        <w:jc w:val="both"/>
      </w:pPr>
      <w:r w:rsidRPr="00AA6904">
        <w:t>В</w:t>
      </w:r>
      <w:r w:rsidR="00D77CF7" w:rsidRPr="00AA6904">
        <w:t xml:space="preserve"> 11-Б</w:t>
      </w:r>
      <w:r w:rsidRPr="00AA6904">
        <w:t xml:space="preserve"> класі використано  таким  чином:</w:t>
      </w:r>
    </w:p>
    <w:p w:rsidR="00D77CF7" w:rsidRPr="00AA6904" w:rsidRDefault="00D77CF7" w:rsidP="00D77CF7">
      <w:pPr>
        <w:pStyle w:val="a3"/>
      </w:pPr>
      <w:r w:rsidRPr="00AA6904">
        <w:t>-   курс за вибором «Крок до порозуміння» (0,5);</w:t>
      </w:r>
    </w:p>
    <w:p w:rsidR="00BE5CC3" w:rsidRPr="00AA6904" w:rsidRDefault="00BE5CC3" w:rsidP="00BE5CC3">
      <w:pPr>
        <w:pStyle w:val="a3"/>
        <w:jc w:val="both"/>
      </w:pPr>
      <w:r w:rsidRPr="00AA6904">
        <w:t>- факультатив «Орфографічний практикум» - (0,5г.);</w:t>
      </w:r>
    </w:p>
    <w:p w:rsidR="00BE5CC3" w:rsidRPr="00AA6904" w:rsidRDefault="00BE5CC3" w:rsidP="00BE5CC3">
      <w:pPr>
        <w:pStyle w:val="a3"/>
        <w:jc w:val="both"/>
      </w:pPr>
      <w:r w:rsidRPr="00AA6904">
        <w:t xml:space="preserve"> - факультатив «Практикум із синтаксису української мови» - (0,5г.);;</w:t>
      </w:r>
    </w:p>
    <w:p w:rsidR="00BE5CC3" w:rsidRPr="00AA6904" w:rsidRDefault="00BE5CC3" w:rsidP="00BE5CC3">
      <w:pPr>
        <w:pStyle w:val="a3"/>
        <w:jc w:val="both"/>
      </w:pPr>
      <w:r w:rsidRPr="00AA6904">
        <w:t xml:space="preserve"> - факультатив «Розв</w:t>
      </w:r>
      <w:r w:rsidRPr="00AA6904">
        <w:rPr>
          <w:lang w:val="ru-RU"/>
        </w:rPr>
        <w:t>’</w:t>
      </w:r>
      <w:r w:rsidRPr="00AA6904">
        <w:t>язування задач з математики» - (1г.);</w:t>
      </w:r>
    </w:p>
    <w:p w:rsidR="00BE5CC3" w:rsidRPr="00AA6904" w:rsidRDefault="00BE5CC3" w:rsidP="00D77CF7">
      <w:pPr>
        <w:pStyle w:val="a3"/>
      </w:pPr>
      <w:r w:rsidRPr="00AA6904">
        <w:t xml:space="preserve">- факультатив «Основи біологічної статистики в науково-дослідницькій роботі» </w:t>
      </w:r>
      <w:r w:rsidR="00D77CF7" w:rsidRPr="00AA6904">
        <w:t>(</w:t>
      </w:r>
      <w:r w:rsidRPr="00AA6904">
        <w:t>0,5 год.</w:t>
      </w:r>
      <w:r w:rsidR="00D77CF7" w:rsidRPr="00AA6904">
        <w:t>)</w:t>
      </w:r>
    </w:p>
    <w:p w:rsidR="00D77CF7" w:rsidRPr="00AA6904" w:rsidRDefault="00D77CF7" w:rsidP="00D77CF7">
      <w:pPr>
        <w:pStyle w:val="a3"/>
      </w:pPr>
      <w:r w:rsidRPr="00AA6904">
        <w:t xml:space="preserve">- факультатив  </w:t>
      </w:r>
      <w:r w:rsidR="00BE5CC3" w:rsidRPr="00AA6904">
        <w:t xml:space="preserve">«Нанотехнології в біології» </w:t>
      </w:r>
      <w:r w:rsidRPr="00AA6904">
        <w:t>(</w:t>
      </w:r>
      <w:r w:rsidR="00BE5CC3" w:rsidRPr="00AA6904">
        <w:t>0,5 год.</w:t>
      </w:r>
      <w:r w:rsidRPr="00AA6904">
        <w:t>)</w:t>
      </w:r>
    </w:p>
    <w:p w:rsidR="00B52E8A" w:rsidRPr="00AA6904" w:rsidRDefault="00D77CF7" w:rsidP="00BE5CC3">
      <w:pPr>
        <w:pStyle w:val="a3"/>
        <w:jc w:val="both"/>
      </w:pPr>
      <w:r w:rsidRPr="00AA6904">
        <w:t xml:space="preserve">      </w:t>
      </w:r>
      <w:r w:rsidR="00407138" w:rsidRPr="00AA6904">
        <w:t xml:space="preserve">Освітня галузь «Математика» в  реалізується  через  окремі навчальні предмети: «Алгебра» та «Геометрія». </w:t>
      </w:r>
    </w:p>
    <w:p w:rsidR="00407138" w:rsidRPr="00AA6904" w:rsidRDefault="00407138" w:rsidP="00407138">
      <w:pPr>
        <w:pStyle w:val="a3"/>
        <w:ind w:firstLine="708"/>
        <w:jc w:val="both"/>
      </w:pPr>
      <w:r w:rsidRPr="00AA6904">
        <w:t>Предмети інваріантної та варіативної складових, що не мають повної кількості годин вивчатимуться протягом 2018-2019 навчального року.</w:t>
      </w:r>
    </w:p>
    <w:p w:rsidR="00407138" w:rsidRPr="00AA6904" w:rsidRDefault="00407138" w:rsidP="00835B9D">
      <w:pPr>
        <w:pStyle w:val="a3"/>
        <w:jc w:val="both"/>
      </w:pPr>
      <w:r w:rsidRPr="00AA6904">
        <w:t xml:space="preserve">          </w:t>
      </w:r>
    </w:p>
    <w:p w:rsidR="00407138" w:rsidRPr="00AA6904" w:rsidRDefault="00407138" w:rsidP="00407138">
      <w:pPr>
        <w:pStyle w:val="a3"/>
        <w:ind w:left="4678"/>
      </w:pPr>
    </w:p>
    <w:p w:rsidR="00407138" w:rsidRPr="00AA6904" w:rsidRDefault="00407138" w:rsidP="00407138">
      <w:pPr>
        <w:pStyle w:val="a3"/>
        <w:ind w:left="4678"/>
      </w:pPr>
    </w:p>
    <w:p w:rsidR="00407138" w:rsidRPr="00AA6904" w:rsidRDefault="00407138" w:rsidP="00407138">
      <w:pPr>
        <w:pStyle w:val="a3"/>
        <w:ind w:left="4678"/>
      </w:pPr>
    </w:p>
    <w:p w:rsidR="00407138" w:rsidRPr="00AA6904" w:rsidRDefault="00407138" w:rsidP="00407138">
      <w:pPr>
        <w:pStyle w:val="a3"/>
        <w:ind w:left="4678"/>
      </w:pPr>
    </w:p>
    <w:p w:rsidR="00407138" w:rsidRPr="00AA6904" w:rsidRDefault="00407138" w:rsidP="00407138">
      <w:pPr>
        <w:pStyle w:val="a3"/>
        <w:ind w:left="4678"/>
      </w:pPr>
    </w:p>
    <w:p w:rsidR="00407138" w:rsidRPr="00AA6904" w:rsidRDefault="00407138" w:rsidP="00407138">
      <w:pPr>
        <w:pStyle w:val="a3"/>
        <w:ind w:left="4678"/>
      </w:pPr>
    </w:p>
    <w:p w:rsidR="00407138" w:rsidRPr="00AA6904" w:rsidRDefault="00407138" w:rsidP="00407138">
      <w:pPr>
        <w:pStyle w:val="a3"/>
        <w:ind w:left="4678"/>
      </w:pPr>
    </w:p>
    <w:p w:rsidR="00407138" w:rsidRPr="00AA6904" w:rsidRDefault="00407138" w:rsidP="00407138">
      <w:pPr>
        <w:pStyle w:val="a3"/>
        <w:ind w:left="4678"/>
      </w:pPr>
    </w:p>
    <w:p w:rsidR="00407138" w:rsidRDefault="00407138" w:rsidP="00407138">
      <w:pPr>
        <w:pStyle w:val="a3"/>
        <w:ind w:left="4678"/>
        <w:rPr>
          <w:sz w:val="28"/>
          <w:szCs w:val="28"/>
        </w:rPr>
      </w:pPr>
    </w:p>
    <w:p w:rsidR="00407138" w:rsidRDefault="00407138" w:rsidP="00407138">
      <w:pPr>
        <w:pStyle w:val="a3"/>
        <w:ind w:left="4678"/>
        <w:rPr>
          <w:sz w:val="28"/>
          <w:szCs w:val="28"/>
        </w:rPr>
      </w:pPr>
    </w:p>
    <w:p w:rsidR="00407138" w:rsidRDefault="00407138" w:rsidP="00407138">
      <w:pPr>
        <w:pStyle w:val="a3"/>
        <w:ind w:left="4678"/>
        <w:rPr>
          <w:sz w:val="28"/>
          <w:szCs w:val="28"/>
        </w:rPr>
      </w:pPr>
    </w:p>
    <w:p w:rsidR="00407138" w:rsidRDefault="00407138" w:rsidP="00407138">
      <w:pPr>
        <w:pStyle w:val="a3"/>
        <w:ind w:left="4678"/>
        <w:rPr>
          <w:sz w:val="28"/>
          <w:szCs w:val="28"/>
        </w:rPr>
      </w:pPr>
    </w:p>
    <w:p w:rsidR="00407138" w:rsidRDefault="00407138" w:rsidP="00407138">
      <w:pPr>
        <w:pStyle w:val="a3"/>
        <w:ind w:left="4678"/>
        <w:rPr>
          <w:sz w:val="28"/>
          <w:szCs w:val="28"/>
        </w:rPr>
      </w:pPr>
    </w:p>
    <w:p w:rsidR="00407138" w:rsidRDefault="00407138" w:rsidP="00407138">
      <w:pPr>
        <w:pStyle w:val="a3"/>
        <w:ind w:left="4678"/>
        <w:rPr>
          <w:sz w:val="28"/>
          <w:szCs w:val="28"/>
        </w:rPr>
      </w:pPr>
    </w:p>
    <w:p w:rsidR="00407138" w:rsidRDefault="00407138" w:rsidP="00407138">
      <w:pPr>
        <w:pStyle w:val="a3"/>
        <w:ind w:left="4678"/>
        <w:rPr>
          <w:sz w:val="28"/>
          <w:szCs w:val="28"/>
        </w:rPr>
      </w:pPr>
    </w:p>
    <w:p w:rsidR="00407138" w:rsidRDefault="00407138" w:rsidP="00407138">
      <w:pPr>
        <w:pStyle w:val="a3"/>
        <w:ind w:left="4678"/>
        <w:rPr>
          <w:sz w:val="28"/>
          <w:szCs w:val="28"/>
        </w:rPr>
      </w:pPr>
    </w:p>
    <w:p w:rsidR="00407138" w:rsidRDefault="00407138" w:rsidP="00407138">
      <w:pPr>
        <w:pStyle w:val="a3"/>
        <w:ind w:left="4678"/>
        <w:rPr>
          <w:sz w:val="28"/>
          <w:szCs w:val="28"/>
        </w:rPr>
      </w:pPr>
    </w:p>
    <w:p w:rsidR="00407138" w:rsidRDefault="00407138" w:rsidP="00407138">
      <w:pPr>
        <w:pStyle w:val="a3"/>
        <w:ind w:left="4678"/>
        <w:rPr>
          <w:sz w:val="28"/>
          <w:szCs w:val="28"/>
        </w:rPr>
      </w:pPr>
    </w:p>
    <w:p w:rsidR="00407138" w:rsidRDefault="00407138" w:rsidP="00407138">
      <w:pPr>
        <w:pStyle w:val="a3"/>
        <w:ind w:left="4678"/>
        <w:rPr>
          <w:sz w:val="28"/>
          <w:szCs w:val="28"/>
        </w:rPr>
      </w:pPr>
    </w:p>
    <w:p w:rsidR="00407138" w:rsidRDefault="00407138" w:rsidP="00407138">
      <w:pPr>
        <w:pStyle w:val="a3"/>
        <w:ind w:left="4678"/>
        <w:rPr>
          <w:sz w:val="28"/>
          <w:szCs w:val="28"/>
        </w:rPr>
      </w:pPr>
    </w:p>
    <w:p w:rsidR="00407138" w:rsidRDefault="00407138" w:rsidP="00407138">
      <w:pPr>
        <w:pStyle w:val="a3"/>
        <w:ind w:left="4678"/>
        <w:rPr>
          <w:sz w:val="28"/>
          <w:szCs w:val="28"/>
        </w:rPr>
      </w:pPr>
    </w:p>
    <w:p w:rsidR="00407138" w:rsidRDefault="00407138" w:rsidP="00407138">
      <w:pPr>
        <w:pStyle w:val="a3"/>
        <w:ind w:left="4678"/>
        <w:rPr>
          <w:sz w:val="28"/>
          <w:szCs w:val="28"/>
        </w:rPr>
      </w:pPr>
    </w:p>
    <w:p w:rsidR="00407138" w:rsidRDefault="00407138" w:rsidP="00407138">
      <w:pPr>
        <w:pStyle w:val="a3"/>
        <w:ind w:left="4678"/>
        <w:rPr>
          <w:sz w:val="28"/>
          <w:szCs w:val="28"/>
        </w:rPr>
      </w:pPr>
    </w:p>
    <w:p w:rsidR="00407138" w:rsidRDefault="00407138" w:rsidP="00407138">
      <w:pPr>
        <w:pStyle w:val="a3"/>
        <w:ind w:left="4678"/>
        <w:rPr>
          <w:sz w:val="28"/>
          <w:szCs w:val="28"/>
        </w:rPr>
      </w:pPr>
    </w:p>
    <w:p w:rsidR="00407138" w:rsidRDefault="00407138" w:rsidP="00407138">
      <w:pPr>
        <w:pStyle w:val="a3"/>
        <w:ind w:left="4678"/>
        <w:rPr>
          <w:sz w:val="28"/>
          <w:szCs w:val="28"/>
        </w:rPr>
      </w:pPr>
    </w:p>
    <w:p w:rsidR="00407138" w:rsidRDefault="00407138" w:rsidP="00407138">
      <w:pPr>
        <w:pStyle w:val="a3"/>
        <w:ind w:left="4678"/>
        <w:rPr>
          <w:sz w:val="28"/>
          <w:szCs w:val="28"/>
        </w:rPr>
      </w:pPr>
    </w:p>
    <w:p w:rsidR="00B52E8A" w:rsidRDefault="00B52E8A" w:rsidP="00534A29">
      <w:pPr>
        <w:pStyle w:val="a3"/>
        <w:rPr>
          <w:rFonts w:eastAsia="Calibri"/>
          <w:b/>
          <w:sz w:val="28"/>
          <w:szCs w:val="28"/>
        </w:rPr>
      </w:pPr>
    </w:p>
    <w:p w:rsidR="00B52E8A" w:rsidRDefault="00B52E8A" w:rsidP="00407138">
      <w:pPr>
        <w:pStyle w:val="a3"/>
        <w:jc w:val="center"/>
        <w:rPr>
          <w:rFonts w:eastAsia="Calibri"/>
          <w:b/>
          <w:sz w:val="28"/>
          <w:szCs w:val="28"/>
        </w:rPr>
      </w:pPr>
    </w:p>
    <w:p w:rsidR="00D77CF7" w:rsidRDefault="00D77CF7" w:rsidP="00407138">
      <w:pPr>
        <w:pStyle w:val="a3"/>
        <w:jc w:val="center"/>
        <w:rPr>
          <w:rFonts w:eastAsia="Calibri"/>
          <w:b/>
          <w:sz w:val="28"/>
          <w:szCs w:val="28"/>
        </w:rPr>
      </w:pPr>
    </w:p>
    <w:p w:rsidR="00D77CF7" w:rsidRDefault="00D77CF7" w:rsidP="00407138">
      <w:pPr>
        <w:pStyle w:val="a3"/>
        <w:jc w:val="center"/>
        <w:rPr>
          <w:rFonts w:eastAsia="Calibri"/>
          <w:b/>
          <w:sz w:val="28"/>
          <w:szCs w:val="28"/>
        </w:rPr>
      </w:pPr>
    </w:p>
    <w:p w:rsidR="00D77CF7" w:rsidRDefault="00D77CF7" w:rsidP="00407138">
      <w:pPr>
        <w:pStyle w:val="a3"/>
        <w:jc w:val="center"/>
        <w:rPr>
          <w:rFonts w:eastAsia="Calibri"/>
          <w:b/>
          <w:sz w:val="28"/>
          <w:szCs w:val="28"/>
        </w:rPr>
      </w:pPr>
    </w:p>
    <w:p w:rsidR="00D77CF7" w:rsidRDefault="00D77CF7" w:rsidP="00407138">
      <w:pPr>
        <w:pStyle w:val="a3"/>
        <w:jc w:val="center"/>
        <w:rPr>
          <w:rFonts w:eastAsia="Calibri"/>
          <w:b/>
          <w:sz w:val="28"/>
          <w:szCs w:val="28"/>
        </w:rPr>
      </w:pPr>
    </w:p>
    <w:p w:rsidR="00D77CF7" w:rsidRDefault="00D77CF7" w:rsidP="00AA6904">
      <w:pPr>
        <w:pStyle w:val="a3"/>
        <w:rPr>
          <w:rFonts w:eastAsia="Calibri"/>
          <w:b/>
          <w:sz w:val="28"/>
          <w:szCs w:val="28"/>
        </w:rPr>
      </w:pPr>
    </w:p>
    <w:p w:rsidR="00AA6904" w:rsidRDefault="00AA6904" w:rsidP="00AA6904">
      <w:pPr>
        <w:pStyle w:val="a3"/>
        <w:rPr>
          <w:rFonts w:eastAsia="Calibri"/>
          <w:b/>
          <w:sz w:val="28"/>
          <w:szCs w:val="28"/>
        </w:rPr>
      </w:pPr>
    </w:p>
    <w:p w:rsidR="00443D17" w:rsidRDefault="009F666E" w:rsidP="00443D17">
      <w:pPr>
        <w:pStyle w:val="a3"/>
        <w:jc w:val="right"/>
      </w:pPr>
      <w:r w:rsidRPr="009F666E">
        <w:t xml:space="preserve">                                                                                                                   </w:t>
      </w:r>
      <w:r w:rsidR="00443D17">
        <w:t>Таблиця 1</w:t>
      </w:r>
    </w:p>
    <w:p w:rsidR="00443D17" w:rsidRDefault="00443D17" w:rsidP="00443D17">
      <w:pPr>
        <w:pStyle w:val="a3"/>
        <w:jc w:val="right"/>
      </w:pPr>
    </w:p>
    <w:p w:rsidR="00443D17" w:rsidRDefault="00443D17" w:rsidP="00443D17">
      <w:pPr>
        <w:pStyle w:val="a3"/>
        <w:jc w:val="right"/>
      </w:pPr>
    </w:p>
    <w:p w:rsidR="009F666E" w:rsidRPr="009F666E" w:rsidRDefault="00443D17" w:rsidP="009F666E">
      <w:pPr>
        <w:pStyle w:val="a3"/>
        <w:rPr>
          <w:b/>
        </w:rPr>
      </w:pPr>
      <w:r>
        <w:t xml:space="preserve">                                                                                                                   </w:t>
      </w:r>
      <w:r w:rsidR="009F666E" w:rsidRPr="009F666E">
        <w:t xml:space="preserve">  </w:t>
      </w:r>
      <w:r w:rsidR="009F666E" w:rsidRPr="009F666E">
        <w:rPr>
          <w:b/>
        </w:rPr>
        <w:t>З А Т В Е Р Д Ж У Ю</w:t>
      </w:r>
    </w:p>
    <w:p w:rsidR="009F666E" w:rsidRPr="009F666E" w:rsidRDefault="009F666E" w:rsidP="009F666E">
      <w:pPr>
        <w:pStyle w:val="a3"/>
        <w:rPr>
          <w:b/>
        </w:rPr>
      </w:pPr>
      <w:r w:rsidRPr="009F666E">
        <w:t xml:space="preserve">                                                                                                              </w:t>
      </w:r>
      <w:r>
        <w:t xml:space="preserve">       </w:t>
      </w:r>
      <w:r w:rsidRPr="009F666E">
        <w:rPr>
          <w:b/>
        </w:rPr>
        <w:t>Директор школи</w:t>
      </w:r>
    </w:p>
    <w:p w:rsidR="009F666E" w:rsidRPr="009F666E" w:rsidRDefault="009F666E" w:rsidP="009F666E">
      <w:pPr>
        <w:pStyle w:val="a3"/>
        <w:rPr>
          <w:b/>
        </w:rPr>
      </w:pPr>
      <w:r>
        <w:rPr>
          <w:b/>
        </w:rPr>
        <w:t xml:space="preserve">                                                                                                                      </w:t>
      </w:r>
      <w:r w:rsidRPr="009F666E">
        <w:rPr>
          <w:b/>
        </w:rPr>
        <w:t>______ Т.О. Супряга</w:t>
      </w:r>
    </w:p>
    <w:p w:rsidR="009F666E" w:rsidRPr="009F666E" w:rsidRDefault="009F666E" w:rsidP="009F666E">
      <w:pPr>
        <w:pStyle w:val="a3"/>
        <w:rPr>
          <w:b/>
        </w:rPr>
      </w:pPr>
    </w:p>
    <w:p w:rsidR="009F666E" w:rsidRPr="009F666E" w:rsidRDefault="009F666E" w:rsidP="009F666E">
      <w:pPr>
        <w:pStyle w:val="a3"/>
      </w:pPr>
      <w:r w:rsidRPr="009F666E">
        <w:t xml:space="preserve">                                       </w:t>
      </w:r>
      <w:r>
        <w:t xml:space="preserve">          </w:t>
      </w:r>
    </w:p>
    <w:p w:rsidR="009F666E" w:rsidRPr="009F666E" w:rsidRDefault="009F666E" w:rsidP="009F666E">
      <w:pPr>
        <w:pStyle w:val="a3"/>
        <w:jc w:val="center"/>
        <w:rPr>
          <w:b/>
          <w:i/>
          <w:sz w:val="28"/>
          <w:szCs w:val="28"/>
        </w:rPr>
      </w:pPr>
      <w:r w:rsidRPr="009F666E">
        <w:rPr>
          <w:b/>
          <w:i/>
          <w:sz w:val="28"/>
          <w:szCs w:val="28"/>
        </w:rPr>
        <w:t>Робочий навчальний план</w:t>
      </w:r>
    </w:p>
    <w:p w:rsidR="009F666E" w:rsidRPr="009F666E" w:rsidRDefault="009F666E" w:rsidP="009F666E">
      <w:pPr>
        <w:pStyle w:val="a3"/>
        <w:jc w:val="center"/>
        <w:rPr>
          <w:b/>
          <w:i/>
          <w:sz w:val="28"/>
          <w:szCs w:val="28"/>
        </w:rPr>
      </w:pPr>
      <w:r w:rsidRPr="009F666E">
        <w:rPr>
          <w:b/>
          <w:i/>
          <w:sz w:val="28"/>
          <w:szCs w:val="28"/>
        </w:rPr>
        <w:t>з українською мовою навчання</w:t>
      </w:r>
    </w:p>
    <w:p w:rsidR="009F666E" w:rsidRPr="009F666E" w:rsidRDefault="009F666E" w:rsidP="009F666E">
      <w:pPr>
        <w:pStyle w:val="a3"/>
        <w:jc w:val="center"/>
        <w:rPr>
          <w:b/>
          <w:i/>
          <w:sz w:val="28"/>
          <w:szCs w:val="28"/>
        </w:rPr>
      </w:pPr>
      <w:r w:rsidRPr="009F666E">
        <w:rPr>
          <w:b/>
          <w:i/>
          <w:sz w:val="28"/>
          <w:szCs w:val="28"/>
        </w:rPr>
        <w:t>Южноукраїнської загальноосвітньої школи</w:t>
      </w:r>
    </w:p>
    <w:p w:rsidR="009F666E" w:rsidRPr="009F666E" w:rsidRDefault="009F666E" w:rsidP="009F666E">
      <w:pPr>
        <w:pStyle w:val="a3"/>
        <w:jc w:val="center"/>
        <w:rPr>
          <w:b/>
          <w:i/>
          <w:sz w:val="28"/>
          <w:szCs w:val="28"/>
        </w:rPr>
      </w:pPr>
      <w:r w:rsidRPr="009F666E">
        <w:rPr>
          <w:b/>
          <w:i/>
          <w:sz w:val="28"/>
          <w:szCs w:val="28"/>
        </w:rPr>
        <w:t>І-ІІІ ступенів №2</w:t>
      </w:r>
    </w:p>
    <w:p w:rsidR="009F666E" w:rsidRPr="009F666E" w:rsidRDefault="009F666E" w:rsidP="009F666E">
      <w:pPr>
        <w:pStyle w:val="a3"/>
        <w:jc w:val="center"/>
        <w:rPr>
          <w:b/>
          <w:i/>
          <w:sz w:val="28"/>
          <w:szCs w:val="28"/>
        </w:rPr>
      </w:pPr>
      <w:r w:rsidRPr="009F666E">
        <w:rPr>
          <w:b/>
          <w:i/>
          <w:sz w:val="28"/>
          <w:szCs w:val="28"/>
        </w:rPr>
        <w:t>на 2018-2019 навчальний рік</w:t>
      </w:r>
    </w:p>
    <w:p w:rsidR="009F666E" w:rsidRDefault="009F666E" w:rsidP="009F666E">
      <w:pPr>
        <w:pStyle w:val="a3"/>
        <w:jc w:val="center"/>
        <w:rPr>
          <w:b/>
          <w:i/>
          <w:sz w:val="28"/>
          <w:szCs w:val="28"/>
        </w:rPr>
      </w:pPr>
      <w:r w:rsidRPr="009F666E">
        <w:rPr>
          <w:b/>
          <w:i/>
          <w:sz w:val="28"/>
          <w:szCs w:val="28"/>
        </w:rPr>
        <w:lastRenderedPageBreak/>
        <w:t>(технологічний профіль)</w:t>
      </w:r>
    </w:p>
    <w:p w:rsidR="009F666E" w:rsidRPr="009F666E" w:rsidRDefault="009F666E" w:rsidP="009F666E">
      <w:pPr>
        <w:pStyle w:val="a3"/>
        <w:jc w:val="center"/>
        <w:rPr>
          <w:b/>
          <w:i/>
          <w:sz w:val="28"/>
          <w:szCs w:val="28"/>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54"/>
        <w:gridCol w:w="2706"/>
      </w:tblGrid>
      <w:tr w:rsidR="009F666E" w:rsidRPr="009F666E" w:rsidTr="004A08B2">
        <w:trPr>
          <w:trHeight w:val="360"/>
        </w:trPr>
        <w:tc>
          <w:tcPr>
            <w:tcW w:w="6054" w:type="dxa"/>
            <w:vMerge w:val="restart"/>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rPr>
                <w:b/>
                <w:bCs/>
              </w:rPr>
            </w:pPr>
            <w:r w:rsidRPr="009F666E">
              <w:rPr>
                <w:b/>
                <w:bCs/>
              </w:rPr>
              <w:t>Навчальні      предмети</w:t>
            </w: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rPr>
                <w:b/>
                <w:bCs/>
              </w:rPr>
            </w:pPr>
            <w:r w:rsidRPr="009F666E">
              <w:rPr>
                <w:b/>
                <w:bCs/>
              </w:rPr>
              <w:t>Кількість годин на тиждень</w:t>
            </w:r>
          </w:p>
        </w:tc>
      </w:tr>
      <w:tr w:rsidR="009F666E" w:rsidRPr="009F666E" w:rsidTr="004A08B2">
        <w:trPr>
          <w:trHeight w:val="287"/>
        </w:trPr>
        <w:tc>
          <w:tcPr>
            <w:tcW w:w="6054" w:type="dxa"/>
            <w:vMerge/>
            <w:tcBorders>
              <w:top w:val="single" w:sz="4" w:space="0" w:color="auto"/>
              <w:left w:val="single" w:sz="4" w:space="0" w:color="auto"/>
              <w:bottom w:val="single" w:sz="4" w:space="0" w:color="auto"/>
              <w:right w:val="single" w:sz="4" w:space="0" w:color="auto"/>
            </w:tcBorders>
            <w:vAlign w:val="center"/>
            <w:hideMark/>
          </w:tcPr>
          <w:p w:rsidR="009F666E" w:rsidRPr="009F666E" w:rsidRDefault="009F666E" w:rsidP="009F666E">
            <w:pPr>
              <w:pStyle w:val="a3"/>
              <w:rPr>
                <w:b/>
                <w:bCs/>
              </w:rPr>
            </w:pP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rPr>
                <w:b/>
                <w:bCs/>
              </w:rPr>
            </w:pPr>
            <w:r w:rsidRPr="009F666E">
              <w:rPr>
                <w:b/>
                <w:bCs/>
              </w:rPr>
              <w:t>10-А</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 xml:space="preserve">Українська мова </w:t>
            </w: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2</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Українська література</w:t>
            </w: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2</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pPr>
            <w:r w:rsidRPr="009F666E">
              <w:t>Зарубіжна література</w:t>
            </w:r>
          </w:p>
        </w:tc>
        <w:tc>
          <w:tcPr>
            <w:tcW w:w="2706"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pPr>
            <w:r w:rsidRPr="009F666E">
              <w:t>1</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Іноземна мова (анг.)</w:t>
            </w: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2</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Історія України</w:t>
            </w: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1,5</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Всесвітня історія</w:t>
            </w: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1</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Громадянська освіта</w:t>
            </w: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2</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Математика (алгебра і початки аналізу та геометрія)</w:t>
            </w: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3</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Біологія і екологія</w:t>
            </w: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2</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Географія</w:t>
            </w: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1,5</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Фізика і астрономія</w:t>
            </w: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3</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Хімія</w:t>
            </w: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1,5</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Фізична культура</w:t>
            </w: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3</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Захист Вітчизни</w:t>
            </w: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1,5</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pPr>
            <w:r w:rsidRPr="009F666E">
              <w:t>Вибірково-обов</w:t>
            </w:r>
            <w:r w:rsidRPr="009F666E">
              <w:rPr>
                <w:lang w:val="en-US"/>
              </w:rPr>
              <w:t>’</w:t>
            </w:r>
            <w:r w:rsidRPr="009F666E">
              <w:t>язкові предмети</w:t>
            </w:r>
          </w:p>
        </w:tc>
        <w:tc>
          <w:tcPr>
            <w:tcW w:w="2706"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rPr>
                <w:lang w:val="en-US"/>
              </w:rPr>
            </w:pP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pPr>
            <w:r w:rsidRPr="009F666E">
              <w:t>Мистецтво</w:t>
            </w:r>
          </w:p>
        </w:tc>
        <w:tc>
          <w:tcPr>
            <w:tcW w:w="2706"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pPr>
            <w:r w:rsidRPr="009F666E">
              <w:t>1,5</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pPr>
            <w:r w:rsidRPr="009F666E">
              <w:t>Інформатика</w:t>
            </w:r>
          </w:p>
        </w:tc>
        <w:tc>
          <w:tcPr>
            <w:tcW w:w="2706"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pPr>
            <w:r w:rsidRPr="009F666E">
              <w:t>1,5</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pPr>
            <w:r w:rsidRPr="009F666E">
              <w:t>Технології</w:t>
            </w:r>
          </w:p>
        </w:tc>
        <w:tc>
          <w:tcPr>
            <w:tcW w:w="2706"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pPr>
            <w:r w:rsidRPr="009F666E">
              <w:t>6</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rPr>
                <w:b/>
              </w:rPr>
            </w:pPr>
            <w:r w:rsidRPr="009F666E">
              <w:rPr>
                <w:b/>
              </w:rPr>
              <w:t>Разом</w:t>
            </w:r>
          </w:p>
        </w:tc>
        <w:tc>
          <w:tcPr>
            <w:tcW w:w="2706"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rPr>
                <w:b/>
              </w:rPr>
            </w:pPr>
            <w:r w:rsidRPr="009F666E">
              <w:rPr>
                <w:b/>
              </w:rPr>
              <w:t>36</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rPr>
                <w:b/>
                <w:i/>
              </w:rPr>
            </w:pPr>
            <w:r w:rsidRPr="009F666E">
              <w:rPr>
                <w:b/>
                <w:i/>
              </w:rPr>
              <w:t>Додатковий час</w:t>
            </w:r>
          </w:p>
        </w:tc>
        <w:tc>
          <w:tcPr>
            <w:tcW w:w="2706"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rPr>
                <w:b/>
              </w:rPr>
            </w:pPr>
            <w:r w:rsidRPr="009F666E">
              <w:rPr>
                <w:b/>
              </w:rPr>
              <w:t>2</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rPr>
                <w:color w:val="C00000"/>
              </w:rPr>
            </w:pPr>
            <w:r w:rsidRPr="009F666E">
              <w:rPr>
                <w:b/>
              </w:rPr>
              <w:t>На факультативи</w:t>
            </w:r>
          </w:p>
        </w:tc>
        <w:tc>
          <w:tcPr>
            <w:tcW w:w="2706"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rPr>
                <w:color w:val="C00000"/>
              </w:rPr>
            </w:pP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pPr>
            <w:r w:rsidRPr="009F666E">
              <w:t>Розв’</w:t>
            </w:r>
            <w:r>
              <w:t xml:space="preserve">язування задач з математики </w:t>
            </w:r>
          </w:p>
        </w:tc>
        <w:tc>
          <w:tcPr>
            <w:tcW w:w="2706"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pPr>
            <w:r>
              <w:t>1</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pPr>
            <w:r w:rsidRPr="009F666E">
              <w:t>Орфографічний практикум</w:t>
            </w:r>
          </w:p>
        </w:tc>
        <w:tc>
          <w:tcPr>
            <w:tcW w:w="2706"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pPr>
            <w:r w:rsidRPr="009F666E">
              <w:t>0,5</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pPr>
            <w:r w:rsidRPr="009F666E">
              <w:t>Практикум із синтаксису української мови</w:t>
            </w:r>
          </w:p>
        </w:tc>
        <w:tc>
          <w:tcPr>
            <w:tcW w:w="2706"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pPr>
            <w:r w:rsidRPr="009F666E">
              <w:t>0,5</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Гранично допустиме навчальне навантаження на учнів</w:t>
            </w: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rPr>
                <w:b/>
              </w:rPr>
            </w:pPr>
            <w:r w:rsidRPr="009F666E">
              <w:rPr>
                <w:b/>
              </w:rPr>
              <w:t>33</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rPr>
                <w:b/>
              </w:rPr>
              <w:t xml:space="preserve">Всього </w:t>
            </w:r>
            <w:r w:rsidRPr="009F666E">
              <w:t>(без урахування поділу класів на групи)</w:t>
            </w: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rPr>
                <w:b/>
              </w:rPr>
            </w:pPr>
            <w:r w:rsidRPr="009F666E">
              <w:rPr>
                <w:b/>
              </w:rPr>
              <w:t>38</w:t>
            </w:r>
          </w:p>
        </w:tc>
      </w:tr>
    </w:tbl>
    <w:p w:rsidR="009F666E" w:rsidRPr="009F666E" w:rsidRDefault="009F666E" w:rsidP="009F666E">
      <w:pPr>
        <w:pStyle w:val="a3"/>
      </w:pPr>
    </w:p>
    <w:p w:rsidR="009F666E" w:rsidRPr="009F666E" w:rsidRDefault="009F666E" w:rsidP="009F666E">
      <w:pPr>
        <w:pStyle w:val="a3"/>
      </w:pPr>
    </w:p>
    <w:p w:rsidR="009F666E" w:rsidRPr="009F666E" w:rsidRDefault="009F666E" w:rsidP="009F666E">
      <w:pPr>
        <w:pStyle w:val="a3"/>
      </w:pPr>
      <w:r w:rsidRPr="009F666E">
        <w:t xml:space="preserve">                                                                                         </w:t>
      </w:r>
    </w:p>
    <w:p w:rsidR="009F666E" w:rsidRPr="009F666E" w:rsidRDefault="009F666E" w:rsidP="009F666E">
      <w:pPr>
        <w:pStyle w:val="a3"/>
      </w:pPr>
    </w:p>
    <w:p w:rsidR="009F666E" w:rsidRPr="009F666E" w:rsidRDefault="009F666E" w:rsidP="009F666E">
      <w:pPr>
        <w:pStyle w:val="a3"/>
      </w:pPr>
    </w:p>
    <w:p w:rsidR="009F666E" w:rsidRPr="009F666E" w:rsidRDefault="009F666E" w:rsidP="009F666E">
      <w:pPr>
        <w:pStyle w:val="a3"/>
      </w:pPr>
      <w:r w:rsidRPr="009F666E">
        <w:t xml:space="preserve">                                                                                                                      </w:t>
      </w:r>
    </w:p>
    <w:p w:rsidR="00443D17" w:rsidRDefault="009F666E" w:rsidP="00443D17">
      <w:pPr>
        <w:pStyle w:val="a3"/>
        <w:jc w:val="right"/>
      </w:pPr>
      <w:r w:rsidRPr="009F666E">
        <w:rPr>
          <w:b/>
        </w:rPr>
        <w:t xml:space="preserve">                                                                                                                </w:t>
      </w:r>
      <w:r w:rsidR="00443D17" w:rsidRPr="009F666E">
        <w:t xml:space="preserve">                                                                                                                   </w:t>
      </w:r>
      <w:r w:rsidR="00443D17">
        <w:t>Таблиця 1</w:t>
      </w:r>
    </w:p>
    <w:p w:rsidR="009F666E" w:rsidRPr="009F666E" w:rsidRDefault="009F666E" w:rsidP="009F666E">
      <w:pPr>
        <w:pStyle w:val="a3"/>
        <w:rPr>
          <w:b/>
        </w:rPr>
      </w:pPr>
    </w:p>
    <w:p w:rsidR="009F666E" w:rsidRDefault="009F666E" w:rsidP="009F666E">
      <w:pPr>
        <w:pStyle w:val="a3"/>
        <w:rPr>
          <w:b/>
        </w:rPr>
      </w:pPr>
      <w:r w:rsidRPr="009F666E">
        <w:rPr>
          <w:b/>
        </w:rPr>
        <w:t xml:space="preserve">                                                                                                                     </w:t>
      </w:r>
    </w:p>
    <w:p w:rsidR="009F666E" w:rsidRPr="009F666E" w:rsidRDefault="009F666E" w:rsidP="009F666E">
      <w:pPr>
        <w:pStyle w:val="a3"/>
        <w:rPr>
          <w:b/>
        </w:rPr>
      </w:pPr>
      <w:r>
        <w:rPr>
          <w:b/>
        </w:rPr>
        <w:t xml:space="preserve">                                                                                                             </w:t>
      </w:r>
      <w:r w:rsidRPr="009F666E">
        <w:rPr>
          <w:b/>
        </w:rPr>
        <w:t>З А Т В Е Р Д Ж У Ю</w:t>
      </w:r>
    </w:p>
    <w:p w:rsidR="009F666E" w:rsidRPr="009F666E" w:rsidRDefault="009F666E" w:rsidP="009F666E">
      <w:pPr>
        <w:pStyle w:val="a3"/>
        <w:rPr>
          <w:b/>
        </w:rPr>
      </w:pPr>
      <w:r w:rsidRPr="009F666E">
        <w:rPr>
          <w:b/>
        </w:rPr>
        <w:t xml:space="preserve">                                                                                                             Директор школи</w:t>
      </w:r>
    </w:p>
    <w:p w:rsidR="009F666E" w:rsidRPr="009F666E" w:rsidRDefault="009F666E" w:rsidP="009F666E">
      <w:pPr>
        <w:pStyle w:val="a3"/>
        <w:rPr>
          <w:b/>
        </w:rPr>
      </w:pPr>
      <w:r>
        <w:rPr>
          <w:b/>
        </w:rPr>
        <w:t xml:space="preserve">                                                                                                             </w:t>
      </w:r>
      <w:r w:rsidRPr="009F666E">
        <w:rPr>
          <w:b/>
        </w:rPr>
        <w:t>_______ Т.О. Супряга</w:t>
      </w:r>
    </w:p>
    <w:p w:rsidR="009F666E" w:rsidRPr="009F666E" w:rsidRDefault="009F666E" w:rsidP="009F666E">
      <w:pPr>
        <w:pStyle w:val="a3"/>
      </w:pPr>
    </w:p>
    <w:p w:rsidR="009F666E" w:rsidRPr="009F666E" w:rsidRDefault="009F666E" w:rsidP="009F666E">
      <w:pPr>
        <w:pStyle w:val="a3"/>
      </w:pPr>
    </w:p>
    <w:p w:rsidR="009F666E" w:rsidRPr="009F666E" w:rsidRDefault="009F666E" w:rsidP="009F666E">
      <w:pPr>
        <w:pStyle w:val="a3"/>
        <w:jc w:val="center"/>
        <w:rPr>
          <w:b/>
          <w:i/>
          <w:sz w:val="28"/>
          <w:szCs w:val="28"/>
        </w:rPr>
      </w:pPr>
      <w:r w:rsidRPr="009F666E">
        <w:rPr>
          <w:b/>
          <w:i/>
          <w:sz w:val="28"/>
          <w:szCs w:val="28"/>
        </w:rPr>
        <w:t>Робочий навчальний план</w:t>
      </w:r>
    </w:p>
    <w:p w:rsidR="009F666E" w:rsidRPr="009F666E" w:rsidRDefault="009F666E" w:rsidP="009F666E">
      <w:pPr>
        <w:pStyle w:val="a3"/>
        <w:jc w:val="center"/>
        <w:rPr>
          <w:b/>
          <w:i/>
          <w:sz w:val="28"/>
          <w:szCs w:val="28"/>
        </w:rPr>
      </w:pPr>
      <w:r w:rsidRPr="009F666E">
        <w:rPr>
          <w:b/>
          <w:i/>
          <w:sz w:val="28"/>
          <w:szCs w:val="28"/>
        </w:rPr>
        <w:t>з українською мовою навчання</w:t>
      </w:r>
    </w:p>
    <w:p w:rsidR="009F666E" w:rsidRPr="009F666E" w:rsidRDefault="009F666E" w:rsidP="009F666E">
      <w:pPr>
        <w:pStyle w:val="a3"/>
        <w:jc w:val="center"/>
        <w:rPr>
          <w:b/>
          <w:i/>
          <w:sz w:val="28"/>
          <w:szCs w:val="28"/>
        </w:rPr>
      </w:pPr>
      <w:r w:rsidRPr="009F666E">
        <w:rPr>
          <w:b/>
          <w:i/>
          <w:sz w:val="28"/>
          <w:szCs w:val="28"/>
        </w:rPr>
        <w:t>Южноукраїнської загальноосвітньої школи</w:t>
      </w:r>
    </w:p>
    <w:p w:rsidR="009F666E" w:rsidRPr="009F666E" w:rsidRDefault="009F666E" w:rsidP="009F666E">
      <w:pPr>
        <w:pStyle w:val="a3"/>
        <w:jc w:val="center"/>
        <w:rPr>
          <w:b/>
          <w:i/>
          <w:sz w:val="28"/>
          <w:szCs w:val="28"/>
        </w:rPr>
      </w:pPr>
      <w:r w:rsidRPr="009F666E">
        <w:rPr>
          <w:b/>
          <w:i/>
          <w:sz w:val="28"/>
          <w:szCs w:val="28"/>
        </w:rPr>
        <w:t>І-ІІІ ступенів №2</w:t>
      </w:r>
    </w:p>
    <w:p w:rsidR="009F666E" w:rsidRPr="009F666E" w:rsidRDefault="009F666E" w:rsidP="009F666E">
      <w:pPr>
        <w:pStyle w:val="a3"/>
        <w:jc w:val="center"/>
        <w:rPr>
          <w:b/>
          <w:i/>
          <w:sz w:val="28"/>
          <w:szCs w:val="28"/>
        </w:rPr>
      </w:pPr>
      <w:r w:rsidRPr="009F666E">
        <w:rPr>
          <w:b/>
          <w:i/>
          <w:sz w:val="28"/>
          <w:szCs w:val="28"/>
        </w:rPr>
        <w:lastRenderedPageBreak/>
        <w:t>на 2018-2019 навчальний рік</w:t>
      </w:r>
    </w:p>
    <w:p w:rsidR="009F666E" w:rsidRPr="009F666E" w:rsidRDefault="009F666E" w:rsidP="009F666E">
      <w:pPr>
        <w:pStyle w:val="a3"/>
        <w:jc w:val="center"/>
        <w:rPr>
          <w:b/>
          <w:i/>
          <w:sz w:val="28"/>
          <w:szCs w:val="28"/>
        </w:rPr>
      </w:pPr>
      <w:r w:rsidRPr="009F666E">
        <w:rPr>
          <w:b/>
          <w:i/>
          <w:sz w:val="28"/>
          <w:szCs w:val="28"/>
        </w:rPr>
        <w:t>(філологічний профіль)</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54"/>
        <w:gridCol w:w="2706"/>
      </w:tblGrid>
      <w:tr w:rsidR="009F666E" w:rsidRPr="009F666E" w:rsidTr="004A08B2">
        <w:trPr>
          <w:trHeight w:val="360"/>
        </w:trPr>
        <w:tc>
          <w:tcPr>
            <w:tcW w:w="6054" w:type="dxa"/>
            <w:vMerge w:val="restart"/>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rPr>
                <w:b/>
                <w:bCs/>
              </w:rPr>
            </w:pPr>
            <w:r w:rsidRPr="009F666E">
              <w:rPr>
                <w:b/>
                <w:bCs/>
              </w:rPr>
              <w:t>Навчальні      предмети</w:t>
            </w: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rPr>
                <w:b/>
                <w:bCs/>
              </w:rPr>
            </w:pPr>
            <w:r w:rsidRPr="009F666E">
              <w:rPr>
                <w:b/>
                <w:bCs/>
              </w:rPr>
              <w:t>Кількість годин на тиждень</w:t>
            </w:r>
          </w:p>
        </w:tc>
      </w:tr>
      <w:tr w:rsidR="009F666E" w:rsidRPr="009F666E" w:rsidTr="004A08B2">
        <w:trPr>
          <w:trHeight w:val="287"/>
        </w:trPr>
        <w:tc>
          <w:tcPr>
            <w:tcW w:w="6054" w:type="dxa"/>
            <w:vMerge/>
            <w:tcBorders>
              <w:top w:val="single" w:sz="4" w:space="0" w:color="auto"/>
              <w:left w:val="single" w:sz="4" w:space="0" w:color="auto"/>
              <w:bottom w:val="single" w:sz="4" w:space="0" w:color="auto"/>
              <w:right w:val="single" w:sz="4" w:space="0" w:color="auto"/>
            </w:tcBorders>
            <w:vAlign w:val="center"/>
            <w:hideMark/>
          </w:tcPr>
          <w:p w:rsidR="009F666E" w:rsidRPr="009F666E" w:rsidRDefault="009F666E" w:rsidP="009F666E">
            <w:pPr>
              <w:pStyle w:val="a3"/>
              <w:rPr>
                <w:b/>
                <w:bCs/>
              </w:rPr>
            </w:pP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rPr>
                <w:b/>
                <w:bCs/>
              </w:rPr>
            </w:pPr>
            <w:r w:rsidRPr="009F666E">
              <w:rPr>
                <w:b/>
                <w:bCs/>
              </w:rPr>
              <w:t>10- Б</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 xml:space="preserve">Українська мова </w:t>
            </w: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4</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Українська література</w:t>
            </w: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4</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pPr>
            <w:r w:rsidRPr="009F666E">
              <w:t>Зарубіжна література</w:t>
            </w:r>
          </w:p>
        </w:tc>
        <w:tc>
          <w:tcPr>
            <w:tcW w:w="2706"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pPr>
            <w:r w:rsidRPr="009F666E">
              <w:t>1</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Іноземна мова(анг.)</w:t>
            </w: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rPr>
                <w:lang w:val="en-US"/>
              </w:rPr>
            </w:pPr>
            <w:r w:rsidRPr="009F666E">
              <w:t>2+1</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Історія України</w:t>
            </w: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1,5</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Всесвітня історія</w:t>
            </w: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1</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Громадянська освіта</w:t>
            </w: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2</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Математика (алгебра і початки аналізу та геометрія)</w:t>
            </w: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3</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Біологія і екологія</w:t>
            </w: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2</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Географія</w:t>
            </w: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1,5</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Фізика і астрономія</w:t>
            </w: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3</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Хімія</w:t>
            </w: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1,5</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Фізична культура</w:t>
            </w: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3</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Захист Вітчизни</w:t>
            </w: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1,5</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rPr>
                <w:b/>
              </w:rPr>
            </w:pPr>
            <w:r w:rsidRPr="009F666E">
              <w:rPr>
                <w:b/>
              </w:rPr>
              <w:t>Вибірково-обов</w:t>
            </w:r>
            <w:r w:rsidRPr="009F666E">
              <w:rPr>
                <w:b/>
                <w:lang w:val="en-US"/>
              </w:rPr>
              <w:t>’</w:t>
            </w:r>
            <w:r w:rsidRPr="009F666E">
              <w:rPr>
                <w:b/>
              </w:rPr>
              <w:t>язкові предмети:</w:t>
            </w:r>
          </w:p>
        </w:tc>
        <w:tc>
          <w:tcPr>
            <w:tcW w:w="2706"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pP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pPr>
            <w:r w:rsidRPr="009F666E">
              <w:rPr>
                <w:lang w:val="en-US"/>
              </w:rPr>
              <w:t>Мистецтво</w:t>
            </w:r>
          </w:p>
        </w:tc>
        <w:tc>
          <w:tcPr>
            <w:tcW w:w="2706"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pPr>
            <w:r w:rsidRPr="009F666E">
              <w:t>1</w:t>
            </w:r>
            <w:r w:rsidR="004A08B2">
              <w:t>,5</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pPr>
            <w:r w:rsidRPr="009F666E">
              <w:t>Інформатика</w:t>
            </w:r>
          </w:p>
        </w:tc>
        <w:tc>
          <w:tcPr>
            <w:tcW w:w="2706" w:type="dxa"/>
            <w:tcBorders>
              <w:top w:val="single" w:sz="4" w:space="0" w:color="auto"/>
              <w:left w:val="single" w:sz="4" w:space="0" w:color="auto"/>
              <w:bottom w:val="single" w:sz="4" w:space="0" w:color="auto"/>
              <w:right w:val="single" w:sz="4" w:space="0" w:color="auto"/>
            </w:tcBorders>
          </w:tcPr>
          <w:p w:rsidR="009F666E" w:rsidRPr="009F666E" w:rsidRDefault="004A08B2" w:rsidP="009F666E">
            <w:pPr>
              <w:pStyle w:val="a3"/>
            </w:pPr>
            <w:r>
              <w:t>1,5</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rPr>
                <w:b/>
              </w:rPr>
            </w:pPr>
            <w:r w:rsidRPr="009F666E">
              <w:rPr>
                <w:b/>
              </w:rPr>
              <w:t>Разом</w:t>
            </w:r>
          </w:p>
        </w:tc>
        <w:tc>
          <w:tcPr>
            <w:tcW w:w="2706"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rPr>
                <w:b/>
              </w:rPr>
            </w:pPr>
            <w:r w:rsidRPr="009F666E">
              <w:rPr>
                <w:b/>
              </w:rPr>
              <w:t>35</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rPr>
                <w:b/>
                <w:i/>
              </w:rPr>
            </w:pPr>
            <w:r w:rsidRPr="009F666E">
              <w:rPr>
                <w:b/>
                <w:i/>
              </w:rPr>
              <w:t>Додатковий час</w:t>
            </w:r>
          </w:p>
        </w:tc>
        <w:tc>
          <w:tcPr>
            <w:tcW w:w="2706"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rPr>
                <w:b/>
              </w:rPr>
            </w:pPr>
            <w:r w:rsidRPr="009F666E">
              <w:rPr>
                <w:b/>
              </w:rPr>
              <w:t>3</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rPr>
                <w:color w:val="C00000"/>
              </w:rPr>
            </w:pPr>
            <w:r w:rsidRPr="009F666E">
              <w:rPr>
                <w:b/>
              </w:rPr>
              <w:t>На факультативи</w:t>
            </w:r>
          </w:p>
        </w:tc>
        <w:tc>
          <w:tcPr>
            <w:tcW w:w="2706"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rPr>
                <w:color w:val="C00000"/>
              </w:rPr>
            </w:pP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pPr>
            <w:r w:rsidRPr="009F666E">
              <w:t>Розв’язування зад</w:t>
            </w:r>
            <w:r>
              <w:t>ач з математики</w:t>
            </w:r>
          </w:p>
        </w:tc>
        <w:tc>
          <w:tcPr>
            <w:tcW w:w="2706" w:type="dxa"/>
            <w:tcBorders>
              <w:top w:val="single" w:sz="4" w:space="0" w:color="auto"/>
              <w:left w:val="single" w:sz="4" w:space="0" w:color="auto"/>
              <w:bottom w:val="single" w:sz="4" w:space="0" w:color="auto"/>
              <w:right w:val="single" w:sz="4" w:space="0" w:color="auto"/>
            </w:tcBorders>
          </w:tcPr>
          <w:p w:rsidR="009F666E" w:rsidRPr="009F666E" w:rsidRDefault="00443D17" w:rsidP="009F666E">
            <w:pPr>
              <w:pStyle w:val="a3"/>
            </w:pPr>
            <w:r>
              <w:t>1</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rPr>
                <w:lang w:val="en-US"/>
              </w:rPr>
            </w:pPr>
            <w:r w:rsidRPr="009F666E">
              <w:rPr>
                <w:lang w:val="en-US"/>
              </w:rPr>
              <w:t>Oxford Exam Excellence</w:t>
            </w:r>
          </w:p>
          <w:p w:rsidR="009F666E" w:rsidRPr="009F666E" w:rsidRDefault="009F666E" w:rsidP="009F666E">
            <w:pPr>
              <w:pStyle w:val="a3"/>
              <w:rPr>
                <w:b/>
              </w:rPr>
            </w:pPr>
            <w:r w:rsidRPr="009F666E">
              <w:rPr>
                <w:lang w:val="en-US"/>
              </w:rPr>
              <w:t>(</w:t>
            </w:r>
            <w:r w:rsidRPr="009F666E">
              <w:t>Ділова англійська мова. Підготовка до ЗНО, ДПА)</w:t>
            </w:r>
          </w:p>
        </w:tc>
        <w:tc>
          <w:tcPr>
            <w:tcW w:w="2706"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pPr>
            <w:r w:rsidRPr="009F666E">
              <w:t>1</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pPr>
            <w:r w:rsidRPr="009F666E">
              <w:rPr>
                <w:lang w:val="en-US"/>
              </w:rPr>
              <w:t>Визначні постаті України</w:t>
            </w:r>
          </w:p>
        </w:tc>
        <w:tc>
          <w:tcPr>
            <w:tcW w:w="2706" w:type="dxa"/>
            <w:tcBorders>
              <w:top w:val="single" w:sz="4" w:space="0" w:color="auto"/>
              <w:left w:val="single" w:sz="4" w:space="0" w:color="auto"/>
              <w:bottom w:val="single" w:sz="4" w:space="0" w:color="auto"/>
              <w:right w:val="single" w:sz="4" w:space="0" w:color="auto"/>
            </w:tcBorders>
          </w:tcPr>
          <w:p w:rsidR="009F666E" w:rsidRPr="009F666E" w:rsidRDefault="009F666E" w:rsidP="009F666E">
            <w:pPr>
              <w:pStyle w:val="a3"/>
            </w:pPr>
            <w:r w:rsidRPr="009F666E">
              <w:t>1</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t>Гранично допустиме навчальне навантаження на учнів</w:t>
            </w: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rPr>
                <w:b/>
              </w:rPr>
            </w:pPr>
            <w:r w:rsidRPr="009F666E">
              <w:rPr>
                <w:b/>
              </w:rPr>
              <w:t>33</w:t>
            </w:r>
          </w:p>
        </w:tc>
      </w:tr>
      <w:tr w:rsidR="009F666E" w:rsidRPr="009F666E" w:rsidTr="004A08B2">
        <w:tc>
          <w:tcPr>
            <w:tcW w:w="6054"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pPr>
            <w:r w:rsidRPr="009F666E">
              <w:rPr>
                <w:b/>
              </w:rPr>
              <w:t xml:space="preserve">Всього </w:t>
            </w:r>
            <w:r w:rsidRPr="009F666E">
              <w:t>(без урахування поділу класів на групи)</w:t>
            </w:r>
          </w:p>
        </w:tc>
        <w:tc>
          <w:tcPr>
            <w:tcW w:w="2706" w:type="dxa"/>
            <w:tcBorders>
              <w:top w:val="single" w:sz="4" w:space="0" w:color="auto"/>
              <w:left w:val="single" w:sz="4" w:space="0" w:color="auto"/>
              <w:bottom w:val="single" w:sz="4" w:space="0" w:color="auto"/>
              <w:right w:val="single" w:sz="4" w:space="0" w:color="auto"/>
            </w:tcBorders>
            <w:hideMark/>
          </w:tcPr>
          <w:p w:rsidR="009F666E" w:rsidRPr="009F666E" w:rsidRDefault="009F666E" w:rsidP="009F666E">
            <w:pPr>
              <w:pStyle w:val="a3"/>
              <w:rPr>
                <w:b/>
              </w:rPr>
            </w:pPr>
            <w:r w:rsidRPr="009F666E">
              <w:rPr>
                <w:b/>
              </w:rPr>
              <w:t>38</w:t>
            </w:r>
          </w:p>
        </w:tc>
      </w:tr>
    </w:tbl>
    <w:p w:rsidR="009F666E" w:rsidRPr="007B0CEB" w:rsidRDefault="009F666E" w:rsidP="009F666E">
      <w:pPr>
        <w:pStyle w:val="a3"/>
        <w:rPr>
          <w:lang w:val="en-US"/>
        </w:rPr>
      </w:pPr>
      <w:r w:rsidRPr="009F666E">
        <w:t xml:space="preserve">                                                                                        </w:t>
      </w:r>
    </w:p>
    <w:p w:rsidR="009F666E" w:rsidRDefault="009F666E" w:rsidP="009F666E">
      <w:pPr>
        <w:pStyle w:val="a3"/>
        <w:jc w:val="center"/>
      </w:pPr>
      <w:r>
        <w:t xml:space="preserve">                                                                                                                    </w:t>
      </w:r>
    </w:p>
    <w:p w:rsidR="009F666E" w:rsidRDefault="009F666E" w:rsidP="009F666E">
      <w:pPr>
        <w:pStyle w:val="a3"/>
        <w:jc w:val="center"/>
      </w:pPr>
    </w:p>
    <w:p w:rsidR="009F666E" w:rsidRDefault="009F666E" w:rsidP="009F666E">
      <w:pPr>
        <w:pStyle w:val="a3"/>
        <w:jc w:val="center"/>
      </w:pPr>
    </w:p>
    <w:p w:rsidR="009F666E" w:rsidRDefault="009F666E" w:rsidP="009F666E">
      <w:pPr>
        <w:pStyle w:val="a3"/>
        <w:jc w:val="center"/>
      </w:pPr>
    </w:p>
    <w:p w:rsidR="009F666E" w:rsidRDefault="009F666E" w:rsidP="009F666E">
      <w:pPr>
        <w:pStyle w:val="a3"/>
        <w:jc w:val="center"/>
      </w:pPr>
    </w:p>
    <w:p w:rsidR="009F666E" w:rsidRDefault="00443D17" w:rsidP="00443D17">
      <w:pPr>
        <w:pStyle w:val="a3"/>
        <w:jc w:val="right"/>
      </w:pPr>
      <w:r w:rsidRPr="009F666E">
        <w:t xml:space="preserve">                                                                                                                   </w:t>
      </w:r>
      <w:r>
        <w:t>Таблиця 3</w:t>
      </w:r>
    </w:p>
    <w:p w:rsidR="00443D17" w:rsidRDefault="00443D17" w:rsidP="00443D17">
      <w:pPr>
        <w:pStyle w:val="a3"/>
        <w:jc w:val="center"/>
      </w:pPr>
    </w:p>
    <w:p w:rsidR="00443D17" w:rsidRPr="005F331E" w:rsidRDefault="00443D17" w:rsidP="00443D17">
      <w:pPr>
        <w:pStyle w:val="a3"/>
        <w:jc w:val="center"/>
        <w:rPr>
          <w:b/>
        </w:rPr>
      </w:pPr>
      <w:r>
        <w:t xml:space="preserve">                                                                                                                     </w:t>
      </w:r>
      <w:r w:rsidRPr="005F331E">
        <w:rPr>
          <w:b/>
        </w:rPr>
        <w:t>З А Т В Е Р Д Ж У Ю</w:t>
      </w:r>
    </w:p>
    <w:p w:rsidR="00443D17" w:rsidRPr="005F331E" w:rsidRDefault="00443D17" w:rsidP="00443D17">
      <w:pPr>
        <w:pStyle w:val="a3"/>
        <w:jc w:val="center"/>
        <w:rPr>
          <w:b/>
        </w:rPr>
      </w:pPr>
      <w:r w:rsidRPr="005F331E">
        <w:rPr>
          <w:b/>
        </w:rPr>
        <w:t xml:space="preserve">                                                                              </w:t>
      </w:r>
      <w:r>
        <w:rPr>
          <w:b/>
        </w:rPr>
        <w:t xml:space="preserve">                               </w:t>
      </w:r>
      <w:r w:rsidRPr="005F331E">
        <w:rPr>
          <w:b/>
        </w:rPr>
        <w:t>Директор школи</w:t>
      </w:r>
    </w:p>
    <w:p w:rsidR="00443D17" w:rsidRPr="005F331E" w:rsidRDefault="00443D17" w:rsidP="00443D17">
      <w:pPr>
        <w:pStyle w:val="a3"/>
        <w:jc w:val="right"/>
        <w:rPr>
          <w:b/>
        </w:rPr>
      </w:pPr>
      <w:r>
        <w:rPr>
          <w:b/>
        </w:rPr>
        <w:t>_______</w:t>
      </w:r>
      <w:r w:rsidRPr="005F331E">
        <w:rPr>
          <w:b/>
        </w:rPr>
        <w:t xml:space="preserve"> Т.О. Супряга</w:t>
      </w:r>
    </w:p>
    <w:p w:rsidR="00443D17" w:rsidRDefault="00443D17" w:rsidP="00443D17">
      <w:pPr>
        <w:pStyle w:val="a3"/>
        <w:jc w:val="center"/>
      </w:pPr>
    </w:p>
    <w:p w:rsidR="00443D17" w:rsidRPr="00443D17" w:rsidRDefault="00443D17" w:rsidP="00443D17">
      <w:pPr>
        <w:pStyle w:val="a3"/>
        <w:jc w:val="center"/>
        <w:rPr>
          <w:b/>
          <w:sz w:val="28"/>
          <w:szCs w:val="28"/>
        </w:rPr>
      </w:pPr>
      <w:r w:rsidRPr="00443D17">
        <w:rPr>
          <w:b/>
          <w:sz w:val="28"/>
          <w:szCs w:val="28"/>
        </w:rPr>
        <w:t>Робочий навчальний план</w:t>
      </w:r>
    </w:p>
    <w:p w:rsidR="00443D17" w:rsidRPr="00443D17" w:rsidRDefault="00443D17" w:rsidP="00443D17">
      <w:pPr>
        <w:pStyle w:val="a3"/>
        <w:jc w:val="center"/>
        <w:rPr>
          <w:b/>
          <w:sz w:val="28"/>
          <w:szCs w:val="28"/>
        </w:rPr>
      </w:pPr>
      <w:r w:rsidRPr="00443D17">
        <w:rPr>
          <w:b/>
          <w:sz w:val="28"/>
          <w:szCs w:val="28"/>
        </w:rPr>
        <w:t>з українською мовою навчання</w:t>
      </w:r>
    </w:p>
    <w:p w:rsidR="00443D17" w:rsidRPr="00443D17" w:rsidRDefault="00443D17" w:rsidP="00443D17">
      <w:pPr>
        <w:pStyle w:val="a3"/>
        <w:jc w:val="center"/>
        <w:rPr>
          <w:b/>
          <w:sz w:val="28"/>
          <w:szCs w:val="28"/>
        </w:rPr>
      </w:pPr>
      <w:r w:rsidRPr="00443D17">
        <w:rPr>
          <w:b/>
          <w:sz w:val="28"/>
          <w:szCs w:val="28"/>
        </w:rPr>
        <w:t>Універсальний напрям</w:t>
      </w:r>
    </w:p>
    <w:p w:rsidR="00443D17" w:rsidRPr="00443D17" w:rsidRDefault="00443D17" w:rsidP="00443D17">
      <w:pPr>
        <w:pStyle w:val="a3"/>
        <w:jc w:val="center"/>
        <w:rPr>
          <w:b/>
          <w:sz w:val="28"/>
          <w:szCs w:val="28"/>
        </w:rPr>
      </w:pPr>
      <w:r w:rsidRPr="00443D17">
        <w:rPr>
          <w:b/>
          <w:sz w:val="28"/>
          <w:szCs w:val="28"/>
        </w:rPr>
        <w:t>Южноукраїнської загальноосвітньої школи</w:t>
      </w:r>
    </w:p>
    <w:p w:rsidR="00443D17" w:rsidRPr="00443D17" w:rsidRDefault="00443D17" w:rsidP="00443D17">
      <w:pPr>
        <w:pStyle w:val="a3"/>
        <w:jc w:val="center"/>
        <w:rPr>
          <w:b/>
          <w:sz w:val="28"/>
          <w:szCs w:val="28"/>
        </w:rPr>
      </w:pPr>
      <w:r w:rsidRPr="00443D17">
        <w:rPr>
          <w:b/>
          <w:sz w:val="28"/>
          <w:szCs w:val="28"/>
        </w:rPr>
        <w:t>І-ІІІ ступенів №2</w:t>
      </w:r>
    </w:p>
    <w:p w:rsidR="00443D17" w:rsidRPr="00443D17" w:rsidRDefault="00443D17" w:rsidP="00443D17">
      <w:pPr>
        <w:pStyle w:val="a3"/>
        <w:jc w:val="center"/>
        <w:rPr>
          <w:b/>
          <w:sz w:val="28"/>
          <w:szCs w:val="28"/>
        </w:rPr>
      </w:pPr>
      <w:r w:rsidRPr="00443D17">
        <w:rPr>
          <w:b/>
          <w:sz w:val="28"/>
          <w:szCs w:val="28"/>
        </w:rPr>
        <w:t>на 2018-2019 навчальний рік</w:t>
      </w:r>
    </w:p>
    <w:p w:rsidR="00443D17" w:rsidRPr="00443D17" w:rsidRDefault="000922D0" w:rsidP="00443D17">
      <w:pPr>
        <w:pStyle w:val="a3"/>
        <w:jc w:val="center"/>
        <w:rPr>
          <w:b/>
          <w:sz w:val="28"/>
          <w:szCs w:val="28"/>
        </w:rPr>
      </w:pPr>
      <w:r>
        <w:rPr>
          <w:b/>
          <w:sz w:val="28"/>
          <w:szCs w:val="28"/>
        </w:rPr>
        <w:t>(Таблиця</w:t>
      </w:r>
      <w:r w:rsidR="00443D17" w:rsidRPr="00443D17">
        <w:rPr>
          <w:b/>
          <w:sz w:val="28"/>
          <w:szCs w:val="28"/>
        </w:rPr>
        <w:t xml:space="preserve"> 2)</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54"/>
        <w:gridCol w:w="2706"/>
      </w:tblGrid>
      <w:tr w:rsidR="00443D17" w:rsidRPr="00443D17" w:rsidTr="004A08B2">
        <w:trPr>
          <w:trHeight w:val="360"/>
        </w:trPr>
        <w:tc>
          <w:tcPr>
            <w:tcW w:w="6054" w:type="dxa"/>
            <w:vMerge w:val="restart"/>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rPr>
                <w:b/>
                <w:bCs/>
              </w:rPr>
            </w:pPr>
            <w:r w:rsidRPr="00443D17">
              <w:rPr>
                <w:b/>
                <w:bCs/>
              </w:rPr>
              <w:lastRenderedPageBreak/>
              <w:t>Навчальні      предмети</w:t>
            </w:r>
          </w:p>
        </w:tc>
        <w:tc>
          <w:tcPr>
            <w:tcW w:w="2706"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rPr>
                <w:b/>
                <w:bCs/>
              </w:rPr>
            </w:pPr>
            <w:r w:rsidRPr="00443D17">
              <w:rPr>
                <w:b/>
                <w:bCs/>
              </w:rPr>
              <w:t>Кількість годин на тиждень</w:t>
            </w:r>
          </w:p>
        </w:tc>
      </w:tr>
      <w:tr w:rsidR="00443D17" w:rsidRPr="00443D17" w:rsidTr="004A08B2">
        <w:trPr>
          <w:trHeight w:val="287"/>
        </w:trPr>
        <w:tc>
          <w:tcPr>
            <w:tcW w:w="6054" w:type="dxa"/>
            <w:vMerge/>
            <w:tcBorders>
              <w:top w:val="single" w:sz="4" w:space="0" w:color="auto"/>
              <w:left w:val="single" w:sz="4" w:space="0" w:color="auto"/>
              <w:bottom w:val="single" w:sz="4" w:space="0" w:color="auto"/>
              <w:right w:val="single" w:sz="4" w:space="0" w:color="auto"/>
            </w:tcBorders>
            <w:vAlign w:val="center"/>
            <w:hideMark/>
          </w:tcPr>
          <w:p w:rsidR="00443D17" w:rsidRPr="00443D17" w:rsidRDefault="00443D17" w:rsidP="00443D17">
            <w:pPr>
              <w:pStyle w:val="a3"/>
              <w:rPr>
                <w:bCs/>
              </w:rPr>
            </w:pPr>
          </w:p>
        </w:tc>
        <w:tc>
          <w:tcPr>
            <w:tcW w:w="2706"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rPr>
                <w:b/>
                <w:bCs/>
              </w:rPr>
            </w:pPr>
            <w:r w:rsidRPr="00443D17">
              <w:rPr>
                <w:b/>
                <w:bCs/>
              </w:rPr>
              <w:t>11-А</w:t>
            </w:r>
          </w:p>
        </w:tc>
      </w:tr>
      <w:tr w:rsidR="00443D17" w:rsidRPr="00443D17" w:rsidTr="004A08B2">
        <w:tc>
          <w:tcPr>
            <w:tcW w:w="6054"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 xml:space="preserve">Українська мова </w:t>
            </w:r>
          </w:p>
        </w:tc>
        <w:tc>
          <w:tcPr>
            <w:tcW w:w="2706"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2</w:t>
            </w:r>
          </w:p>
        </w:tc>
      </w:tr>
      <w:tr w:rsidR="00443D17" w:rsidRPr="00443D17" w:rsidTr="004A08B2">
        <w:tc>
          <w:tcPr>
            <w:tcW w:w="6054"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Українська література</w:t>
            </w:r>
          </w:p>
        </w:tc>
        <w:tc>
          <w:tcPr>
            <w:tcW w:w="2706"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2</w:t>
            </w:r>
          </w:p>
        </w:tc>
      </w:tr>
      <w:tr w:rsidR="00443D17" w:rsidRPr="00443D17" w:rsidTr="004A08B2">
        <w:tc>
          <w:tcPr>
            <w:tcW w:w="6054"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Іноземна мова(анг.)</w:t>
            </w:r>
          </w:p>
        </w:tc>
        <w:tc>
          <w:tcPr>
            <w:tcW w:w="2706"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3,5</w:t>
            </w:r>
          </w:p>
        </w:tc>
      </w:tr>
      <w:tr w:rsidR="00443D17" w:rsidRPr="00443D17" w:rsidTr="004A08B2">
        <w:tc>
          <w:tcPr>
            <w:tcW w:w="6054"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Зарубіжна література</w:t>
            </w:r>
          </w:p>
        </w:tc>
        <w:tc>
          <w:tcPr>
            <w:tcW w:w="2706"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2</w:t>
            </w:r>
          </w:p>
        </w:tc>
      </w:tr>
      <w:tr w:rsidR="00443D17" w:rsidRPr="00443D17" w:rsidTr="004A08B2">
        <w:tc>
          <w:tcPr>
            <w:tcW w:w="6054"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Історія України</w:t>
            </w:r>
          </w:p>
        </w:tc>
        <w:tc>
          <w:tcPr>
            <w:tcW w:w="2706"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1,5</w:t>
            </w:r>
          </w:p>
        </w:tc>
      </w:tr>
      <w:tr w:rsidR="00443D17" w:rsidRPr="00443D17" w:rsidTr="004A08B2">
        <w:tc>
          <w:tcPr>
            <w:tcW w:w="6054"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Всесвітня історія</w:t>
            </w:r>
          </w:p>
        </w:tc>
        <w:tc>
          <w:tcPr>
            <w:tcW w:w="2706"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1</w:t>
            </w:r>
          </w:p>
        </w:tc>
      </w:tr>
      <w:tr w:rsidR="00443D17" w:rsidRPr="00443D17" w:rsidTr="004A08B2">
        <w:tc>
          <w:tcPr>
            <w:tcW w:w="6054"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Економіка</w:t>
            </w:r>
          </w:p>
        </w:tc>
        <w:tc>
          <w:tcPr>
            <w:tcW w:w="2706"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1</w:t>
            </w:r>
          </w:p>
        </w:tc>
      </w:tr>
      <w:tr w:rsidR="00443D17" w:rsidRPr="00443D17" w:rsidTr="004A08B2">
        <w:tc>
          <w:tcPr>
            <w:tcW w:w="6054"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Людина і світ</w:t>
            </w:r>
          </w:p>
        </w:tc>
        <w:tc>
          <w:tcPr>
            <w:tcW w:w="2706"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0,5</w:t>
            </w:r>
          </w:p>
        </w:tc>
      </w:tr>
      <w:tr w:rsidR="00443D17" w:rsidRPr="00443D17" w:rsidTr="004A08B2">
        <w:tc>
          <w:tcPr>
            <w:tcW w:w="6054"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Художня культура</w:t>
            </w:r>
          </w:p>
        </w:tc>
        <w:tc>
          <w:tcPr>
            <w:tcW w:w="2706"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0,5</w:t>
            </w:r>
          </w:p>
        </w:tc>
      </w:tr>
      <w:tr w:rsidR="00443D17" w:rsidRPr="00443D17" w:rsidTr="004A08B2">
        <w:tc>
          <w:tcPr>
            <w:tcW w:w="6054"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Алгебра</w:t>
            </w:r>
          </w:p>
        </w:tc>
        <w:tc>
          <w:tcPr>
            <w:tcW w:w="2706"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3</w:t>
            </w:r>
          </w:p>
        </w:tc>
      </w:tr>
      <w:tr w:rsidR="00443D17" w:rsidRPr="00443D17" w:rsidTr="004A08B2">
        <w:tc>
          <w:tcPr>
            <w:tcW w:w="6054"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Геометрія</w:t>
            </w:r>
          </w:p>
        </w:tc>
        <w:tc>
          <w:tcPr>
            <w:tcW w:w="2706"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2</w:t>
            </w:r>
          </w:p>
        </w:tc>
      </w:tr>
      <w:tr w:rsidR="00443D17" w:rsidRPr="00443D17" w:rsidTr="004A08B2">
        <w:tc>
          <w:tcPr>
            <w:tcW w:w="6054"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Астрономія</w:t>
            </w:r>
          </w:p>
        </w:tc>
        <w:tc>
          <w:tcPr>
            <w:tcW w:w="2706"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0,5</w:t>
            </w:r>
          </w:p>
        </w:tc>
      </w:tr>
      <w:tr w:rsidR="00443D17" w:rsidRPr="00443D17" w:rsidTr="004A08B2">
        <w:tc>
          <w:tcPr>
            <w:tcW w:w="6054"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Біологія</w:t>
            </w:r>
          </w:p>
        </w:tc>
        <w:tc>
          <w:tcPr>
            <w:tcW w:w="2706"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1,5</w:t>
            </w:r>
          </w:p>
        </w:tc>
      </w:tr>
      <w:tr w:rsidR="00443D17" w:rsidRPr="00443D17" w:rsidTr="004A08B2">
        <w:tc>
          <w:tcPr>
            <w:tcW w:w="6054"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Фізика</w:t>
            </w:r>
          </w:p>
        </w:tc>
        <w:tc>
          <w:tcPr>
            <w:tcW w:w="2706"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3</w:t>
            </w:r>
          </w:p>
        </w:tc>
      </w:tr>
      <w:tr w:rsidR="00443D17" w:rsidRPr="00443D17" w:rsidTr="004A08B2">
        <w:tc>
          <w:tcPr>
            <w:tcW w:w="6054"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Хімія</w:t>
            </w:r>
          </w:p>
        </w:tc>
        <w:tc>
          <w:tcPr>
            <w:tcW w:w="2706"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2</w:t>
            </w:r>
          </w:p>
        </w:tc>
      </w:tr>
      <w:tr w:rsidR="00443D17" w:rsidRPr="00443D17" w:rsidTr="004A08B2">
        <w:tc>
          <w:tcPr>
            <w:tcW w:w="6054"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Екологія</w:t>
            </w:r>
          </w:p>
        </w:tc>
        <w:tc>
          <w:tcPr>
            <w:tcW w:w="2706"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0,5</w:t>
            </w:r>
          </w:p>
        </w:tc>
      </w:tr>
      <w:tr w:rsidR="00443D17" w:rsidRPr="00443D17" w:rsidTr="004A08B2">
        <w:tc>
          <w:tcPr>
            <w:tcW w:w="6054"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Технології</w:t>
            </w:r>
          </w:p>
        </w:tc>
        <w:tc>
          <w:tcPr>
            <w:tcW w:w="2706"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1</w:t>
            </w:r>
          </w:p>
        </w:tc>
      </w:tr>
      <w:tr w:rsidR="00443D17" w:rsidRPr="00443D17" w:rsidTr="004A08B2">
        <w:tc>
          <w:tcPr>
            <w:tcW w:w="6054"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Інформатика</w:t>
            </w:r>
          </w:p>
        </w:tc>
        <w:tc>
          <w:tcPr>
            <w:tcW w:w="2706"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2</w:t>
            </w:r>
          </w:p>
        </w:tc>
      </w:tr>
      <w:tr w:rsidR="00443D17" w:rsidRPr="00443D17" w:rsidTr="004A08B2">
        <w:tc>
          <w:tcPr>
            <w:tcW w:w="6054"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Фізична культура</w:t>
            </w:r>
          </w:p>
        </w:tc>
        <w:tc>
          <w:tcPr>
            <w:tcW w:w="2706"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2</w:t>
            </w:r>
          </w:p>
        </w:tc>
      </w:tr>
      <w:tr w:rsidR="00443D17" w:rsidRPr="00443D17" w:rsidTr="004A08B2">
        <w:tc>
          <w:tcPr>
            <w:tcW w:w="6054"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Захист Вітчизни</w:t>
            </w:r>
          </w:p>
        </w:tc>
        <w:tc>
          <w:tcPr>
            <w:tcW w:w="2706"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1,5</w:t>
            </w:r>
          </w:p>
        </w:tc>
      </w:tr>
      <w:tr w:rsidR="00443D17" w:rsidRPr="00443D17" w:rsidTr="004A08B2">
        <w:tc>
          <w:tcPr>
            <w:tcW w:w="6054"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Разом</w:t>
            </w:r>
          </w:p>
        </w:tc>
        <w:tc>
          <w:tcPr>
            <w:tcW w:w="2706"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33</w:t>
            </w:r>
          </w:p>
        </w:tc>
      </w:tr>
      <w:tr w:rsidR="00443D17" w:rsidRPr="00443D17" w:rsidTr="004A08B2">
        <w:tc>
          <w:tcPr>
            <w:tcW w:w="6054"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rPr>
                <w:b/>
              </w:rPr>
            </w:pPr>
            <w:r w:rsidRPr="00443D17">
              <w:rPr>
                <w:b/>
              </w:rPr>
              <w:t>Додатковий час</w:t>
            </w:r>
          </w:p>
        </w:tc>
        <w:tc>
          <w:tcPr>
            <w:tcW w:w="2706"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rPr>
                <w:b/>
              </w:rPr>
            </w:pPr>
            <w:r w:rsidRPr="00443D17">
              <w:rPr>
                <w:b/>
              </w:rPr>
              <w:t>5</w:t>
            </w:r>
          </w:p>
        </w:tc>
      </w:tr>
      <w:tr w:rsidR="00443D17" w:rsidRPr="00443D17" w:rsidTr="004A08B2">
        <w:tc>
          <w:tcPr>
            <w:tcW w:w="6054"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На факультативи</w:t>
            </w:r>
          </w:p>
        </w:tc>
        <w:tc>
          <w:tcPr>
            <w:tcW w:w="2706"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rPr>
                <w:color w:val="FF0000"/>
              </w:rPr>
            </w:pPr>
            <w:r w:rsidRPr="00443D17">
              <w:t>5</w:t>
            </w:r>
          </w:p>
        </w:tc>
      </w:tr>
      <w:tr w:rsidR="00443D17" w:rsidRPr="00443D17" w:rsidTr="004A08B2">
        <w:tc>
          <w:tcPr>
            <w:tcW w:w="6054"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Орфографічний практикум</w:t>
            </w:r>
          </w:p>
        </w:tc>
        <w:tc>
          <w:tcPr>
            <w:tcW w:w="2706"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0,5</w:t>
            </w:r>
          </w:p>
        </w:tc>
      </w:tr>
      <w:tr w:rsidR="00443D17" w:rsidRPr="00443D17" w:rsidTr="004A08B2">
        <w:tc>
          <w:tcPr>
            <w:tcW w:w="6054"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Практикум із синтаксису української мови</w:t>
            </w:r>
          </w:p>
        </w:tc>
        <w:tc>
          <w:tcPr>
            <w:tcW w:w="2706"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0,5</w:t>
            </w:r>
          </w:p>
        </w:tc>
      </w:tr>
      <w:tr w:rsidR="00443D17" w:rsidRPr="00443D17" w:rsidTr="004A08B2">
        <w:tc>
          <w:tcPr>
            <w:tcW w:w="6054"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rPr>
                <w:lang w:val="en-US"/>
              </w:rPr>
            </w:pPr>
            <w:r w:rsidRPr="00443D17">
              <w:rPr>
                <w:lang w:val="en-US"/>
              </w:rPr>
              <w:t>Oxford Exam Excellence</w:t>
            </w:r>
          </w:p>
          <w:p w:rsidR="00443D17" w:rsidRPr="00443D17" w:rsidRDefault="00443D17" w:rsidP="00443D17">
            <w:pPr>
              <w:pStyle w:val="a3"/>
            </w:pPr>
            <w:r w:rsidRPr="00443D17">
              <w:rPr>
                <w:lang w:val="en-US"/>
              </w:rPr>
              <w:t>(</w:t>
            </w:r>
            <w:r w:rsidRPr="00443D17">
              <w:t>Ділова англійська мова. Підготовка до ЗНО, ДПА)</w:t>
            </w:r>
          </w:p>
        </w:tc>
        <w:tc>
          <w:tcPr>
            <w:tcW w:w="2706"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1</w:t>
            </w:r>
          </w:p>
        </w:tc>
      </w:tr>
      <w:tr w:rsidR="00443D17" w:rsidRPr="00443D17" w:rsidTr="004A08B2">
        <w:tc>
          <w:tcPr>
            <w:tcW w:w="6054"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rPr>
                <w:lang w:val="en-US"/>
              </w:rPr>
            </w:pPr>
            <w:r w:rsidRPr="00443D17">
              <w:t>Розв</w:t>
            </w:r>
            <w:r w:rsidRPr="00443D17">
              <w:rPr>
                <w:lang w:val="en-US"/>
              </w:rPr>
              <w:t>’</w:t>
            </w:r>
            <w:r>
              <w:t>язування задач з математики</w:t>
            </w:r>
            <w:r w:rsidRPr="00443D17">
              <w:t>.</w:t>
            </w:r>
          </w:p>
        </w:tc>
        <w:tc>
          <w:tcPr>
            <w:tcW w:w="2706"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t>1</w:t>
            </w:r>
          </w:p>
        </w:tc>
      </w:tr>
      <w:tr w:rsidR="00443D17" w:rsidRPr="00443D17" w:rsidTr="004A08B2">
        <w:tc>
          <w:tcPr>
            <w:tcW w:w="6054"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Розв</w:t>
            </w:r>
            <w:r w:rsidRPr="00443D17">
              <w:rPr>
                <w:lang w:val="en-US"/>
              </w:rPr>
              <w:t>’</w:t>
            </w:r>
            <w:r w:rsidRPr="00443D17">
              <w:t>язування задач з хімії</w:t>
            </w:r>
          </w:p>
        </w:tc>
        <w:tc>
          <w:tcPr>
            <w:tcW w:w="2706"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1</w:t>
            </w:r>
          </w:p>
        </w:tc>
      </w:tr>
      <w:tr w:rsidR="00443D17" w:rsidRPr="00443D17" w:rsidTr="004A08B2">
        <w:tc>
          <w:tcPr>
            <w:tcW w:w="6054"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rPr>
                <w:lang w:val="en-US"/>
              </w:rPr>
              <w:t>Визначні постаті України</w:t>
            </w:r>
          </w:p>
        </w:tc>
        <w:tc>
          <w:tcPr>
            <w:tcW w:w="2706"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pPr>
            <w:r w:rsidRPr="00443D17">
              <w:t>1</w:t>
            </w:r>
          </w:p>
        </w:tc>
      </w:tr>
      <w:tr w:rsidR="00443D17" w:rsidRPr="00443D17" w:rsidTr="004A08B2">
        <w:tc>
          <w:tcPr>
            <w:tcW w:w="6054"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rPr>
                <w:b/>
              </w:rPr>
            </w:pPr>
            <w:r w:rsidRPr="00443D17">
              <w:rPr>
                <w:b/>
              </w:rPr>
              <w:t>Гранично допустиме навчальне навантаження на учнів</w:t>
            </w:r>
          </w:p>
        </w:tc>
        <w:tc>
          <w:tcPr>
            <w:tcW w:w="2706"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rPr>
                <w:b/>
              </w:rPr>
            </w:pPr>
            <w:r w:rsidRPr="00443D17">
              <w:rPr>
                <w:b/>
              </w:rPr>
              <w:t>33</w:t>
            </w:r>
          </w:p>
        </w:tc>
      </w:tr>
      <w:tr w:rsidR="00443D17" w:rsidRPr="00443D17" w:rsidTr="004A08B2">
        <w:tc>
          <w:tcPr>
            <w:tcW w:w="6054"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rPr>
                <w:b/>
              </w:rPr>
            </w:pPr>
            <w:r w:rsidRPr="00443D17">
              <w:rPr>
                <w:b/>
              </w:rPr>
              <w:t>Всього (без урахування поділу класів на групи)</w:t>
            </w:r>
          </w:p>
        </w:tc>
        <w:tc>
          <w:tcPr>
            <w:tcW w:w="2706" w:type="dxa"/>
            <w:tcBorders>
              <w:top w:val="single" w:sz="4" w:space="0" w:color="auto"/>
              <w:left w:val="single" w:sz="4" w:space="0" w:color="auto"/>
              <w:bottom w:val="single" w:sz="4" w:space="0" w:color="auto"/>
              <w:right w:val="single" w:sz="4" w:space="0" w:color="auto"/>
            </w:tcBorders>
            <w:hideMark/>
          </w:tcPr>
          <w:p w:rsidR="00443D17" w:rsidRPr="00443D17" w:rsidRDefault="00443D17" w:rsidP="00443D17">
            <w:pPr>
              <w:pStyle w:val="a3"/>
              <w:rPr>
                <w:b/>
              </w:rPr>
            </w:pPr>
            <w:r w:rsidRPr="00443D17">
              <w:rPr>
                <w:b/>
              </w:rPr>
              <w:t>38</w:t>
            </w:r>
          </w:p>
        </w:tc>
      </w:tr>
    </w:tbl>
    <w:p w:rsidR="00443D17" w:rsidRPr="00443D17" w:rsidRDefault="00443D17" w:rsidP="00443D17">
      <w:pPr>
        <w:pStyle w:val="a3"/>
        <w:jc w:val="center"/>
        <w:rPr>
          <w:b/>
        </w:rPr>
      </w:pPr>
      <w:r w:rsidRPr="00443D17">
        <w:rPr>
          <w:b/>
        </w:rPr>
        <w:t xml:space="preserve">                                                                </w:t>
      </w:r>
      <w:r>
        <w:rPr>
          <w:b/>
        </w:rPr>
        <w:t xml:space="preserve">                  </w:t>
      </w:r>
      <w:r>
        <w:t xml:space="preserve">                                                                              </w:t>
      </w:r>
    </w:p>
    <w:p w:rsidR="00AA6904" w:rsidRDefault="00443D17" w:rsidP="000922D0">
      <w:pPr>
        <w:pStyle w:val="a3"/>
        <w:jc w:val="right"/>
      </w:pPr>
      <w:r w:rsidRPr="00704D0C">
        <w:t xml:space="preserve">                                                      </w:t>
      </w:r>
      <w:r w:rsidR="00AA6904" w:rsidRPr="009F666E">
        <w:t xml:space="preserve">                                                                                                                   </w:t>
      </w:r>
      <w:r w:rsidR="00AA6904">
        <w:t>Таблиця 3</w:t>
      </w:r>
      <w:r w:rsidRPr="00704D0C">
        <w:t xml:space="preserve">      </w:t>
      </w:r>
      <w:r>
        <w:t xml:space="preserve">  </w:t>
      </w:r>
    </w:p>
    <w:p w:rsidR="00443D17" w:rsidRPr="005F331E" w:rsidRDefault="00AA6904" w:rsidP="00443D17">
      <w:pPr>
        <w:pStyle w:val="a3"/>
        <w:jc w:val="center"/>
        <w:rPr>
          <w:b/>
        </w:rPr>
      </w:pPr>
      <w:r>
        <w:t xml:space="preserve">                                                                                                                   </w:t>
      </w:r>
      <w:r w:rsidR="00443D17" w:rsidRPr="005F331E">
        <w:rPr>
          <w:b/>
        </w:rPr>
        <w:t>З А Т В Е Р Д Ж У Ю</w:t>
      </w:r>
    </w:p>
    <w:p w:rsidR="00443D17" w:rsidRPr="005F331E" w:rsidRDefault="00443D17" w:rsidP="00443D17">
      <w:pPr>
        <w:pStyle w:val="a3"/>
        <w:jc w:val="center"/>
        <w:rPr>
          <w:b/>
        </w:rPr>
      </w:pPr>
      <w:r w:rsidRPr="005F331E">
        <w:rPr>
          <w:b/>
        </w:rPr>
        <w:t xml:space="preserve">                                                                              </w:t>
      </w:r>
      <w:r>
        <w:rPr>
          <w:b/>
        </w:rPr>
        <w:t xml:space="preserve">                             </w:t>
      </w:r>
      <w:r w:rsidRPr="005F331E">
        <w:rPr>
          <w:b/>
        </w:rPr>
        <w:t>Директор школи</w:t>
      </w:r>
    </w:p>
    <w:p w:rsidR="00443D17" w:rsidRPr="001E33E8" w:rsidRDefault="00443D17" w:rsidP="00443D17">
      <w:pPr>
        <w:pStyle w:val="a3"/>
        <w:jc w:val="right"/>
        <w:rPr>
          <w:b/>
        </w:rPr>
      </w:pPr>
      <w:r>
        <w:rPr>
          <w:b/>
        </w:rPr>
        <w:t>________</w:t>
      </w:r>
      <w:r w:rsidRPr="005F331E">
        <w:rPr>
          <w:b/>
        </w:rPr>
        <w:t xml:space="preserve"> Т.О. Супряга</w:t>
      </w:r>
    </w:p>
    <w:p w:rsidR="00443D17" w:rsidRPr="00443D17" w:rsidRDefault="00443D17" w:rsidP="00443D17">
      <w:pPr>
        <w:pStyle w:val="a3"/>
        <w:jc w:val="center"/>
        <w:rPr>
          <w:b/>
          <w:sz w:val="28"/>
          <w:szCs w:val="28"/>
        </w:rPr>
      </w:pPr>
      <w:r w:rsidRPr="00443D17">
        <w:rPr>
          <w:b/>
          <w:sz w:val="28"/>
          <w:szCs w:val="28"/>
        </w:rPr>
        <w:t>Робочий навчальний план</w:t>
      </w:r>
    </w:p>
    <w:p w:rsidR="00443D17" w:rsidRPr="00443D17" w:rsidRDefault="00443D17" w:rsidP="00443D17">
      <w:pPr>
        <w:pStyle w:val="a3"/>
        <w:jc w:val="center"/>
        <w:rPr>
          <w:b/>
          <w:sz w:val="28"/>
          <w:szCs w:val="28"/>
        </w:rPr>
      </w:pPr>
      <w:r w:rsidRPr="00443D17">
        <w:rPr>
          <w:b/>
          <w:sz w:val="28"/>
          <w:szCs w:val="28"/>
        </w:rPr>
        <w:t>з українською мовою навчання</w:t>
      </w:r>
    </w:p>
    <w:p w:rsidR="00443D17" w:rsidRPr="00443D17" w:rsidRDefault="00443D17" w:rsidP="00443D17">
      <w:pPr>
        <w:pStyle w:val="a3"/>
        <w:jc w:val="center"/>
        <w:rPr>
          <w:b/>
          <w:sz w:val="28"/>
          <w:szCs w:val="28"/>
        </w:rPr>
      </w:pPr>
      <w:r w:rsidRPr="00443D17">
        <w:rPr>
          <w:b/>
          <w:sz w:val="28"/>
          <w:szCs w:val="28"/>
        </w:rPr>
        <w:t>Технологічний профіль</w:t>
      </w:r>
    </w:p>
    <w:p w:rsidR="00443D17" w:rsidRPr="00443D17" w:rsidRDefault="00443D17" w:rsidP="00443D17">
      <w:pPr>
        <w:pStyle w:val="a3"/>
        <w:jc w:val="center"/>
        <w:rPr>
          <w:b/>
          <w:sz w:val="28"/>
          <w:szCs w:val="28"/>
        </w:rPr>
      </w:pPr>
      <w:r w:rsidRPr="00443D17">
        <w:rPr>
          <w:b/>
          <w:sz w:val="28"/>
          <w:szCs w:val="28"/>
        </w:rPr>
        <w:t>Южноукраїнської загальноосвітньої школи</w:t>
      </w:r>
    </w:p>
    <w:p w:rsidR="00443D17" w:rsidRPr="00443D17" w:rsidRDefault="00443D17" w:rsidP="00443D17">
      <w:pPr>
        <w:pStyle w:val="a3"/>
        <w:jc w:val="center"/>
        <w:rPr>
          <w:b/>
          <w:sz w:val="28"/>
          <w:szCs w:val="28"/>
        </w:rPr>
      </w:pPr>
      <w:r w:rsidRPr="00443D17">
        <w:rPr>
          <w:b/>
          <w:sz w:val="28"/>
          <w:szCs w:val="28"/>
        </w:rPr>
        <w:t>І-ІІІ ступенів №2</w:t>
      </w:r>
    </w:p>
    <w:p w:rsidR="00443D17" w:rsidRPr="00443D17" w:rsidRDefault="00443D17" w:rsidP="00443D17">
      <w:pPr>
        <w:pStyle w:val="a3"/>
        <w:jc w:val="center"/>
        <w:rPr>
          <w:b/>
          <w:sz w:val="28"/>
          <w:szCs w:val="28"/>
        </w:rPr>
      </w:pPr>
      <w:r w:rsidRPr="00443D17">
        <w:rPr>
          <w:b/>
          <w:sz w:val="28"/>
          <w:szCs w:val="28"/>
        </w:rPr>
        <w:t>на 2018-2019 навчальний рік</w:t>
      </w:r>
    </w:p>
    <w:p w:rsidR="00443D17" w:rsidRPr="00443D17" w:rsidRDefault="000922D0" w:rsidP="00443D17">
      <w:pPr>
        <w:pStyle w:val="a3"/>
        <w:jc w:val="center"/>
        <w:rPr>
          <w:b/>
          <w:sz w:val="28"/>
          <w:szCs w:val="28"/>
        </w:rPr>
      </w:pPr>
      <w:r>
        <w:rPr>
          <w:b/>
          <w:sz w:val="28"/>
          <w:szCs w:val="28"/>
        </w:rPr>
        <w:t>(Т аблиця</w:t>
      </w:r>
      <w:r w:rsidR="00443D17" w:rsidRPr="00443D17">
        <w:rPr>
          <w:b/>
          <w:sz w:val="28"/>
          <w:szCs w:val="28"/>
        </w:rPr>
        <w:t xml:space="preserve"> 10)</w:t>
      </w: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57"/>
        <w:gridCol w:w="2707"/>
      </w:tblGrid>
      <w:tr w:rsidR="00443D17" w:rsidRPr="00443D17" w:rsidTr="004A08B2">
        <w:trPr>
          <w:trHeight w:val="360"/>
        </w:trPr>
        <w:tc>
          <w:tcPr>
            <w:tcW w:w="6057" w:type="dxa"/>
            <w:vMerge w:val="restart"/>
            <w:tcBorders>
              <w:top w:val="single" w:sz="4" w:space="0" w:color="auto"/>
              <w:left w:val="single" w:sz="4" w:space="0" w:color="auto"/>
              <w:right w:val="single" w:sz="4" w:space="0" w:color="auto"/>
            </w:tcBorders>
          </w:tcPr>
          <w:p w:rsidR="00443D17" w:rsidRPr="00443D17" w:rsidRDefault="00443D17" w:rsidP="00443D17">
            <w:pPr>
              <w:pStyle w:val="a3"/>
              <w:rPr>
                <w:bCs/>
              </w:rPr>
            </w:pPr>
            <w:r w:rsidRPr="00443D17">
              <w:rPr>
                <w:bCs/>
              </w:rPr>
              <w:lastRenderedPageBreak/>
              <w:t>Навчальні предмети</w:t>
            </w:r>
          </w:p>
        </w:tc>
        <w:tc>
          <w:tcPr>
            <w:tcW w:w="2707" w:type="dxa"/>
            <w:tcBorders>
              <w:top w:val="single" w:sz="4" w:space="0" w:color="auto"/>
              <w:left w:val="single" w:sz="4" w:space="0" w:color="auto"/>
              <w:right w:val="single" w:sz="4" w:space="0" w:color="auto"/>
            </w:tcBorders>
          </w:tcPr>
          <w:p w:rsidR="00443D17" w:rsidRPr="00443D17" w:rsidRDefault="00443D17" w:rsidP="00443D17">
            <w:pPr>
              <w:pStyle w:val="a3"/>
              <w:rPr>
                <w:bCs/>
              </w:rPr>
            </w:pPr>
            <w:r w:rsidRPr="00443D17">
              <w:rPr>
                <w:bCs/>
              </w:rPr>
              <w:t>Кількість годин на тиждень</w:t>
            </w:r>
          </w:p>
        </w:tc>
      </w:tr>
      <w:tr w:rsidR="00443D17" w:rsidRPr="00443D17" w:rsidTr="004A08B2">
        <w:trPr>
          <w:trHeight w:val="287"/>
        </w:trPr>
        <w:tc>
          <w:tcPr>
            <w:tcW w:w="6057" w:type="dxa"/>
            <w:vMerge/>
            <w:tcBorders>
              <w:left w:val="single" w:sz="4" w:space="0" w:color="auto"/>
              <w:bottom w:val="single" w:sz="4" w:space="0" w:color="auto"/>
              <w:right w:val="single" w:sz="4" w:space="0" w:color="auto"/>
            </w:tcBorders>
          </w:tcPr>
          <w:p w:rsidR="00443D17" w:rsidRPr="00443D17" w:rsidRDefault="00443D17" w:rsidP="00443D17">
            <w:pPr>
              <w:pStyle w:val="a3"/>
              <w:rPr>
                <w:bCs/>
              </w:rPr>
            </w:pPr>
          </w:p>
        </w:tc>
        <w:tc>
          <w:tcPr>
            <w:tcW w:w="2707" w:type="dxa"/>
            <w:tcBorders>
              <w:top w:val="single" w:sz="4" w:space="0" w:color="auto"/>
              <w:left w:val="single" w:sz="4" w:space="0" w:color="auto"/>
              <w:right w:val="single" w:sz="4" w:space="0" w:color="auto"/>
            </w:tcBorders>
          </w:tcPr>
          <w:p w:rsidR="00443D17" w:rsidRPr="00443D17" w:rsidRDefault="000922D0" w:rsidP="00443D17">
            <w:pPr>
              <w:pStyle w:val="a3"/>
              <w:rPr>
                <w:bCs/>
              </w:rPr>
            </w:pPr>
            <w:r>
              <w:rPr>
                <w:bCs/>
              </w:rPr>
              <w:t xml:space="preserve">11-Б     </w:t>
            </w:r>
            <w:r w:rsidR="00443D17" w:rsidRPr="00443D17">
              <w:rPr>
                <w:bCs/>
              </w:rPr>
              <w:t>технол.</w:t>
            </w:r>
          </w:p>
        </w:tc>
      </w:tr>
      <w:tr w:rsidR="00443D17" w:rsidRPr="00443D17" w:rsidTr="004A08B2">
        <w:tc>
          <w:tcPr>
            <w:tcW w:w="605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 xml:space="preserve">Українська мова </w:t>
            </w:r>
          </w:p>
        </w:tc>
        <w:tc>
          <w:tcPr>
            <w:tcW w:w="270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1+1</w:t>
            </w:r>
          </w:p>
        </w:tc>
      </w:tr>
      <w:tr w:rsidR="00443D17" w:rsidRPr="00443D17" w:rsidTr="004A08B2">
        <w:tc>
          <w:tcPr>
            <w:tcW w:w="605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Українська література</w:t>
            </w:r>
          </w:p>
        </w:tc>
        <w:tc>
          <w:tcPr>
            <w:tcW w:w="270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2</w:t>
            </w:r>
          </w:p>
        </w:tc>
      </w:tr>
      <w:tr w:rsidR="00443D17" w:rsidRPr="00443D17" w:rsidTr="004A08B2">
        <w:tc>
          <w:tcPr>
            <w:tcW w:w="605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Іноземна мова(анг.)</w:t>
            </w:r>
          </w:p>
        </w:tc>
        <w:tc>
          <w:tcPr>
            <w:tcW w:w="270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3</w:t>
            </w:r>
          </w:p>
        </w:tc>
      </w:tr>
      <w:tr w:rsidR="00443D17" w:rsidRPr="00443D17" w:rsidTr="004A08B2">
        <w:tc>
          <w:tcPr>
            <w:tcW w:w="605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Зарубіжна література</w:t>
            </w:r>
          </w:p>
        </w:tc>
        <w:tc>
          <w:tcPr>
            <w:tcW w:w="270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1</w:t>
            </w:r>
          </w:p>
        </w:tc>
      </w:tr>
      <w:tr w:rsidR="00443D17" w:rsidRPr="00443D17" w:rsidTr="004A08B2">
        <w:tc>
          <w:tcPr>
            <w:tcW w:w="605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Історія України</w:t>
            </w:r>
          </w:p>
        </w:tc>
        <w:tc>
          <w:tcPr>
            <w:tcW w:w="270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1,5</w:t>
            </w:r>
          </w:p>
        </w:tc>
      </w:tr>
      <w:tr w:rsidR="00443D17" w:rsidRPr="00443D17" w:rsidTr="004A08B2">
        <w:tc>
          <w:tcPr>
            <w:tcW w:w="605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Всесвітня історія</w:t>
            </w:r>
          </w:p>
        </w:tc>
        <w:tc>
          <w:tcPr>
            <w:tcW w:w="270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1</w:t>
            </w:r>
          </w:p>
        </w:tc>
      </w:tr>
      <w:tr w:rsidR="00443D17" w:rsidRPr="00443D17" w:rsidTr="004A08B2">
        <w:tc>
          <w:tcPr>
            <w:tcW w:w="605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Людина і світ</w:t>
            </w:r>
          </w:p>
        </w:tc>
        <w:tc>
          <w:tcPr>
            <w:tcW w:w="270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0,5</w:t>
            </w:r>
          </w:p>
        </w:tc>
      </w:tr>
      <w:tr w:rsidR="00443D17" w:rsidRPr="00443D17" w:rsidTr="004A08B2">
        <w:tc>
          <w:tcPr>
            <w:tcW w:w="605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Економіка</w:t>
            </w:r>
          </w:p>
        </w:tc>
        <w:tc>
          <w:tcPr>
            <w:tcW w:w="270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1</w:t>
            </w:r>
          </w:p>
        </w:tc>
      </w:tr>
      <w:tr w:rsidR="00443D17" w:rsidRPr="00443D17" w:rsidTr="004A08B2">
        <w:tc>
          <w:tcPr>
            <w:tcW w:w="605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Художня культура</w:t>
            </w:r>
          </w:p>
        </w:tc>
        <w:tc>
          <w:tcPr>
            <w:tcW w:w="270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0,5</w:t>
            </w:r>
          </w:p>
        </w:tc>
      </w:tr>
      <w:tr w:rsidR="00443D17" w:rsidRPr="00443D17" w:rsidTr="004A08B2">
        <w:tc>
          <w:tcPr>
            <w:tcW w:w="605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Алгебра</w:t>
            </w:r>
          </w:p>
        </w:tc>
        <w:tc>
          <w:tcPr>
            <w:tcW w:w="270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rPr>
                <w:lang w:val="en-US"/>
              </w:rPr>
            </w:pPr>
            <w:r w:rsidRPr="00443D17">
              <w:t>2</w:t>
            </w:r>
          </w:p>
        </w:tc>
      </w:tr>
      <w:tr w:rsidR="00443D17" w:rsidRPr="00443D17" w:rsidTr="004A08B2">
        <w:tc>
          <w:tcPr>
            <w:tcW w:w="605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Геометрія</w:t>
            </w:r>
          </w:p>
        </w:tc>
        <w:tc>
          <w:tcPr>
            <w:tcW w:w="270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1+1</w:t>
            </w:r>
          </w:p>
        </w:tc>
      </w:tr>
      <w:tr w:rsidR="00443D17" w:rsidRPr="00443D17" w:rsidTr="004A08B2">
        <w:tc>
          <w:tcPr>
            <w:tcW w:w="605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Астрономія</w:t>
            </w:r>
          </w:p>
        </w:tc>
        <w:tc>
          <w:tcPr>
            <w:tcW w:w="270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0,5</w:t>
            </w:r>
          </w:p>
        </w:tc>
      </w:tr>
      <w:tr w:rsidR="00443D17" w:rsidRPr="00443D17" w:rsidTr="004A08B2">
        <w:tc>
          <w:tcPr>
            <w:tcW w:w="605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Біологія</w:t>
            </w:r>
          </w:p>
        </w:tc>
        <w:tc>
          <w:tcPr>
            <w:tcW w:w="270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1,5</w:t>
            </w:r>
          </w:p>
        </w:tc>
      </w:tr>
      <w:tr w:rsidR="00443D17" w:rsidRPr="00443D17" w:rsidTr="004A08B2">
        <w:tc>
          <w:tcPr>
            <w:tcW w:w="605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Фізика</w:t>
            </w:r>
          </w:p>
        </w:tc>
        <w:tc>
          <w:tcPr>
            <w:tcW w:w="270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2</w:t>
            </w:r>
          </w:p>
        </w:tc>
      </w:tr>
      <w:tr w:rsidR="00443D17" w:rsidRPr="00443D17" w:rsidTr="004A08B2">
        <w:tc>
          <w:tcPr>
            <w:tcW w:w="605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Хімія</w:t>
            </w:r>
          </w:p>
        </w:tc>
        <w:tc>
          <w:tcPr>
            <w:tcW w:w="270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1</w:t>
            </w:r>
          </w:p>
        </w:tc>
      </w:tr>
      <w:tr w:rsidR="00443D17" w:rsidRPr="00443D17" w:rsidTr="004A08B2">
        <w:tc>
          <w:tcPr>
            <w:tcW w:w="605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Екологія</w:t>
            </w:r>
          </w:p>
        </w:tc>
        <w:tc>
          <w:tcPr>
            <w:tcW w:w="270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0,5</w:t>
            </w:r>
          </w:p>
        </w:tc>
      </w:tr>
      <w:tr w:rsidR="00443D17" w:rsidRPr="00443D17" w:rsidTr="004A08B2">
        <w:tc>
          <w:tcPr>
            <w:tcW w:w="605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Технології</w:t>
            </w:r>
          </w:p>
        </w:tc>
        <w:tc>
          <w:tcPr>
            <w:tcW w:w="270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6</w:t>
            </w:r>
          </w:p>
        </w:tc>
      </w:tr>
      <w:tr w:rsidR="00443D17" w:rsidRPr="00443D17" w:rsidTr="004A08B2">
        <w:tc>
          <w:tcPr>
            <w:tcW w:w="605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Креслення</w:t>
            </w:r>
          </w:p>
        </w:tc>
        <w:tc>
          <w:tcPr>
            <w:tcW w:w="270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2</w:t>
            </w:r>
          </w:p>
        </w:tc>
      </w:tr>
      <w:tr w:rsidR="00443D17" w:rsidRPr="00443D17" w:rsidTr="004A08B2">
        <w:tc>
          <w:tcPr>
            <w:tcW w:w="605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Інформатика</w:t>
            </w:r>
          </w:p>
        </w:tc>
        <w:tc>
          <w:tcPr>
            <w:tcW w:w="270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1</w:t>
            </w:r>
          </w:p>
        </w:tc>
      </w:tr>
      <w:tr w:rsidR="00443D17" w:rsidRPr="00443D17" w:rsidTr="004A08B2">
        <w:tc>
          <w:tcPr>
            <w:tcW w:w="605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Фізична культура</w:t>
            </w:r>
          </w:p>
        </w:tc>
        <w:tc>
          <w:tcPr>
            <w:tcW w:w="270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2</w:t>
            </w:r>
          </w:p>
        </w:tc>
      </w:tr>
      <w:tr w:rsidR="00443D17" w:rsidRPr="00443D17" w:rsidTr="004A08B2">
        <w:tc>
          <w:tcPr>
            <w:tcW w:w="605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Захист Вітчизни</w:t>
            </w:r>
          </w:p>
        </w:tc>
        <w:tc>
          <w:tcPr>
            <w:tcW w:w="270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1,5</w:t>
            </w:r>
          </w:p>
        </w:tc>
      </w:tr>
      <w:tr w:rsidR="00443D17" w:rsidRPr="00443D17" w:rsidTr="004A08B2">
        <w:tc>
          <w:tcPr>
            <w:tcW w:w="605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rPr>
                <w:b/>
              </w:rPr>
            </w:pPr>
            <w:r w:rsidRPr="00443D17">
              <w:rPr>
                <w:b/>
              </w:rPr>
              <w:t>Разом</w:t>
            </w:r>
          </w:p>
        </w:tc>
        <w:tc>
          <w:tcPr>
            <w:tcW w:w="270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rPr>
                <w:b/>
              </w:rPr>
            </w:pPr>
            <w:r w:rsidRPr="00443D17">
              <w:rPr>
                <w:b/>
              </w:rPr>
              <w:t>32,5+2</w:t>
            </w:r>
          </w:p>
        </w:tc>
      </w:tr>
      <w:tr w:rsidR="00443D17" w:rsidRPr="00443D17" w:rsidTr="004A08B2">
        <w:tc>
          <w:tcPr>
            <w:tcW w:w="605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rPr>
                <w:b/>
              </w:rPr>
            </w:pPr>
            <w:r w:rsidRPr="00443D17">
              <w:rPr>
                <w:b/>
              </w:rPr>
              <w:t>Додатковий час</w:t>
            </w:r>
          </w:p>
        </w:tc>
        <w:tc>
          <w:tcPr>
            <w:tcW w:w="270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rPr>
                <w:b/>
              </w:rPr>
            </w:pPr>
            <w:r w:rsidRPr="00443D17">
              <w:rPr>
                <w:b/>
              </w:rPr>
              <w:t>3,5</w:t>
            </w:r>
          </w:p>
        </w:tc>
      </w:tr>
      <w:tr w:rsidR="00443D17" w:rsidRPr="00443D17" w:rsidTr="004A08B2">
        <w:tc>
          <w:tcPr>
            <w:tcW w:w="605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rPr>
                <w:b/>
              </w:rPr>
            </w:pPr>
            <w:r w:rsidRPr="00443D17">
              <w:rPr>
                <w:b/>
              </w:rPr>
              <w:t>Курс за вибором</w:t>
            </w:r>
          </w:p>
        </w:tc>
        <w:tc>
          <w:tcPr>
            <w:tcW w:w="270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p>
        </w:tc>
      </w:tr>
      <w:tr w:rsidR="00443D17" w:rsidRPr="00443D17" w:rsidTr="004A08B2">
        <w:tc>
          <w:tcPr>
            <w:tcW w:w="605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Крок до порозуміння</w:t>
            </w:r>
          </w:p>
        </w:tc>
        <w:tc>
          <w:tcPr>
            <w:tcW w:w="270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0,5</w:t>
            </w:r>
          </w:p>
        </w:tc>
      </w:tr>
      <w:tr w:rsidR="00443D17" w:rsidRPr="00443D17" w:rsidTr="004A08B2">
        <w:tc>
          <w:tcPr>
            <w:tcW w:w="605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rPr>
                <w:b/>
              </w:rPr>
            </w:pPr>
            <w:r w:rsidRPr="00443D17">
              <w:rPr>
                <w:b/>
              </w:rPr>
              <w:t>На факультативи</w:t>
            </w:r>
          </w:p>
        </w:tc>
        <w:tc>
          <w:tcPr>
            <w:tcW w:w="270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p>
        </w:tc>
      </w:tr>
      <w:tr w:rsidR="00443D17" w:rsidRPr="00443D17" w:rsidTr="004A08B2">
        <w:tc>
          <w:tcPr>
            <w:tcW w:w="605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«Основи біологічної статистики в</w:t>
            </w:r>
            <w:r>
              <w:t xml:space="preserve"> науково-дослідницькій роботі» </w:t>
            </w:r>
          </w:p>
        </w:tc>
        <w:tc>
          <w:tcPr>
            <w:tcW w:w="270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0,5</w:t>
            </w:r>
          </w:p>
        </w:tc>
      </w:tr>
      <w:tr w:rsidR="00443D17" w:rsidRPr="00443D17" w:rsidTr="00443D17">
        <w:trPr>
          <w:trHeight w:val="266"/>
        </w:trPr>
        <w:tc>
          <w:tcPr>
            <w:tcW w:w="605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«Нано</w:t>
            </w:r>
            <w:r>
              <w:t>технології в біології» 0,5 год.</w:t>
            </w:r>
          </w:p>
        </w:tc>
        <w:tc>
          <w:tcPr>
            <w:tcW w:w="270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0,5</w:t>
            </w:r>
          </w:p>
        </w:tc>
      </w:tr>
      <w:tr w:rsidR="00443D17" w:rsidRPr="00443D17" w:rsidTr="004A08B2">
        <w:tc>
          <w:tcPr>
            <w:tcW w:w="605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Розв</w:t>
            </w:r>
            <w:r>
              <w:rPr>
                <w:lang w:val="en-US"/>
              </w:rPr>
              <w:t>’</w:t>
            </w:r>
            <w:r w:rsidRPr="00443D17">
              <w:t>язування задач з математики</w:t>
            </w:r>
          </w:p>
        </w:tc>
        <w:tc>
          <w:tcPr>
            <w:tcW w:w="270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1</w:t>
            </w:r>
          </w:p>
        </w:tc>
      </w:tr>
      <w:tr w:rsidR="00443D17" w:rsidRPr="00443D17" w:rsidTr="004A08B2">
        <w:tc>
          <w:tcPr>
            <w:tcW w:w="605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Орфографічний практикум</w:t>
            </w:r>
          </w:p>
        </w:tc>
        <w:tc>
          <w:tcPr>
            <w:tcW w:w="270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0,5</w:t>
            </w:r>
          </w:p>
        </w:tc>
      </w:tr>
      <w:tr w:rsidR="00443D17" w:rsidRPr="00443D17" w:rsidTr="004A08B2">
        <w:tc>
          <w:tcPr>
            <w:tcW w:w="605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Практикум  із синтаксису  української мови</w:t>
            </w:r>
          </w:p>
        </w:tc>
        <w:tc>
          <w:tcPr>
            <w:tcW w:w="270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pPr>
            <w:r w:rsidRPr="00443D17">
              <w:t>0,5</w:t>
            </w:r>
          </w:p>
        </w:tc>
      </w:tr>
      <w:tr w:rsidR="00443D17" w:rsidRPr="00443D17" w:rsidTr="004A08B2">
        <w:tc>
          <w:tcPr>
            <w:tcW w:w="605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rPr>
                <w:b/>
              </w:rPr>
            </w:pPr>
            <w:r w:rsidRPr="00443D17">
              <w:rPr>
                <w:b/>
              </w:rPr>
              <w:t>Гранично допустиме навчальне навантаження на учнів</w:t>
            </w:r>
          </w:p>
        </w:tc>
        <w:tc>
          <w:tcPr>
            <w:tcW w:w="270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rPr>
                <w:b/>
              </w:rPr>
            </w:pPr>
            <w:r w:rsidRPr="00443D17">
              <w:rPr>
                <w:b/>
              </w:rPr>
              <w:t>33</w:t>
            </w:r>
          </w:p>
        </w:tc>
      </w:tr>
      <w:tr w:rsidR="00443D17" w:rsidRPr="00443D17" w:rsidTr="004A08B2">
        <w:tc>
          <w:tcPr>
            <w:tcW w:w="605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rPr>
                <w:b/>
              </w:rPr>
            </w:pPr>
            <w:r w:rsidRPr="00443D17">
              <w:rPr>
                <w:b/>
              </w:rPr>
              <w:t>Всього (без урахування поділу класів на групи)</w:t>
            </w:r>
          </w:p>
        </w:tc>
        <w:tc>
          <w:tcPr>
            <w:tcW w:w="2707" w:type="dxa"/>
            <w:tcBorders>
              <w:top w:val="single" w:sz="4" w:space="0" w:color="auto"/>
              <w:left w:val="single" w:sz="4" w:space="0" w:color="auto"/>
              <w:bottom w:val="single" w:sz="4" w:space="0" w:color="auto"/>
              <w:right w:val="single" w:sz="4" w:space="0" w:color="auto"/>
            </w:tcBorders>
          </w:tcPr>
          <w:p w:rsidR="00443D17" w:rsidRPr="00443D17" w:rsidRDefault="00443D17" w:rsidP="00443D17">
            <w:pPr>
              <w:pStyle w:val="a3"/>
              <w:rPr>
                <w:b/>
              </w:rPr>
            </w:pPr>
            <w:r w:rsidRPr="00443D17">
              <w:rPr>
                <w:b/>
              </w:rPr>
              <w:t>38</w:t>
            </w:r>
          </w:p>
        </w:tc>
      </w:tr>
    </w:tbl>
    <w:p w:rsidR="009F666E" w:rsidRPr="000922D0" w:rsidRDefault="000922D0" w:rsidP="000922D0">
      <w:pPr>
        <w:pStyle w:val="a3"/>
        <w:jc w:val="right"/>
      </w:pPr>
      <w:r w:rsidRPr="009F666E">
        <w:t xml:space="preserve">                                                                                                                   </w:t>
      </w:r>
      <w:r>
        <w:t>Таблиця 5</w:t>
      </w:r>
    </w:p>
    <w:p w:rsidR="009F666E" w:rsidRDefault="009F666E" w:rsidP="00407138">
      <w:pPr>
        <w:pStyle w:val="a3"/>
        <w:jc w:val="center"/>
        <w:rPr>
          <w:rFonts w:eastAsia="Calibri"/>
          <w:b/>
          <w:sz w:val="28"/>
          <w:szCs w:val="28"/>
        </w:rPr>
      </w:pPr>
    </w:p>
    <w:p w:rsidR="00407138" w:rsidRDefault="00407138" w:rsidP="00407138">
      <w:pPr>
        <w:pStyle w:val="a3"/>
        <w:jc w:val="center"/>
        <w:rPr>
          <w:rFonts w:eastAsia="Calibri"/>
          <w:b/>
          <w:sz w:val="28"/>
          <w:szCs w:val="28"/>
        </w:rPr>
      </w:pPr>
      <w:r w:rsidRPr="00DE03E7">
        <w:rPr>
          <w:rFonts w:eastAsia="Calibri"/>
          <w:b/>
          <w:sz w:val="28"/>
          <w:szCs w:val="28"/>
        </w:rPr>
        <w:t>Програмне забезпечення</w:t>
      </w:r>
    </w:p>
    <w:p w:rsidR="00407138" w:rsidRPr="00DE03E7" w:rsidRDefault="00407138" w:rsidP="00407138">
      <w:pPr>
        <w:pStyle w:val="a3"/>
        <w:jc w:val="center"/>
        <w:rPr>
          <w:rFonts w:eastAsia="Calibri"/>
          <w:b/>
          <w:sz w:val="28"/>
          <w:szCs w:val="28"/>
        </w:rPr>
      </w:pPr>
    </w:p>
    <w:p w:rsidR="00407138" w:rsidRPr="00DE03E7" w:rsidRDefault="00407138" w:rsidP="00407138">
      <w:pPr>
        <w:pStyle w:val="a3"/>
        <w:jc w:val="center"/>
        <w:rPr>
          <w:rFonts w:eastAsia="Calibri"/>
          <w:b/>
          <w:sz w:val="28"/>
          <w:szCs w:val="28"/>
        </w:rPr>
      </w:pPr>
      <w:r w:rsidRPr="00DE03E7">
        <w:rPr>
          <w:rFonts w:eastAsia="Calibri"/>
          <w:b/>
          <w:sz w:val="28"/>
          <w:szCs w:val="28"/>
        </w:rPr>
        <w:t>Освітньої програми</w:t>
      </w:r>
    </w:p>
    <w:p w:rsidR="00407138" w:rsidRPr="00DE03E7" w:rsidRDefault="00B52E8A" w:rsidP="00407138">
      <w:pPr>
        <w:pStyle w:val="a3"/>
        <w:jc w:val="center"/>
        <w:rPr>
          <w:rFonts w:eastAsia="Calibri"/>
          <w:b/>
          <w:sz w:val="28"/>
          <w:szCs w:val="28"/>
        </w:rPr>
      </w:pPr>
      <w:r>
        <w:rPr>
          <w:rFonts w:eastAsia="Calibri"/>
          <w:b/>
          <w:sz w:val="28"/>
          <w:szCs w:val="28"/>
        </w:rPr>
        <w:t>Южноукраїнської</w:t>
      </w:r>
      <w:r w:rsidR="00407138" w:rsidRPr="00DE03E7">
        <w:rPr>
          <w:rFonts w:eastAsia="Calibri"/>
          <w:b/>
          <w:sz w:val="28"/>
          <w:szCs w:val="28"/>
        </w:rPr>
        <w:t xml:space="preserve"> загальноос</w:t>
      </w:r>
      <w:r>
        <w:rPr>
          <w:rFonts w:eastAsia="Calibri"/>
          <w:b/>
          <w:sz w:val="28"/>
          <w:szCs w:val="28"/>
        </w:rPr>
        <w:t>вітньої школи І-ІІІ ступенів №2</w:t>
      </w:r>
    </w:p>
    <w:p w:rsidR="00407138" w:rsidRPr="00DE03E7" w:rsidRDefault="00B52E8A" w:rsidP="00407138">
      <w:pPr>
        <w:pStyle w:val="a3"/>
        <w:jc w:val="center"/>
        <w:rPr>
          <w:rFonts w:eastAsia="Calibri"/>
          <w:b/>
          <w:sz w:val="28"/>
          <w:szCs w:val="28"/>
        </w:rPr>
      </w:pPr>
      <w:r>
        <w:rPr>
          <w:rFonts w:eastAsia="Calibri"/>
          <w:b/>
          <w:sz w:val="28"/>
          <w:szCs w:val="28"/>
        </w:rPr>
        <w:t xml:space="preserve">Южноукраїнської міської ради Миколаївської </w:t>
      </w:r>
      <w:r w:rsidR="00407138" w:rsidRPr="00DE03E7">
        <w:rPr>
          <w:rFonts w:eastAsia="Calibri"/>
          <w:b/>
          <w:sz w:val="28"/>
          <w:szCs w:val="28"/>
        </w:rPr>
        <w:t xml:space="preserve"> області</w:t>
      </w:r>
    </w:p>
    <w:p w:rsidR="00407138" w:rsidRDefault="00443D17" w:rsidP="00407138">
      <w:pPr>
        <w:pStyle w:val="a3"/>
        <w:jc w:val="center"/>
        <w:rPr>
          <w:rFonts w:eastAsia="Calibri"/>
          <w:b/>
          <w:sz w:val="28"/>
          <w:szCs w:val="28"/>
        </w:rPr>
      </w:pPr>
      <w:r>
        <w:rPr>
          <w:rFonts w:eastAsia="Calibri"/>
          <w:b/>
          <w:sz w:val="28"/>
          <w:szCs w:val="28"/>
        </w:rPr>
        <w:t xml:space="preserve">ІІІ ступеня </w:t>
      </w:r>
      <w:r w:rsidR="00407138">
        <w:rPr>
          <w:rFonts w:eastAsia="Calibri"/>
          <w:b/>
          <w:sz w:val="28"/>
          <w:szCs w:val="28"/>
        </w:rPr>
        <w:t>на 2018-2019 навчальний рік</w:t>
      </w:r>
    </w:p>
    <w:p w:rsidR="00407138" w:rsidRPr="0085714B" w:rsidRDefault="00407138" w:rsidP="00407138">
      <w:pPr>
        <w:pStyle w:val="a3"/>
        <w:jc w:val="center"/>
        <w:rPr>
          <w:rFonts w:eastAsia="Calibri"/>
          <w:b/>
          <w:sz w:val="28"/>
          <w:szCs w:val="28"/>
        </w:rPr>
      </w:pPr>
    </w:p>
    <w:tbl>
      <w:tblPr>
        <w:tblOverlap w:val="never"/>
        <w:tblW w:w="9825" w:type="dxa"/>
        <w:tblInd w:w="-274" w:type="dxa"/>
        <w:tblLayout w:type="fixed"/>
        <w:tblCellMar>
          <w:left w:w="10" w:type="dxa"/>
          <w:right w:w="10" w:type="dxa"/>
        </w:tblCellMar>
        <w:tblLook w:val="04A0" w:firstRow="1" w:lastRow="0" w:firstColumn="1" w:lastColumn="0" w:noHBand="0" w:noVBand="1"/>
      </w:tblPr>
      <w:tblGrid>
        <w:gridCol w:w="1702"/>
        <w:gridCol w:w="709"/>
        <w:gridCol w:w="2695"/>
        <w:gridCol w:w="707"/>
        <w:gridCol w:w="1701"/>
        <w:gridCol w:w="708"/>
        <w:gridCol w:w="1603"/>
      </w:tblGrid>
      <w:tr w:rsidR="00443D17" w:rsidRPr="00A2148C" w:rsidTr="004A08B2">
        <w:trPr>
          <w:trHeight w:val="706"/>
        </w:trPr>
        <w:tc>
          <w:tcPr>
            <w:tcW w:w="9825" w:type="dxa"/>
            <w:gridSpan w:val="7"/>
            <w:tcBorders>
              <w:top w:val="single" w:sz="4" w:space="0" w:color="auto"/>
              <w:left w:val="single" w:sz="4" w:space="0" w:color="auto"/>
              <w:bottom w:val="single" w:sz="4" w:space="0" w:color="auto"/>
              <w:right w:val="single" w:sz="4" w:space="0" w:color="auto"/>
            </w:tcBorders>
            <w:shd w:val="clear" w:color="auto" w:fill="FFFFFF"/>
          </w:tcPr>
          <w:p w:rsidR="00443D17" w:rsidRDefault="00443D17" w:rsidP="004A08B2">
            <w:pPr>
              <w:pStyle w:val="a3"/>
              <w:jc w:val="center"/>
              <w:rPr>
                <w:b/>
              </w:rPr>
            </w:pPr>
            <w:r w:rsidRPr="00A2148C">
              <w:rPr>
                <w:b/>
              </w:rPr>
              <w:t>Навчальні програми для учнів закладів загальної середньої освіти ІІІ ступеня</w:t>
            </w:r>
          </w:p>
          <w:p w:rsidR="00443D17" w:rsidRPr="00A2148C" w:rsidRDefault="00443D17" w:rsidP="004A08B2">
            <w:pPr>
              <w:pStyle w:val="a3"/>
              <w:jc w:val="center"/>
              <w:rPr>
                <w:b/>
              </w:rPr>
            </w:pPr>
            <w:r>
              <w:rPr>
                <w:b/>
              </w:rPr>
              <w:t>Для 10 класу</w:t>
            </w:r>
          </w:p>
        </w:tc>
      </w:tr>
      <w:tr w:rsidR="00443D17" w:rsidRPr="00B52E8A" w:rsidTr="004A08B2">
        <w:trPr>
          <w:trHeight w:hRule="exact" w:val="2150"/>
        </w:trPr>
        <w:tc>
          <w:tcPr>
            <w:tcW w:w="1702" w:type="dxa"/>
            <w:tcBorders>
              <w:top w:val="single" w:sz="4" w:space="0" w:color="auto"/>
              <w:left w:val="single" w:sz="4" w:space="0" w:color="auto"/>
              <w:bottom w:val="single" w:sz="4" w:space="0" w:color="auto"/>
              <w:right w:val="nil"/>
            </w:tcBorders>
            <w:shd w:val="clear" w:color="auto" w:fill="FFFFFF"/>
            <w:hideMark/>
          </w:tcPr>
          <w:p w:rsidR="00443D17" w:rsidRPr="00200091" w:rsidRDefault="00443D17" w:rsidP="004A08B2">
            <w:pPr>
              <w:pStyle w:val="a3"/>
              <w:jc w:val="center"/>
              <w:rPr>
                <w:sz w:val="22"/>
              </w:rPr>
            </w:pPr>
            <w:r w:rsidRPr="00200091">
              <w:rPr>
                <w:rStyle w:val="afb"/>
                <w:rFonts w:ascii="Times New Roman" w:eastAsia="Courier New" w:hAnsi="Times New Roman" w:cs="Times New Roman" w:hint="default"/>
                <w:b w:val="0"/>
                <w:spacing w:val="6"/>
                <w:sz w:val="22"/>
                <w:szCs w:val="24"/>
              </w:rPr>
              <w:lastRenderedPageBreak/>
              <w:t>Украї</w:t>
            </w:r>
            <w:r w:rsidRPr="00200091">
              <w:rPr>
                <w:rStyle w:val="afb"/>
                <w:rFonts w:ascii="Times New Roman" w:hAnsi="Times New Roman" w:cs="Times New Roman" w:hint="default"/>
                <w:b w:val="0"/>
                <w:spacing w:val="6"/>
                <w:sz w:val="22"/>
                <w:szCs w:val="24"/>
              </w:rPr>
              <w:t>нська</w:t>
            </w:r>
            <w:r w:rsidRPr="00200091">
              <w:rPr>
                <w:rStyle w:val="afb"/>
                <w:rFonts w:ascii="Times New Roman" w:eastAsia="Courier New" w:hAnsi="Times New Roman" w:cs="Times New Roman" w:hint="default"/>
                <w:b w:val="0"/>
                <w:spacing w:val="6"/>
                <w:sz w:val="22"/>
                <w:szCs w:val="24"/>
              </w:rPr>
              <w:t xml:space="preserve"> </w:t>
            </w:r>
            <w:r w:rsidRPr="00200091">
              <w:rPr>
                <w:rStyle w:val="afb"/>
                <w:rFonts w:ascii="Times New Roman" w:hAnsi="Times New Roman" w:cs="Times New Roman" w:hint="default"/>
                <w:b w:val="0"/>
                <w:spacing w:val="6"/>
                <w:sz w:val="22"/>
                <w:szCs w:val="24"/>
              </w:rPr>
              <w:t>мова</w:t>
            </w:r>
          </w:p>
        </w:tc>
        <w:tc>
          <w:tcPr>
            <w:tcW w:w="709" w:type="dxa"/>
            <w:tcBorders>
              <w:top w:val="single" w:sz="4" w:space="0" w:color="auto"/>
              <w:left w:val="single" w:sz="4" w:space="0" w:color="auto"/>
              <w:bottom w:val="single" w:sz="4" w:space="0" w:color="auto"/>
              <w:right w:val="nil"/>
            </w:tcBorders>
            <w:shd w:val="clear" w:color="auto" w:fill="FFFFFF"/>
            <w:hideMark/>
          </w:tcPr>
          <w:p w:rsidR="00443D17" w:rsidRPr="00200091" w:rsidRDefault="00443D17" w:rsidP="004A08B2">
            <w:pPr>
              <w:pStyle w:val="a3"/>
              <w:jc w:val="center"/>
              <w:rPr>
                <w:sz w:val="22"/>
              </w:rPr>
            </w:pPr>
            <w:r w:rsidRPr="00200091">
              <w:rPr>
                <w:rStyle w:val="afb"/>
                <w:rFonts w:ascii="Times New Roman" w:eastAsia="Courier New" w:hAnsi="Times New Roman" w:cs="Times New Roman" w:hint="default"/>
                <w:b w:val="0"/>
                <w:spacing w:val="6"/>
                <w:sz w:val="22"/>
                <w:szCs w:val="24"/>
              </w:rPr>
              <w:t>1.</w:t>
            </w:r>
          </w:p>
        </w:tc>
        <w:tc>
          <w:tcPr>
            <w:tcW w:w="2695" w:type="dxa"/>
            <w:tcBorders>
              <w:top w:val="single" w:sz="4" w:space="0" w:color="auto"/>
              <w:left w:val="single" w:sz="4" w:space="0" w:color="auto"/>
              <w:bottom w:val="single" w:sz="4" w:space="0" w:color="auto"/>
              <w:right w:val="nil"/>
            </w:tcBorders>
            <w:shd w:val="clear" w:color="auto" w:fill="FFFFFF"/>
            <w:hideMark/>
          </w:tcPr>
          <w:p w:rsidR="00443D17" w:rsidRPr="00200091" w:rsidRDefault="00443D17" w:rsidP="004A08B2">
            <w:pPr>
              <w:pStyle w:val="a3"/>
              <w:rPr>
                <w:sz w:val="22"/>
              </w:rPr>
            </w:pPr>
            <w:r w:rsidRPr="00200091">
              <w:rPr>
                <w:rStyle w:val="afb"/>
                <w:rFonts w:ascii="Times New Roman" w:eastAsia="Courier New" w:hAnsi="Times New Roman" w:cs="Times New Roman" w:hint="default"/>
                <w:b w:val="0"/>
                <w:spacing w:val="6"/>
                <w:sz w:val="22"/>
                <w:szCs w:val="24"/>
              </w:rPr>
              <w:t>Украї</w:t>
            </w:r>
            <w:r w:rsidRPr="00200091">
              <w:rPr>
                <w:rStyle w:val="afb"/>
                <w:rFonts w:ascii="Times New Roman" w:hAnsi="Times New Roman" w:cs="Times New Roman" w:hint="default"/>
                <w:b w:val="0"/>
                <w:spacing w:val="6"/>
                <w:sz w:val="22"/>
                <w:szCs w:val="24"/>
              </w:rPr>
              <w:t>нська</w:t>
            </w:r>
            <w:r w:rsidRPr="00200091">
              <w:rPr>
                <w:rStyle w:val="afb"/>
                <w:rFonts w:ascii="Times New Roman" w:eastAsia="Courier New" w:hAnsi="Times New Roman" w:cs="Times New Roman" w:hint="default"/>
                <w:b w:val="0"/>
                <w:spacing w:val="6"/>
                <w:sz w:val="22"/>
                <w:szCs w:val="24"/>
              </w:rPr>
              <w:t xml:space="preserve"> </w:t>
            </w:r>
            <w:r w:rsidRPr="00200091">
              <w:rPr>
                <w:rStyle w:val="afb"/>
                <w:rFonts w:ascii="Times New Roman" w:hAnsi="Times New Roman" w:cs="Times New Roman" w:hint="default"/>
                <w:b w:val="0"/>
                <w:spacing w:val="6"/>
                <w:sz w:val="22"/>
                <w:szCs w:val="24"/>
              </w:rPr>
              <w:t>мова</w:t>
            </w:r>
            <w:r w:rsidRPr="00200091">
              <w:rPr>
                <w:rStyle w:val="afb"/>
                <w:rFonts w:ascii="Times New Roman" w:eastAsia="Courier New" w:hAnsi="Times New Roman" w:cs="Times New Roman" w:hint="default"/>
                <w:b w:val="0"/>
                <w:spacing w:val="6"/>
                <w:sz w:val="22"/>
                <w:szCs w:val="24"/>
              </w:rPr>
              <w:t xml:space="preserve">. </w:t>
            </w:r>
          </w:p>
          <w:p w:rsidR="00443D17" w:rsidRPr="00200091" w:rsidRDefault="00443D17" w:rsidP="004A08B2">
            <w:pPr>
              <w:pStyle w:val="a3"/>
              <w:rPr>
                <w:sz w:val="22"/>
              </w:rPr>
            </w:pPr>
            <w:r w:rsidRPr="00200091">
              <w:rPr>
                <w:rStyle w:val="afb"/>
                <w:rFonts w:ascii="Times New Roman" w:eastAsia="Courier New" w:hAnsi="Times New Roman" w:cs="Times New Roman" w:hint="default"/>
                <w:b w:val="0"/>
                <w:spacing w:val="6"/>
                <w:sz w:val="22"/>
                <w:szCs w:val="24"/>
              </w:rPr>
              <w:t>Профі</w:t>
            </w:r>
            <w:r w:rsidRPr="00200091">
              <w:rPr>
                <w:rStyle w:val="afb"/>
                <w:rFonts w:ascii="Times New Roman" w:hAnsi="Times New Roman" w:cs="Times New Roman" w:hint="default"/>
                <w:b w:val="0"/>
                <w:spacing w:val="6"/>
                <w:sz w:val="22"/>
                <w:szCs w:val="24"/>
              </w:rPr>
              <w:t>льний</w:t>
            </w:r>
            <w:r w:rsidRPr="00200091">
              <w:rPr>
                <w:rStyle w:val="afb"/>
                <w:rFonts w:ascii="Times New Roman" w:eastAsia="Courier New" w:hAnsi="Times New Roman" w:cs="Times New Roman" w:hint="default"/>
                <w:b w:val="0"/>
                <w:spacing w:val="6"/>
                <w:sz w:val="22"/>
                <w:szCs w:val="24"/>
              </w:rPr>
              <w:t xml:space="preserve"> </w:t>
            </w:r>
            <w:r w:rsidRPr="00200091">
              <w:rPr>
                <w:rStyle w:val="afb"/>
                <w:rFonts w:ascii="Times New Roman" w:hAnsi="Times New Roman" w:cs="Times New Roman" w:hint="default"/>
                <w:b w:val="0"/>
                <w:spacing w:val="6"/>
                <w:sz w:val="22"/>
                <w:szCs w:val="24"/>
              </w:rPr>
              <w:t>р</w:t>
            </w:r>
            <w:r w:rsidRPr="00200091">
              <w:rPr>
                <w:rStyle w:val="afb"/>
                <w:rFonts w:ascii="Times New Roman" w:eastAsia="Courier New" w:hAnsi="Times New Roman" w:cs="Times New Roman" w:hint="default"/>
                <w:b w:val="0"/>
                <w:spacing w:val="6"/>
                <w:sz w:val="22"/>
                <w:szCs w:val="24"/>
              </w:rPr>
              <w:t>і</w:t>
            </w:r>
            <w:r w:rsidRPr="00200091">
              <w:rPr>
                <w:rStyle w:val="afb"/>
                <w:rFonts w:ascii="Times New Roman" w:hAnsi="Times New Roman" w:cs="Times New Roman" w:hint="default"/>
                <w:b w:val="0"/>
                <w:spacing w:val="6"/>
                <w:sz w:val="22"/>
                <w:szCs w:val="24"/>
              </w:rPr>
              <w:t>вень</w:t>
            </w:r>
            <w:r w:rsidRPr="00200091">
              <w:rPr>
                <w:rStyle w:val="afb"/>
                <w:rFonts w:ascii="Times New Roman" w:eastAsia="Courier New" w:hAnsi="Times New Roman" w:cs="Times New Roman" w:hint="default"/>
                <w:b w:val="0"/>
                <w:spacing w:val="6"/>
                <w:sz w:val="22"/>
                <w:szCs w:val="24"/>
              </w:rPr>
              <w:t>.</w:t>
            </w:r>
          </w:p>
        </w:tc>
        <w:tc>
          <w:tcPr>
            <w:tcW w:w="707" w:type="dxa"/>
            <w:tcBorders>
              <w:top w:val="single" w:sz="4" w:space="0" w:color="auto"/>
              <w:left w:val="single" w:sz="4" w:space="0" w:color="auto"/>
              <w:bottom w:val="single" w:sz="4" w:space="0" w:color="auto"/>
              <w:right w:val="nil"/>
            </w:tcBorders>
            <w:shd w:val="clear" w:color="auto" w:fill="FFFFFF"/>
            <w:hideMark/>
          </w:tcPr>
          <w:p w:rsidR="00443D17" w:rsidRPr="00200091" w:rsidRDefault="00443D17" w:rsidP="004A08B2">
            <w:pPr>
              <w:pStyle w:val="a3"/>
              <w:jc w:val="center"/>
              <w:rPr>
                <w:sz w:val="22"/>
              </w:rPr>
            </w:pPr>
            <w:r w:rsidRPr="00200091">
              <w:rPr>
                <w:rStyle w:val="afb"/>
                <w:rFonts w:ascii="Times New Roman" w:eastAsia="Courier New" w:hAnsi="Times New Roman" w:cs="Times New Roman" w:hint="default"/>
                <w:b w:val="0"/>
                <w:spacing w:val="6"/>
                <w:sz w:val="22"/>
                <w:szCs w:val="24"/>
              </w:rPr>
              <w:t>10</w:t>
            </w:r>
          </w:p>
        </w:tc>
        <w:tc>
          <w:tcPr>
            <w:tcW w:w="1701" w:type="dxa"/>
            <w:tcBorders>
              <w:top w:val="single" w:sz="4" w:space="0" w:color="auto"/>
              <w:left w:val="single" w:sz="4" w:space="0" w:color="auto"/>
              <w:bottom w:val="single" w:sz="4" w:space="0" w:color="auto"/>
              <w:right w:val="nil"/>
            </w:tcBorders>
            <w:shd w:val="clear" w:color="auto" w:fill="FFFFFF"/>
          </w:tcPr>
          <w:p w:rsidR="00443D17" w:rsidRPr="00200091" w:rsidRDefault="00443D17" w:rsidP="004A08B2">
            <w:pPr>
              <w:pStyle w:val="a3"/>
              <w:jc w:val="center"/>
              <w:rPr>
                <w:sz w:val="22"/>
              </w:rPr>
            </w:pPr>
            <w:r w:rsidRPr="00200091">
              <w:rPr>
                <w:sz w:val="22"/>
              </w:rPr>
              <w:t>Сайт МОН</w:t>
            </w:r>
          </w:p>
        </w:tc>
        <w:tc>
          <w:tcPr>
            <w:tcW w:w="708" w:type="dxa"/>
            <w:tcBorders>
              <w:top w:val="single" w:sz="4" w:space="0" w:color="auto"/>
              <w:left w:val="single" w:sz="4" w:space="0" w:color="auto"/>
              <w:bottom w:val="single" w:sz="4" w:space="0" w:color="auto"/>
              <w:right w:val="nil"/>
            </w:tcBorders>
            <w:shd w:val="clear" w:color="auto" w:fill="FFFFFF"/>
            <w:hideMark/>
          </w:tcPr>
          <w:p w:rsidR="00443D17" w:rsidRPr="00200091" w:rsidRDefault="00443D17" w:rsidP="004A08B2">
            <w:pPr>
              <w:pStyle w:val="a3"/>
              <w:jc w:val="center"/>
              <w:rPr>
                <w:sz w:val="22"/>
              </w:rPr>
            </w:pPr>
            <w:r w:rsidRPr="00200091">
              <w:rPr>
                <w:rStyle w:val="afb"/>
                <w:rFonts w:ascii="Times New Roman" w:eastAsia="Courier New" w:hAnsi="Times New Roman" w:cs="Times New Roman" w:hint="default"/>
                <w:b w:val="0"/>
                <w:spacing w:val="6"/>
                <w:sz w:val="22"/>
                <w:szCs w:val="24"/>
              </w:rPr>
              <w:t>2017</w:t>
            </w:r>
          </w:p>
        </w:tc>
        <w:tc>
          <w:tcPr>
            <w:tcW w:w="1603" w:type="dxa"/>
            <w:tcBorders>
              <w:top w:val="single" w:sz="4" w:space="0" w:color="auto"/>
              <w:left w:val="single" w:sz="4" w:space="0" w:color="auto"/>
              <w:bottom w:val="single" w:sz="4" w:space="0" w:color="auto"/>
              <w:right w:val="single" w:sz="4" w:space="0" w:color="auto"/>
            </w:tcBorders>
            <w:shd w:val="clear" w:color="auto" w:fill="FFFFFF"/>
            <w:hideMark/>
          </w:tcPr>
          <w:p w:rsidR="00443D17" w:rsidRPr="00B52E8A" w:rsidRDefault="00443D17" w:rsidP="004A08B2">
            <w:pPr>
              <w:pStyle w:val="a3"/>
              <w:jc w:val="center"/>
            </w:pPr>
            <w:r w:rsidRPr="00B52E8A">
              <w:rPr>
                <w:rStyle w:val="afb"/>
                <w:rFonts w:ascii="Times New Roman" w:eastAsia="Courier New" w:hAnsi="Times New Roman" w:cs="Times New Roman" w:hint="default"/>
                <w:b w:val="0"/>
                <w:spacing w:val="6"/>
                <w:sz w:val="24"/>
                <w:szCs w:val="24"/>
              </w:rPr>
              <w:t>Наказ МОН ві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23.10.2017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 xml:space="preserve">1407 </w:t>
            </w:r>
            <w:r w:rsidRPr="00B52E8A">
              <w:rPr>
                <w:rStyle w:val="afb"/>
                <w:rFonts w:ascii="Times New Roman" w:hAnsi="Times New Roman" w:cs="Times New Roman" w:hint="default"/>
                <w:b w:val="0"/>
                <w:spacing w:val="6"/>
                <w:sz w:val="24"/>
                <w:szCs w:val="24"/>
              </w:rPr>
              <w:t>та</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в</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24.11.2017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1539</w:t>
            </w:r>
          </w:p>
        </w:tc>
      </w:tr>
      <w:tr w:rsidR="00443D17" w:rsidRPr="00B52E8A" w:rsidTr="004A08B2">
        <w:trPr>
          <w:trHeight w:hRule="exact" w:val="2005"/>
        </w:trPr>
        <w:tc>
          <w:tcPr>
            <w:tcW w:w="1702" w:type="dxa"/>
            <w:tcBorders>
              <w:top w:val="single" w:sz="4" w:space="0" w:color="auto"/>
              <w:left w:val="single" w:sz="4" w:space="0" w:color="auto"/>
              <w:bottom w:val="single" w:sz="4" w:space="0" w:color="auto"/>
              <w:right w:val="nil"/>
            </w:tcBorders>
            <w:shd w:val="clear" w:color="auto" w:fill="FFFFFF"/>
            <w:hideMark/>
          </w:tcPr>
          <w:p w:rsidR="00443D17" w:rsidRPr="00B52E8A" w:rsidRDefault="00443D17" w:rsidP="004A08B2">
            <w:pPr>
              <w:pStyle w:val="a3"/>
              <w:jc w:val="center"/>
            </w:pPr>
            <w:r w:rsidRPr="00B52E8A">
              <w:rPr>
                <w:rStyle w:val="afb"/>
                <w:rFonts w:ascii="Times New Roman" w:eastAsia="Courier New" w:hAnsi="Times New Roman" w:cs="Times New Roman" w:hint="default"/>
                <w:b w:val="0"/>
                <w:spacing w:val="6"/>
                <w:sz w:val="24"/>
                <w:szCs w:val="24"/>
              </w:rPr>
              <w:t>Украї</w:t>
            </w:r>
            <w:r w:rsidRPr="00B52E8A">
              <w:rPr>
                <w:rStyle w:val="afb"/>
                <w:rFonts w:ascii="Times New Roman" w:hAnsi="Times New Roman" w:cs="Times New Roman" w:hint="default"/>
                <w:b w:val="0"/>
                <w:spacing w:val="6"/>
                <w:sz w:val="24"/>
                <w:szCs w:val="24"/>
              </w:rPr>
              <w:t>нська</w:t>
            </w:r>
          </w:p>
          <w:p w:rsidR="00443D17" w:rsidRPr="00B52E8A" w:rsidRDefault="00443D17" w:rsidP="004A08B2">
            <w:pPr>
              <w:pStyle w:val="a3"/>
              <w:jc w:val="center"/>
            </w:pPr>
            <w:r w:rsidRPr="00B52E8A">
              <w:rPr>
                <w:rStyle w:val="afb"/>
                <w:rFonts w:ascii="Times New Roman" w:eastAsia="Courier New" w:hAnsi="Times New Roman" w:cs="Times New Roman" w:hint="default"/>
                <w:b w:val="0"/>
                <w:spacing w:val="6"/>
                <w:sz w:val="24"/>
                <w:szCs w:val="24"/>
              </w:rPr>
              <w:t>лі</w:t>
            </w:r>
            <w:r w:rsidRPr="00B52E8A">
              <w:rPr>
                <w:rStyle w:val="afb"/>
                <w:rFonts w:ascii="Times New Roman" w:hAnsi="Times New Roman" w:cs="Times New Roman" w:hint="default"/>
                <w:b w:val="0"/>
                <w:spacing w:val="6"/>
                <w:sz w:val="24"/>
                <w:szCs w:val="24"/>
              </w:rPr>
              <w:t>тература</w:t>
            </w:r>
          </w:p>
        </w:tc>
        <w:tc>
          <w:tcPr>
            <w:tcW w:w="709" w:type="dxa"/>
            <w:tcBorders>
              <w:top w:val="single" w:sz="4" w:space="0" w:color="auto"/>
              <w:left w:val="single" w:sz="4" w:space="0" w:color="auto"/>
              <w:bottom w:val="single" w:sz="4" w:space="0" w:color="auto"/>
              <w:right w:val="nil"/>
            </w:tcBorders>
            <w:shd w:val="clear" w:color="auto" w:fill="FFFFFF"/>
            <w:hideMark/>
          </w:tcPr>
          <w:p w:rsidR="00443D17" w:rsidRPr="00B52E8A" w:rsidRDefault="00443D17" w:rsidP="004A08B2">
            <w:pPr>
              <w:pStyle w:val="a3"/>
              <w:jc w:val="center"/>
            </w:pPr>
            <w:r w:rsidRPr="00B52E8A">
              <w:rPr>
                <w:rStyle w:val="afb"/>
                <w:rFonts w:ascii="Times New Roman" w:eastAsia="Courier New" w:hAnsi="Times New Roman" w:cs="Times New Roman" w:hint="default"/>
                <w:b w:val="0"/>
                <w:spacing w:val="6"/>
                <w:sz w:val="24"/>
                <w:szCs w:val="24"/>
              </w:rPr>
              <w:t>2.</w:t>
            </w:r>
          </w:p>
        </w:tc>
        <w:tc>
          <w:tcPr>
            <w:tcW w:w="2695" w:type="dxa"/>
            <w:tcBorders>
              <w:top w:val="single" w:sz="4" w:space="0" w:color="auto"/>
              <w:left w:val="single" w:sz="4" w:space="0" w:color="auto"/>
              <w:bottom w:val="single" w:sz="4" w:space="0" w:color="auto"/>
              <w:right w:val="nil"/>
            </w:tcBorders>
            <w:shd w:val="clear" w:color="auto" w:fill="FFFFFF"/>
          </w:tcPr>
          <w:p w:rsidR="00443D17" w:rsidRPr="00B52E8A" w:rsidRDefault="00443D17" w:rsidP="004A08B2">
            <w:pPr>
              <w:pStyle w:val="a3"/>
            </w:pPr>
            <w:r w:rsidRPr="00B52E8A">
              <w:rPr>
                <w:rStyle w:val="afb"/>
                <w:rFonts w:ascii="Times New Roman" w:eastAsia="Courier New" w:hAnsi="Times New Roman" w:cs="Times New Roman" w:hint="default"/>
                <w:b w:val="0"/>
                <w:spacing w:val="6"/>
                <w:sz w:val="24"/>
                <w:szCs w:val="24"/>
              </w:rPr>
              <w:t>Украї</w:t>
            </w:r>
            <w:r w:rsidRPr="00B52E8A">
              <w:rPr>
                <w:rStyle w:val="afb"/>
                <w:rFonts w:ascii="Times New Roman" w:hAnsi="Times New Roman" w:cs="Times New Roman" w:hint="default"/>
                <w:b w:val="0"/>
                <w:spacing w:val="6"/>
                <w:sz w:val="24"/>
                <w:szCs w:val="24"/>
              </w:rPr>
              <w:t>нс</w:t>
            </w:r>
            <w:r w:rsidRPr="00B52E8A">
              <w:rPr>
                <w:rStyle w:val="afb"/>
                <w:rFonts w:ascii="Times New Roman" w:eastAsia="Courier New" w:hAnsi="Times New Roman" w:cs="Times New Roman" w:hint="default"/>
                <w:b w:val="0"/>
                <w:spacing w:val="6"/>
                <w:sz w:val="24"/>
                <w:szCs w:val="24"/>
              </w:rPr>
              <w:t>ька лі</w:t>
            </w:r>
            <w:r w:rsidRPr="00B52E8A">
              <w:rPr>
                <w:rStyle w:val="afb"/>
                <w:rFonts w:ascii="Times New Roman" w:hAnsi="Times New Roman" w:cs="Times New Roman" w:hint="default"/>
                <w:b w:val="0"/>
                <w:spacing w:val="6"/>
                <w:sz w:val="24"/>
                <w:szCs w:val="24"/>
              </w:rPr>
              <w:t>тература</w:t>
            </w:r>
            <w:r w:rsidRPr="00B52E8A">
              <w:rPr>
                <w:rStyle w:val="afb"/>
                <w:rFonts w:ascii="Times New Roman" w:eastAsia="Courier New" w:hAnsi="Times New Roman" w:cs="Times New Roman" w:hint="default"/>
                <w:b w:val="0"/>
                <w:spacing w:val="6"/>
                <w:sz w:val="24"/>
                <w:szCs w:val="24"/>
              </w:rPr>
              <w:t xml:space="preserve"> </w:t>
            </w:r>
          </w:p>
          <w:p w:rsidR="00443D17" w:rsidRPr="00B52E8A" w:rsidRDefault="00443D17" w:rsidP="004A08B2">
            <w:pPr>
              <w:pStyle w:val="a3"/>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Профі</w:t>
            </w:r>
            <w:r w:rsidRPr="00B52E8A">
              <w:rPr>
                <w:rStyle w:val="afb"/>
                <w:rFonts w:ascii="Times New Roman" w:hAnsi="Times New Roman" w:cs="Times New Roman" w:hint="default"/>
                <w:b w:val="0"/>
                <w:spacing w:val="6"/>
                <w:sz w:val="24"/>
                <w:szCs w:val="24"/>
              </w:rPr>
              <w:t>льний</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р</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вень</w:t>
            </w:r>
            <w:r w:rsidRPr="00B52E8A">
              <w:rPr>
                <w:rStyle w:val="afb"/>
                <w:rFonts w:ascii="Times New Roman" w:eastAsia="Courier New" w:hAnsi="Times New Roman" w:cs="Times New Roman" w:hint="default"/>
                <w:b w:val="0"/>
                <w:spacing w:val="6"/>
                <w:sz w:val="24"/>
                <w:szCs w:val="24"/>
              </w:rPr>
              <w:t xml:space="preserve">. </w:t>
            </w:r>
          </w:p>
          <w:p w:rsidR="00443D17" w:rsidRPr="00B52E8A" w:rsidRDefault="00443D17" w:rsidP="004A08B2">
            <w:pPr>
              <w:pStyle w:val="a3"/>
            </w:pPr>
          </w:p>
        </w:tc>
        <w:tc>
          <w:tcPr>
            <w:tcW w:w="707" w:type="dxa"/>
            <w:tcBorders>
              <w:top w:val="single" w:sz="4" w:space="0" w:color="auto"/>
              <w:left w:val="single" w:sz="4" w:space="0" w:color="auto"/>
              <w:bottom w:val="single" w:sz="4" w:space="0" w:color="auto"/>
              <w:right w:val="nil"/>
            </w:tcBorders>
            <w:shd w:val="clear" w:color="auto" w:fill="FFFFFF"/>
            <w:hideMark/>
          </w:tcPr>
          <w:p w:rsidR="00443D17" w:rsidRPr="00B52E8A" w:rsidRDefault="00443D17" w:rsidP="004A08B2">
            <w:pPr>
              <w:pStyle w:val="a3"/>
              <w:jc w:val="center"/>
            </w:pPr>
            <w:r w:rsidRPr="00B52E8A">
              <w:rPr>
                <w:rStyle w:val="afb"/>
                <w:rFonts w:ascii="Times New Roman" w:eastAsia="Courier New" w:hAnsi="Times New Roman" w:cs="Times New Roman" w:hint="default"/>
                <w:b w:val="0"/>
                <w:spacing w:val="6"/>
                <w:sz w:val="24"/>
                <w:szCs w:val="24"/>
              </w:rPr>
              <w:t>10</w:t>
            </w:r>
          </w:p>
        </w:tc>
        <w:tc>
          <w:tcPr>
            <w:tcW w:w="1701" w:type="dxa"/>
            <w:tcBorders>
              <w:top w:val="single" w:sz="4" w:space="0" w:color="auto"/>
              <w:left w:val="single" w:sz="4" w:space="0" w:color="auto"/>
              <w:bottom w:val="single" w:sz="4" w:space="0" w:color="auto"/>
              <w:right w:val="nil"/>
            </w:tcBorders>
            <w:shd w:val="clear" w:color="auto" w:fill="FFFFFF"/>
            <w:hideMark/>
          </w:tcPr>
          <w:p w:rsidR="00443D17" w:rsidRPr="00B52E8A" w:rsidRDefault="00443D17" w:rsidP="004A08B2">
            <w:pPr>
              <w:pStyle w:val="a3"/>
              <w:jc w:val="center"/>
            </w:pPr>
            <w:r w:rsidRPr="00B52E8A">
              <w:rPr>
                <w:rStyle w:val="afb"/>
                <w:rFonts w:ascii="Times New Roman" w:hAnsi="Times New Roman" w:cs="Times New Roman" w:hint="default"/>
                <w:b w:val="0"/>
                <w:spacing w:val="6"/>
                <w:sz w:val="24"/>
                <w:szCs w:val="24"/>
              </w:rPr>
              <w:t>Сайт МОН</w:t>
            </w:r>
          </w:p>
        </w:tc>
        <w:tc>
          <w:tcPr>
            <w:tcW w:w="708" w:type="dxa"/>
            <w:tcBorders>
              <w:top w:val="single" w:sz="4" w:space="0" w:color="auto"/>
              <w:left w:val="single" w:sz="4" w:space="0" w:color="auto"/>
              <w:bottom w:val="single" w:sz="4" w:space="0" w:color="auto"/>
              <w:right w:val="nil"/>
            </w:tcBorders>
            <w:shd w:val="clear" w:color="auto" w:fill="FFFFFF"/>
            <w:hideMark/>
          </w:tcPr>
          <w:p w:rsidR="00443D17" w:rsidRPr="00B52E8A" w:rsidRDefault="00443D17" w:rsidP="004A08B2">
            <w:pPr>
              <w:pStyle w:val="a3"/>
              <w:jc w:val="center"/>
            </w:pPr>
            <w:r w:rsidRPr="00B52E8A">
              <w:rPr>
                <w:rStyle w:val="afb"/>
                <w:rFonts w:ascii="Times New Roman" w:eastAsia="Courier New" w:hAnsi="Times New Roman" w:cs="Times New Roman" w:hint="default"/>
                <w:b w:val="0"/>
                <w:spacing w:val="6"/>
                <w:sz w:val="24"/>
                <w:szCs w:val="24"/>
              </w:rPr>
              <w:t>2017</w:t>
            </w:r>
          </w:p>
        </w:tc>
        <w:tc>
          <w:tcPr>
            <w:tcW w:w="1603" w:type="dxa"/>
            <w:tcBorders>
              <w:top w:val="single" w:sz="4" w:space="0" w:color="auto"/>
              <w:left w:val="single" w:sz="4" w:space="0" w:color="auto"/>
              <w:bottom w:val="single" w:sz="4" w:space="0" w:color="auto"/>
              <w:right w:val="single" w:sz="4" w:space="0" w:color="auto"/>
            </w:tcBorders>
            <w:shd w:val="clear" w:color="auto" w:fill="FFFFFF"/>
            <w:hideMark/>
          </w:tcPr>
          <w:p w:rsidR="00443D17" w:rsidRPr="00B52E8A" w:rsidRDefault="00443D17" w:rsidP="004A08B2">
            <w:pPr>
              <w:pStyle w:val="a3"/>
              <w:jc w:val="center"/>
            </w:pPr>
            <w:r w:rsidRPr="00B52E8A">
              <w:rPr>
                <w:rStyle w:val="afb"/>
                <w:rFonts w:ascii="Times New Roman" w:eastAsia="Courier New" w:hAnsi="Times New Roman" w:cs="Times New Roman" w:hint="default"/>
                <w:b w:val="0"/>
                <w:spacing w:val="6"/>
                <w:sz w:val="24"/>
                <w:szCs w:val="24"/>
              </w:rPr>
              <w:t>Наказ МОН ві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23.10.2017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 xml:space="preserve">1407 </w:t>
            </w:r>
            <w:r w:rsidRPr="00B52E8A">
              <w:rPr>
                <w:rStyle w:val="afb"/>
                <w:rFonts w:ascii="Times New Roman" w:hAnsi="Times New Roman" w:cs="Times New Roman" w:hint="default"/>
                <w:b w:val="0"/>
                <w:spacing w:val="6"/>
                <w:sz w:val="24"/>
                <w:szCs w:val="24"/>
              </w:rPr>
              <w:t>та</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в</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24.11.2017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1539</w:t>
            </w:r>
          </w:p>
        </w:tc>
      </w:tr>
      <w:tr w:rsidR="000922D0" w:rsidRPr="00B52E8A" w:rsidTr="004A08B2">
        <w:trPr>
          <w:trHeight w:hRule="exact" w:val="2005"/>
        </w:trPr>
        <w:tc>
          <w:tcPr>
            <w:tcW w:w="1702" w:type="dxa"/>
            <w:tcBorders>
              <w:top w:val="single" w:sz="4" w:space="0" w:color="auto"/>
              <w:left w:val="single" w:sz="4" w:space="0" w:color="auto"/>
              <w:bottom w:val="single" w:sz="4" w:space="0" w:color="auto"/>
              <w:right w:val="nil"/>
            </w:tcBorders>
            <w:shd w:val="clear" w:color="auto" w:fill="FFFFFF"/>
          </w:tcPr>
          <w:p w:rsidR="000922D0" w:rsidRPr="00200091" w:rsidRDefault="000922D0" w:rsidP="004A08B2">
            <w:pPr>
              <w:pStyle w:val="a3"/>
              <w:jc w:val="center"/>
              <w:rPr>
                <w:sz w:val="22"/>
              </w:rPr>
            </w:pPr>
            <w:r w:rsidRPr="00200091">
              <w:rPr>
                <w:rStyle w:val="afb"/>
                <w:rFonts w:ascii="Times New Roman" w:eastAsia="Courier New" w:hAnsi="Times New Roman" w:cs="Times New Roman" w:hint="default"/>
                <w:b w:val="0"/>
                <w:spacing w:val="6"/>
                <w:sz w:val="22"/>
                <w:szCs w:val="24"/>
              </w:rPr>
              <w:t>Украї</w:t>
            </w:r>
            <w:r w:rsidRPr="00200091">
              <w:rPr>
                <w:rStyle w:val="afb"/>
                <w:rFonts w:ascii="Times New Roman" w:hAnsi="Times New Roman" w:cs="Times New Roman" w:hint="default"/>
                <w:b w:val="0"/>
                <w:spacing w:val="6"/>
                <w:sz w:val="22"/>
                <w:szCs w:val="24"/>
              </w:rPr>
              <w:t>нська</w:t>
            </w:r>
            <w:r w:rsidRPr="00200091">
              <w:rPr>
                <w:rStyle w:val="afb"/>
                <w:rFonts w:ascii="Times New Roman" w:eastAsia="Courier New" w:hAnsi="Times New Roman" w:cs="Times New Roman" w:hint="default"/>
                <w:b w:val="0"/>
                <w:spacing w:val="6"/>
                <w:sz w:val="22"/>
                <w:szCs w:val="24"/>
              </w:rPr>
              <w:t xml:space="preserve"> </w:t>
            </w:r>
            <w:r w:rsidRPr="00200091">
              <w:rPr>
                <w:rStyle w:val="afb"/>
                <w:rFonts w:ascii="Times New Roman" w:hAnsi="Times New Roman" w:cs="Times New Roman" w:hint="default"/>
                <w:b w:val="0"/>
                <w:spacing w:val="6"/>
                <w:sz w:val="22"/>
                <w:szCs w:val="24"/>
              </w:rPr>
              <w:t>мова</w:t>
            </w:r>
          </w:p>
        </w:tc>
        <w:tc>
          <w:tcPr>
            <w:tcW w:w="709" w:type="dxa"/>
            <w:tcBorders>
              <w:top w:val="single" w:sz="4" w:space="0" w:color="auto"/>
              <w:left w:val="single" w:sz="4" w:space="0" w:color="auto"/>
              <w:bottom w:val="single" w:sz="4" w:space="0" w:color="auto"/>
              <w:right w:val="nil"/>
            </w:tcBorders>
            <w:shd w:val="clear" w:color="auto" w:fill="FFFFFF"/>
          </w:tcPr>
          <w:p w:rsidR="000922D0" w:rsidRPr="00200091" w:rsidRDefault="000922D0" w:rsidP="004A08B2">
            <w:pPr>
              <w:pStyle w:val="a3"/>
              <w:jc w:val="center"/>
              <w:rPr>
                <w:sz w:val="22"/>
              </w:rPr>
            </w:pPr>
            <w:r w:rsidRPr="00200091">
              <w:rPr>
                <w:rStyle w:val="afb"/>
                <w:rFonts w:ascii="Times New Roman" w:eastAsia="Courier New" w:hAnsi="Times New Roman" w:cs="Times New Roman" w:hint="default"/>
                <w:b w:val="0"/>
                <w:spacing w:val="6"/>
                <w:sz w:val="22"/>
                <w:szCs w:val="24"/>
              </w:rPr>
              <w:t>1.</w:t>
            </w:r>
          </w:p>
        </w:tc>
        <w:tc>
          <w:tcPr>
            <w:tcW w:w="2695" w:type="dxa"/>
            <w:tcBorders>
              <w:top w:val="single" w:sz="4" w:space="0" w:color="auto"/>
              <w:left w:val="single" w:sz="4" w:space="0" w:color="auto"/>
              <w:bottom w:val="single" w:sz="4" w:space="0" w:color="auto"/>
              <w:right w:val="nil"/>
            </w:tcBorders>
            <w:shd w:val="clear" w:color="auto" w:fill="FFFFFF"/>
          </w:tcPr>
          <w:p w:rsidR="000922D0" w:rsidRPr="00200091" w:rsidRDefault="000922D0" w:rsidP="004A08B2">
            <w:pPr>
              <w:pStyle w:val="a3"/>
              <w:rPr>
                <w:sz w:val="22"/>
              </w:rPr>
            </w:pPr>
            <w:r w:rsidRPr="00200091">
              <w:rPr>
                <w:rStyle w:val="afb"/>
                <w:rFonts w:ascii="Times New Roman" w:eastAsia="Courier New" w:hAnsi="Times New Roman" w:cs="Times New Roman" w:hint="default"/>
                <w:b w:val="0"/>
                <w:spacing w:val="6"/>
                <w:sz w:val="22"/>
                <w:szCs w:val="24"/>
              </w:rPr>
              <w:t>Украї</w:t>
            </w:r>
            <w:r w:rsidRPr="00200091">
              <w:rPr>
                <w:rStyle w:val="afb"/>
                <w:rFonts w:ascii="Times New Roman" w:hAnsi="Times New Roman" w:cs="Times New Roman" w:hint="default"/>
                <w:b w:val="0"/>
                <w:spacing w:val="6"/>
                <w:sz w:val="22"/>
                <w:szCs w:val="24"/>
              </w:rPr>
              <w:t>нська</w:t>
            </w:r>
            <w:r w:rsidRPr="00200091">
              <w:rPr>
                <w:rStyle w:val="afb"/>
                <w:rFonts w:ascii="Times New Roman" w:eastAsia="Courier New" w:hAnsi="Times New Roman" w:cs="Times New Roman" w:hint="default"/>
                <w:b w:val="0"/>
                <w:spacing w:val="6"/>
                <w:sz w:val="22"/>
                <w:szCs w:val="24"/>
              </w:rPr>
              <w:t xml:space="preserve"> </w:t>
            </w:r>
            <w:r w:rsidRPr="00200091">
              <w:rPr>
                <w:rStyle w:val="afb"/>
                <w:rFonts w:ascii="Times New Roman" w:hAnsi="Times New Roman" w:cs="Times New Roman" w:hint="default"/>
                <w:b w:val="0"/>
                <w:spacing w:val="6"/>
                <w:sz w:val="22"/>
                <w:szCs w:val="24"/>
              </w:rPr>
              <w:t>мова</w:t>
            </w:r>
            <w:r w:rsidRPr="00200091">
              <w:rPr>
                <w:rStyle w:val="afb"/>
                <w:rFonts w:ascii="Times New Roman" w:eastAsia="Courier New" w:hAnsi="Times New Roman" w:cs="Times New Roman" w:hint="default"/>
                <w:b w:val="0"/>
                <w:spacing w:val="6"/>
                <w:sz w:val="22"/>
                <w:szCs w:val="24"/>
              </w:rPr>
              <w:t xml:space="preserve">. </w:t>
            </w:r>
          </w:p>
          <w:p w:rsidR="000922D0" w:rsidRPr="00200091" w:rsidRDefault="00AF0BF1" w:rsidP="004A08B2">
            <w:pPr>
              <w:pStyle w:val="a3"/>
              <w:rPr>
                <w:sz w:val="22"/>
              </w:rPr>
            </w:pPr>
            <w:r>
              <w:rPr>
                <w:rStyle w:val="afb"/>
                <w:rFonts w:ascii="Times New Roman" w:eastAsia="Courier New" w:hAnsi="Times New Roman" w:cs="Times New Roman" w:hint="default"/>
                <w:b w:val="0"/>
                <w:spacing w:val="6"/>
                <w:sz w:val="22"/>
                <w:szCs w:val="24"/>
              </w:rPr>
              <w:t xml:space="preserve"> Р</w:t>
            </w:r>
            <w:r w:rsidR="000922D0" w:rsidRPr="00200091">
              <w:rPr>
                <w:rStyle w:val="afb"/>
                <w:rFonts w:ascii="Times New Roman" w:eastAsia="Courier New" w:hAnsi="Times New Roman" w:cs="Times New Roman" w:hint="default"/>
                <w:b w:val="0"/>
                <w:spacing w:val="6"/>
                <w:sz w:val="22"/>
                <w:szCs w:val="24"/>
              </w:rPr>
              <w:t>і</w:t>
            </w:r>
            <w:r w:rsidR="000922D0" w:rsidRPr="00200091">
              <w:rPr>
                <w:rStyle w:val="afb"/>
                <w:rFonts w:ascii="Times New Roman" w:hAnsi="Times New Roman" w:cs="Times New Roman" w:hint="default"/>
                <w:b w:val="0"/>
                <w:spacing w:val="6"/>
                <w:sz w:val="22"/>
                <w:szCs w:val="24"/>
              </w:rPr>
              <w:t>вень</w:t>
            </w:r>
            <w:r>
              <w:rPr>
                <w:rStyle w:val="afb"/>
                <w:rFonts w:ascii="Times New Roman" w:hAnsi="Times New Roman" w:cs="Times New Roman" w:hint="default"/>
                <w:b w:val="0"/>
                <w:spacing w:val="6"/>
                <w:sz w:val="22"/>
                <w:szCs w:val="24"/>
              </w:rPr>
              <w:t xml:space="preserve"> стандарту</w:t>
            </w:r>
            <w:r w:rsidR="000922D0" w:rsidRPr="00200091">
              <w:rPr>
                <w:rStyle w:val="afb"/>
                <w:rFonts w:ascii="Times New Roman" w:eastAsia="Courier New" w:hAnsi="Times New Roman" w:cs="Times New Roman" w:hint="default"/>
                <w:b w:val="0"/>
                <w:spacing w:val="6"/>
                <w:sz w:val="22"/>
                <w:szCs w:val="24"/>
              </w:rPr>
              <w:t>.</w:t>
            </w:r>
          </w:p>
        </w:tc>
        <w:tc>
          <w:tcPr>
            <w:tcW w:w="707" w:type="dxa"/>
            <w:tcBorders>
              <w:top w:val="single" w:sz="4" w:space="0" w:color="auto"/>
              <w:left w:val="single" w:sz="4" w:space="0" w:color="auto"/>
              <w:bottom w:val="single" w:sz="4" w:space="0" w:color="auto"/>
              <w:right w:val="nil"/>
            </w:tcBorders>
            <w:shd w:val="clear" w:color="auto" w:fill="FFFFFF"/>
          </w:tcPr>
          <w:p w:rsidR="000922D0" w:rsidRPr="00200091" w:rsidRDefault="000922D0" w:rsidP="004A08B2">
            <w:pPr>
              <w:pStyle w:val="a3"/>
              <w:jc w:val="center"/>
              <w:rPr>
                <w:sz w:val="22"/>
              </w:rPr>
            </w:pPr>
            <w:r w:rsidRPr="00200091">
              <w:rPr>
                <w:rStyle w:val="afb"/>
                <w:rFonts w:ascii="Times New Roman" w:eastAsia="Courier New" w:hAnsi="Times New Roman" w:cs="Times New Roman" w:hint="default"/>
                <w:b w:val="0"/>
                <w:spacing w:val="6"/>
                <w:sz w:val="22"/>
                <w:szCs w:val="24"/>
              </w:rPr>
              <w:t>10</w:t>
            </w:r>
          </w:p>
        </w:tc>
        <w:tc>
          <w:tcPr>
            <w:tcW w:w="1701" w:type="dxa"/>
            <w:tcBorders>
              <w:top w:val="single" w:sz="4" w:space="0" w:color="auto"/>
              <w:left w:val="single" w:sz="4" w:space="0" w:color="auto"/>
              <w:bottom w:val="single" w:sz="4" w:space="0" w:color="auto"/>
              <w:right w:val="nil"/>
            </w:tcBorders>
            <w:shd w:val="clear" w:color="auto" w:fill="FFFFFF"/>
          </w:tcPr>
          <w:p w:rsidR="000922D0" w:rsidRPr="00200091" w:rsidRDefault="000922D0" w:rsidP="004A08B2">
            <w:pPr>
              <w:pStyle w:val="a3"/>
              <w:jc w:val="center"/>
              <w:rPr>
                <w:sz w:val="22"/>
              </w:rPr>
            </w:pPr>
            <w:r w:rsidRPr="00200091">
              <w:rPr>
                <w:sz w:val="22"/>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0922D0" w:rsidRPr="00200091" w:rsidRDefault="000922D0" w:rsidP="004A08B2">
            <w:pPr>
              <w:pStyle w:val="a3"/>
              <w:jc w:val="center"/>
              <w:rPr>
                <w:sz w:val="22"/>
              </w:rPr>
            </w:pPr>
            <w:r w:rsidRPr="00200091">
              <w:rPr>
                <w:rStyle w:val="afb"/>
                <w:rFonts w:ascii="Times New Roman" w:eastAsia="Courier New" w:hAnsi="Times New Roman" w:cs="Times New Roman" w:hint="default"/>
                <w:b w:val="0"/>
                <w:spacing w:val="6"/>
                <w:sz w:val="22"/>
                <w:szCs w:val="24"/>
              </w:rPr>
              <w:t>2017</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Наказ МОН ві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23.10.2017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 xml:space="preserve">1407 </w:t>
            </w:r>
            <w:r w:rsidRPr="00B52E8A">
              <w:rPr>
                <w:rStyle w:val="afb"/>
                <w:rFonts w:ascii="Times New Roman" w:hAnsi="Times New Roman" w:cs="Times New Roman" w:hint="default"/>
                <w:b w:val="0"/>
                <w:spacing w:val="6"/>
                <w:sz w:val="24"/>
                <w:szCs w:val="24"/>
              </w:rPr>
              <w:t>та</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в</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24.11.2017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1539</w:t>
            </w:r>
          </w:p>
        </w:tc>
      </w:tr>
      <w:tr w:rsidR="000922D0" w:rsidRPr="00B52E8A" w:rsidTr="004A08B2">
        <w:trPr>
          <w:trHeight w:hRule="exact" w:val="2005"/>
        </w:trPr>
        <w:tc>
          <w:tcPr>
            <w:tcW w:w="1702"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Украї</w:t>
            </w:r>
            <w:r w:rsidRPr="00B52E8A">
              <w:rPr>
                <w:rStyle w:val="afb"/>
                <w:rFonts w:ascii="Times New Roman" w:hAnsi="Times New Roman" w:cs="Times New Roman" w:hint="default"/>
                <w:b w:val="0"/>
                <w:spacing w:val="6"/>
                <w:sz w:val="24"/>
                <w:szCs w:val="24"/>
              </w:rPr>
              <w:t>нська</w:t>
            </w:r>
          </w:p>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лі</w:t>
            </w:r>
            <w:r w:rsidRPr="00B52E8A">
              <w:rPr>
                <w:rStyle w:val="afb"/>
                <w:rFonts w:ascii="Times New Roman" w:hAnsi="Times New Roman" w:cs="Times New Roman" w:hint="default"/>
                <w:b w:val="0"/>
                <w:spacing w:val="6"/>
                <w:sz w:val="24"/>
                <w:szCs w:val="24"/>
              </w:rPr>
              <w:t>тература</w:t>
            </w:r>
          </w:p>
        </w:tc>
        <w:tc>
          <w:tcPr>
            <w:tcW w:w="709"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2.</w:t>
            </w:r>
          </w:p>
        </w:tc>
        <w:tc>
          <w:tcPr>
            <w:tcW w:w="2695"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pPr>
            <w:r w:rsidRPr="00B52E8A">
              <w:rPr>
                <w:rStyle w:val="afb"/>
                <w:rFonts w:ascii="Times New Roman" w:eastAsia="Courier New" w:hAnsi="Times New Roman" w:cs="Times New Roman" w:hint="default"/>
                <w:b w:val="0"/>
                <w:spacing w:val="6"/>
                <w:sz w:val="24"/>
                <w:szCs w:val="24"/>
              </w:rPr>
              <w:t>Украї</w:t>
            </w:r>
            <w:r w:rsidRPr="00B52E8A">
              <w:rPr>
                <w:rStyle w:val="afb"/>
                <w:rFonts w:ascii="Times New Roman" w:hAnsi="Times New Roman" w:cs="Times New Roman" w:hint="default"/>
                <w:b w:val="0"/>
                <w:spacing w:val="6"/>
                <w:sz w:val="24"/>
                <w:szCs w:val="24"/>
              </w:rPr>
              <w:t>нс</w:t>
            </w:r>
            <w:r w:rsidRPr="00B52E8A">
              <w:rPr>
                <w:rStyle w:val="afb"/>
                <w:rFonts w:ascii="Times New Roman" w:eastAsia="Courier New" w:hAnsi="Times New Roman" w:cs="Times New Roman" w:hint="default"/>
                <w:b w:val="0"/>
                <w:spacing w:val="6"/>
                <w:sz w:val="24"/>
                <w:szCs w:val="24"/>
              </w:rPr>
              <w:t>ька лі</w:t>
            </w:r>
            <w:r w:rsidRPr="00B52E8A">
              <w:rPr>
                <w:rStyle w:val="afb"/>
                <w:rFonts w:ascii="Times New Roman" w:hAnsi="Times New Roman" w:cs="Times New Roman" w:hint="default"/>
                <w:b w:val="0"/>
                <w:spacing w:val="6"/>
                <w:sz w:val="24"/>
                <w:szCs w:val="24"/>
              </w:rPr>
              <w:t>тература</w:t>
            </w:r>
            <w:r w:rsidRPr="00B52E8A">
              <w:rPr>
                <w:rStyle w:val="afb"/>
                <w:rFonts w:ascii="Times New Roman" w:eastAsia="Courier New" w:hAnsi="Times New Roman" w:cs="Times New Roman" w:hint="default"/>
                <w:b w:val="0"/>
                <w:spacing w:val="6"/>
                <w:sz w:val="24"/>
                <w:szCs w:val="24"/>
              </w:rPr>
              <w:t xml:space="preserve"> </w:t>
            </w:r>
          </w:p>
          <w:p w:rsidR="000922D0" w:rsidRPr="00B52E8A" w:rsidRDefault="00AF0BF1" w:rsidP="004A08B2">
            <w:pPr>
              <w:pStyle w:val="a3"/>
              <w:rPr>
                <w:rStyle w:val="afb"/>
                <w:rFonts w:ascii="Times New Roman" w:eastAsia="Courier New" w:hAnsi="Times New Roman" w:cs="Times New Roman" w:hint="default"/>
                <w:b w:val="0"/>
                <w:spacing w:val="6"/>
                <w:sz w:val="24"/>
                <w:szCs w:val="24"/>
              </w:rPr>
            </w:pPr>
            <w:r>
              <w:rPr>
                <w:rStyle w:val="afb"/>
                <w:rFonts w:ascii="Times New Roman" w:eastAsia="Courier New" w:hAnsi="Times New Roman" w:cs="Times New Roman" w:hint="default"/>
                <w:b w:val="0"/>
                <w:spacing w:val="6"/>
                <w:sz w:val="24"/>
                <w:szCs w:val="24"/>
              </w:rPr>
              <w:t xml:space="preserve"> Р</w:t>
            </w:r>
            <w:r w:rsidR="000922D0" w:rsidRPr="00B52E8A">
              <w:rPr>
                <w:rStyle w:val="afb"/>
                <w:rFonts w:ascii="Times New Roman" w:eastAsia="Courier New" w:hAnsi="Times New Roman" w:cs="Times New Roman" w:hint="default"/>
                <w:b w:val="0"/>
                <w:spacing w:val="6"/>
                <w:sz w:val="24"/>
                <w:szCs w:val="24"/>
              </w:rPr>
              <w:t>і</w:t>
            </w:r>
            <w:r w:rsidR="000922D0" w:rsidRPr="00B52E8A">
              <w:rPr>
                <w:rStyle w:val="afb"/>
                <w:rFonts w:ascii="Times New Roman" w:hAnsi="Times New Roman" w:cs="Times New Roman" w:hint="default"/>
                <w:b w:val="0"/>
                <w:spacing w:val="6"/>
                <w:sz w:val="24"/>
                <w:szCs w:val="24"/>
              </w:rPr>
              <w:t>вень</w:t>
            </w:r>
            <w:r>
              <w:rPr>
                <w:rStyle w:val="afb"/>
                <w:rFonts w:ascii="Times New Roman" w:hAnsi="Times New Roman" w:cs="Times New Roman" w:hint="default"/>
                <w:b w:val="0"/>
                <w:spacing w:val="6"/>
                <w:sz w:val="24"/>
                <w:szCs w:val="24"/>
              </w:rPr>
              <w:t xml:space="preserve"> стандарту</w:t>
            </w:r>
            <w:r w:rsidR="000922D0" w:rsidRPr="00B52E8A">
              <w:rPr>
                <w:rStyle w:val="afb"/>
                <w:rFonts w:ascii="Times New Roman" w:eastAsia="Courier New" w:hAnsi="Times New Roman" w:cs="Times New Roman" w:hint="default"/>
                <w:b w:val="0"/>
                <w:spacing w:val="6"/>
                <w:sz w:val="24"/>
                <w:szCs w:val="24"/>
              </w:rPr>
              <w:t xml:space="preserve">. </w:t>
            </w:r>
          </w:p>
          <w:p w:rsidR="000922D0" w:rsidRPr="00B52E8A" w:rsidRDefault="000922D0" w:rsidP="004A08B2">
            <w:pPr>
              <w:pStyle w:val="a3"/>
            </w:pPr>
          </w:p>
        </w:tc>
        <w:tc>
          <w:tcPr>
            <w:tcW w:w="707"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10</w:t>
            </w:r>
          </w:p>
        </w:tc>
        <w:tc>
          <w:tcPr>
            <w:tcW w:w="1701"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hAnsi="Times New Roman" w:cs="Times New Roman" w:hint="default"/>
                <w:b w:val="0"/>
                <w:spacing w:val="6"/>
                <w:sz w:val="24"/>
                <w:szCs w:val="24"/>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2017</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Наказ МОН ві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23.10.2017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 xml:space="preserve">1407 </w:t>
            </w:r>
            <w:r w:rsidRPr="00B52E8A">
              <w:rPr>
                <w:rStyle w:val="afb"/>
                <w:rFonts w:ascii="Times New Roman" w:hAnsi="Times New Roman" w:cs="Times New Roman" w:hint="default"/>
                <w:b w:val="0"/>
                <w:spacing w:val="6"/>
                <w:sz w:val="24"/>
                <w:szCs w:val="24"/>
              </w:rPr>
              <w:t>та</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в</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24.11.2017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1539</w:t>
            </w:r>
          </w:p>
        </w:tc>
      </w:tr>
      <w:tr w:rsidR="000922D0" w:rsidRPr="00B52E8A" w:rsidTr="004A08B2">
        <w:trPr>
          <w:trHeight w:hRule="exact" w:val="1969"/>
        </w:trPr>
        <w:tc>
          <w:tcPr>
            <w:tcW w:w="1702"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Зарубі</w:t>
            </w:r>
            <w:r w:rsidRPr="00B52E8A">
              <w:rPr>
                <w:rStyle w:val="afb"/>
                <w:rFonts w:ascii="Times New Roman" w:hAnsi="Times New Roman" w:cs="Times New Roman" w:hint="default"/>
                <w:b w:val="0"/>
                <w:spacing w:val="6"/>
                <w:sz w:val="24"/>
                <w:szCs w:val="24"/>
              </w:rPr>
              <w:t>жна</w:t>
            </w:r>
          </w:p>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лі</w:t>
            </w:r>
            <w:r w:rsidRPr="00B52E8A">
              <w:rPr>
                <w:rStyle w:val="afb"/>
                <w:rFonts w:ascii="Times New Roman" w:hAnsi="Times New Roman" w:cs="Times New Roman" w:hint="default"/>
                <w:b w:val="0"/>
                <w:spacing w:val="6"/>
                <w:sz w:val="24"/>
                <w:szCs w:val="24"/>
              </w:rPr>
              <w:t>тература</w:t>
            </w:r>
          </w:p>
        </w:tc>
        <w:tc>
          <w:tcPr>
            <w:tcW w:w="709"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3.</w:t>
            </w:r>
          </w:p>
        </w:tc>
        <w:tc>
          <w:tcPr>
            <w:tcW w:w="2695"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Зарубі</w:t>
            </w:r>
            <w:r w:rsidRPr="00B52E8A">
              <w:rPr>
                <w:rStyle w:val="afb"/>
                <w:rFonts w:ascii="Times New Roman" w:hAnsi="Times New Roman" w:cs="Times New Roman" w:hint="default"/>
                <w:b w:val="0"/>
                <w:spacing w:val="6"/>
                <w:sz w:val="24"/>
                <w:szCs w:val="24"/>
              </w:rPr>
              <w:t>жна</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л</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тература</w:t>
            </w:r>
            <w:r w:rsidRPr="00B52E8A">
              <w:rPr>
                <w:rStyle w:val="afb"/>
                <w:rFonts w:ascii="Times New Roman" w:eastAsia="Courier New" w:hAnsi="Times New Roman" w:cs="Times New Roman" w:hint="default"/>
                <w:b w:val="0"/>
                <w:spacing w:val="6"/>
                <w:sz w:val="24"/>
                <w:szCs w:val="24"/>
              </w:rPr>
              <w:t>.</w:t>
            </w:r>
          </w:p>
          <w:p w:rsidR="000922D0" w:rsidRPr="00B52E8A" w:rsidRDefault="000922D0" w:rsidP="004A08B2">
            <w:pPr>
              <w:pStyle w:val="a3"/>
            </w:pPr>
            <w:r w:rsidRPr="00B52E8A">
              <w:rPr>
                <w:rStyle w:val="afb"/>
                <w:rFonts w:ascii="Times New Roman" w:eastAsia="Courier New" w:hAnsi="Times New Roman" w:cs="Times New Roman" w:hint="default"/>
                <w:b w:val="0"/>
                <w:spacing w:val="6"/>
                <w:sz w:val="24"/>
                <w:szCs w:val="24"/>
              </w:rPr>
              <w:t>Рі</w:t>
            </w:r>
            <w:r w:rsidRPr="00B52E8A">
              <w:rPr>
                <w:rStyle w:val="afb"/>
                <w:rFonts w:ascii="Times New Roman" w:hAnsi="Times New Roman" w:cs="Times New Roman" w:hint="default"/>
                <w:b w:val="0"/>
                <w:spacing w:val="6"/>
                <w:sz w:val="24"/>
                <w:szCs w:val="24"/>
              </w:rPr>
              <w:t>вень</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стандарту</w:t>
            </w:r>
          </w:p>
        </w:tc>
        <w:tc>
          <w:tcPr>
            <w:tcW w:w="707"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jc w:val="center"/>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10</w:t>
            </w:r>
          </w:p>
          <w:p w:rsidR="000922D0" w:rsidRPr="00B52E8A" w:rsidRDefault="000922D0" w:rsidP="004A08B2">
            <w:pPr>
              <w:pStyle w:val="a3"/>
              <w:jc w:val="center"/>
              <w:rPr>
                <w:rStyle w:val="afb"/>
                <w:rFonts w:ascii="Times New Roman" w:eastAsia="Courier New" w:hAnsi="Times New Roman" w:cs="Times New Roman" w:hint="default"/>
                <w:b w:val="0"/>
                <w:spacing w:val="6"/>
                <w:sz w:val="24"/>
                <w:szCs w:val="24"/>
              </w:rPr>
            </w:pPr>
          </w:p>
          <w:p w:rsidR="000922D0" w:rsidRPr="00B52E8A" w:rsidRDefault="000922D0" w:rsidP="004A08B2">
            <w:pPr>
              <w:pStyle w:val="a3"/>
              <w:jc w:val="center"/>
            </w:pPr>
          </w:p>
        </w:tc>
        <w:tc>
          <w:tcPr>
            <w:tcW w:w="1701"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hAnsi="Times New Roman" w:cs="Times New Roman" w:hint="default"/>
                <w:b w:val="0"/>
                <w:spacing w:val="6"/>
                <w:sz w:val="24"/>
                <w:szCs w:val="24"/>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2017</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Наказ МОН ві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23.10.2017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 xml:space="preserve">1407 </w:t>
            </w:r>
            <w:r w:rsidRPr="00B52E8A">
              <w:rPr>
                <w:rStyle w:val="afb"/>
                <w:rFonts w:ascii="Times New Roman" w:hAnsi="Times New Roman" w:cs="Times New Roman" w:hint="default"/>
                <w:b w:val="0"/>
                <w:spacing w:val="6"/>
                <w:sz w:val="24"/>
                <w:szCs w:val="24"/>
              </w:rPr>
              <w:t>та</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в</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24.11.2017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1539</w:t>
            </w:r>
          </w:p>
        </w:tc>
      </w:tr>
      <w:tr w:rsidR="000922D0" w:rsidRPr="00B52E8A" w:rsidTr="004A08B2">
        <w:trPr>
          <w:trHeight w:hRule="exact" w:val="1829"/>
        </w:trPr>
        <w:tc>
          <w:tcPr>
            <w:tcW w:w="1702"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стор</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я</w:t>
            </w:r>
          </w:p>
        </w:tc>
        <w:tc>
          <w:tcPr>
            <w:tcW w:w="709"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4.</w:t>
            </w:r>
          </w:p>
        </w:tc>
        <w:tc>
          <w:tcPr>
            <w:tcW w:w="2695"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Всесві</w:t>
            </w:r>
            <w:r w:rsidRPr="00B52E8A">
              <w:rPr>
                <w:rStyle w:val="afb"/>
                <w:rFonts w:ascii="Times New Roman" w:hAnsi="Times New Roman" w:cs="Times New Roman" w:hint="default"/>
                <w:b w:val="0"/>
                <w:spacing w:val="6"/>
                <w:sz w:val="24"/>
                <w:szCs w:val="24"/>
              </w:rPr>
              <w:t>тня</w:t>
            </w:r>
            <w:r w:rsidRPr="00B52E8A">
              <w:rPr>
                <w:rStyle w:val="afb"/>
                <w:rFonts w:ascii="Times New Roman" w:eastAsia="Courier New" w:hAnsi="Times New Roman" w:cs="Times New Roman" w:hint="default"/>
                <w:b w:val="0"/>
                <w:spacing w:val="6"/>
                <w:sz w:val="24"/>
                <w:szCs w:val="24"/>
              </w:rPr>
              <w:t xml:space="preserve"> і</w:t>
            </w:r>
            <w:r w:rsidRPr="00B52E8A">
              <w:rPr>
                <w:rStyle w:val="afb"/>
                <w:rFonts w:ascii="Times New Roman" w:hAnsi="Times New Roman" w:cs="Times New Roman" w:hint="default"/>
                <w:b w:val="0"/>
                <w:spacing w:val="6"/>
                <w:sz w:val="24"/>
                <w:szCs w:val="24"/>
              </w:rPr>
              <w:t>стор</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я</w:t>
            </w:r>
            <w:r w:rsidRPr="00B52E8A">
              <w:rPr>
                <w:rStyle w:val="afb"/>
                <w:rFonts w:ascii="Times New Roman" w:eastAsia="Courier New" w:hAnsi="Times New Roman" w:cs="Times New Roman" w:hint="default"/>
                <w:b w:val="0"/>
                <w:spacing w:val="6"/>
                <w:sz w:val="24"/>
                <w:szCs w:val="24"/>
              </w:rPr>
              <w:t>.</w:t>
            </w:r>
          </w:p>
          <w:p w:rsidR="000922D0" w:rsidRPr="00B52E8A" w:rsidRDefault="000922D0" w:rsidP="004A08B2">
            <w:pPr>
              <w:pStyle w:val="a3"/>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Рі</w:t>
            </w:r>
            <w:r w:rsidRPr="00B52E8A">
              <w:rPr>
                <w:rStyle w:val="afb"/>
                <w:rFonts w:ascii="Times New Roman" w:hAnsi="Times New Roman" w:cs="Times New Roman" w:hint="default"/>
                <w:b w:val="0"/>
                <w:spacing w:val="6"/>
                <w:sz w:val="24"/>
                <w:szCs w:val="24"/>
              </w:rPr>
              <w:t>вень</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стандарту</w:t>
            </w:r>
            <w:r w:rsidRPr="00B52E8A">
              <w:rPr>
                <w:rStyle w:val="afb"/>
                <w:rFonts w:ascii="Times New Roman" w:eastAsia="Courier New" w:hAnsi="Times New Roman" w:cs="Times New Roman" w:hint="default"/>
                <w:b w:val="0"/>
                <w:spacing w:val="6"/>
                <w:sz w:val="24"/>
                <w:szCs w:val="24"/>
              </w:rPr>
              <w:t>.</w:t>
            </w:r>
          </w:p>
        </w:tc>
        <w:tc>
          <w:tcPr>
            <w:tcW w:w="707"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10</w:t>
            </w:r>
          </w:p>
        </w:tc>
        <w:tc>
          <w:tcPr>
            <w:tcW w:w="1701"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hAnsi="Times New Roman" w:cs="Times New Roman" w:hint="default"/>
                <w:b w:val="0"/>
                <w:spacing w:val="6"/>
                <w:sz w:val="24"/>
                <w:szCs w:val="24"/>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2017</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922D0" w:rsidRPr="00B52E8A" w:rsidRDefault="000922D0" w:rsidP="004A08B2">
            <w:pPr>
              <w:pStyle w:val="a3"/>
              <w:jc w:val="center"/>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Наказ МОН ві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23.10.2017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 xml:space="preserve">1407 </w:t>
            </w:r>
            <w:r w:rsidRPr="00B52E8A">
              <w:rPr>
                <w:rStyle w:val="afb"/>
                <w:rFonts w:ascii="Times New Roman" w:hAnsi="Times New Roman" w:cs="Times New Roman" w:hint="default"/>
                <w:b w:val="0"/>
                <w:spacing w:val="6"/>
                <w:sz w:val="24"/>
                <w:szCs w:val="24"/>
              </w:rPr>
              <w:t>та</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в</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24.11.2017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1539</w:t>
            </w:r>
          </w:p>
          <w:p w:rsidR="000922D0" w:rsidRPr="00B52E8A" w:rsidRDefault="000922D0" w:rsidP="004A08B2">
            <w:pPr>
              <w:pStyle w:val="a3"/>
              <w:jc w:val="center"/>
            </w:pPr>
          </w:p>
        </w:tc>
      </w:tr>
      <w:tr w:rsidR="000922D0" w:rsidRPr="00B52E8A" w:rsidTr="004A08B2">
        <w:trPr>
          <w:trHeight w:hRule="exact" w:val="2136"/>
        </w:trPr>
        <w:tc>
          <w:tcPr>
            <w:tcW w:w="1702"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rPr>
                <w:rStyle w:val="afb"/>
                <w:rFonts w:ascii="Times New Roman" w:eastAsia="Courier New" w:hAnsi="Times New Roman" w:cs="Times New Roman" w:hint="default"/>
                <w:b w:val="0"/>
                <w:spacing w:val="6"/>
                <w:sz w:val="24"/>
                <w:szCs w:val="24"/>
              </w:rPr>
            </w:pPr>
          </w:p>
        </w:tc>
        <w:tc>
          <w:tcPr>
            <w:tcW w:w="709"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5.</w:t>
            </w:r>
          </w:p>
        </w:tc>
        <w:tc>
          <w:tcPr>
            <w:tcW w:w="2695"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стор</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я</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Укра</w:t>
            </w:r>
            <w:r w:rsidRPr="00B52E8A">
              <w:rPr>
                <w:rStyle w:val="afb"/>
                <w:rFonts w:ascii="Times New Roman" w:eastAsia="Courier New" w:hAnsi="Times New Roman" w:cs="Times New Roman" w:hint="default"/>
                <w:b w:val="0"/>
                <w:spacing w:val="6"/>
                <w:sz w:val="24"/>
                <w:szCs w:val="24"/>
              </w:rPr>
              <w:t>ї</w:t>
            </w:r>
            <w:r w:rsidRPr="00B52E8A">
              <w:rPr>
                <w:rStyle w:val="afb"/>
                <w:rFonts w:ascii="Times New Roman" w:hAnsi="Times New Roman" w:cs="Times New Roman" w:hint="default"/>
                <w:b w:val="0"/>
                <w:spacing w:val="6"/>
                <w:sz w:val="24"/>
                <w:szCs w:val="24"/>
              </w:rPr>
              <w:t>ни</w:t>
            </w:r>
          </w:p>
        </w:tc>
        <w:tc>
          <w:tcPr>
            <w:tcW w:w="707"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10</w:t>
            </w:r>
          </w:p>
        </w:tc>
        <w:tc>
          <w:tcPr>
            <w:tcW w:w="1701"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hAnsi="Times New Roman" w:cs="Times New Roman" w:hint="default"/>
                <w:b w:val="0"/>
                <w:spacing w:val="6"/>
                <w:sz w:val="24"/>
                <w:szCs w:val="24"/>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2017</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Наказ МОН ві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23.10.2017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 xml:space="preserve">1407 </w:t>
            </w:r>
            <w:r w:rsidRPr="00B52E8A">
              <w:rPr>
                <w:rStyle w:val="afb"/>
                <w:rFonts w:ascii="Times New Roman" w:hAnsi="Times New Roman" w:cs="Times New Roman" w:hint="default"/>
                <w:b w:val="0"/>
                <w:spacing w:val="6"/>
                <w:sz w:val="24"/>
                <w:szCs w:val="24"/>
              </w:rPr>
              <w:t>та</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в</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24.11.2017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1539</w:t>
            </w:r>
          </w:p>
        </w:tc>
      </w:tr>
      <w:tr w:rsidR="000922D0" w:rsidRPr="00B52E8A" w:rsidTr="004A08B2">
        <w:trPr>
          <w:trHeight w:hRule="exact" w:val="2264"/>
        </w:trPr>
        <w:tc>
          <w:tcPr>
            <w:tcW w:w="1702"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jc w:val="center"/>
            </w:pPr>
            <w:r w:rsidRPr="00B52E8A">
              <w:rPr>
                <w:rStyle w:val="afb"/>
                <w:rFonts w:ascii="Times New Roman" w:hAnsi="Times New Roman" w:cs="Times New Roman" w:hint="default"/>
                <w:b w:val="0"/>
                <w:spacing w:val="6"/>
                <w:sz w:val="24"/>
                <w:szCs w:val="24"/>
              </w:rPr>
              <w:lastRenderedPageBreak/>
              <w:t>Громадянська освіта</w:t>
            </w:r>
          </w:p>
        </w:tc>
        <w:tc>
          <w:tcPr>
            <w:tcW w:w="709"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6.</w:t>
            </w:r>
          </w:p>
        </w:tc>
        <w:tc>
          <w:tcPr>
            <w:tcW w:w="2695"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pPr>
            <w:r w:rsidRPr="00B52E8A">
              <w:rPr>
                <w:rStyle w:val="afb"/>
                <w:rFonts w:ascii="Times New Roman" w:hAnsi="Times New Roman" w:cs="Times New Roman" w:hint="default"/>
                <w:b w:val="0"/>
                <w:spacing w:val="6"/>
                <w:sz w:val="24"/>
                <w:szCs w:val="24"/>
              </w:rPr>
              <w:t>Громадянська освіта (інтегрований курс)</w:t>
            </w:r>
          </w:p>
        </w:tc>
        <w:tc>
          <w:tcPr>
            <w:tcW w:w="707"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10</w:t>
            </w:r>
          </w:p>
        </w:tc>
        <w:tc>
          <w:tcPr>
            <w:tcW w:w="1701"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hAnsi="Times New Roman" w:cs="Times New Roman" w:hint="default"/>
                <w:b w:val="0"/>
                <w:spacing w:val="6"/>
                <w:sz w:val="24"/>
                <w:szCs w:val="24"/>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2017</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Наказ МОН ві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23.10.2017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 xml:space="preserve">1407 </w:t>
            </w:r>
            <w:r w:rsidRPr="00B52E8A">
              <w:rPr>
                <w:rStyle w:val="afb"/>
                <w:rFonts w:ascii="Times New Roman" w:hAnsi="Times New Roman" w:cs="Times New Roman" w:hint="default"/>
                <w:b w:val="0"/>
                <w:spacing w:val="6"/>
                <w:sz w:val="24"/>
                <w:szCs w:val="24"/>
              </w:rPr>
              <w:t>та</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в</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24.11.2017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1539</w:t>
            </w:r>
          </w:p>
        </w:tc>
      </w:tr>
      <w:tr w:rsidR="000922D0" w:rsidRPr="00B52E8A" w:rsidTr="004A08B2">
        <w:trPr>
          <w:trHeight w:hRule="exact" w:val="1984"/>
        </w:trPr>
        <w:tc>
          <w:tcPr>
            <w:tcW w:w="1702"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lang w:val="ru-RU"/>
              </w:rPr>
              <w:t>Математика</w:t>
            </w:r>
          </w:p>
        </w:tc>
        <w:tc>
          <w:tcPr>
            <w:tcW w:w="709"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7.</w:t>
            </w:r>
          </w:p>
        </w:tc>
        <w:tc>
          <w:tcPr>
            <w:tcW w:w="2695"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Математика.(</w:t>
            </w:r>
            <w:r w:rsidRPr="00B52E8A">
              <w:rPr>
                <w:rStyle w:val="afb"/>
                <w:rFonts w:ascii="Times New Roman" w:eastAsia="Courier New" w:hAnsi="Times New Roman" w:cs="Times New Roman" w:hint="default"/>
                <w:b w:val="0"/>
                <w:spacing w:val="6"/>
                <w:sz w:val="24"/>
                <w:szCs w:val="24"/>
                <w:lang w:val="ru-RU"/>
              </w:rPr>
              <w:t xml:space="preserve"> Алгебра і </w:t>
            </w:r>
            <w:r w:rsidRPr="00B52E8A">
              <w:rPr>
                <w:rStyle w:val="afb"/>
                <w:rFonts w:ascii="Times New Roman" w:hAnsi="Times New Roman" w:cs="Times New Roman" w:hint="default"/>
                <w:b w:val="0"/>
                <w:spacing w:val="6"/>
                <w:sz w:val="24"/>
                <w:szCs w:val="24"/>
                <w:lang w:val="ru-RU"/>
              </w:rPr>
              <w:t>початки</w:t>
            </w:r>
            <w:r w:rsidRPr="00B52E8A">
              <w:rPr>
                <w:rStyle w:val="afb"/>
                <w:rFonts w:ascii="Times New Roman" w:eastAsia="Courier New" w:hAnsi="Times New Roman" w:cs="Times New Roman" w:hint="default"/>
                <w:b w:val="0"/>
                <w:spacing w:val="6"/>
                <w:sz w:val="24"/>
                <w:szCs w:val="24"/>
                <w:lang w:val="ru-RU"/>
              </w:rPr>
              <w:t xml:space="preserve"> </w:t>
            </w:r>
            <w:r w:rsidRPr="00B52E8A">
              <w:rPr>
                <w:rStyle w:val="afb"/>
                <w:rFonts w:ascii="Times New Roman" w:hAnsi="Times New Roman" w:cs="Times New Roman" w:hint="default"/>
                <w:b w:val="0"/>
                <w:spacing w:val="6"/>
                <w:sz w:val="24"/>
                <w:szCs w:val="24"/>
                <w:lang w:val="ru-RU"/>
              </w:rPr>
              <w:t>анал</w:t>
            </w:r>
            <w:r w:rsidRPr="00B52E8A">
              <w:rPr>
                <w:rStyle w:val="afb"/>
                <w:rFonts w:ascii="Times New Roman" w:eastAsia="Courier New" w:hAnsi="Times New Roman" w:cs="Times New Roman" w:hint="default"/>
                <w:b w:val="0"/>
                <w:spacing w:val="6"/>
                <w:sz w:val="24"/>
                <w:szCs w:val="24"/>
                <w:lang w:val="ru-RU"/>
              </w:rPr>
              <w:t>і</w:t>
            </w:r>
            <w:r w:rsidRPr="00B52E8A">
              <w:rPr>
                <w:rStyle w:val="afb"/>
                <w:rFonts w:ascii="Times New Roman" w:hAnsi="Times New Roman" w:cs="Times New Roman" w:hint="default"/>
                <w:b w:val="0"/>
                <w:spacing w:val="6"/>
                <w:sz w:val="24"/>
                <w:szCs w:val="24"/>
                <w:lang w:val="ru-RU"/>
              </w:rPr>
              <w:t>зу</w:t>
            </w:r>
            <w:r w:rsidRPr="00B52E8A">
              <w:rPr>
                <w:rStyle w:val="afb"/>
                <w:rFonts w:ascii="Times New Roman" w:eastAsia="Courier New" w:hAnsi="Times New Roman" w:cs="Times New Roman" w:hint="default"/>
                <w:b w:val="0"/>
                <w:spacing w:val="6"/>
                <w:sz w:val="24"/>
                <w:szCs w:val="24"/>
                <w:lang w:val="ru-RU"/>
              </w:rPr>
              <w:t xml:space="preserve"> </w:t>
            </w:r>
            <w:r w:rsidRPr="00B52E8A">
              <w:rPr>
                <w:rStyle w:val="afb"/>
                <w:rFonts w:ascii="Times New Roman" w:hAnsi="Times New Roman" w:cs="Times New Roman" w:hint="default"/>
                <w:b w:val="0"/>
                <w:spacing w:val="6"/>
                <w:sz w:val="24"/>
                <w:szCs w:val="24"/>
                <w:lang w:val="ru-RU"/>
              </w:rPr>
              <w:t>та</w:t>
            </w:r>
            <w:r w:rsidRPr="00B52E8A">
              <w:rPr>
                <w:rStyle w:val="afb"/>
                <w:rFonts w:ascii="Times New Roman" w:eastAsia="Courier New" w:hAnsi="Times New Roman" w:cs="Times New Roman" w:hint="default"/>
                <w:b w:val="0"/>
                <w:spacing w:val="6"/>
                <w:sz w:val="24"/>
                <w:szCs w:val="24"/>
                <w:lang w:val="ru-RU"/>
              </w:rPr>
              <w:t xml:space="preserve"> </w:t>
            </w:r>
            <w:r w:rsidRPr="00B52E8A">
              <w:rPr>
                <w:rStyle w:val="afb"/>
                <w:rFonts w:ascii="Times New Roman" w:hAnsi="Times New Roman" w:cs="Times New Roman" w:hint="default"/>
                <w:b w:val="0"/>
                <w:spacing w:val="6"/>
                <w:sz w:val="24"/>
                <w:szCs w:val="24"/>
                <w:lang w:val="ru-RU"/>
              </w:rPr>
              <w:t>геометр</w:t>
            </w:r>
            <w:r w:rsidRPr="00B52E8A">
              <w:rPr>
                <w:rStyle w:val="afb"/>
                <w:rFonts w:ascii="Times New Roman" w:eastAsia="Courier New" w:hAnsi="Times New Roman" w:cs="Times New Roman" w:hint="default"/>
                <w:b w:val="0"/>
                <w:spacing w:val="6"/>
                <w:sz w:val="24"/>
                <w:szCs w:val="24"/>
                <w:lang w:val="ru-RU"/>
              </w:rPr>
              <w:t>і</w:t>
            </w:r>
            <w:r w:rsidRPr="00B52E8A">
              <w:rPr>
                <w:rStyle w:val="afb"/>
                <w:rFonts w:ascii="Times New Roman" w:hAnsi="Times New Roman" w:cs="Times New Roman" w:hint="default"/>
                <w:b w:val="0"/>
                <w:spacing w:val="6"/>
                <w:sz w:val="24"/>
                <w:szCs w:val="24"/>
                <w:lang w:val="ru-RU"/>
              </w:rPr>
              <w:t>я</w:t>
            </w:r>
            <w:r w:rsidRPr="00B52E8A">
              <w:rPr>
                <w:rStyle w:val="afb"/>
                <w:rFonts w:ascii="Times New Roman" w:eastAsia="Courier New" w:hAnsi="Times New Roman" w:cs="Times New Roman" w:hint="default"/>
                <w:b w:val="0"/>
                <w:spacing w:val="6"/>
                <w:sz w:val="24"/>
                <w:szCs w:val="24"/>
                <w:lang w:val="ru-RU"/>
              </w:rPr>
              <w:t>)</w:t>
            </w:r>
          </w:p>
          <w:p w:rsidR="000922D0" w:rsidRPr="00B52E8A" w:rsidRDefault="000922D0" w:rsidP="004A08B2">
            <w:pPr>
              <w:pStyle w:val="a3"/>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 xml:space="preserve"> Рі</w:t>
            </w:r>
            <w:r w:rsidRPr="00B52E8A">
              <w:rPr>
                <w:rStyle w:val="afb"/>
                <w:rFonts w:ascii="Times New Roman" w:hAnsi="Times New Roman" w:cs="Times New Roman" w:hint="default"/>
                <w:b w:val="0"/>
                <w:spacing w:val="6"/>
                <w:sz w:val="24"/>
                <w:szCs w:val="24"/>
              </w:rPr>
              <w:t>вень</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стандарту</w:t>
            </w:r>
          </w:p>
          <w:p w:rsidR="000922D0" w:rsidRPr="00B52E8A" w:rsidRDefault="000922D0" w:rsidP="004A08B2">
            <w:pPr>
              <w:pStyle w:val="a3"/>
            </w:pPr>
          </w:p>
        </w:tc>
        <w:tc>
          <w:tcPr>
            <w:tcW w:w="707"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10</w:t>
            </w:r>
          </w:p>
        </w:tc>
        <w:tc>
          <w:tcPr>
            <w:tcW w:w="1701"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jc w:val="center"/>
            </w:pPr>
            <w:r w:rsidRPr="00B52E8A">
              <w:rPr>
                <w:rStyle w:val="afb"/>
                <w:rFonts w:ascii="Times New Roman" w:hAnsi="Times New Roman" w:cs="Times New Roman" w:hint="default"/>
                <w:b w:val="0"/>
                <w:spacing w:val="6"/>
                <w:sz w:val="24"/>
                <w:szCs w:val="24"/>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2017</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Наказ МОН ві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23.10.2017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 xml:space="preserve">1407 </w:t>
            </w:r>
            <w:r w:rsidRPr="00B52E8A">
              <w:rPr>
                <w:rStyle w:val="afb"/>
                <w:rFonts w:ascii="Times New Roman" w:hAnsi="Times New Roman" w:cs="Times New Roman" w:hint="default"/>
                <w:b w:val="0"/>
                <w:spacing w:val="6"/>
                <w:sz w:val="24"/>
                <w:szCs w:val="24"/>
              </w:rPr>
              <w:t>та</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в</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24.11.2017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1539</w:t>
            </w:r>
          </w:p>
        </w:tc>
      </w:tr>
      <w:tr w:rsidR="000922D0" w:rsidRPr="00B52E8A" w:rsidTr="004A08B2">
        <w:trPr>
          <w:trHeight w:hRule="exact" w:val="2254"/>
        </w:trPr>
        <w:tc>
          <w:tcPr>
            <w:tcW w:w="1702"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нформати</w:t>
            </w:r>
            <w:r w:rsidRPr="00B52E8A">
              <w:rPr>
                <w:rStyle w:val="afb"/>
                <w:rFonts w:ascii="Times New Roman" w:eastAsia="Courier New" w:hAnsi="Times New Roman" w:cs="Times New Roman" w:hint="default"/>
                <w:b w:val="0"/>
                <w:spacing w:val="6"/>
                <w:sz w:val="24"/>
                <w:szCs w:val="24"/>
              </w:rPr>
              <w:t>ка</w:t>
            </w:r>
          </w:p>
        </w:tc>
        <w:tc>
          <w:tcPr>
            <w:tcW w:w="709"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8.</w:t>
            </w:r>
          </w:p>
        </w:tc>
        <w:tc>
          <w:tcPr>
            <w:tcW w:w="2695"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pP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нформатика</w:t>
            </w:r>
            <w:r w:rsidRPr="00B52E8A">
              <w:rPr>
                <w:rStyle w:val="afb"/>
                <w:rFonts w:ascii="Times New Roman" w:eastAsia="Courier New" w:hAnsi="Times New Roman" w:cs="Times New Roman" w:hint="default"/>
                <w:b w:val="0"/>
                <w:spacing w:val="6"/>
                <w:sz w:val="24"/>
                <w:szCs w:val="24"/>
              </w:rPr>
              <w:t>.</w:t>
            </w:r>
          </w:p>
          <w:p w:rsidR="000922D0" w:rsidRPr="00B52E8A" w:rsidRDefault="000922D0" w:rsidP="004A08B2">
            <w:pPr>
              <w:pStyle w:val="a3"/>
            </w:pPr>
            <w:r w:rsidRPr="00B52E8A">
              <w:rPr>
                <w:rStyle w:val="afb"/>
                <w:rFonts w:ascii="Times New Roman" w:eastAsia="Courier New" w:hAnsi="Times New Roman" w:cs="Times New Roman" w:hint="default"/>
                <w:b w:val="0"/>
                <w:spacing w:val="6"/>
                <w:sz w:val="24"/>
                <w:szCs w:val="24"/>
              </w:rPr>
              <w:t>Рі</w:t>
            </w:r>
            <w:r w:rsidRPr="00B52E8A">
              <w:rPr>
                <w:rStyle w:val="afb"/>
                <w:rFonts w:ascii="Times New Roman" w:hAnsi="Times New Roman" w:cs="Times New Roman" w:hint="default"/>
                <w:b w:val="0"/>
                <w:spacing w:val="6"/>
                <w:sz w:val="24"/>
                <w:szCs w:val="24"/>
              </w:rPr>
              <w:t>вень</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стандарту</w:t>
            </w:r>
            <w:r w:rsidRPr="00B52E8A">
              <w:rPr>
                <w:rStyle w:val="afb"/>
                <w:rFonts w:ascii="Times New Roman" w:eastAsia="Courier New" w:hAnsi="Times New Roman" w:cs="Times New Roman" w:hint="default"/>
                <w:b w:val="0"/>
                <w:spacing w:val="6"/>
                <w:sz w:val="24"/>
                <w:szCs w:val="24"/>
              </w:rPr>
              <w:t>.</w:t>
            </w:r>
          </w:p>
        </w:tc>
        <w:tc>
          <w:tcPr>
            <w:tcW w:w="707"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10</w:t>
            </w:r>
          </w:p>
        </w:tc>
        <w:tc>
          <w:tcPr>
            <w:tcW w:w="1701"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hAnsi="Times New Roman" w:cs="Times New Roman" w:hint="default"/>
                <w:b w:val="0"/>
                <w:spacing w:val="6"/>
                <w:sz w:val="24"/>
                <w:szCs w:val="24"/>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2017</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Наказ МОН ві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23.10.2017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 xml:space="preserve">1407 </w:t>
            </w:r>
            <w:r w:rsidRPr="00B52E8A">
              <w:rPr>
                <w:rStyle w:val="afb"/>
                <w:rFonts w:ascii="Times New Roman" w:hAnsi="Times New Roman" w:cs="Times New Roman" w:hint="default"/>
                <w:b w:val="0"/>
                <w:spacing w:val="6"/>
                <w:sz w:val="24"/>
                <w:szCs w:val="24"/>
              </w:rPr>
              <w:t>та</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в</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24.11.2017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1539</w:t>
            </w:r>
          </w:p>
        </w:tc>
      </w:tr>
      <w:tr w:rsidR="000922D0" w:rsidRPr="00B52E8A" w:rsidTr="004A08B2">
        <w:trPr>
          <w:trHeight w:hRule="exact" w:val="1829"/>
        </w:trPr>
        <w:tc>
          <w:tcPr>
            <w:tcW w:w="1702"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Географі</w:t>
            </w:r>
            <w:r w:rsidRPr="00B52E8A">
              <w:rPr>
                <w:rStyle w:val="afb"/>
                <w:rFonts w:ascii="Times New Roman" w:hAnsi="Times New Roman" w:cs="Times New Roman" w:hint="default"/>
                <w:b w:val="0"/>
                <w:spacing w:val="6"/>
                <w:sz w:val="24"/>
                <w:szCs w:val="24"/>
              </w:rPr>
              <w:t>я</w:t>
            </w:r>
          </w:p>
        </w:tc>
        <w:tc>
          <w:tcPr>
            <w:tcW w:w="709"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9.</w:t>
            </w:r>
          </w:p>
        </w:tc>
        <w:tc>
          <w:tcPr>
            <w:tcW w:w="2695"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 xml:space="preserve"> Географі</w:t>
            </w:r>
            <w:r w:rsidRPr="00B52E8A">
              <w:rPr>
                <w:rStyle w:val="afb"/>
                <w:rFonts w:ascii="Times New Roman" w:hAnsi="Times New Roman" w:cs="Times New Roman" w:hint="default"/>
                <w:b w:val="0"/>
                <w:spacing w:val="6"/>
                <w:sz w:val="24"/>
                <w:szCs w:val="24"/>
              </w:rPr>
              <w:t>я</w:t>
            </w:r>
            <w:r w:rsidRPr="00B52E8A">
              <w:rPr>
                <w:rStyle w:val="afb"/>
                <w:rFonts w:ascii="Times New Roman" w:eastAsia="Courier New" w:hAnsi="Times New Roman" w:cs="Times New Roman" w:hint="default"/>
                <w:b w:val="0"/>
                <w:spacing w:val="6"/>
                <w:sz w:val="24"/>
                <w:szCs w:val="24"/>
              </w:rPr>
              <w:t xml:space="preserve">. </w:t>
            </w:r>
          </w:p>
          <w:p w:rsidR="000922D0" w:rsidRPr="00B52E8A" w:rsidRDefault="000922D0" w:rsidP="004A08B2">
            <w:pPr>
              <w:pStyle w:val="a3"/>
            </w:pPr>
            <w:r w:rsidRPr="00B52E8A">
              <w:rPr>
                <w:rStyle w:val="afb"/>
                <w:rFonts w:ascii="Times New Roman" w:eastAsia="Courier New" w:hAnsi="Times New Roman" w:cs="Times New Roman" w:hint="default"/>
                <w:b w:val="0"/>
                <w:spacing w:val="6"/>
                <w:sz w:val="24"/>
                <w:szCs w:val="24"/>
              </w:rPr>
              <w:t>Рі</w:t>
            </w:r>
            <w:r w:rsidRPr="00B52E8A">
              <w:rPr>
                <w:rStyle w:val="afb"/>
                <w:rFonts w:ascii="Times New Roman" w:hAnsi="Times New Roman" w:cs="Times New Roman" w:hint="default"/>
                <w:b w:val="0"/>
                <w:spacing w:val="6"/>
                <w:sz w:val="24"/>
                <w:szCs w:val="24"/>
              </w:rPr>
              <w:t>вень</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стандарту</w:t>
            </w:r>
            <w:r w:rsidRPr="00B52E8A">
              <w:rPr>
                <w:rStyle w:val="afb"/>
                <w:rFonts w:ascii="Times New Roman" w:eastAsia="Courier New" w:hAnsi="Times New Roman" w:cs="Times New Roman" w:hint="default"/>
                <w:b w:val="0"/>
                <w:spacing w:val="6"/>
                <w:sz w:val="24"/>
                <w:szCs w:val="24"/>
              </w:rPr>
              <w:t xml:space="preserve"> </w:t>
            </w:r>
          </w:p>
        </w:tc>
        <w:tc>
          <w:tcPr>
            <w:tcW w:w="707"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10</w:t>
            </w:r>
          </w:p>
        </w:tc>
        <w:tc>
          <w:tcPr>
            <w:tcW w:w="1701"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hAnsi="Times New Roman" w:cs="Times New Roman" w:hint="default"/>
                <w:b w:val="0"/>
                <w:spacing w:val="6"/>
                <w:sz w:val="24"/>
                <w:szCs w:val="24"/>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2017</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Наказ МОН ві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23.10.2017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 xml:space="preserve">1407 </w:t>
            </w:r>
            <w:r w:rsidRPr="00B52E8A">
              <w:rPr>
                <w:rStyle w:val="afb"/>
                <w:rFonts w:ascii="Times New Roman" w:hAnsi="Times New Roman" w:cs="Times New Roman" w:hint="default"/>
                <w:b w:val="0"/>
                <w:spacing w:val="6"/>
                <w:sz w:val="24"/>
                <w:szCs w:val="24"/>
              </w:rPr>
              <w:t>та</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в</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24.11.2017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1539</w:t>
            </w:r>
          </w:p>
        </w:tc>
      </w:tr>
      <w:tr w:rsidR="000922D0" w:rsidRPr="00B52E8A" w:rsidTr="004A08B2">
        <w:trPr>
          <w:trHeight w:hRule="exact" w:val="2156"/>
        </w:trPr>
        <w:tc>
          <w:tcPr>
            <w:tcW w:w="1702"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Бі</w:t>
            </w:r>
            <w:r w:rsidRPr="00B52E8A">
              <w:rPr>
                <w:rStyle w:val="afb"/>
                <w:rFonts w:ascii="Times New Roman" w:hAnsi="Times New Roman" w:cs="Times New Roman" w:hint="default"/>
                <w:b w:val="0"/>
                <w:spacing w:val="6"/>
                <w:sz w:val="24"/>
                <w:szCs w:val="24"/>
              </w:rPr>
              <w:t>олог</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я</w:t>
            </w:r>
          </w:p>
        </w:tc>
        <w:tc>
          <w:tcPr>
            <w:tcW w:w="709"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10.</w:t>
            </w:r>
          </w:p>
        </w:tc>
        <w:tc>
          <w:tcPr>
            <w:tcW w:w="2695"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pPr>
            <w:r w:rsidRPr="00B52E8A">
              <w:rPr>
                <w:rStyle w:val="afb"/>
                <w:rFonts w:ascii="Times New Roman" w:eastAsia="Courier New" w:hAnsi="Times New Roman" w:cs="Times New Roman" w:hint="default"/>
                <w:b w:val="0"/>
                <w:spacing w:val="6"/>
                <w:sz w:val="24"/>
                <w:szCs w:val="24"/>
              </w:rPr>
              <w:t>Бі</w:t>
            </w:r>
            <w:r w:rsidRPr="00B52E8A">
              <w:rPr>
                <w:rStyle w:val="afb"/>
                <w:rFonts w:ascii="Times New Roman" w:hAnsi="Times New Roman" w:cs="Times New Roman" w:hint="default"/>
                <w:b w:val="0"/>
                <w:spacing w:val="6"/>
                <w:sz w:val="24"/>
                <w:szCs w:val="24"/>
              </w:rPr>
              <w:t>олог</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я</w:t>
            </w:r>
            <w:r w:rsidRPr="00B52E8A">
              <w:rPr>
                <w:rStyle w:val="afb"/>
                <w:rFonts w:ascii="Times New Roman" w:eastAsia="Courier New" w:hAnsi="Times New Roman" w:cs="Times New Roman" w:hint="default"/>
                <w:b w:val="0"/>
                <w:spacing w:val="6"/>
                <w:sz w:val="24"/>
                <w:szCs w:val="24"/>
              </w:rPr>
              <w:t xml:space="preserve"> і </w:t>
            </w:r>
            <w:r w:rsidRPr="00B52E8A">
              <w:rPr>
                <w:rStyle w:val="afb"/>
                <w:rFonts w:ascii="Times New Roman" w:hAnsi="Times New Roman" w:cs="Times New Roman" w:hint="default"/>
                <w:b w:val="0"/>
                <w:spacing w:val="6"/>
                <w:sz w:val="24"/>
                <w:szCs w:val="24"/>
              </w:rPr>
              <w:t>еколо</w:t>
            </w:r>
            <w:r w:rsidRPr="00B52E8A">
              <w:rPr>
                <w:rStyle w:val="afb"/>
                <w:rFonts w:ascii="Times New Roman" w:eastAsia="Courier New" w:hAnsi="Times New Roman" w:cs="Times New Roman" w:hint="default"/>
                <w:b w:val="0"/>
                <w:spacing w:val="6"/>
                <w:sz w:val="24"/>
                <w:szCs w:val="24"/>
              </w:rPr>
              <w:t>гі</w:t>
            </w:r>
            <w:r w:rsidRPr="00B52E8A">
              <w:rPr>
                <w:rStyle w:val="afb"/>
                <w:rFonts w:ascii="Times New Roman" w:hAnsi="Times New Roman" w:cs="Times New Roman" w:hint="default"/>
                <w:b w:val="0"/>
                <w:spacing w:val="6"/>
                <w:sz w:val="24"/>
                <w:szCs w:val="24"/>
              </w:rPr>
              <w:t>я</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Р</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вень</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стандарту</w:t>
            </w:r>
            <w:r w:rsidRPr="00B52E8A">
              <w:rPr>
                <w:rStyle w:val="afb"/>
                <w:rFonts w:ascii="Times New Roman" w:eastAsia="Courier New" w:hAnsi="Times New Roman" w:cs="Times New Roman" w:hint="default"/>
                <w:b w:val="0"/>
                <w:spacing w:val="6"/>
                <w:sz w:val="24"/>
                <w:szCs w:val="24"/>
              </w:rPr>
              <w:t>.</w:t>
            </w:r>
          </w:p>
          <w:p w:rsidR="000922D0" w:rsidRPr="00B52E8A" w:rsidRDefault="000922D0" w:rsidP="004A08B2">
            <w:pPr>
              <w:pStyle w:val="a3"/>
            </w:pPr>
          </w:p>
        </w:tc>
        <w:tc>
          <w:tcPr>
            <w:tcW w:w="707"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10</w:t>
            </w:r>
          </w:p>
        </w:tc>
        <w:tc>
          <w:tcPr>
            <w:tcW w:w="1701"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hAnsi="Times New Roman" w:cs="Times New Roman" w:hint="default"/>
                <w:b w:val="0"/>
                <w:spacing w:val="6"/>
                <w:sz w:val="24"/>
                <w:szCs w:val="24"/>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2017</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Наказ МОН ві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23.10.2017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 xml:space="preserve">1407 </w:t>
            </w:r>
            <w:r w:rsidRPr="00B52E8A">
              <w:rPr>
                <w:rStyle w:val="afb"/>
                <w:rFonts w:ascii="Times New Roman" w:hAnsi="Times New Roman" w:cs="Times New Roman" w:hint="default"/>
                <w:b w:val="0"/>
                <w:spacing w:val="6"/>
                <w:sz w:val="24"/>
                <w:szCs w:val="24"/>
              </w:rPr>
              <w:t>та</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в</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24.11.2017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1539</w:t>
            </w:r>
          </w:p>
        </w:tc>
      </w:tr>
      <w:tr w:rsidR="000922D0" w:rsidRPr="00B52E8A" w:rsidTr="004A08B2">
        <w:trPr>
          <w:trHeight w:hRule="exact" w:val="1579"/>
        </w:trPr>
        <w:tc>
          <w:tcPr>
            <w:tcW w:w="1702"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Хі</w:t>
            </w:r>
            <w:r w:rsidRPr="00B52E8A">
              <w:rPr>
                <w:rStyle w:val="afb"/>
                <w:rFonts w:ascii="Times New Roman" w:hAnsi="Times New Roman" w:cs="Times New Roman" w:hint="default"/>
                <w:b w:val="0"/>
                <w:spacing w:val="6"/>
                <w:sz w:val="24"/>
                <w:szCs w:val="24"/>
              </w:rPr>
              <w:t>м</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я</w:t>
            </w:r>
          </w:p>
        </w:tc>
        <w:tc>
          <w:tcPr>
            <w:tcW w:w="709"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11.</w:t>
            </w:r>
          </w:p>
        </w:tc>
        <w:tc>
          <w:tcPr>
            <w:tcW w:w="2695"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pPr>
            <w:r w:rsidRPr="00B52E8A">
              <w:rPr>
                <w:rStyle w:val="afb"/>
                <w:rFonts w:ascii="Times New Roman" w:eastAsia="Courier New" w:hAnsi="Times New Roman" w:cs="Times New Roman" w:hint="default"/>
                <w:b w:val="0"/>
                <w:spacing w:val="6"/>
                <w:sz w:val="24"/>
                <w:szCs w:val="24"/>
              </w:rPr>
              <w:t>Хі</w:t>
            </w:r>
            <w:r w:rsidRPr="00B52E8A">
              <w:rPr>
                <w:rStyle w:val="afb"/>
                <w:rFonts w:ascii="Times New Roman" w:hAnsi="Times New Roman" w:cs="Times New Roman" w:hint="default"/>
                <w:b w:val="0"/>
                <w:spacing w:val="6"/>
                <w:sz w:val="24"/>
                <w:szCs w:val="24"/>
              </w:rPr>
              <w:t>м</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я</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Р</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вень</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стандарту</w:t>
            </w:r>
            <w:r w:rsidRPr="00B52E8A">
              <w:rPr>
                <w:rStyle w:val="afb"/>
                <w:rFonts w:ascii="Times New Roman" w:eastAsia="Courier New" w:hAnsi="Times New Roman" w:cs="Times New Roman" w:hint="default"/>
                <w:b w:val="0"/>
                <w:spacing w:val="6"/>
                <w:sz w:val="24"/>
                <w:szCs w:val="24"/>
              </w:rPr>
              <w:t xml:space="preserve">. 10- 11 </w:t>
            </w:r>
            <w:r w:rsidRPr="00B52E8A">
              <w:rPr>
                <w:rStyle w:val="afb"/>
                <w:rFonts w:ascii="Times New Roman" w:hAnsi="Times New Roman" w:cs="Times New Roman" w:hint="default"/>
                <w:b w:val="0"/>
                <w:spacing w:val="6"/>
                <w:sz w:val="24"/>
                <w:szCs w:val="24"/>
              </w:rPr>
              <w:t>класи</w:t>
            </w:r>
            <w:r w:rsidRPr="00B52E8A">
              <w:rPr>
                <w:rStyle w:val="afb"/>
                <w:rFonts w:ascii="Times New Roman" w:eastAsia="Courier New" w:hAnsi="Times New Roman" w:cs="Times New Roman" w:hint="default"/>
                <w:b w:val="0"/>
                <w:spacing w:val="6"/>
                <w:sz w:val="24"/>
                <w:szCs w:val="24"/>
              </w:rPr>
              <w:t xml:space="preserve">. </w:t>
            </w:r>
          </w:p>
        </w:tc>
        <w:tc>
          <w:tcPr>
            <w:tcW w:w="707"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10</w:t>
            </w:r>
          </w:p>
        </w:tc>
        <w:tc>
          <w:tcPr>
            <w:tcW w:w="1701"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hAnsi="Times New Roman" w:cs="Times New Roman" w:hint="default"/>
                <w:b w:val="0"/>
                <w:spacing w:val="6"/>
                <w:sz w:val="24"/>
                <w:szCs w:val="24"/>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2017</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Наказ МОН ві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23.10.2017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 xml:space="preserve">1407 </w:t>
            </w:r>
            <w:r w:rsidRPr="00B52E8A">
              <w:rPr>
                <w:rStyle w:val="afb"/>
                <w:rFonts w:ascii="Times New Roman" w:hAnsi="Times New Roman" w:cs="Times New Roman" w:hint="default"/>
                <w:b w:val="0"/>
                <w:spacing w:val="6"/>
                <w:sz w:val="24"/>
                <w:szCs w:val="24"/>
              </w:rPr>
              <w:t>та</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в</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24.11.2017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1539</w:t>
            </w:r>
          </w:p>
        </w:tc>
      </w:tr>
      <w:tr w:rsidR="000922D0" w:rsidRPr="00B52E8A" w:rsidTr="004A08B2">
        <w:trPr>
          <w:trHeight w:hRule="exact" w:val="2136"/>
        </w:trPr>
        <w:tc>
          <w:tcPr>
            <w:tcW w:w="1702"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jc w:val="center"/>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Фі</w:t>
            </w:r>
            <w:r w:rsidRPr="00B52E8A">
              <w:rPr>
                <w:rStyle w:val="afb"/>
                <w:rFonts w:ascii="Times New Roman" w:hAnsi="Times New Roman" w:cs="Times New Roman" w:hint="default"/>
                <w:b w:val="0"/>
                <w:spacing w:val="6"/>
                <w:sz w:val="24"/>
                <w:szCs w:val="24"/>
              </w:rPr>
              <w:t>зика</w:t>
            </w:r>
            <w:r w:rsidRPr="00B52E8A">
              <w:rPr>
                <w:rStyle w:val="afb"/>
                <w:rFonts w:ascii="Times New Roman" w:eastAsia="Courier New" w:hAnsi="Times New Roman" w:cs="Times New Roman" w:hint="default"/>
                <w:b w:val="0"/>
                <w:spacing w:val="6"/>
                <w:sz w:val="24"/>
                <w:szCs w:val="24"/>
              </w:rPr>
              <w:t xml:space="preserve"> і </w:t>
            </w:r>
            <w:r w:rsidRPr="00B52E8A">
              <w:rPr>
                <w:rStyle w:val="afb"/>
                <w:rFonts w:ascii="Times New Roman" w:hAnsi="Times New Roman" w:cs="Times New Roman" w:hint="default"/>
                <w:b w:val="0"/>
                <w:spacing w:val="6"/>
                <w:sz w:val="24"/>
                <w:szCs w:val="24"/>
              </w:rPr>
              <w:t>астроном</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я</w:t>
            </w:r>
          </w:p>
        </w:tc>
        <w:tc>
          <w:tcPr>
            <w:tcW w:w="709"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jc w:val="center"/>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12.</w:t>
            </w:r>
          </w:p>
        </w:tc>
        <w:tc>
          <w:tcPr>
            <w:tcW w:w="2695"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Фі</w:t>
            </w:r>
            <w:r w:rsidRPr="00B52E8A">
              <w:rPr>
                <w:rStyle w:val="afb"/>
                <w:rFonts w:ascii="Times New Roman" w:hAnsi="Times New Roman" w:cs="Times New Roman" w:hint="default"/>
                <w:b w:val="0"/>
                <w:spacing w:val="6"/>
                <w:sz w:val="24"/>
                <w:szCs w:val="24"/>
              </w:rPr>
              <w:t>зика</w:t>
            </w:r>
            <w:r w:rsidRPr="00B52E8A">
              <w:rPr>
                <w:rStyle w:val="afb"/>
                <w:rFonts w:ascii="Times New Roman" w:eastAsia="Courier New" w:hAnsi="Times New Roman" w:cs="Times New Roman" w:hint="default"/>
                <w:b w:val="0"/>
                <w:spacing w:val="6"/>
                <w:sz w:val="24"/>
                <w:szCs w:val="24"/>
              </w:rPr>
              <w:t xml:space="preserve"> і </w:t>
            </w:r>
            <w:r w:rsidRPr="00B52E8A">
              <w:rPr>
                <w:rStyle w:val="afb"/>
                <w:rFonts w:ascii="Times New Roman" w:hAnsi="Times New Roman" w:cs="Times New Roman" w:hint="default"/>
                <w:b w:val="0"/>
                <w:spacing w:val="6"/>
                <w:sz w:val="24"/>
                <w:szCs w:val="24"/>
              </w:rPr>
              <w:t>аст</w:t>
            </w:r>
            <w:r w:rsidRPr="00B52E8A">
              <w:rPr>
                <w:rStyle w:val="afb"/>
                <w:rFonts w:ascii="Times New Roman" w:eastAsia="Courier New" w:hAnsi="Times New Roman" w:cs="Times New Roman" w:hint="default"/>
                <w:b w:val="0"/>
                <w:spacing w:val="6"/>
                <w:sz w:val="24"/>
                <w:szCs w:val="24"/>
              </w:rPr>
              <w:t>рономі</w:t>
            </w:r>
            <w:r w:rsidRPr="00B52E8A">
              <w:rPr>
                <w:rStyle w:val="afb"/>
                <w:rFonts w:ascii="Times New Roman" w:hAnsi="Times New Roman" w:cs="Times New Roman" w:hint="default"/>
                <w:b w:val="0"/>
                <w:spacing w:val="6"/>
                <w:sz w:val="24"/>
                <w:szCs w:val="24"/>
              </w:rPr>
              <w:t>я</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Р</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вень</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стандарту</w:t>
            </w:r>
            <w:r w:rsidRPr="00B52E8A">
              <w:rPr>
                <w:rStyle w:val="afb"/>
                <w:rFonts w:ascii="Times New Roman" w:eastAsia="Courier New" w:hAnsi="Times New Roman" w:cs="Times New Roman" w:hint="default"/>
                <w:b w:val="0"/>
                <w:spacing w:val="6"/>
                <w:sz w:val="24"/>
                <w:szCs w:val="24"/>
              </w:rPr>
              <w:t xml:space="preserve">, 10-11 </w:t>
            </w:r>
            <w:r w:rsidRPr="00B52E8A">
              <w:rPr>
                <w:rStyle w:val="afb"/>
                <w:rFonts w:ascii="Times New Roman" w:hAnsi="Times New Roman" w:cs="Times New Roman" w:hint="default"/>
                <w:b w:val="0"/>
                <w:spacing w:val="6"/>
                <w:sz w:val="24"/>
                <w:szCs w:val="24"/>
              </w:rPr>
              <w:t>класи</w:t>
            </w:r>
            <w:r w:rsidRPr="00B52E8A">
              <w:rPr>
                <w:rStyle w:val="afb"/>
                <w:rFonts w:ascii="Times New Roman" w:eastAsia="Courier New" w:hAnsi="Times New Roman" w:cs="Times New Roman" w:hint="default"/>
                <w:b w:val="0"/>
                <w:spacing w:val="6"/>
                <w:sz w:val="24"/>
                <w:szCs w:val="24"/>
              </w:rPr>
              <w:t>.</w:t>
            </w:r>
          </w:p>
        </w:tc>
        <w:tc>
          <w:tcPr>
            <w:tcW w:w="707"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jc w:val="center"/>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10</w:t>
            </w:r>
          </w:p>
        </w:tc>
        <w:tc>
          <w:tcPr>
            <w:tcW w:w="1701"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hAnsi="Times New Roman" w:cs="Times New Roman" w:hint="default"/>
                <w:b w:val="0"/>
                <w:spacing w:val="6"/>
                <w:sz w:val="24"/>
                <w:szCs w:val="24"/>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2017</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Наказ МОН ві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23.10.2017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 xml:space="preserve">1407 </w:t>
            </w:r>
            <w:r w:rsidRPr="00B52E8A">
              <w:rPr>
                <w:rStyle w:val="afb"/>
                <w:rFonts w:ascii="Times New Roman" w:hAnsi="Times New Roman" w:cs="Times New Roman" w:hint="default"/>
                <w:b w:val="0"/>
                <w:spacing w:val="6"/>
                <w:sz w:val="24"/>
                <w:szCs w:val="24"/>
              </w:rPr>
              <w:t>та</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в</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24.11.2017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1539</w:t>
            </w:r>
          </w:p>
        </w:tc>
      </w:tr>
      <w:tr w:rsidR="000922D0" w:rsidRPr="00B52E8A" w:rsidTr="004A08B2">
        <w:trPr>
          <w:trHeight w:hRule="exact" w:val="2264"/>
        </w:trPr>
        <w:tc>
          <w:tcPr>
            <w:tcW w:w="1702"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lastRenderedPageBreak/>
              <w:t>Фі</w:t>
            </w:r>
            <w:r w:rsidRPr="00B52E8A">
              <w:rPr>
                <w:rStyle w:val="afb"/>
                <w:rFonts w:ascii="Times New Roman" w:hAnsi="Times New Roman" w:cs="Times New Roman" w:hint="default"/>
                <w:b w:val="0"/>
                <w:spacing w:val="6"/>
                <w:sz w:val="24"/>
                <w:szCs w:val="24"/>
              </w:rPr>
              <w:t>зичне</w:t>
            </w:r>
          </w:p>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виховання</w:t>
            </w:r>
          </w:p>
        </w:tc>
        <w:tc>
          <w:tcPr>
            <w:tcW w:w="709"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13.</w:t>
            </w:r>
          </w:p>
        </w:tc>
        <w:tc>
          <w:tcPr>
            <w:tcW w:w="2695"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Фі</w:t>
            </w:r>
            <w:r w:rsidRPr="00B52E8A">
              <w:rPr>
                <w:rStyle w:val="afb"/>
                <w:rFonts w:ascii="Times New Roman" w:hAnsi="Times New Roman" w:cs="Times New Roman" w:hint="default"/>
                <w:b w:val="0"/>
                <w:spacing w:val="6"/>
                <w:sz w:val="24"/>
                <w:szCs w:val="24"/>
              </w:rPr>
              <w:t>зична</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культура</w:t>
            </w:r>
            <w:r w:rsidRPr="00B52E8A">
              <w:rPr>
                <w:rStyle w:val="afb"/>
                <w:rFonts w:ascii="Times New Roman" w:eastAsia="Courier New" w:hAnsi="Times New Roman" w:cs="Times New Roman" w:hint="default"/>
                <w:b w:val="0"/>
                <w:spacing w:val="6"/>
                <w:sz w:val="24"/>
                <w:szCs w:val="24"/>
              </w:rPr>
              <w:t xml:space="preserve">. </w:t>
            </w:r>
          </w:p>
          <w:p w:rsidR="000922D0" w:rsidRPr="00B52E8A" w:rsidRDefault="000922D0" w:rsidP="004A08B2">
            <w:pPr>
              <w:pStyle w:val="a3"/>
            </w:pPr>
            <w:r w:rsidRPr="00B52E8A">
              <w:rPr>
                <w:rStyle w:val="afb"/>
                <w:rFonts w:ascii="Times New Roman" w:eastAsia="Courier New" w:hAnsi="Times New Roman" w:cs="Times New Roman" w:hint="default"/>
                <w:b w:val="0"/>
                <w:spacing w:val="6"/>
                <w:sz w:val="24"/>
                <w:szCs w:val="24"/>
              </w:rPr>
              <w:t>Рі</w:t>
            </w:r>
            <w:r w:rsidRPr="00B52E8A">
              <w:rPr>
                <w:rStyle w:val="afb"/>
                <w:rFonts w:ascii="Times New Roman" w:hAnsi="Times New Roman" w:cs="Times New Roman" w:hint="default"/>
                <w:b w:val="0"/>
                <w:spacing w:val="6"/>
                <w:sz w:val="24"/>
                <w:szCs w:val="24"/>
              </w:rPr>
              <w:t>вень</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стандарту</w:t>
            </w:r>
            <w:r w:rsidRPr="00B52E8A">
              <w:rPr>
                <w:rStyle w:val="afb"/>
                <w:rFonts w:ascii="Times New Roman" w:eastAsia="Courier New" w:hAnsi="Times New Roman" w:cs="Times New Roman" w:hint="default"/>
                <w:b w:val="0"/>
                <w:spacing w:val="6"/>
                <w:sz w:val="24"/>
                <w:szCs w:val="24"/>
              </w:rPr>
              <w:t>.</w:t>
            </w:r>
          </w:p>
          <w:p w:rsidR="000922D0" w:rsidRPr="00B52E8A" w:rsidRDefault="000922D0" w:rsidP="004A08B2">
            <w:pPr>
              <w:pStyle w:val="a3"/>
            </w:pPr>
          </w:p>
        </w:tc>
        <w:tc>
          <w:tcPr>
            <w:tcW w:w="707"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10</w:t>
            </w:r>
          </w:p>
        </w:tc>
        <w:tc>
          <w:tcPr>
            <w:tcW w:w="1701"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hAnsi="Times New Roman" w:cs="Times New Roman" w:hint="default"/>
                <w:b w:val="0"/>
                <w:spacing w:val="6"/>
                <w:sz w:val="24"/>
                <w:szCs w:val="24"/>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2017</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Наказ МОН ві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23.10.2017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 xml:space="preserve">1407 </w:t>
            </w:r>
            <w:r w:rsidRPr="00B52E8A">
              <w:rPr>
                <w:rStyle w:val="afb"/>
                <w:rFonts w:ascii="Times New Roman" w:hAnsi="Times New Roman" w:cs="Times New Roman" w:hint="default"/>
                <w:b w:val="0"/>
                <w:spacing w:val="6"/>
                <w:sz w:val="24"/>
                <w:szCs w:val="24"/>
              </w:rPr>
              <w:t>та</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в</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24.11.2017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1539</w:t>
            </w:r>
          </w:p>
        </w:tc>
      </w:tr>
      <w:tr w:rsidR="000922D0" w:rsidRPr="00B52E8A" w:rsidTr="004A08B2">
        <w:trPr>
          <w:trHeight w:hRule="exact" w:val="2074"/>
        </w:trPr>
        <w:tc>
          <w:tcPr>
            <w:tcW w:w="1702"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ноземн</w:t>
            </w:r>
            <w:r w:rsidRPr="00B52E8A">
              <w:rPr>
                <w:rStyle w:val="afb"/>
                <w:rFonts w:ascii="Times New Roman" w:eastAsia="Courier New" w:hAnsi="Times New Roman" w:cs="Times New Roman" w:hint="default"/>
                <w:b w:val="0"/>
                <w:spacing w:val="6"/>
                <w:sz w:val="24"/>
                <w:szCs w:val="24"/>
              </w:rPr>
              <w:t xml:space="preserve">і </w:t>
            </w:r>
            <w:r w:rsidRPr="00B52E8A">
              <w:rPr>
                <w:rStyle w:val="afb"/>
                <w:rFonts w:ascii="Times New Roman" w:hAnsi="Times New Roman" w:cs="Times New Roman" w:hint="default"/>
                <w:b w:val="0"/>
                <w:spacing w:val="6"/>
                <w:sz w:val="24"/>
                <w:szCs w:val="24"/>
              </w:rPr>
              <w:t>м</w:t>
            </w:r>
            <w:r w:rsidRPr="00B52E8A">
              <w:rPr>
                <w:rStyle w:val="afb"/>
                <w:rFonts w:ascii="Times New Roman" w:eastAsia="Courier New" w:hAnsi="Times New Roman" w:cs="Times New Roman" w:hint="default"/>
                <w:b w:val="0"/>
                <w:spacing w:val="6"/>
                <w:sz w:val="24"/>
                <w:szCs w:val="24"/>
              </w:rPr>
              <w:t>ови</w:t>
            </w:r>
          </w:p>
        </w:tc>
        <w:tc>
          <w:tcPr>
            <w:tcW w:w="709"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14.</w:t>
            </w:r>
          </w:p>
        </w:tc>
        <w:tc>
          <w:tcPr>
            <w:tcW w:w="2695"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ноземн</w:t>
            </w:r>
            <w:r w:rsidRPr="00B52E8A">
              <w:rPr>
                <w:rStyle w:val="afb"/>
                <w:rFonts w:ascii="Times New Roman" w:eastAsia="Courier New" w:hAnsi="Times New Roman" w:cs="Times New Roman" w:hint="default"/>
                <w:b w:val="0"/>
                <w:spacing w:val="6"/>
                <w:sz w:val="24"/>
                <w:szCs w:val="24"/>
              </w:rPr>
              <w:t xml:space="preserve">і </w:t>
            </w:r>
            <w:r w:rsidRPr="00B52E8A">
              <w:rPr>
                <w:rStyle w:val="afb"/>
                <w:rFonts w:ascii="Times New Roman" w:hAnsi="Times New Roman" w:cs="Times New Roman" w:hint="default"/>
                <w:b w:val="0"/>
                <w:spacing w:val="6"/>
                <w:sz w:val="24"/>
                <w:szCs w:val="24"/>
              </w:rPr>
              <w:t>мови</w:t>
            </w:r>
            <w:r w:rsidRPr="00B52E8A">
              <w:rPr>
                <w:rStyle w:val="afb"/>
                <w:rFonts w:ascii="Times New Roman" w:eastAsia="Courier New" w:hAnsi="Times New Roman" w:cs="Times New Roman" w:hint="default"/>
                <w:b w:val="0"/>
                <w:spacing w:val="6"/>
                <w:sz w:val="24"/>
                <w:szCs w:val="24"/>
              </w:rPr>
              <w:t xml:space="preserve">. </w:t>
            </w:r>
          </w:p>
          <w:p w:rsidR="000922D0" w:rsidRPr="00B52E8A" w:rsidRDefault="000922D0" w:rsidP="004A08B2">
            <w:pPr>
              <w:pStyle w:val="a3"/>
            </w:pPr>
            <w:r w:rsidRPr="00B52E8A">
              <w:rPr>
                <w:rStyle w:val="afb"/>
                <w:rFonts w:ascii="Times New Roman" w:eastAsia="Courier New" w:hAnsi="Times New Roman" w:cs="Times New Roman" w:hint="default"/>
                <w:b w:val="0"/>
                <w:spacing w:val="6"/>
                <w:sz w:val="24"/>
                <w:szCs w:val="24"/>
              </w:rPr>
              <w:t>Рі</w:t>
            </w:r>
            <w:r w:rsidRPr="00B52E8A">
              <w:rPr>
                <w:rStyle w:val="afb"/>
                <w:rFonts w:ascii="Times New Roman" w:hAnsi="Times New Roman" w:cs="Times New Roman" w:hint="default"/>
                <w:b w:val="0"/>
                <w:spacing w:val="6"/>
                <w:sz w:val="24"/>
                <w:szCs w:val="24"/>
              </w:rPr>
              <w:t>вень</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стандпрту</w:t>
            </w:r>
          </w:p>
        </w:tc>
        <w:tc>
          <w:tcPr>
            <w:tcW w:w="707"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10</w:t>
            </w:r>
          </w:p>
        </w:tc>
        <w:tc>
          <w:tcPr>
            <w:tcW w:w="1701"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hAnsi="Times New Roman" w:cs="Times New Roman" w:hint="default"/>
                <w:b w:val="0"/>
                <w:spacing w:val="6"/>
                <w:sz w:val="24"/>
                <w:szCs w:val="24"/>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2017</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Наказ МОН ві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23.10.2017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 xml:space="preserve">1407 </w:t>
            </w:r>
            <w:r w:rsidRPr="00B52E8A">
              <w:rPr>
                <w:rStyle w:val="afb"/>
                <w:rFonts w:ascii="Times New Roman" w:hAnsi="Times New Roman" w:cs="Times New Roman" w:hint="default"/>
                <w:b w:val="0"/>
                <w:spacing w:val="6"/>
                <w:sz w:val="24"/>
                <w:szCs w:val="24"/>
              </w:rPr>
              <w:t>та</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в</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24.11.2017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1539</w:t>
            </w:r>
          </w:p>
        </w:tc>
      </w:tr>
      <w:tr w:rsidR="000922D0" w:rsidRPr="00B52E8A" w:rsidTr="004A08B2">
        <w:trPr>
          <w:trHeight w:hRule="exact" w:val="1140"/>
        </w:trPr>
        <w:tc>
          <w:tcPr>
            <w:tcW w:w="1702"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rPr>
                <w:rStyle w:val="afb"/>
                <w:rFonts w:ascii="Times New Roman" w:eastAsia="Courier New" w:hAnsi="Times New Roman" w:cs="Times New Roman" w:hint="default"/>
                <w:b w:val="0"/>
                <w:spacing w:val="6"/>
                <w:sz w:val="24"/>
                <w:szCs w:val="24"/>
              </w:rPr>
            </w:pPr>
          </w:p>
        </w:tc>
        <w:tc>
          <w:tcPr>
            <w:tcW w:w="709"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rPr>
                <w:rStyle w:val="afb"/>
                <w:rFonts w:ascii="Times New Roman" w:eastAsia="Courier New" w:hAnsi="Times New Roman" w:cs="Times New Roman" w:hint="default"/>
                <w:spacing w:val="6"/>
                <w:sz w:val="24"/>
                <w:szCs w:val="24"/>
              </w:rPr>
            </w:pPr>
          </w:p>
        </w:tc>
        <w:tc>
          <w:tcPr>
            <w:tcW w:w="2695"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rPr>
                <w:rStyle w:val="afb"/>
                <w:rFonts w:ascii="Times New Roman" w:eastAsia="Courier New" w:hAnsi="Times New Roman" w:cs="Times New Roman" w:hint="default"/>
                <w:spacing w:val="6"/>
                <w:sz w:val="24"/>
                <w:szCs w:val="24"/>
              </w:rPr>
            </w:pPr>
            <w:r w:rsidRPr="00B52E8A">
              <w:rPr>
                <w:rStyle w:val="afb"/>
                <w:rFonts w:ascii="Times New Roman" w:eastAsia="Courier New" w:hAnsi="Times New Roman" w:cs="Times New Roman" w:hint="default"/>
                <w:spacing w:val="6"/>
                <w:sz w:val="24"/>
                <w:szCs w:val="24"/>
              </w:rPr>
              <w:t>Для 11 класу</w:t>
            </w:r>
          </w:p>
        </w:tc>
        <w:tc>
          <w:tcPr>
            <w:tcW w:w="707"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rPr>
                <w:rStyle w:val="afb"/>
                <w:rFonts w:ascii="Times New Roman" w:eastAsia="Courier New" w:hAnsi="Times New Roman" w:cs="Times New Roman" w:hint="default"/>
                <w:b w:val="0"/>
                <w:spacing w:val="6"/>
                <w:sz w:val="24"/>
                <w:szCs w:val="24"/>
              </w:rPr>
            </w:pPr>
          </w:p>
        </w:tc>
        <w:tc>
          <w:tcPr>
            <w:tcW w:w="1701"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rPr>
                <w:rStyle w:val="afb"/>
                <w:rFonts w:ascii="Times New Roman" w:hAnsi="Times New Roman" w:cs="Times New Roman" w:hint="default"/>
                <w:b w:val="0"/>
                <w:spacing w:val="6"/>
                <w:sz w:val="24"/>
                <w:szCs w:val="24"/>
              </w:rPr>
            </w:pPr>
          </w:p>
        </w:tc>
        <w:tc>
          <w:tcPr>
            <w:tcW w:w="708"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rPr>
                <w:rStyle w:val="afb"/>
                <w:rFonts w:ascii="Times New Roman" w:eastAsia="Courier New" w:hAnsi="Times New Roman" w:cs="Times New Roman" w:hint="default"/>
                <w:b w:val="0"/>
                <w:spacing w:val="6"/>
                <w:sz w:val="24"/>
                <w:szCs w:val="24"/>
              </w:rPr>
            </w:pP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922D0" w:rsidRPr="00B52E8A" w:rsidRDefault="000922D0" w:rsidP="004A08B2">
            <w:pPr>
              <w:pStyle w:val="a3"/>
              <w:jc w:val="center"/>
              <w:rPr>
                <w:rStyle w:val="afb"/>
                <w:rFonts w:ascii="Times New Roman" w:eastAsia="Courier New" w:hAnsi="Times New Roman" w:cs="Times New Roman" w:hint="default"/>
                <w:b w:val="0"/>
                <w:spacing w:val="6"/>
                <w:sz w:val="24"/>
                <w:szCs w:val="24"/>
              </w:rPr>
            </w:pPr>
          </w:p>
        </w:tc>
      </w:tr>
      <w:tr w:rsidR="000922D0" w:rsidRPr="00B52E8A" w:rsidTr="004A08B2">
        <w:trPr>
          <w:trHeight w:hRule="exact" w:val="1829"/>
        </w:trPr>
        <w:tc>
          <w:tcPr>
            <w:tcW w:w="1702"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Художньо-</w:t>
            </w:r>
          </w:p>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естетичні</w:t>
            </w:r>
          </w:p>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дисциплі</w:t>
            </w:r>
            <w:r w:rsidRPr="00B52E8A">
              <w:rPr>
                <w:rStyle w:val="afb"/>
                <w:rFonts w:ascii="Times New Roman" w:hAnsi="Times New Roman" w:cs="Times New Roman" w:hint="default"/>
                <w:b w:val="0"/>
                <w:spacing w:val="6"/>
                <w:sz w:val="24"/>
                <w:szCs w:val="24"/>
              </w:rPr>
              <w:t>ни</w:t>
            </w:r>
          </w:p>
        </w:tc>
        <w:tc>
          <w:tcPr>
            <w:tcW w:w="709"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15.</w:t>
            </w:r>
          </w:p>
        </w:tc>
        <w:tc>
          <w:tcPr>
            <w:tcW w:w="2695"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pPr>
            <w:r w:rsidRPr="00B52E8A">
              <w:rPr>
                <w:rStyle w:val="afb"/>
                <w:rFonts w:ascii="Times New Roman" w:eastAsia="Courier New" w:hAnsi="Times New Roman" w:cs="Times New Roman" w:hint="default"/>
                <w:b w:val="0"/>
                <w:spacing w:val="6"/>
                <w:sz w:val="24"/>
                <w:szCs w:val="24"/>
              </w:rPr>
              <w:t>Програма. Художня культура. Рі</w:t>
            </w:r>
            <w:r w:rsidRPr="00B52E8A">
              <w:rPr>
                <w:rStyle w:val="afb"/>
                <w:rFonts w:ascii="Times New Roman" w:hAnsi="Times New Roman" w:cs="Times New Roman" w:hint="default"/>
                <w:b w:val="0"/>
                <w:spacing w:val="6"/>
                <w:sz w:val="24"/>
                <w:szCs w:val="24"/>
              </w:rPr>
              <w:t>вень</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стандарту</w:t>
            </w:r>
            <w:r w:rsidRPr="00B52E8A">
              <w:rPr>
                <w:rStyle w:val="afb"/>
                <w:rFonts w:ascii="Times New Roman" w:eastAsia="Courier New" w:hAnsi="Times New Roman" w:cs="Times New Roman" w:hint="default"/>
                <w:b w:val="0"/>
                <w:spacing w:val="6"/>
                <w:sz w:val="24"/>
                <w:szCs w:val="24"/>
              </w:rPr>
              <w:t xml:space="preserve">. 10-11 </w:t>
            </w:r>
            <w:r w:rsidRPr="00B52E8A">
              <w:rPr>
                <w:rStyle w:val="afb"/>
                <w:rFonts w:ascii="Times New Roman" w:hAnsi="Times New Roman" w:cs="Times New Roman" w:hint="default"/>
                <w:b w:val="0"/>
                <w:spacing w:val="6"/>
                <w:sz w:val="24"/>
                <w:szCs w:val="24"/>
              </w:rPr>
              <w:t>класи</w:t>
            </w:r>
          </w:p>
        </w:tc>
        <w:tc>
          <w:tcPr>
            <w:tcW w:w="707" w:type="dxa"/>
            <w:tcBorders>
              <w:top w:val="single" w:sz="4" w:space="0" w:color="auto"/>
              <w:left w:val="single" w:sz="4" w:space="0" w:color="auto"/>
              <w:bottom w:val="single" w:sz="4" w:space="0" w:color="auto"/>
              <w:right w:val="nil"/>
            </w:tcBorders>
            <w:shd w:val="clear" w:color="auto" w:fill="FFFFFF"/>
            <w:hideMark/>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11</w:t>
            </w:r>
          </w:p>
        </w:tc>
        <w:tc>
          <w:tcPr>
            <w:tcW w:w="1701"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Сайт</w:t>
            </w:r>
          </w:p>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МОН</w:t>
            </w:r>
          </w:p>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Украї</w:t>
            </w:r>
            <w:r w:rsidRPr="00B52E8A">
              <w:rPr>
                <w:rStyle w:val="afb"/>
                <w:rFonts w:ascii="Times New Roman" w:hAnsi="Times New Roman" w:cs="Times New Roman" w:hint="default"/>
                <w:b w:val="0"/>
                <w:spacing w:val="6"/>
                <w:sz w:val="24"/>
                <w:szCs w:val="24"/>
              </w:rPr>
              <w:t>ни</w:t>
            </w:r>
          </w:p>
        </w:tc>
        <w:tc>
          <w:tcPr>
            <w:tcW w:w="708"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2016</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Наказ МОН ві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14.07.2016 №826</w:t>
            </w:r>
          </w:p>
        </w:tc>
      </w:tr>
      <w:tr w:rsidR="000922D0" w:rsidRPr="00B52E8A" w:rsidTr="004A08B2">
        <w:trPr>
          <w:trHeight w:hRule="exact" w:val="1829"/>
        </w:trPr>
        <w:tc>
          <w:tcPr>
            <w:tcW w:w="1702"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Украї</w:t>
            </w:r>
            <w:r w:rsidRPr="00B52E8A">
              <w:rPr>
                <w:rStyle w:val="afb"/>
                <w:rFonts w:ascii="Times New Roman" w:hAnsi="Times New Roman" w:cs="Times New Roman" w:hint="default"/>
                <w:b w:val="0"/>
                <w:spacing w:val="6"/>
                <w:sz w:val="24"/>
                <w:szCs w:val="24"/>
              </w:rPr>
              <w:t>нська</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л</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тература</w:t>
            </w:r>
          </w:p>
        </w:tc>
        <w:tc>
          <w:tcPr>
            <w:tcW w:w="709"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16.</w:t>
            </w:r>
          </w:p>
        </w:tc>
        <w:tc>
          <w:tcPr>
            <w:tcW w:w="2695"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Програма. Украї</w:t>
            </w:r>
            <w:r w:rsidRPr="00B52E8A">
              <w:rPr>
                <w:rStyle w:val="afb"/>
                <w:rFonts w:ascii="Times New Roman" w:hAnsi="Times New Roman" w:cs="Times New Roman" w:hint="default"/>
                <w:b w:val="0"/>
                <w:spacing w:val="6"/>
                <w:sz w:val="24"/>
                <w:szCs w:val="24"/>
              </w:rPr>
              <w:t>нська</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л</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тература</w:t>
            </w:r>
            <w:r>
              <w:rPr>
                <w:rStyle w:val="afb"/>
                <w:rFonts w:ascii="Times New Roman" w:eastAsia="Courier New" w:hAnsi="Times New Roman" w:cs="Times New Roman" w:hint="default"/>
                <w:b w:val="0"/>
                <w:spacing w:val="6"/>
                <w:sz w:val="24"/>
                <w:szCs w:val="24"/>
              </w:rPr>
              <w:t xml:space="preserve">. </w:t>
            </w:r>
            <w:r w:rsidRPr="00B52E8A">
              <w:rPr>
                <w:rStyle w:val="afb"/>
                <w:rFonts w:ascii="Times New Roman" w:eastAsia="Courier New" w:hAnsi="Times New Roman" w:cs="Times New Roman" w:hint="default"/>
                <w:b w:val="0"/>
                <w:spacing w:val="6"/>
                <w:sz w:val="24"/>
                <w:szCs w:val="24"/>
              </w:rPr>
              <w:t xml:space="preserve"> </w:t>
            </w:r>
            <w:r w:rsidR="00AF0BF1" w:rsidRPr="00B52E8A">
              <w:rPr>
                <w:rStyle w:val="afb"/>
                <w:rFonts w:ascii="Times New Roman" w:hAnsi="Times New Roman" w:cs="Times New Roman" w:hint="default"/>
                <w:b w:val="0"/>
                <w:spacing w:val="6"/>
                <w:sz w:val="24"/>
                <w:szCs w:val="24"/>
              </w:rPr>
              <w:t>Р</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вень</w:t>
            </w:r>
            <w:r w:rsidR="00AF0BF1">
              <w:rPr>
                <w:rStyle w:val="afb"/>
                <w:rFonts w:ascii="Times New Roman" w:hAnsi="Times New Roman" w:cs="Times New Roman" w:hint="default"/>
                <w:b w:val="0"/>
                <w:spacing w:val="6"/>
                <w:sz w:val="24"/>
                <w:szCs w:val="24"/>
              </w:rPr>
              <w:t xml:space="preserve"> стандарту</w:t>
            </w:r>
            <w:r w:rsidRPr="00B52E8A">
              <w:rPr>
                <w:rStyle w:val="afb"/>
                <w:rFonts w:ascii="Times New Roman" w:eastAsia="Courier New" w:hAnsi="Times New Roman" w:cs="Times New Roman" w:hint="default"/>
                <w:b w:val="0"/>
                <w:spacing w:val="6"/>
                <w:sz w:val="24"/>
                <w:szCs w:val="24"/>
              </w:rPr>
              <w:t>. 10-11 класи</w:t>
            </w:r>
          </w:p>
        </w:tc>
        <w:tc>
          <w:tcPr>
            <w:tcW w:w="707"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11</w:t>
            </w:r>
          </w:p>
        </w:tc>
        <w:tc>
          <w:tcPr>
            <w:tcW w:w="1701"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Сайт</w:t>
            </w:r>
          </w:p>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МОН</w:t>
            </w:r>
          </w:p>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Украї</w:t>
            </w:r>
            <w:r w:rsidRPr="00B52E8A">
              <w:rPr>
                <w:rStyle w:val="afb"/>
                <w:rFonts w:ascii="Times New Roman" w:hAnsi="Times New Roman" w:cs="Times New Roman" w:hint="default"/>
                <w:b w:val="0"/>
                <w:spacing w:val="6"/>
                <w:sz w:val="24"/>
                <w:szCs w:val="24"/>
              </w:rPr>
              <w:t>ни</w:t>
            </w:r>
          </w:p>
        </w:tc>
        <w:tc>
          <w:tcPr>
            <w:tcW w:w="708"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2016</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Наказ МОН ві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14.07.2016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826</w:t>
            </w:r>
          </w:p>
        </w:tc>
      </w:tr>
      <w:tr w:rsidR="000922D0" w:rsidRPr="00B52E8A" w:rsidTr="004A08B2">
        <w:trPr>
          <w:trHeight w:hRule="exact" w:val="1829"/>
        </w:trPr>
        <w:tc>
          <w:tcPr>
            <w:tcW w:w="1702"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Зарубі</w:t>
            </w:r>
            <w:r w:rsidRPr="00B52E8A">
              <w:rPr>
                <w:rStyle w:val="afb"/>
                <w:rFonts w:ascii="Times New Roman" w:hAnsi="Times New Roman" w:cs="Times New Roman" w:hint="default"/>
                <w:b w:val="0"/>
                <w:spacing w:val="6"/>
                <w:sz w:val="24"/>
                <w:szCs w:val="24"/>
              </w:rPr>
              <w:t>жна</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л</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тература</w:t>
            </w:r>
          </w:p>
        </w:tc>
        <w:tc>
          <w:tcPr>
            <w:tcW w:w="709"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17.</w:t>
            </w:r>
          </w:p>
        </w:tc>
        <w:tc>
          <w:tcPr>
            <w:tcW w:w="2695"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0922D0">
            <w:pPr>
              <w:pStyle w:val="a3"/>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Програма. Зарубі</w:t>
            </w:r>
            <w:r w:rsidRPr="00B52E8A">
              <w:rPr>
                <w:rStyle w:val="afb"/>
                <w:rFonts w:ascii="Times New Roman" w:hAnsi="Times New Roman" w:cs="Times New Roman" w:hint="default"/>
                <w:b w:val="0"/>
                <w:spacing w:val="6"/>
                <w:sz w:val="24"/>
                <w:szCs w:val="24"/>
              </w:rPr>
              <w:t>жна</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л</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тература</w:t>
            </w:r>
            <w:r>
              <w:rPr>
                <w:rStyle w:val="afb"/>
                <w:rFonts w:ascii="Times New Roman" w:eastAsia="Courier New"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 xml:space="preserve"> </w:t>
            </w:r>
            <w:r>
              <w:rPr>
                <w:rStyle w:val="afb"/>
                <w:rFonts w:ascii="Times New Roman" w:hAnsi="Times New Roman" w:cs="Times New Roman" w:hint="default"/>
                <w:b w:val="0"/>
                <w:spacing w:val="6"/>
                <w:sz w:val="24"/>
                <w:szCs w:val="24"/>
              </w:rPr>
              <w:t>Р</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вень</w:t>
            </w:r>
            <w:r>
              <w:rPr>
                <w:rStyle w:val="afb"/>
                <w:rFonts w:ascii="Times New Roman" w:hAnsi="Times New Roman" w:cs="Times New Roman" w:hint="default"/>
                <w:b w:val="0"/>
                <w:spacing w:val="6"/>
                <w:sz w:val="24"/>
                <w:szCs w:val="24"/>
              </w:rPr>
              <w:t xml:space="preserve"> стандарту</w:t>
            </w:r>
            <w:r w:rsidRPr="00B52E8A">
              <w:rPr>
                <w:rStyle w:val="afb"/>
                <w:rFonts w:ascii="Times New Roman" w:eastAsia="Courier New" w:hAnsi="Times New Roman" w:cs="Times New Roman" w:hint="default"/>
                <w:b w:val="0"/>
                <w:spacing w:val="6"/>
                <w:sz w:val="24"/>
                <w:szCs w:val="24"/>
              </w:rPr>
              <w:t xml:space="preserve">. 10-11 </w:t>
            </w:r>
            <w:r w:rsidRPr="00B52E8A">
              <w:rPr>
                <w:rStyle w:val="afb"/>
                <w:rFonts w:ascii="Times New Roman" w:hAnsi="Times New Roman" w:cs="Times New Roman" w:hint="default"/>
                <w:b w:val="0"/>
                <w:spacing w:val="6"/>
                <w:sz w:val="24"/>
                <w:szCs w:val="24"/>
              </w:rPr>
              <w:t>класи</w:t>
            </w:r>
          </w:p>
        </w:tc>
        <w:tc>
          <w:tcPr>
            <w:tcW w:w="707"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11</w:t>
            </w:r>
          </w:p>
        </w:tc>
        <w:tc>
          <w:tcPr>
            <w:tcW w:w="1701"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Сайт</w:t>
            </w:r>
          </w:p>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МОН</w:t>
            </w:r>
          </w:p>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Украї</w:t>
            </w:r>
            <w:r w:rsidRPr="00B52E8A">
              <w:rPr>
                <w:rStyle w:val="afb"/>
                <w:rFonts w:ascii="Times New Roman" w:hAnsi="Times New Roman" w:cs="Times New Roman" w:hint="default"/>
                <w:b w:val="0"/>
                <w:spacing w:val="6"/>
                <w:sz w:val="24"/>
                <w:szCs w:val="24"/>
              </w:rPr>
              <w:t>ни</w:t>
            </w:r>
          </w:p>
        </w:tc>
        <w:tc>
          <w:tcPr>
            <w:tcW w:w="708"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2016</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Наказ МОН ві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14.07.2016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826</w:t>
            </w:r>
          </w:p>
        </w:tc>
      </w:tr>
      <w:tr w:rsidR="000922D0" w:rsidRPr="00B52E8A" w:rsidTr="004A08B2">
        <w:trPr>
          <w:trHeight w:hRule="exact" w:val="1829"/>
        </w:trPr>
        <w:tc>
          <w:tcPr>
            <w:tcW w:w="1702"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lang w:val="ru-RU"/>
              </w:rPr>
              <w:t xml:space="preserve">Алгебра і </w:t>
            </w:r>
            <w:r w:rsidRPr="00B52E8A">
              <w:rPr>
                <w:rStyle w:val="afb"/>
                <w:rFonts w:ascii="Times New Roman" w:hAnsi="Times New Roman" w:cs="Times New Roman" w:hint="default"/>
                <w:b w:val="0"/>
                <w:spacing w:val="6"/>
                <w:sz w:val="24"/>
                <w:szCs w:val="24"/>
                <w:lang w:val="ru-RU"/>
              </w:rPr>
              <w:t>початки</w:t>
            </w:r>
            <w:r w:rsidRPr="00B52E8A">
              <w:rPr>
                <w:rStyle w:val="afb"/>
                <w:rFonts w:ascii="Times New Roman" w:eastAsia="Courier New" w:hAnsi="Times New Roman" w:cs="Times New Roman" w:hint="default"/>
                <w:b w:val="0"/>
                <w:spacing w:val="6"/>
                <w:sz w:val="24"/>
                <w:szCs w:val="24"/>
                <w:lang w:val="ru-RU"/>
              </w:rPr>
              <w:t xml:space="preserve"> </w:t>
            </w:r>
            <w:r w:rsidRPr="00B52E8A">
              <w:rPr>
                <w:rStyle w:val="afb"/>
                <w:rFonts w:ascii="Times New Roman" w:hAnsi="Times New Roman" w:cs="Times New Roman" w:hint="default"/>
                <w:b w:val="0"/>
                <w:spacing w:val="6"/>
                <w:sz w:val="24"/>
                <w:szCs w:val="24"/>
                <w:lang w:val="ru-RU"/>
              </w:rPr>
              <w:t>анал</w:t>
            </w:r>
            <w:r w:rsidRPr="00B52E8A">
              <w:rPr>
                <w:rStyle w:val="afb"/>
                <w:rFonts w:ascii="Times New Roman" w:eastAsia="Courier New" w:hAnsi="Times New Roman" w:cs="Times New Roman" w:hint="default"/>
                <w:b w:val="0"/>
                <w:spacing w:val="6"/>
                <w:sz w:val="24"/>
                <w:szCs w:val="24"/>
                <w:lang w:val="ru-RU"/>
              </w:rPr>
              <w:t>і</w:t>
            </w:r>
            <w:r w:rsidRPr="00B52E8A">
              <w:rPr>
                <w:rStyle w:val="afb"/>
                <w:rFonts w:ascii="Times New Roman" w:hAnsi="Times New Roman" w:cs="Times New Roman" w:hint="default"/>
                <w:b w:val="0"/>
                <w:spacing w:val="6"/>
                <w:sz w:val="24"/>
                <w:szCs w:val="24"/>
                <w:lang w:val="ru-RU"/>
              </w:rPr>
              <w:t>зу</w:t>
            </w:r>
            <w:r w:rsidRPr="00B52E8A">
              <w:rPr>
                <w:rStyle w:val="afb"/>
                <w:rFonts w:ascii="Times New Roman" w:eastAsia="Courier New" w:hAnsi="Times New Roman" w:cs="Times New Roman" w:hint="default"/>
                <w:b w:val="0"/>
                <w:spacing w:val="6"/>
                <w:sz w:val="24"/>
                <w:szCs w:val="24"/>
                <w:lang w:val="ru-RU"/>
              </w:rPr>
              <w:t>.</w:t>
            </w:r>
          </w:p>
          <w:p w:rsidR="000922D0" w:rsidRPr="00B52E8A" w:rsidRDefault="000922D0" w:rsidP="004A08B2">
            <w:pPr>
              <w:pStyle w:val="a3"/>
              <w:jc w:val="center"/>
              <w:rPr>
                <w:rStyle w:val="afb"/>
                <w:rFonts w:ascii="Times New Roman" w:eastAsia="Courier New" w:hAnsi="Times New Roman" w:cs="Times New Roman" w:hint="default"/>
                <w:b w:val="0"/>
                <w:spacing w:val="6"/>
                <w:sz w:val="24"/>
                <w:szCs w:val="24"/>
                <w:lang w:val="ru-RU"/>
              </w:rPr>
            </w:pPr>
            <w:r w:rsidRPr="00B52E8A">
              <w:rPr>
                <w:rStyle w:val="afb"/>
                <w:rFonts w:ascii="Times New Roman" w:eastAsia="Courier New" w:hAnsi="Times New Roman" w:cs="Times New Roman" w:hint="default"/>
                <w:b w:val="0"/>
                <w:spacing w:val="6"/>
                <w:sz w:val="24"/>
                <w:szCs w:val="24"/>
                <w:lang w:val="ru-RU"/>
              </w:rPr>
              <w:t>Геометрі</w:t>
            </w:r>
            <w:r w:rsidRPr="00B52E8A">
              <w:rPr>
                <w:rStyle w:val="afb"/>
                <w:rFonts w:ascii="Times New Roman" w:hAnsi="Times New Roman" w:cs="Times New Roman" w:hint="default"/>
                <w:b w:val="0"/>
                <w:spacing w:val="6"/>
                <w:sz w:val="24"/>
                <w:szCs w:val="24"/>
                <w:lang w:val="ru-RU"/>
              </w:rPr>
              <w:t>я</w:t>
            </w:r>
            <w:r w:rsidRPr="00B52E8A">
              <w:rPr>
                <w:rStyle w:val="afb"/>
                <w:rFonts w:ascii="Times New Roman" w:eastAsia="Courier New" w:hAnsi="Times New Roman" w:cs="Times New Roman" w:hint="default"/>
                <w:b w:val="0"/>
                <w:spacing w:val="6"/>
                <w:sz w:val="24"/>
                <w:szCs w:val="24"/>
                <w:lang w:val="ru-RU"/>
              </w:rPr>
              <w:t>.</w:t>
            </w:r>
          </w:p>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lang w:val="ru-RU"/>
              </w:rPr>
              <w:t>(рі</w:t>
            </w:r>
            <w:r w:rsidRPr="00B52E8A">
              <w:rPr>
                <w:rStyle w:val="afb"/>
                <w:rFonts w:ascii="Times New Roman" w:hAnsi="Times New Roman" w:cs="Times New Roman" w:hint="default"/>
                <w:b w:val="0"/>
                <w:spacing w:val="6"/>
                <w:sz w:val="24"/>
                <w:szCs w:val="24"/>
                <w:lang w:val="ru-RU"/>
              </w:rPr>
              <w:t>вень</w:t>
            </w:r>
            <w:r w:rsidRPr="00B52E8A">
              <w:rPr>
                <w:rStyle w:val="afb"/>
                <w:rFonts w:ascii="Times New Roman" w:eastAsia="Courier New" w:hAnsi="Times New Roman" w:cs="Times New Roman" w:hint="default"/>
                <w:b w:val="0"/>
                <w:spacing w:val="6"/>
                <w:sz w:val="24"/>
                <w:szCs w:val="24"/>
                <w:lang w:val="ru-RU"/>
              </w:rPr>
              <w:t xml:space="preserve"> </w:t>
            </w:r>
            <w:r w:rsidRPr="00B52E8A">
              <w:rPr>
                <w:rStyle w:val="afb"/>
                <w:rFonts w:ascii="Times New Roman" w:hAnsi="Times New Roman" w:cs="Times New Roman" w:hint="default"/>
                <w:b w:val="0"/>
                <w:spacing w:val="6"/>
                <w:sz w:val="24"/>
                <w:szCs w:val="24"/>
                <w:lang w:val="ru-RU"/>
              </w:rPr>
              <w:t>стандарту</w:t>
            </w:r>
            <w:r w:rsidRPr="00B52E8A">
              <w:rPr>
                <w:rStyle w:val="afb"/>
                <w:rFonts w:ascii="Times New Roman" w:eastAsia="Courier New" w:hAnsi="Times New Roman" w:cs="Times New Roman" w:hint="default"/>
                <w:b w:val="0"/>
                <w:spacing w:val="6"/>
                <w:sz w:val="24"/>
                <w:szCs w:val="24"/>
                <w:lang w:val="ru-RU"/>
              </w:rPr>
              <w:t>)</w:t>
            </w:r>
          </w:p>
        </w:tc>
        <w:tc>
          <w:tcPr>
            <w:tcW w:w="709"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t>18.</w:t>
            </w:r>
          </w:p>
        </w:tc>
        <w:tc>
          <w:tcPr>
            <w:tcW w:w="2695"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Програма для загальноосві</w:t>
            </w:r>
            <w:r w:rsidRPr="00B52E8A">
              <w:rPr>
                <w:rStyle w:val="afb"/>
                <w:rFonts w:ascii="Times New Roman" w:hAnsi="Times New Roman" w:cs="Times New Roman" w:hint="default"/>
                <w:b w:val="0"/>
                <w:spacing w:val="6"/>
                <w:sz w:val="24"/>
                <w:szCs w:val="24"/>
              </w:rPr>
              <w:t>тн</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х</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навчальних</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заклад</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в</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Математика</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Р</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вень</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стандарту</w:t>
            </w:r>
          </w:p>
          <w:p w:rsidR="000922D0" w:rsidRPr="00B52E8A" w:rsidRDefault="000922D0" w:rsidP="004A08B2">
            <w:pPr>
              <w:pStyle w:val="a3"/>
            </w:pPr>
            <w:r w:rsidRPr="00B52E8A">
              <w:rPr>
                <w:rStyle w:val="afb"/>
                <w:rFonts w:ascii="Times New Roman" w:eastAsia="Courier New" w:hAnsi="Times New Roman" w:cs="Times New Roman" w:hint="default"/>
                <w:b w:val="0"/>
                <w:spacing w:val="6"/>
                <w:sz w:val="24"/>
                <w:szCs w:val="24"/>
              </w:rPr>
              <w:t xml:space="preserve"> - 10-11 клас.</w:t>
            </w:r>
          </w:p>
          <w:p w:rsidR="000922D0" w:rsidRPr="00B52E8A" w:rsidRDefault="000922D0" w:rsidP="004A08B2">
            <w:pPr>
              <w:pStyle w:val="a3"/>
            </w:pPr>
            <w:r w:rsidRPr="00B52E8A">
              <w:rPr>
                <w:rStyle w:val="afb"/>
                <w:rFonts w:ascii="Times New Roman" w:eastAsia="Courier New" w:hAnsi="Times New Roman" w:cs="Times New Roman" w:hint="default"/>
                <w:b w:val="0"/>
                <w:spacing w:val="6"/>
                <w:sz w:val="24"/>
                <w:szCs w:val="24"/>
              </w:rPr>
              <w:t>(У збі</w:t>
            </w:r>
            <w:r w:rsidRPr="00B52E8A">
              <w:rPr>
                <w:rStyle w:val="afb"/>
                <w:rFonts w:ascii="Times New Roman" w:hAnsi="Times New Roman" w:cs="Times New Roman" w:hint="default"/>
                <w:b w:val="0"/>
                <w:spacing w:val="6"/>
                <w:sz w:val="24"/>
                <w:szCs w:val="24"/>
              </w:rPr>
              <w:t>рнику</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програм</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з</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математики</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для</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допроф</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льно</w:t>
            </w:r>
            <w:r w:rsidRPr="00B52E8A">
              <w:rPr>
                <w:rStyle w:val="afb"/>
                <w:rFonts w:ascii="Times New Roman" w:eastAsia="Courier New" w:hAnsi="Times New Roman" w:cs="Times New Roman" w:hint="default"/>
                <w:b w:val="0"/>
                <w:spacing w:val="6"/>
                <w:sz w:val="24"/>
                <w:szCs w:val="24"/>
              </w:rPr>
              <w:t xml:space="preserve">ї </w:t>
            </w:r>
            <w:r w:rsidRPr="00B52E8A">
              <w:rPr>
                <w:rStyle w:val="afb"/>
                <w:rFonts w:ascii="Times New Roman" w:hAnsi="Times New Roman" w:cs="Times New Roman" w:hint="default"/>
                <w:b w:val="0"/>
                <w:spacing w:val="6"/>
                <w:sz w:val="24"/>
                <w:szCs w:val="24"/>
              </w:rPr>
              <w:t>п</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дготов</w:t>
            </w:r>
            <w:r w:rsidRPr="00B52E8A">
              <w:rPr>
                <w:rStyle w:val="afb"/>
                <w:rFonts w:ascii="Times New Roman" w:eastAsia="Courier New" w:hAnsi="Times New Roman" w:cs="Times New Roman" w:hint="default"/>
                <w:b w:val="0"/>
                <w:spacing w:val="6"/>
                <w:sz w:val="24"/>
                <w:szCs w:val="24"/>
              </w:rPr>
              <w:t>ки та профі</w:t>
            </w:r>
            <w:r w:rsidRPr="00B52E8A">
              <w:rPr>
                <w:rStyle w:val="afb"/>
                <w:rFonts w:ascii="Times New Roman" w:hAnsi="Times New Roman" w:cs="Times New Roman" w:hint="default"/>
                <w:b w:val="0"/>
                <w:spacing w:val="6"/>
                <w:sz w:val="24"/>
                <w:szCs w:val="24"/>
              </w:rPr>
              <w:t>льного</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навчання</w:t>
            </w:r>
            <w:r w:rsidRPr="00B52E8A">
              <w:rPr>
                <w:rStyle w:val="afb"/>
                <w:rFonts w:ascii="Times New Roman" w:eastAsia="Courier New" w:hAnsi="Times New Roman" w:cs="Times New Roman" w:hint="default"/>
                <w:b w:val="0"/>
                <w:spacing w:val="6"/>
                <w:sz w:val="24"/>
                <w:szCs w:val="24"/>
              </w:rPr>
              <w:t xml:space="preserve">). 5-11 </w:t>
            </w:r>
            <w:r w:rsidRPr="00B52E8A">
              <w:rPr>
                <w:rStyle w:val="afb"/>
                <w:rFonts w:ascii="Times New Roman" w:hAnsi="Times New Roman" w:cs="Times New Roman" w:hint="default"/>
                <w:b w:val="0"/>
                <w:spacing w:val="6"/>
                <w:sz w:val="24"/>
                <w:szCs w:val="24"/>
              </w:rPr>
              <w:t>класи</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Н</w:t>
            </w:r>
            <w:r w:rsidRPr="00B52E8A">
              <w:rPr>
                <w:rStyle w:val="afb"/>
                <w:rFonts w:ascii="Times New Roman" w:eastAsia="Courier New" w:hAnsi="Times New Roman" w:cs="Times New Roman" w:hint="default"/>
                <w:b w:val="0"/>
                <w:spacing w:val="6"/>
                <w:sz w:val="24"/>
                <w:szCs w:val="24"/>
              </w:rPr>
              <w:t>.</w:t>
            </w:r>
            <w:r w:rsidRPr="00B52E8A">
              <w:rPr>
                <w:rStyle w:val="afb"/>
                <w:rFonts w:ascii="Times New Roman" w:hAnsi="Times New Roman" w:cs="Times New Roman" w:hint="default"/>
                <w:b w:val="0"/>
                <w:spacing w:val="6"/>
                <w:sz w:val="24"/>
                <w:szCs w:val="24"/>
              </w:rPr>
              <w:t>С</w:t>
            </w:r>
            <w:r w:rsidRPr="00B52E8A">
              <w:rPr>
                <w:rStyle w:val="afb"/>
                <w:rFonts w:ascii="Times New Roman" w:eastAsia="Courier New"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lang w:val="ru-RU"/>
              </w:rPr>
              <w:t>Прокопенко</w:t>
            </w:r>
          </w:p>
        </w:tc>
        <w:tc>
          <w:tcPr>
            <w:tcW w:w="707"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11</w:t>
            </w:r>
          </w:p>
        </w:tc>
        <w:tc>
          <w:tcPr>
            <w:tcW w:w="1701"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«Ранок»</w:t>
            </w:r>
          </w:p>
        </w:tc>
        <w:tc>
          <w:tcPr>
            <w:tcW w:w="708"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2016</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Наказ МОН ві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14.07.2016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826</w:t>
            </w:r>
          </w:p>
        </w:tc>
      </w:tr>
      <w:tr w:rsidR="000922D0" w:rsidRPr="00B52E8A" w:rsidTr="004A08B2">
        <w:trPr>
          <w:trHeight w:hRule="exact" w:val="1829"/>
        </w:trPr>
        <w:tc>
          <w:tcPr>
            <w:tcW w:w="1702"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lastRenderedPageBreak/>
              <w:t>І</w:t>
            </w:r>
            <w:r w:rsidRPr="00B52E8A">
              <w:rPr>
                <w:rStyle w:val="afb"/>
                <w:rFonts w:ascii="Times New Roman" w:hAnsi="Times New Roman" w:cs="Times New Roman" w:hint="default"/>
                <w:b w:val="0"/>
                <w:spacing w:val="6"/>
                <w:sz w:val="24"/>
                <w:szCs w:val="24"/>
              </w:rPr>
              <w:t>нформатика</w:t>
            </w:r>
          </w:p>
        </w:tc>
        <w:tc>
          <w:tcPr>
            <w:tcW w:w="709"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t>19.</w:t>
            </w:r>
          </w:p>
        </w:tc>
        <w:tc>
          <w:tcPr>
            <w:tcW w:w="2695"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pP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нформатика</w:t>
            </w:r>
            <w:r w:rsidRPr="00B52E8A">
              <w:rPr>
                <w:rStyle w:val="afb"/>
                <w:rFonts w:ascii="Times New Roman" w:eastAsia="Courier New" w:hAnsi="Times New Roman" w:cs="Times New Roman" w:hint="default"/>
                <w:b w:val="0"/>
                <w:spacing w:val="6"/>
                <w:sz w:val="24"/>
                <w:szCs w:val="24"/>
              </w:rPr>
              <w:t>.</w:t>
            </w:r>
          </w:p>
          <w:p w:rsidR="000922D0" w:rsidRPr="00B52E8A" w:rsidRDefault="000922D0" w:rsidP="004A08B2">
            <w:pPr>
              <w:pStyle w:val="a3"/>
            </w:pPr>
            <w:r w:rsidRPr="00B52E8A">
              <w:rPr>
                <w:rStyle w:val="afb"/>
                <w:rFonts w:ascii="Times New Roman" w:eastAsia="Courier New" w:hAnsi="Times New Roman" w:cs="Times New Roman" w:hint="default"/>
                <w:b w:val="0"/>
                <w:spacing w:val="6"/>
                <w:sz w:val="24"/>
                <w:szCs w:val="24"/>
              </w:rPr>
              <w:t>Програми для профі</w:t>
            </w:r>
            <w:r w:rsidRPr="00B52E8A">
              <w:rPr>
                <w:rStyle w:val="afb"/>
                <w:rFonts w:ascii="Times New Roman" w:hAnsi="Times New Roman" w:cs="Times New Roman" w:hint="default"/>
                <w:b w:val="0"/>
                <w:spacing w:val="6"/>
                <w:sz w:val="24"/>
                <w:szCs w:val="24"/>
              </w:rPr>
              <w:t>льного</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навчання</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та</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допроф</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льно</w:t>
            </w:r>
            <w:r w:rsidRPr="00B52E8A">
              <w:rPr>
                <w:rStyle w:val="afb"/>
                <w:rFonts w:ascii="Times New Roman" w:eastAsia="Courier New" w:hAnsi="Times New Roman" w:cs="Times New Roman" w:hint="default"/>
                <w:b w:val="0"/>
                <w:spacing w:val="6"/>
                <w:sz w:val="24"/>
                <w:szCs w:val="24"/>
              </w:rPr>
              <w:t xml:space="preserve">ї </w:t>
            </w:r>
            <w:r w:rsidRPr="00B52E8A">
              <w:rPr>
                <w:rStyle w:val="afb"/>
                <w:rFonts w:ascii="Times New Roman" w:hAnsi="Times New Roman" w:cs="Times New Roman" w:hint="default"/>
                <w:b w:val="0"/>
                <w:spacing w:val="6"/>
                <w:sz w:val="24"/>
                <w:szCs w:val="24"/>
              </w:rPr>
              <w:t>п</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дготовки</w:t>
            </w:r>
            <w:r w:rsidRPr="00B52E8A">
              <w:rPr>
                <w:rStyle w:val="afb"/>
                <w:rFonts w:ascii="Times New Roman" w:eastAsia="Courier New" w:hAnsi="Times New Roman" w:cs="Times New Roman" w:hint="default"/>
                <w:b w:val="0"/>
                <w:spacing w:val="6"/>
                <w:sz w:val="24"/>
                <w:szCs w:val="24"/>
              </w:rPr>
              <w:t xml:space="preserve">. 9-11 </w:t>
            </w:r>
            <w:r w:rsidRPr="00B52E8A">
              <w:rPr>
                <w:rStyle w:val="afb"/>
                <w:rFonts w:ascii="Times New Roman" w:hAnsi="Times New Roman" w:cs="Times New Roman" w:hint="default"/>
                <w:b w:val="0"/>
                <w:spacing w:val="6"/>
                <w:sz w:val="24"/>
                <w:szCs w:val="24"/>
              </w:rPr>
              <w:t>класи</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Р</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вень</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стандарту</w:t>
            </w:r>
            <w:r w:rsidRPr="00B52E8A">
              <w:rPr>
                <w:rStyle w:val="afb"/>
                <w:rFonts w:ascii="Times New Roman" w:eastAsia="Courier New" w:hAnsi="Times New Roman" w:cs="Times New Roman" w:hint="default"/>
                <w:b w:val="0"/>
                <w:spacing w:val="6"/>
                <w:sz w:val="24"/>
                <w:szCs w:val="24"/>
              </w:rPr>
              <w:t>.</w:t>
            </w:r>
          </w:p>
        </w:tc>
        <w:tc>
          <w:tcPr>
            <w:tcW w:w="707"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11</w:t>
            </w:r>
          </w:p>
        </w:tc>
        <w:tc>
          <w:tcPr>
            <w:tcW w:w="1701"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 xml:space="preserve">ВГ </w:t>
            </w:r>
            <w:r w:rsidRPr="00B52E8A">
              <w:rPr>
                <w:rStyle w:val="afb"/>
                <w:rFonts w:ascii="Times New Roman" w:eastAsia="Courier New" w:hAnsi="Times New Roman" w:cs="Times New Roman" w:hint="default"/>
                <w:b w:val="0"/>
                <w:spacing w:val="6"/>
                <w:sz w:val="24"/>
                <w:szCs w:val="24"/>
                <w:lang w:val="en-US"/>
              </w:rPr>
              <w:t>BHV</w:t>
            </w:r>
          </w:p>
        </w:tc>
        <w:tc>
          <w:tcPr>
            <w:tcW w:w="708"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2016</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Наказ МОН ві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14.07.2016 №826</w:t>
            </w:r>
          </w:p>
        </w:tc>
      </w:tr>
      <w:tr w:rsidR="000922D0" w:rsidRPr="00B52E8A" w:rsidTr="004A08B2">
        <w:trPr>
          <w:trHeight w:hRule="exact" w:val="1829"/>
        </w:trPr>
        <w:tc>
          <w:tcPr>
            <w:tcW w:w="1702"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Бі</w:t>
            </w:r>
            <w:r w:rsidRPr="00B52E8A">
              <w:rPr>
                <w:rStyle w:val="afb"/>
                <w:rFonts w:ascii="Times New Roman" w:hAnsi="Times New Roman" w:cs="Times New Roman" w:hint="default"/>
                <w:b w:val="0"/>
                <w:spacing w:val="6"/>
                <w:sz w:val="24"/>
                <w:szCs w:val="24"/>
              </w:rPr>
              <w:t>олог</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я</w:t>
            </w:r>
          </w:p>
        </w:tc>
        <w:tc>
          <w:tcPr>
            <w:tcW w:w="709"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t>20.</w:t>
            </w:r>
          </w:p>
        </w:tc>
        <w:tc>
          <w:tcPr>
            <w:tcW w:w="2695"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pPr>
            <w:r w:rsidRPr="00B52E8A">
              <w:rPr>
                <w:rStyle w:val="afb"/>
                <w:rFonts w:ascii="Times New Roman" w:eastAsia="Courier New" w:hAnsi="Times New Roman" w:cs="Times New Roman" w:hint="default"/>
                <w:b w:val="0"/>
                <w:spacing w:val="6"/>
                <w:sz w:val="24"/>
                <w:szCs w:val="24"/>
              </w:rPr>
              <w:t>Бі</w:t>
            </w:r>
            <w:r w:rsidRPr="00B52E8A">
              <w:rPr>
                <w:rStyle w:val="afb"/>
                <w:rFonts w:ascii="Times New Roman" w:hAnsi="Times New Roman" w:cs="Times New Roman" w:hint="default"/>
                <w:b w:val="0"/>
                <w:spacing w:val="6"/>
                <w:sz w:val="24"/>
                <w:szCs w:val="24"/>
              </w:rPr>
              <w:t>олог</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я</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Програми</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для</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проф</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льного</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навчання</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учн</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в</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загальноосв</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тн</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х</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навчальних</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заклад</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в</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Р</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вень</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стандарту</w:t>
            </w:r>
            <w:r w:rsidRPr="00B52E8A">
              <w:rPr>
                <w:rStyle w:val="afb"/>
                <w:rFonts w:ascii="Times New Roman" w:eastAsia="Courier New" w:hAnsi="Times New Roman" w:cs="Times New Roman" w:hint="default"/>
                <w:b w:val="0"/>
                <w:spacing w:val="6"/>
                <w:sz w:val="24"/>
                <w:szCs w:val="24"/>
              </w:rPr>
              <w:t>.</w:t>
            </w:r>
          </w:p>
          <w:p w:rsidR="000922D0" w:rsidRPr="00B52E8A" w:rsidRDefault="000922D0" w:rsidP="004A08B2">
            <w:pPr>
              <w:pStyle w:val="a3"/>
            </w:pPr>
            <w:r w:rsidRPr="00B52E8A">
              <w:rPr>
                <w:rStyle w:val="afb"/>
                <w:rFonts w:ascii="Times New Roman" w:eastAsia="Courier New" w:hAnsi="Times New Roman" w:cs="Times New Roman" w:hint="default"/>
                <w:b w:val="0"/>
                <w:spacing w:val="6"/>
                <w:sz w:val="24"/>
                <w:szCs w:val="24"/>
              </w:rPr>
              <w:t>10-11 класи</w:t>
            </w:r>
          </w:p>
        </w:tc>
        <w:tc>
          <w:tcPr>
            <w:tcW w:w="707"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11</w:t>
            </w:r>
          </w:p>
        </w:tc>
        <w:tc>
          <w:tcPr>
            <w:tcW w:w="1701"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«Мандрі</w:t>
            </w:r>
            <w:r w:rsidRPr="00B52E8A">
              <w:rPr>
                <w:rStyle w:val="afb"/>
                <w:rFonts w:ascii="Times New Roman" w:hAnsi="Times New Roman" w:cs="Times New Roman" w:hint="default"/>
                <w:b w:val="0"/>
                <w:spacing w:val="6"/>
                <w:sz w:val="24"/>
                <w:szCs w:val="24"/>
              </w:rPr>
              <w:t>вець»</w:t>
            </w:r>
          </w:p>
        </w:tc>
        <w:tc>
          <w:tcPr>
            <w:tcW w:w="708"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2016</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Наказ МОН ві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14.07.2016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826</w:t>
            </w:r>
          </w:p>
        </w:tc>
      </w:tr>
      <w:tr w:rsidR="000922D0" w:rsidRPr="00B52E8A" w:rsidTr="004A08B2">
        <w:trPr>
          <w:trHeight w:hRule="exact" w:val="1829"/>
        </w:trPr>
        <w:tc>
          <w:tcPr>
            <w:tcW w:w="1702"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Хі</w:t>
            </w:r>
            <w:r w:rsidRPr="00B52E8A">
              <w:rPr>
                <w:rStyle w:val="afb"/>
                <w:rFonts w:ascii="Times New Roman" w:hAnsi="Times New Roman" w:cs="Times New Roman" w:hint="default"/>
                <w:b w:val="0"/>
                <w:spacing w:val="6"/>
                <w:sz w:val="24"/>
                <w:szCs w:val="24"/>
              </w:rPr>
              <w:t>м</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я</w:t>
            </w:r>
          </w:p>
        </w:tc>
        <w:tc>
          <w:tcPr>
            <w:tcW w:w="709"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21.</w:t>
            </w:r>
          </w:p>
        </w:tc>
        <w:tc>
          <w:tcPr>
            <w:tcW w:w="2695"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pPr>
            <w:r w:rsidRPr="00B52E8A">
              <w:rPr>
                <w:rStyle w:val="afb"/>
                <w:rFonts w:ascii="Times New Roman" w:eastAsia="Courier New" w:hAnsi="Times New Roman" w:cs="Times New Roman" w:hint="default"/>
                <w:b w:val="0"/>
                <w:spacing w:val="6"/>
                <w:sz w:val="24"/>
                <w:szCs w:val="24"/>
              </w:rPr>
              <w:t>Хі</w:t>
            </w:r>
            <w:r w:rsidRPr="00B52E8A">
              <w:rPr>
                <w:rStyle w:val="afb"/>
                <w:rFonts w:ascii="Times New Roman" w:hAnsi="Times New Roman" w:cs="Times New Roman" w:hint="default"/>
                <w:b w:val="0"/>
                <w:spacing w:val="6"/>
                <w:sz w:val="24"/>
                <w:szCs w:val="24"/>
              </w:rPr>
              <w:t>м</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я</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Програми</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для</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проф</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льного</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навчання</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учн</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в</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заг</w:t>
            </w:r>
            <w:r w:rsidRPr="00B52E8A">
              <w:rPr>
                <w:rStyle w:val="afb"/>
                <w:rFonts w:ascii="Times New Roman" w:eastAsia="Courier New" w:hAnsi="Times New Roman" w:cs="Times New Roman" w:hint="default"/>
                <w:b w:val="0"/>
                <w:spacing w:val="6"/>
                <w:sz w:val="24"/>
                <w:szCs w:val="24"/>
              </w:rPr>
              <w:t>альноосві</w:t>
            </w:r>
            <w:r w:rsidRPr="00B52E8A">
              <w:rPr>
                <w:rStyle w:val="afb"/>
                <w:rFonts w:ascii="Times New Roman" w:hAnsi="Times New Roman" w:cs="Times New Roman" w:hint="default"/>
                <w:b w:val="0"/>
                <w:spacing w:val="6"/>
                <w:sz w:val="24"/>
                <w:szCs w:val="24"/>
              </w:rPr>
              <w:t>тн</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х</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навчальних</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заклад</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в</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Р</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вень</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стандарту</w:t>
            </w:r>
            <w:r w:rsidRPr="00B52E8A">
              <w:rPr>
                <w:rStyle w:val="afb"/>
                <w:rFonts w:ascii="Times New Roman" w:eastAsia="Courier New" w:hAnsi="Times New Roman" w:cs="Times New Roman" w:hint="default"/>
                <w:b w:val="0"/>
                <w:spacing w:val="6"/>
                <w:sz w:val="24"/>
                <w:szCs w:val="24"/>
              </w:rPr>
              <w:t xml:space="preserve">. 10- 11 </w:t>
            </w:r>
            <w:r w:rsidRPr="00B52E8A">
              <w:rPr>
                <w:rStyle w:val="afb"/>
                <w:rFonts w:ascii="Times New Roman" w:hAnsi="Times New Roman" w:cs="Times New Roman" w:hint="default"/>
                <w:b w:val="0"/>
                <w:spacing w:val="6"/>
                <w:sz w:val="24"/>
                <w:szCs w:val="24"/>
              </w:rPr>
              <w:t>класи</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Авт</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колектив</w:t>
            </w:r>
          </w:p>
        </w:tc>
        <w:tc>
          <w:tcPr>
            <w:tcW w:w="707"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11</w:t>
            </w:r>
          </w:p>
        </w:tc>
        <w:tc>
          <w:tcPr>
            <w:tcW w:w="1701"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«Мандрі</w:t>
            </w:r>
            <w:r w:rsidRPr="00B52E8A">
              <w:rPr>
                <w:rStyle w:val="afb"/>
                <w:rFonts w:ascii="Times New Roman" w:hAnsi="Times New Roman" w:cs="Times New Roman" w:hint="default"/>
                <w:b w:val="0"/>
                <w:spacing w:val="6"/>
                <w:sz w:val="24"/>
                <w:szCs w:val="24"/>
              </w:rPr>
              <w:t>вець»</w:t>
            </w:r>
          </w:p>
        </w:tc>
        <w:tc>
          <w:tcPr>
            <w:tcW w:w="708"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2016</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Наказ МОН ві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14.07.2016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826</w:t>
            </w:r>
          </w:p>
        </w:tc>
      </w:tr>
      <w:tr w:rsidR="000922D0" w:rsidRPr="00B52E8A" w:rsidTr="004A08B2">
        <w:trPr>
          <w:trHeight w:hRule="exact" w:val="1829"/>
        </w:trPr>
        <w:tc>
          <w:tcPr>
            <w:tcW w:w="1702"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Фі</w:t>
            </w:r>
            <w:r w:rsidRPr="00B52E8A">
              <w:rPr>
                <w:rStyle w:val="afb"/>
                <w:rFonts w:ascii="Times New Roman" w:hAnsi="Times New Roman" w:cs="Times New Roman" w:hint="default"/>
                <w:b w:val="0"/>
                <w:spacing w:val="6"/>
                <w:sz w:val="24"/>
                <w:szCs w:val="24"/>
              </w:rPr>
              <w:t>зика</w:t>
            </w:r>
          </w:p>
        </w:tc>
        <w:tc>
          <w:tcPr>
            <w:tcW w:w="709"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22.</w:t>
            </w:r>
          </w:p>
        </w:tc>
        <w:tc>
          <w:tcPr>
            <w:tcW w:w="2695"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Програма для загальношкі</w:t>
            </w:r>
            <w:r w:rsidRPr="00B52E8A">
              <w:rPr>
                <w:rStyle w:val="afb"/>
                <w:rFonts w:ascii="Times New Roman" w:hAnsi="Times New Roman" w:cs="Times New Roman" w:hint="default"/>
                <w:b w:val="0"/>
                <w:spacing w:val="6"/>
                <w:sz w:val="24"/>
                <w:szCs w:val="24"/>
              </w:rPr>
              <w:t>льних</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навчальних</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заклад</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в</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Ф</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зика</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Р</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вень</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стандарту</w:t>
            </w:r>
            <w:r w:rsidRPr="00B52E8A">
              <w:rPr>
                <w:rStyle w:val="afb"/>
                <w:rFonts w:ascii="Times New Roman" w:eastAsia="Courier New" w:hAnsi="Times New Roman" w:cs="Times New Roman" w:hint="default"/>
                <w:b w:val="0"/>
                <w:spacing w:val="6"/>
                <w:sz w:val="24"/>
                <w:szCs w:val="24"/>
              </w:rPr>
              <w:t xml:space="preserve">, 10-11 </w:t>
            </w:r>
            <w:r w:rsidRPr="00B52E8A">
              <w:rPr>
                <w:rStyle w:val="afb"/>
                <w:rFonts w:ascii="Times New Roman" w:hAnsi="Times New Roman" w:cs="Times New Roman" w:hint="default"/>
                <w:b w:val="0"/>
                <w:spacing w:val="6"/>
                <w:sz w:val="24"/>
                <w:szCs w:val="24"/>
              </w:rPr>
              <w:t>класи</w:t>
            </w:r>
            <w:r w:rsidRPr="00B52E8A">
              <w:rPr>
                <w:rStyle w:val="afb"/>
                <w:rFonts w:ascii="Times New Roman" w:eastAsia="Courier New" w:hAnsi="Times New Roman" w:cs="Times New Roman" w:hint="default"/>
                <w:b w:val="0"/>
                <w:spacing w:val="6"/>
                <w:sz w:val="24"/>
                <w:szCs w:val="24"/>
              </w:rPr>
              <w:t>.</w:t>
            </w:r>
          </w:p>
        </w:tc>
        <w:tc>
          <w:tcPr>
            <w:tcW w:w="707"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11</w:t>
            </w:r>
          </w:p>
        </w:tc>
        <w:tc>
          <w:tcPr>
            <w:tcW w:w="1701"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rPr>
                <w:rStyle w:val="afb"/>
                <w:rFonts w:ascii="Times New Roman"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«Полі</w:t>
            </w:r>
            <w:r w:rsidRPr="00B52E8A">
              <w:rPr>
                <w:rStyle w:val="afb"/>
                <w:rFonts w:ascii="Times New Roman" w:hAnsi="Times New Roman" w:cs="Times New Roman" w:hint="default"/>
                <w:b w:val="0"/>
                <w:spacing w:val="6"/>
                <w:sz w:val="24"/>
                <w:szCs w:val="24"/>
              </w:rPr>
              <w:t>граф</w:t>
            </w:r>
          </w:p>
          <w:p w:rsidR="000922D0" w:rsidRPr="00B52E8A" w:rsidRDefault="000922D0" w:rsidP="004A08B2">
            <w:pPr>
              <w:pStyle w:val="a3"/>
              <w:jc w:val="center"/>
              <w:rPr>
                <w:rStyle w:val="afb"/>
                <w:rFonts w:ascii="Times New Roman" w:eastAsia="Courier New" w:hAnsi="Times New Roman" w:cs="Times New Roman" w:hint="default"/>
                <w:b w:val="0"/>
                <w:spacing w:val="6"/>
                <w:sz w:val="24"/>
                <w:szCs w:val="24"/>
              </w:rPr>
            </w:pPr>
            <w:r w:rsidRPr="00B52E8A">
              <w:rPr>
                <w:rStyle w:val="afb"/>
                <w:rFonts w:ascii="Times New Roman" w:hAnsi="Times New Roman" w:cs="Times New Roman" w:hint="default"/>
                <w:b w:val="0"/>
                <w:spacing w:val="6"/>
                <w:sz w:val="24"/>
                <w:szCs w:val="24"/>
              </w:rPr>
              <w:t>книга»</w:t>
            </w:r>
          </w:p>
        </w:tc>
        <w:tc>
          <w:tcPr>
            <w:tcW w:w="708"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2016</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922D0" w:rsidRPr="00B52E8A" w:rsidRDefault="000922D0" w:rsidP="004A08B2">
            <w:pPr>
              <w:pStyle w:val="a3"/>
              <w:jc w:val="center"/>
              <w:rPr>
                <w:rStyle w:val="afb"/>
                <w:rFonts w:ascii="Times New Roman" w:eastAsia="Courier New" w:hAnsi="Times New Roman" w:cs="Times New Roman" w:hint="default"/>
                <w:b w:val="0"/>
                <w:spacing w:val="6"/>
                <w:sz w:val="24"/>
                <w:szCs w:val="24"/>
              </w:rPr>
            </w:pPr>
            <w:r w:rsidRPr="00B52E8A">
              <w:rPr>
                <w:rStyle w:val="afb"/>
                <w:rFonts w:ascii="Times New Roman" w:eastAsia="Courier New" w:hAnsi="Times New Roman" w:cs="Times New Roman" w:hint="default"/>
                <w:b w:val="0"/>
                <w:spacing w:val="6"/>
                <w:sz w:val="24"/>
                <w:szCs w:val="24"/>
              </w:rPr>
              <w:t>Наказ МОН ві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14.07.2016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826</w:t>
            </w:r>
          </w:p>
        </w:tc>
      </w:tr>
      <w:tr w:rsidR="000922D0" w:rsidRPr="00B52E8A" w:rsidTr="004A08B2">
        <w:trPr>
          <w:trHeight w:hRule="exact" w:val="1829"/>
        </w:trPr>
        <w:tc>
          <w:tcPr>
            <w:tcW w:w="1702"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Астрономі</w:t>
            </w:r>
            <w:r w:rsidRPr="00B52E8A">
              <w:rPr>
                <w:rStyle w:val="afb"/>
                <w:rFonts w:ascii="Times New Roman" w:hAnsi="Times New Roman" w:cs="Times New Roman" w:hint="default"/>
                <w:b w:val="0"/>
                <w:spacing w:val="6"/>
                <w:sz w:val="24"/>
                <w:szCs w:val="24"/>
              </w:rPr>
              <w:t>я</w:t>
            </w:r>
          </w:p>
        </w:tc>
        <w:tc>
          <w:tcPr>
            <w:tcW w:w="709"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23.</w:t>
            </w:r>
          </w:p>
        </w:tc>
        <w:tc>
          <w:tcPr>
            <w:tcW w:w="2695"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pPr>
            <w:r w:rsidRPr="00B52E8A">
              <w:rPr>
                <w:rStyle w:val="afb"/>
                <w:rFonts w:ascii="Times New Roman" w:eastAsia="Courier New" w:hAnsi="Times New Roman" w:cs="Times New Roman" w:hint="default"/>
                <w:b w:val="0"/>
                <w:spacing w:val="6"/>
                <w:sz w:val="24"/>
                <w:szCs w:val="24"/>
              </w:rPr>
              <w:t>Програма для загальноосві</w:t>
            </w:r>
            <w:r w:rsidRPr="00B52E8A">
              <w:rPr>
                <w:rStyle w:val="afb"/>
                <w:rFonts w:ascii="Times New Roman" w:hAnsi="Times New Roman" w:cs="Times New Roman" w:hint="default"/>
                <w:b w:val="0"/>
                <w:spacing w:val="6"/>
                <w:sz w:val="24"/>
                <w:szCs w:val="24"/>
              </w:rPr>
              <w:t>тн</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х</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навчальних</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заклад</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в</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Астроном</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я</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Р</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вень</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стандарту</w:t>
            </w:r>
            <w:r w:rsidRPr="00B52E8A">
              <w:rPr>
                <w:rStyle w:val="afb"/>
                <w:rFonts w:ascii="Times New Roman" w:eastAsia="Courier New" w:hAnsi="Times New Roman" w:cs="Times New Roman" w:hint="default"/>
                <w:b w:val="0"/>
                <w:spacing w:val="6"/>
                <w:sz w:val="24"/>
                <w:szCs w:val="24"/>
              </w:rPr>
              <w:t xml:space="preserve">. 11 </w:t>
            </w:r>
            <w:r w:rsidRPr="00B52E8A">
              <w:rPr>
                <w:rStyle w:val="afb"/>
                <w:rFonts w:ascii="Times New Roman" w:hAnsi="Times New Roman" w:cs="Times New Roman" w:hint="default"/>
                <w:b w:val="0"/>
                <w:spacing w:val="6"/>
                <w:sz w:val="24"/>
                <w:szCs w:val="24"/>
              </w:rPr>
              <w:t>клас</w:t>
            </w:r>
          </w:p>
        </w:tc>
        <w:tc>
          <w:tcPr>
            <w:tcW w:w="707"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11</w:t>
            </w:r>
          </w:p>
        </w:tc>
        <w:tc>
          <w:tcPr>
            <w:tcW w:w="1701"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Сайт</w:t>
            </w:r>
          </w:p>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МОН</w:t>
            </w:r>
          </w:p>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Украї</w:t>
            </w:r>
            <w:r w:rsidRPr="00B52E8A">
              <w:rPr>
                <w:rStyle w:val="afb"/>
                <w:rFonts w:ascii="Times New Roman" w:hAnsi="Times New Roman" w:cs="Times New Roman" w:hint="default"/>
                <w:b w:val="0"/>
                <w:spacing w:val="6"/>
                <w:sz w:val="24"/>
                <w:szCs w:val="24"/>
              </w:rPr>
              <w:t>ни</w:t>
            </w:r>
          </w:p>
        </w:tc>
        <w:tc>
          <w:tcPr>
            <w:tcW w:w="708"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2016</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Наказ МОН ві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14.07.2016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826</w:t>
            </w:r>
          </w:p>
        </w:tc>
      </w:tr>
      <w:tr w:rsidR="000922D0" w:rsidRPr="00B52E8A" w:rsidTr="004A08B2">
        <w:trPr>
          <w:trHeight w:hRule="exact" w:val="1829"/>
        </w:trPr>
        <w:tc>
          <w:tcPr>
            <w:tcW w:w="1702"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Технології</w:t>
            </w:r>
          </w:p>
        </w:tc>
        <w:tc>
          <w:tcPr>
            <w:tcW w:w="709"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24.</w:t>
            </w:r>
          </w:p>
        </w:tc>
        <w:tc>
          <w:tcPr>
            <w:tcW w:w="2695"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pPr>
            <w:r w:rsidRPr="00B52E8A">
              <w:rPr>
                <w:rStyle w:val="afb"/>
                <w:rFonts w:ascii="Times New Roman" w:eastAsia="Courier New" w:hAnsi="Times New Roman" w:cs="Times New Roman" w:hint="default"/>
                <w:b w:val="0"/>
                <w:spacing w:val="6"/>
                <w:sz w:val="24"/>
                <w:szCs w:val="24"/>
              </w:rPr>
              <w:t xml:space="preserve">Програма «Технології». </w:t>
            </w:r>
            <w:r w:rsidRPr="00B52E8A">
              <w:rPr>
                <w:rStyle w:val="afb"/>
                <w:rFonts w:ascii="Times New Roman" w:hAnsi="Times New Roman" w:cs="Times New Roman" w:hint="default"/>
                <w:b w:val="0"/>
                <w:spacing w:val="6"/>
                <w:sz w:val="24"/>
                <w:szCs w:val="24"/>
              </w:rPr>
              <w:t>Р</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вень</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стандарту</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Вар</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ати</w:t>
            </w:r>
            <w:r w:rsidRPr="00B52E8A">
              <w:rPr>
                <w:rStyle w:val="afb"/>
                <w:rFonts w:ascii="Times New Roman" w:eastAsia="Courier New" w:hAnsi="Times New Roman" w:cs="Times New Roman" w:hint="default"/>
                <w:b w:val="0"/>
                <w:spacing w:val="6"/>
                <w:sz w:val="24"/>
                <w:szCs w:val="24"/>
              </w:rPr>
              <w:t xml:space="preserve">вні </w:t>
            </w:r>
            <w:r w:rsidRPr="00B52E8A">
              <w:rPr>
                <w:rStyle w:val="afb"/>
                <w:rFonts w:ascii="Times New Roman" w:hAnsi="Times New Roman" w:cs="Times New Roman" w:hint="default"/>
                <w:b w:val="0"/>
                <w:spacing w:val="6"/>
                <w:sz w:val="24"/>
                <w:szCs w:val="24"/>
              </w:rPr>
              <w:t>модул</w:t>
            </w:r>
            <w:r w:rsidRPr="00B52E8A">
              <w:rPr>
                <w:rStyle w:val="afb"/>
                <w:rFonts w:ascii="Times New Roman" w:eastAsia="Courier New" w:hAnsi="Times New Roman" w:cs="Times New Roman" w:hint="default"/>
                <w:b w:val="0"/>
                <w:spacing w:val="6"/>
                <w:sz w:val="24"/>
                <w:szCs w:val="24"/>
              </w:rPr>
              <w:t xml:space="preserve">і. 10- 11 </w:t>
            </w:r>
            <w:r w:rsidRPr="00B52E8A">
              <w:rPr>
                <w:rStyle w:val="afb"/>
                <w:rFonts w:ascii="Times New Roman" w:hAnsi="Times New Roman" w:cs="Times New Roman" w:hint="default"/>
                <w:b w:val="0"/>
                <w:spacing w:val="6"/>
                <w:sz w:val="24"/>
                <w:szCs w:val="24"/>
              </w:rPr>
              <w:t>класи</w:t>
            </w:r>
            <w:r w:rsidRPr="00B52E8A">
              <w:rPr>
                <w:rStyle w:val="afb"/>
                <w:rFonts w:ascii="Times New Roman" w:eastAsia="Courier New" w:hAnsi="Times New Roman" w:cs="Times New Roman" w:hint="default"/>
                <w:b w:val="0"/>
                <w:spacing w:val="6"/>
                <w:sz w:val="24"/>
                <w:szCs w:val="24"/>
              </w:rPr>
              <w:t xml:space="preserve"> </w:t>
            </w:r>
            <w:r w:rsidRPr="00B52E8A">
              <w:rPr>
                <w:rStyle w:val="afb"/>
                <w:rFonts w:ascii="Times New Roman" w:hAnsi="Times New Roman" w:cs="Times New Roman" w:hint="default"/>
                <w:b w:val="0"/>
                <w:spacing w:val="6"/>
                <w:sz w:val="24"/>
                <w:szCs w:val="24"/>
              </w:rPr>
              <w:t>А</w:t>
            </w:r>
            <w:r w:rsidRPr="00B52E8A">
              <w:rPr>
                <w:rStyle w:val="afb"/>
                <w:rFonts w:ascii="Times New Roman" w:eastAsia="Courier New" w:hAnsi="Times New Roman" w:cs="Times New Roman" w:hint="default"/>
                <w:b w:val="0"/>
                <w:spacing w:val="6"/>
                <w:sz w:val="24"/>
                <w:szCs w:val="24"/>
              </w:rPr>
              <w:t>.І.</w:t>
            </w:r>
            <w:r w:rsidRPr="00B52E8A">
              <w:rPr>
                <w:rStyle w:val="afb"/>
                <w:rFonts w:ascii="Times New Roman" w:hAnsi="Times New Roman" w:cs="Times New Roman" w:hint="default"/>
                <w:b w:val="0"/>
                <w:spacing w:val="6"/>
                <w:sz w:val="24"/>
                <w:szCs w:val="24"/>
              </w:rPr>
              <w:t>Терещук</w:t>
            </w:r>
          </w:p>
        </w:tc>
        <w:tc>
          <w:tcPr>
            <w:tcW w:w="707"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11</w:t>
            </w:r>
          </w:p>
        </w:tc>
        <w:tc>
          <w:tcPr>
            <w:tcW w:w="1701"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Сайт</w:t>
            </w:r>
          </w:p>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МОН</w:t>
            </w:r>
          </w:p>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Украї</w:t>
            </w:r>
            <w:r w:rsidRPr="00B52E8A">
              <w:rPr>
                <w:rStyle w:val="afb"/>
                <w:rFonts w:ascii="Times New Roman" w:hAnsi="Times New Roman" w:cs="Times New Roman" w:hint="default"/>
                <w:b w:val="0"/>
                <w:spacing w:val="6"/>
                <w:sz w:val="24"/>
                <w:szCs w:val="24"/>
              </w:rPr>
              <w:t>ни</w:t>
            </w:r>
          </w:p>
        </w:tc>
        <w:tc>
          <w:tcPr>
            <w:tcW w:w="708" w:type="dxa"/>
            <w:tcBorders>
              <w:top w:val="single" w:sz="4" w:space="0" w:color="auto"/>
              <w:left w:val="single" w:sz="4" w:space="0" w:color="auto"/>
              <w:bottom w:val="single" w:sz="4" w:space="0" w:color="auto"/>
              <w:right w:val="nil"/>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2016</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922D0" w:rsidRPr="00B52E8A" w:rsidRDefault="000922D0" w:rsidP="004A08B2">
            <w:pPr>
              <w:pStyle w:val="a3"/>
              <w:jc w:val="center"/>
            </w:pPr>
            <w:r w:rsidRPr="00B52E8A">
              <w:rPr>
                <w:rStyle w:val="afb"/>
                <w:rFonts w:ascii="Times New Roman" w:eastAsia="Courier New" w:hAnsi="Times New Roman" w:cs="Times New Roman" w:hint="default"/>
                <w:b w:val="0"/>
                <w:spacing w:val="6"/>
                <w:sz w:val="24"/>
                <w:szCs w:val="24"/>
              </w:rPr>
              <w:t>Наказ МОН ві</w:t>
            </w:r>
            <w:r w:rsidRPr="00B52E8A">
              <w:rPr>
                <w:rStyle w:val="afb"/>
                <w:rFonts w:ascii="Times New Roman" w:hAnsi="Times New Roman" w:cs="Times New Roman" w:hint="default"/>
                <w:b w:val="0"/>
                <w:spacing w:val="6"/>
                <w:sz w:val="24"/>
                <w:szCs w:val="24"/>
              </w:rPr>
              <w:t>д</w:t>
            </w:r>
            <w:r w:rsidRPr="00B52E8A">
              <w:rPr>
                <w:rStyle w:val="afb"/>
                <w:rFonts w:ascii="Times New Roman" w:eastAsia="Courier New" w:hAnsi="Times New Roman" w:cs="Times New Roman" w:hint="default"/>
                <w:b w:val="0"/>
                <w:spacing w:val="6"/>
                <w:sz w:val="24"/>
                <w:szCs w:val="24"/>
              </w:rPr>
              <w:t xml:space="preserve"> 14.07.2016 </w:t>
            </w:r>
            <w:r w:rsidRPr="00B52E8A">
              <w:rPr>
                <w:rStyle w:val="afb"/>
                <w:rFonts w:ascii="Times New Roman" w:hAnsi="Times New Roman" w:cs="Times New Roman" w:hint="default"/>
                <w:b w:val="0"/>
                <w:spacing w:val="6"/>
                <w:sz w:val="24"/>
                <w:szCs w:val="24"/>
              </w:rPr>
              <w:t>№</w:t>
            </w:r>
            <w:r w:rsidRPr="00B52E8A">
              <w:rPr>
                <w:rStyle w:val="afb"/>
                <w:rFonts w:ascii="Times New Roman" w:eastAsia="Courier New" w:hAnsi="Times New Roman" w:cs="Times New Roman" w:hint="default"/>
                <w:b w:val="0"/>
                <w:spacing w:val="6"/>
                <w:sz w:val="24"/>
                <w:szCs w:val="24"/>
              </w:rPr>
              <w:t>826</w:t>
            </w:r>
          </w:p>
        </w:tc>
      </w:tr>
      <w:tr w:rsidR="000922D0" w:rsidRPr="00534A29" w:rsidTr="004A08B2">
        <w:trPr>
          <w:trHeight w:hRule="exact" w:val="1829"/>
        </w:trPr>
        <w:tc>
          <w:tcPr>
            <w:tcW w:w="1702"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rPr>
                <w:rStyle w:val="afb"/>
                <w:rFonts w:ascii="Times New Roman" w:eastAsia="Courier New" w:hAnsi="Times New Roman" w:cs="Times New Roman" w:hint="default"/>
                <w:b w:val="0"/>
                <w:spacing w:val="6"/>
                <w:sz w:val="24"/>
                <w:szCs w:val="24"/>
              </w:rPr>
            </w:pPr>
            <w:r w:rsidRPr="00534A29">
              <w:rPr>
                <w:rStyle w:val="afb"/>
                <w:rFonts w:ascii="Times New Roman" w:eastAsia="Courier New" w:hAnsi="Times New Roman" w:cs="Times New Roman" w:hint="default"/>
                <w:b w:val="0"/>
                <w:spacing w:val="6"/>
                <w:sz w:val="24"/>
                <w:szCs w:val="24"/>
              </w:rPr>
              <w:t>І</w:t>
            </w:r>
            <w:r w:rsidRPr="00534A29">
              <w:rPr>
                <w:rStyle w:val="afb"/>
                <w:rFonts w:ascii="Times New Roman" w:hAnsi="Times New Roman" w:cs="Times New Roman" w:hint="default"/>
                <w:b w:val="0"/>
                <w:spacing w:val="6"/>
                <w:sz w:val="24"/>
                <w:szCs w:val="24"/>
              </w:rPr>
              <w:t>стор</w:t>
            </w:r>
            <w:r w:rsidRPr="00534A29">
              <w:rPr>
                <w:rStyle w:val="afb"/>
                <w:rFonts w:ascii="Times New Roman" w:eastAsia="Courier New" w:hAnsi="Times New Roman" w:cs="Times New Roman" w:hint="default"/>
                <w:b w:val="0"/>
                <w:spacing w:val="6"/>
                <w:sz w:val="24"/>
                <w:szCs w:val="24"/>
              </w:rPr>
              <w:t>і</w:t>
            </w:r>
            <w:r w:rsidRPr="00534A29">
              <w:rPr>
                <w:rStyle w:val="afb"/>
                <w:rFonts w:ascii="Times New Roman" w:hAnsi="Times New Roman" w:cs="Times New Roman" w:hint="default"/>
                <w:b w:val="0"/>
                <w:spacing w:val="6"/>
                <w:sz w:val="24"/>
                <w:szCs w:val="24"/>
              </w:rPr>
              <w:t>я</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Укра</w:t>
            </w:r>
            <w:r w:rsidRPr="00534A29">
              <w:rPr>
                <w:rStyle w:val="afb"/>
                <w:rFonts w:ascii="Times New Roman" w:eastAsia="Courier New" w:hAnsi="Times New Roman" w:cs="Times New Roman" w:hint="default"/>
                <w:b w:val="0"/>
                <w:spacing w:val="6"/>
                <w:sz w:val="24"/>
                <w:szCs w:val="24"/>
              </w:rPr>
              <w:t>ї</w:t>
            </w:r>
            <w:r w:rsidRPr="00534A29">
              <w:rPr>
                <w:rStyle w:val="afb"/>
                <w:rFonts w:ascii="Times New Roman" w:hAnsi="Times New Roman" w:cs="Times New Roman" w:hint="default"/>
                <w:b w:val="0"/>
                <w:spacing w:val="6"/>
                <w:sz w:val="24"/>
                <w:szCs w:val="24"/>
              </w:rPr>
              <w:t>ни</w:t>
            </w:r>
          </w:p>
        </w:tc>
        <w:tc>
          <w:tcPr>
            <w:tcW w:w="709"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rPr>
                <w:rStyle w:val="afb"/>
                <w:rFonts w:ascii="Times New Roman" w:eastAsia="Courier New" w:hAnsi="Times New Roman" w:cs="Times New Roman" w:hint="default"/>
                <w:b w:val="0"/>
                <w:spacing w:val="6"/>
                <w:sz w:val="24"/>
                <w:szCs w:val="24"/>
              </w:rPr>
            </w:pPr>
            <w:r w:rsidRPr="00534A29">
              <w:rPr>
                <w:rStyle w:val="afb"/>
                <w:rFonts w:ascii="Times New Roman" w:eastAsia="Courier New" w:hAnsi="Times New Roman" w:cs="Times New Roman" w:hint="default"/>
                <w:b w:val="0"/>
                <w:spacing w:val="6"/>
                <w:sz w:val="24"/>
                <w:szCs w:val="24"/>
              </w:rPr>
              <w:t>25.</w:t>
            </w:r>
          </w:p>
        </w:tc>
        <w:tc>
          <w:tcPr>
            <w:tcW w:w="2695"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Програми для загальноосві</w:t>
            </w:r>
            <w:r w:rsidRPr="00534A29">
              <w:rPr>
                <w:rStyle w:val="afb"/>
                <w:rFonts w:ascii="Times New Roman" w:hAnsi="Times New Roman" w:cs="Times New Roman" w:hint="default"/>
                <w:b w:val="0"/>
                <w:spacing w:val="6"/>
                <w:sz w:val="24"/>
                <w:szCs w:val="24"/>
              </w:rPr>
              <w:t>тн</w:t>
            </w:r>
            <w:r w:rsidRPr="00534A29">
              <w:rPr>
                <w:rStyle w:val="afb"/>
                <w:rFonts w:ascii="Times New Roman" w:eastAsia="Courier New" w:hAnsi="Times New Roman" w:cs="Times New Roman" w:hint="default"/>
                <w:b w:val="0"/>
                <w:spacing w:val="6"/>
                <w:sz w:val="24"/>
                <w:szCs w:val="24"/>
              </w:rPr>
              <w:t>і</w:t>
            </w:r>
            <w:r w:rsidRPr="00534A29">
              <w:rPr>
                <w:rStyle w:val="afb"/>
                <w:rFonts w:ascii="Times New Roman" w:hAnsi="Times New Roman" w:cs="Times New Roman" w:hint="default"/>
                <w:b w:val="0"/>
                <w:spacing w:val="6"/>
                <w:sz w:val="24"/>
                <w:szCs w:val="24"/>
              </w:rPr>
              <w:t>х</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навчальних</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заклад</w:t>
            </w:r>
            <w:r w:rsidRPr="00534A29">
              <w:rPr>
                <w:rStyle w:val="afb"/>
                <w:rFonts w:ascii="Times New Roman" w:eastAsia="Courier New" w:hAnsi="Times New Roman" w:cs="Times New Roman" w:hint="default"/>
                <w:b w:val="0"/>
                <w:spacing w:val="6"/>
                <w:sz w:val="24"/>
                <w:szCs w:val="24"/>
              </w:rPr>
              <w:t>і</w:t>
            </w:r>
            <w:r w:rsidRPr="00534A29">
              <w:rPr>
                <w:rStyle w:val="afb"/>
                <w:rFonts w:ascii="Times New Roman" w:hAnsi="Times New Roman" w:cs="Times New Roman" w:hint="default"/>
                <w:b w:val="0"/>
                <w:spacing w:val="6"/>
                <w:sz w:val="24"/>
                <w:szCs w:val="24"/>
              </w:rPr>
              <w:t>в</w:t>
            </w:r>
            <w:r w:rsidRPr="00534A29">
              <w:rPr>
                <w:rStyle w:val="afb"/>
                <w:rFonts w:ascii="Times New Roman" w:eastAsia="Courier New" w:hAnsi="Times New Roman" w:cs="Times New Roman" w:hint="default"/>
                <w:b w:val="0"/>
                <w:spacing w:val="6"/>
                <w:sz w:val="24"/>
                <w:szCs w:val="24"/>
              </w:rPr>
              <w:t>. «І</w:t>
            </w:r>
            <w:r w:rsidRPr="00534A29">
              <w:rPr>
                <w:rStyle w:val="afb"/>
                <w:rFonts w:ascii="Times New Roman" w:hAnsi="Times New Roman" w:cs="Times New Roman" w:hint="default"/>
                <w:b w:val="0"/>
                <w:spacing w:val="6"/>
                <w:sz w:val="24"/>
                <w:szCs w:val="24"/>
              </w:rPr>
              <w:t>стор</w:t>
            </w:r>
            <w:r w:rsidRPr="00534A29">
              <w:rPr>
                <w:rStyle w:val="afb"/>
                <w:rFonts w:ascii="Times New Roman" w:eastAsia="Courier New" w:hAnsi="Times New Roman" w:cs="Times New Roman" w:hint="default"/>
                <w:b w:val="0"/>
                <w:spacing w:val="6"/>
                <w:sz w:val="24"/>
                <w:szCs w:val="24"/>
              </w:rPr>
              <w:t>і</w:t>
            </w:r>
            <w:r w:rsidRPr="00534A29">
              <w:rPr>
                <w:rStyle w:val="afb"/>
                <w:rFonts w:ascii="Times New Roman" w:hAnsi="Times New Roman" w:cs="Times New Roman" w:hint="default"/>
                <w:b w:val="0"/>
                <w:spacing w:val="6"/>
                <w:sz w:val="24"/>
                <w:szCs w:val="24"/>
              </w:rPr>
              <w:t>я</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Укра</w:t>
            </w:r>
            <w:r w:rsidRPr="00534A29">
              <w:rPr>
                <w:rStyle w:val="afb"/>
                <w:rFonts w:ascii="Times New Roman" w:eastAsia="Courier New" w:hAnsi="Times New Roman" w:cs="Times New Roman" w:hint="default"/>
                <w:b w:val="0"/>
                <w:spacing w:val="6"/>
                <w:sz w:val="24"/>
                <w:szCs w:val="24"/>
              </w:rPr>
              <w:t>ї</w:t>
            </w:r>
            <w:r w:rsidRPr="00534A29">
              <w:rPr>
                <w:rStyle w:val="afb"/>
                <w:rFonts w:ascii="Times New Roman" w:hAnsi="Times New Roman" w:cs="Times New Roman" w:hint="default"/>
                <w:b w:val="0"/>
                <w:spacing w:val="6"/>
                <w:sz w:val="24"/>
                <w:szCs w:val="24"/>
              </w:rPr>
              <w:t>ни»</w:t>
            </w:r>
            <w:r w:rsidRPr="00534A29">
              <w:rPr>
                <w:rStyle w:val="afb"/>
                <w:rFonts w:ascii="Times New Roman" w:eastAsia="Courier New" w:hAnsi="Times New Roman" w:cs="Times New Roman" w:hint="default"/>
                <w:b w:val="0"/>
                <w:spacing w:val="6"/>
                <w:sz w:val="24"/>
                <w:szCs w:val="24"/>
              </w:rPr>
              <w:t>.</w:t>
            </w:r>
          </w:p>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10-11 класи. Рі</w:t>
            </w:r>
            <w:r w:rsidRPr="00534A29">
              <w:rPr>
                <w:rStyle w:val="afb"/>
                <w:rFonts w:ascii="Times New Roman" w:hAnsi="Times New Roman" w:cs="Times New Roman" w:hint="default"/>
                <w:b w:val="0"/>
                <w:spacing w:val="6"/>
                <w:sz w:val="24"/>
                <w:szCs w:val="24"/>
              </w:rPr>
              <w:t>вень</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стандарту</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академ</w:t>
            </w:r>
            <w:r w:rsidRPr="00534A29">
              <w:rPr>
                <w:rStyle w:val="afb"/>
                <w:rFonts w:ascii="Times New Roman" w:eastAsia="Courier New" w:hAnsi="Times New Roman" w:cs="Times New Roman" w:hint="default"/>
                <w:b w:val="0"/>
                <w:spacing w:val="6"/>
                <w:sz w:val="24"/>
                <w:szCs w:val="24"/>
              </w:rPr>
              <w:t>і</w:t>
            </w:r>
            <w:r w:rsidRPr="00534A29">
              <w:rPr>
                <w:rStyle w:val="afb"/>
                <w:rFonts w:ascii="Times New Roman" w:hAnsi="Times New Roman" w:cs="Times New Roman" w:hint="default"/>
                <w:b w:val="0"/>
                <w:spacing w:val="6"/>
                <w:sz w:val="24"/>
                <w:szCs w:val="24"/>
              </w:rPr>
              <w:t>чний</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О</w:t>
            </w:r>
            <w:r w:rsidRPr="00534A29">
              <w:rPr>
                <w:rStyle w:val="afb"/>
                <w:rFonts w:ascii="Times New Roman" w:eastAsia="Courier New" w:hAnsi="Times New Roman" w:cs="Times New Roman" w:hint="default"/>
                <w:b w:val="0"/>
                <w:spacing w:val="6"/>
                <w:sz w:val="24"/>
                <w:szCs w:val="24"/>
              </w:rPr>
              <w:t xml:space="preserve">.І. </w:t>
            </w:r>
            <w:r w:rsidRPr="00534A29">
              <w:rPr>
                <w:rStyle w:val="afb"/>
                <w:rFonts w:ascii="Times New Roman" w:hAnsi="Times New Roman" w:cs="Times New Roman" w:hint="default"/>
                <w:b w:val="0"/>
                <w:spacing w:val="6"/>
                <w:sz w:val="24"/>
                <w:szCs w:val="24"/>
              </w:rPr>
              <w:t>Пометун</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Н</w:t>
            </w:r>
            <w:r w:rsidRPr="00534A29">
              <w:rPr>
                <w:rStyle w:val="afb"/>
                <w:rFonts w:ascii="Times New Roman" w:eastAsia="Courier New" w:hAnsi="Times New Roman" w:cs="Times New Roman" w:hint="default"/>
                <w:b w:val="0"/>
                <w:spacing w:val="6"/>
                <w:sz w:val="24"/>
                <w:szCs w:val="24"/>
              </w:rPr>
              <w:t>.</w:t>
            </w:r>
            <w:r w:rsidRPr="00534A29">
              <w:rPr>
                <w:rStyle w:val="afb"/>
                <w:rFonts w:ascii="Times New Roman" w:hAnsi="Times New Roman" w:cs="Times New Roman" w:hint="default"/>
                <w:b w:val="0"/>
                <w:spacing w:val="6"/>
                <w:sz w:val="24"/>
                <w:szCs w:val="24"/>
              </w:rPr>
              <w:t>М</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Гупан</w:t>
            </w:r>
          </w:p>
        </w:tc>
        <w:tc>
          <w:tcPr>
            <w:tcW w:w="707"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11</w:t>
            </w:r>
          </w:p>
        </w:tc>
        <w:tc>
          <w:tcPr>
            <w:tcW w:w="1701"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«Полі</w:t>
            </w:r>
            <w:r w:rsidRPr="00534A29">
              <w:rPr>
                <w:rStyle w:val="afb"/>
                <w:rFonts w:ascii="Times New Roman" w:hAnsi="Times New Roman" w:cs="Times New Roman" w:hint="default"/>
                <w:b w:val="0"/>
                <w:spacing w:val="6"/>
                <w:sz w:val="24"/>
                <w:szCs w:val="24"/>
              </w:rPr>
              <w:t>графкнига»</w:t>
            </w:r>
          </w:p>
        </w:tc>
        <w:tc>
          <w:tcPr>
            <w:tcW w:w="708"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2016</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Наказ МОН ві</w:t>
            </w:r>
            <w:r w:rsidRPr="00534A29">
              <w:rPr>
                <w:rStyle w:val="afb"/>
                <w:rFonts w:ascii="Times New Roman" w:hAnsi="Times New Roman" w:cs="Times New Roman" w:hint="default"/>
                <w:b w:val="0"/>
                <w:spacing w:val="6"/>
                <w:sz w:val="24"/>
                <w:szCs w:val="24"/>
              </w:rPr>
              <w:t>д</w:t>
            </w:r>
            <w:r w:rsidRPr="00534A29">
              <w:rPr>
                <w:rStyle w:val="afb"/>
                <w:rFonts w:ascii="Times New Roman" w:eastAsia="Courier New" w:hAnsi="Times New Roman" w:cs="Times New Roman" w:hint="default"/>
                <w:b w:val="0"/>
                <w:spacing w:val="6"/>
                <w:sz w:val="24"/>
                <w:szCs w:val="24"/>
              </w:rPr>
              <w:t xml:space="preserve"> 14.07.2016 </w:t>
            </w:r>
            <w:r w:rsidRPr="00534A29">
              <w:rPr>
                <w:rStyle w:val="afb"/>
                <w:rFonts w:ascii="Times New Roman" w:hAnsi="Times New Roman" w:cs="Times New Roman" w:hint="default"/>
                <w:b w:val="0"/>
                <w:spacing w:val="6"/>
                <w:sz w:val="24"/>
                <w:szCs w:val="24"/>
              </w:rPr>
              <w:t>№</w:t>
            </w:r>
            <w:r w:rsidRPr="00534A29">
              <w:rPr>
                <w:rStyle w:val="afb"/>
                <w:rFonts w:ascii="Times New Roman" w:eastAsia="Courier New" w:hAnsi="Times New Roman" w:cs="Times New Roman" w:hint="default"/>
                <w:b w:val="0"/>
                <w:spacing w:val="6"/>
                <w:sz w:val="24"/>
                <w:szCs w:val="24"/>
              </w:rPr>
              <w:t>826</w:t>
            </w:r>
          </w:p>
        </w:tc>
      </w:tr>
      <w:tr w:rsidR="000922D0" w:rsidRPr="00534A29" w:rsidTr="004A08B2">
        <w:trPr>
          <w:trHeight w:hRule="exact" w:val="2147"/>
        </w:trPr>
        <w:tc>
          <w:tcPr>
            <w:tcW w:w="1702"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rPr>
                <w:rStyle w:val="afb"/>
                <w:rFonts w:ascii="Times New Roman" w:eastAsia="Courier New" w:hAnsi="Times New Roman" w:cs="Times New Roman" w:hint="default"/>
                <w:b w:val="0"/>
                <w:spacing w:val="6"/>
                <w:sz w:val="24"/>
                <w:szCs w:val="24"/>
              </w:rPr>
            </w:pPr>
            <w:r w:rsidRPr="00534A29">
              <w:rPr>
                <w:rStyle w:val="afb"/>
                <w:rFonts w:ascii="Times New Roman" w:eastAsia="Courier New" w:hAnsi="Times New Roman" w:cs="Times New Roman" w:hint="default"/>
                <w:b w:val="0"/>
                <w:spacing w:val="6"/>
                <w:sz w:val="24"/>
                <w:szCs w:val="24"/>
              </w:rPr>
              <w:lastRenderedPageBreak/>
              <w:t>Всесві</w:t>
            </w:r>
            <w:r w:rsidRPr="00534A29">
              <w:rPr>
                <w:rStyle w:val="afb"/>
                <w:rFonts w:ascii="Times New Roman" w:hAnsi="Times New Roman" w:cs="Times New Roman" w:hint="default"/>
                <w:b w:val="0"/>
                <w:spacing w:val="6"/>
                <w:sz w:val="24"/>
                <w:szCs w:val="24"/>
              </w:rPr>
              <w:t>тня</w:t>
            </w:r>
            <w:r w:rsidRPr="00534A29">
              <w:rPr>
                <w:rStyle w:val="afb"/>
                <w:rFonts w:ascii="Times New Roman" w:eastAsia="Courier New" w:hAnsi="Times New Roman" w:cs="Times New Roman" w:hint="default"/>
                <w:b w:val="0"/>
                <w:spacing w:val="6"/>
                <w:sz w:val="24"/>
                <w:szCs w:val="24"/>
              </w:rPr>
              <w:t xml:space="preserve"> і</w:t>
            </w:r>
            <w:r w:rsidRPr="00534A29">
              <w:rPr>
                <w:rStyle w:val="afb"/>
                <w:rFonts w:ascii="Times New Roman" w:hAnsi="Times New Roman" w:cs="Times New Roman" w:hint="default"/>
                <w:b w:val="0"/>
                <w:spacing w:val="6"/>
                <w:sz w:val="24"/>
                <w:szCs w:val="24"/>
              </w:rPr>
              <w:t>стор</w:t>
            </w:r>
            <w:r w:rsidRPr="00534A29">
              <w:rPr>
                <w:rStyle w:val="afb"/>
                <w:rFonts w:ascii="Times New Roman" w:eastAsia="Courier New" w:hAnsi="Times New Roman" w:cs="Times New Roman" w:hint="default"/>
                <w:b w:val="0"/>
                <w:spacing w:val="6"/>
                <w:sz w:val="24"/>
                <w:szCs w:val="24"/>
              </w:rPr>
              <w:t>і</w:t>
            </w:r>
            <w:r w:rsidRPr="00534A29">
              <w:rPr>
                <w:rStyle w:val="afb"/>
                <w:rFonts w:ascii="Times New Roman" w:hAnsi="Times New Roman" w:cs="Times New Roman" w:hint="default"/>
                <w:b w:val="0"/>
                <w:spacing w:val="6"/>
                <w:sz w:val="24"/>
                <w:szCs w:val="24"/>
              </w:rPr>
              <w:t>я</w:t>
            </w:r>
          </w:p>
        </w:tc>
        <w:tc>
          <w:tcPr>
            <w:tcW w:w="709"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rPr>
                <w:rStyle w:val="afb"/>
                <w:rFonts w:ascii="Times New Roman" w:eastAsia="Courier New" w:hAnsi="Times New Roman" w:cs="Times New Roman" w:hint="default"/>
                <w:b w:val="0"/>
                <w:spacing w:val="6"/>
                <w:sz w:val="24"/>
                <w:szCs w:val="24"/>
              </w:rPr>
            </w:pPr>
            <w:r w:rsidRPr="00534A29">
              <w:rPr>
                <w:rStyle w:val="afb"/>
                <w:rFonts w:ascii="Times New Roman" w:eastAsia="Courier New" w:hAnsi="Times New Roman" w:cs="Times New Roman" w:hint="default"/>
                <w:b w:val="0"/>
                <w:spacing w:val="6"/>
                <w:sz w:val="24"/>
                <w:szCs w:val="24"/>
              </w:rPr>
              <w:t>26.</w:t>
            </w:r>
          </w:p>
        </w:tc>
        <w:tc>
          <w:tcPr>
            <w:tcW w:w="2695"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Програма для загальноосві</w:t>
            </w:r>
            <w:r w:rsidRPr="00534A29">
              <w:rPr>
                <w:rStyle w:val="afb"/>
                <w:rFonts w:ascii="Times New Roman" w:hAnsi="Times New Roman" w:cs="Times New Roman" w:hint="default"/>
                <w:b w:val="0"/>
                <w:spacing w:val="6"/>
                <w:sz w:val="24"/>
                <w:szCs w:val="24"/>
              </w:rPr>
              <w:t>тн</w:t>
            </w:r>
            <w:r w:rsidRPr="00534A29">
              <w:rPr>
                <w:rStyle w:val="afb"/>
                <w:rFonts w:ascii="Times New Roman" w:eastAsia="Courier New" w:hAnsi="Times New Roman" w:cs="Times New Roman" w:hint="default"/>
                <w:b w:val="0"/>
                <w:spacing w:val="6"/>
                <w:sz w:val="24"/>
                <w:szCs w:val="24"/>
              </w:rPr>
              <w:t>і</w:t>
            </w:r>
            <w:r w:rsidRPr="00534A29">
              <w:rPr>
                <w:rStyle w:val="afb"/>
                <w:rFonts w:ascii="Times New Roman" w:hAnsi="Times New Roman" w:cs="Times New Roman" w:hint="default"/>
                <w:b w:val="0"/>
                <w:spacing w:val="6"/>
                <w:sz w:val="24"/>
                <w:szCs w:val="24"/>
              </w:rPr>
              <w:t>х</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навчальних</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заклад</w:t>
            </w:r>
            <w:r w:rsidRPr="00534A29">
              <w:rPr>
                <w:rStyle w:val="afb"/>
                <w:rFonts w:ascii="Times New Roman" w:eastAsia="Courier New" w:hAnsi="Times New Roman" w:cs="Times New Roman" w:hint="default"/>
                <w:b w:val="0"/>
                <w:spacing w:val="6"/>
                <w:sz w:val="24"/>
                <w:szCs w:val="24"/>
              </w:rPr>
              <w:t>і</w:t>
            </w:r>
            <w:r w:rsidRPr="00534A29">
              <w:rPr>
                <w:rStyle w:val="afb"/>
                <w:rFonts w:ascii="Times New Roman" w:hAnsi="Times New Roman" w:cs="Times New Roman" w:hint="default"/>
                <w:b w:val="0"/>
                <w:spacing w:val="6"/>
                <w:sz w:val="24"/>
                <w:szCs w:val="24"/>
              </w:rPr>
              <w:t>в</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Всесв</w:t>
            </w:r>
            <w:r w:rsidRPr="00534A29">
              <w:rPr>
                <w:rStyle w:val="afb"/>
                <w:rFonts w:ascii="Times New Roman" w:eastAsia="Courier New" w:hAnsi="Times New Roman" w:cs="Times New Roman" w:hint="default"/>
                <w:b w:val="0"/>
                <w:spacing w:val="6"/>
                <w:sz w:val="24"/>
                <w:szCs w:val="24"/>
              </w:rPr>
              <w:t>і</w:t>
            </w:r>
            <w:r w:rsidRPr="00534A29">
              <w:rPr>
                <w:rStyle w:val="afb"/>
                <w:rFonts w:ascii="Times New Roman" w:hAnsi="Times New Roman" w:cs="Times New Roman" w:hint="default"/>
                <w:b w:val="0"/>
                <w:spacing w:val="6"/>
                <w:sz w:val="24"/>
                <w:szCs w:val="24"/>
              </w:rPr>
              <w:t>тня</w:t>
            </w:r>
            <w:r w:rsidRPr="00534A29">
              <w:rPr>
                <w:rStyle w:val="afb"/>
                <w:rFonts w:ascii="Times New Roman" w:eastAsia="Courier New" w:hAnsi="Times New Roman" w:cs="Times New Roman" w:hint="default"/>
                <w:b w:val="0"/>
                <w:spacing w:val="6"/>
                <w:sz w:val="24"/>
                <w:szCs w:val="24"/>
              </w:rPr>
              <w:t xml:space="preserve"> і</w:t>
            </w:r>
            <w:r w:rsidRPr="00534A29">
              <w:rPr>
                <w:rStyle w:val="afb"/>
                <w:rFonts w:ascii="Times New Roman" w:hAnsi="Times New Roman" w:cs="Times New Roman" w:hint="default"/>
                <w:b w:val="0"/>
                <w:spacing w:val="6"/>
                <w:sz w:val="24"/>
                <w:szCs w:val="24"/>
              </w:rPr>
              <w:t>стор</w:t>
            </w:r>
            <w:r w:rsidRPr="00534A29">
              <w:rPr>
                <w:rStyle w:val="afb"/>
                <w:rFonts w:ascii="Times New Roman" w:eastAsia="Courier New" w:hAnsi="Times New Roman" w:cs="Times New Roman" w:hint="default"/>
                <w:b w:val="0"/>
                <w:spacing w:val="6"/>
                <w:sz w:val="24"/>
                <w:szCs w:val="24"/>
              </w:rPr>
              <w:t>і</w:t>
            </w:r>
            <w:r w:rsidRPr="00534A29">
              <w:rPr>
                <w:rStyle w:val="afb"/>
                <w:rFonts w:ascii="Times New Roman" w:hAnsi="Times New Roman" w:cs="Times New Roman" w:hint="default"/>
                <w:b w:val="0"/>
                <w:spacing w:val="6"/>
                <w:sz w:val="24"/>
                <w:szCs w:val="24"/>
              </w:rPr>
              <w:t>я</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Р</w:t>
            </w:r>
            <w:r w:rsidRPr="00534A29">
              <w:rPr>
                <w:rStyle w:val="afb"/>
                <w:rFonts w:ascii="Times New Roman" w:eastAsia="Courier New" w:hAnsi="Times New Roman" w:cs="Times New Roman" w:hint="default"/>
                <w:b w:val="0"/>
                <w:spacing w:val="6"/>
                <w:sz w:val="24"/>
                <w:szCs w:val="24"/>
              </w:rPr>
              <w:t>і</w:t>
            </w:r>
            <w:r w:rsidRPr="00534A29">
              <w:rPr>
                <w:rStyle w:val="afb"/>
                <w:rFonts w:ascii="Times New Roman" w:hAnsi="Times New Roman" w:cs="Times New Roman" w:hint="default"/>
                <w:b w:val="0"/>
                <w:spacing w:val="6"/>
                <w:sz w:val="24"/>
                <w:szCs w:val="24"/>
              </w:rPr>
              <w:t>вень</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стандарту</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академ</w:t>
            </w:r>
            <w:r w:rsidRPr="00534A29">
              <w:rPr>
                <w:rStyle w:val="afb"/>
                <w:rFonts w:ascii="Times New Roman" w:eastAsia="Courier New" w:hAnsi="Times New Roman" w:cs="Times New Roman" w:hint="default"/>
                <w:b w:val="0"/>
                <w:spacing w:val="6"/>
                <w:sz w:val="24"/>
                <w:szCs w:val="24"/>
              </w:rPr>
              <w:t>і</w:t>
            </w:r>
            <w:r w:rsidRPr="00534A29">
              <w:rPr>
                <w:rStyle w:val="afb"/>
                <w:rFonts w:ascii="Times New Roman" w:hAnsi="Times New Roman" w:cs="Times New Roman" w:hint="default"/>
                <w:b w:val="0"/>
                <w:spacing w:val="6"/>
                <w:sz w:val="24"/>
                <w:szCs w:val="24"/>
              </w:rPr>
              <w:t>чний</w:t>
            </w:r>
            <w:r w:rsidRPr="00534A29">
              <w:rPr>
                <w:rStyle w:val="afb"/>
                <w:rFonts w:ascii="Times New Roman" w:eastAsia="Courier New" w:hAnsi="Times New Roman" w:cs="Times New Roman" w:hint="default"/>
                <w:b w:val="0"/>
                <w:spacing w:val="6"/>
                <w:sz w:val="24"/>
                <w:szCs w:val="24"/>
              </w:rPr>
              <w:t xml:space="preserve"> 10-11 </w:t>
            </w:r>
            <w:r w:rsidRPr="00534A29">
              <w:rPr>
                <w:rStyle w:val="afb"/>
                <w:rFonts w:ascii="Times New Roman" w:hAnsi="Times New Roman" w:cs="Times New Roman" w:hint="default"/>
                <w:b w:val="0"/>
                <w:spacing w:val="6"/>
                <w:sz w:val="24"/>
                <w:szCs w:val="24"/>
              </w:rPr>
              <w:t>класи</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Т</w:t>
            </w:r>
            <w:r w:rsidRPr="00534A29">
              <w:rPr>
                <w:rStyle w:val="afb"/>
                <w:rFonts w:ascii="Times New Roman" w:eastAsia="Courier New" w:hAnsi="Times New Roman" w:cs="Times New Roman" w:hint="default"/>
                <w:b w:val="0"/>
                <w:spacing w:val="6"/>
                <w:sz w:val="24"/>
                <w:szCs w:val="24"/>
              </w:rPr>
              <w:t>.</w:t>
            </w:r>
            <w:r w:rsidRPr="00534A29">
              <w:rPr>
                <w:rStyle w:val="afb"/>
                <w:rFonts w:ascii="Times New Roman" w:hAnsi="Times New Roman" w:cs="Times New Roman" w:hint="default"/>
                <w:b w:val="0"/>
                <w:spacing w:val="6"/>
                <w:sz w:val="24"/>
                <w:szCs w:val="24"/>
              </w:rPr>
              <w:t>В</w:t>
            </w:r>
            <w:r w:rsidRPr="00534A29">
              <w:rPr>
                <w:rStyle w:val="afb"/>
                <w:rFonts w:ascii="Times New Roman" w:eastAsia="Courier New" w:hAnsi="Times New Roman" w:cs="Times New Roman" w:hint="default"/>
                <w:b w:val="0"/>
                <w:spacing w:val="6"/>
                <w:sz w:val="24"/>
                <w:szCs w:val="24"/>
              </w:rPr>
              <w:t>.</w:t>
            </w:r>
            <w:r w:rsidRPr="00534A29">
              <w:rPr>
                <w:rStyle w:val="afb"/>
                <w:rFonts w:ascii="Times New Roman" w:hAnsi="Times New Roman" w:cs="Times New Roman" w:hint="default"/>
                <w:b w:val="0"/>
                <w:spacing w:val="6"/>
                <w:sz w:val="24"/>
                <w:szCs w:val="24"/>
              </w:rPr>
              <w:t>Ладиченко</w:t>
            </w:r>
          </w:p>
        </w:tc>
        <w:tc>
          <w:tcPr>
            <w:tcW w:w="707"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11</w:t>
            </w:r>
          </w:p>
        </w:tc>
        <w:tc>
          <w:tcPr>
            <w:tcW w:w="1701"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«Полі</w:t>
            </w:r>
            <w:r w:rsidRPr="00534A29">
              <w:rPr>
                <w:rStyle w:val="afb"/>
                <w:rFonts w:ascii="Times New Roman" w:hAnsi="Times New Roman" w:cs="Times New Roman" w:hint="default"/>
                <w:b w:val="0"/>
                <w:spacing w:val="6"/>
                <w:sz w:val="24"/>
                <w:szCs w:val="24"/>
              </w:rPr>
              <w:t>графкнига»</w:t>
            </w:r>
          </w:p>
        </w:tc>
        <w:tc>
          <w:tcPr>
            <w:tcW w:w="708"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2016</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Наказ МОН ві</w:t>
            </w:r>
            <w:r w:rsidRPr="00534A29">
              <w:rPr>
                <w:rStyle w:val="afb"/>
                <w:rFonts w:ascii="Times New Roman" w:hAnsi="Times New Roman" w:cs="Times New Roman" w:hint="default"/>
                <w:b w:val="0"/>
                <w:spacing w:val="6"/>
                <w:sz w:val="24"/>
                <w:szCs w:val="24"/>
              </w:rPr>
              <w:t>д</w:t>
            </w:r>
            <w:r w:rsidRPr="00534A29">
              <w:rPr>
                <w:rStyle w:val="afb"/>
                <w:rFonts w:ascii="Times New Roman" w:eastAsia="Courier New" w:hAnsi="Times New Roman" w:cs="Times New Roman" w:hint="default"/>
                <w:b w:val="0"/>
                <w:spacing w:val="6"/>
                <w:sz w:val="24"/>
                <w:szCs w:val="24"/>
              </w:rPr>
              <w:t xml:space="preserve"> 14.07.2016 </w:t>
            </w:r>
            <w:r w:rsidRPr="00534A29">
              <w:rPr>
                <w:rStyle w:val="afb"/>
                <w:rFonts w:ascii="Times New Roman" w:hAnsi="Times New Roman" w:cs="Times New Roman" w:hint="default"/>
                <w:b w:val="0"/>
                <w:spacing w:val="6"/>
                <w:sz w:val="24"/>
                <w:szCs w:val="24"/>
              </w:rPr>
              <w:t>№</w:t>
            </w:r>
            <w:r w:rsidRPr="00534A29">
              <w:rPr>
                <w:rStyle w:val="afb"/>
                <w:rFonts w:ascii="Times New Roman" w:eastAsia="Courier New" w:hAnsi="Times New Roman" w:cs="Times New Roman" w:hint="default"/>
                <w:b w:val="0"/>
                <w:spacing w:val="6"/>
                <w:sz w:val="24"/>
                <w:szCs w:val="24"/>
              </w:rPr>
              <w:t>826</w:t>
            </w:r>
          </w:p>
        </w:tc>
      </w:tr>
      <w:tr w:rsidR="000922D0" w:rsidRPr="00534A29" w:rsidTr="004A08B2">
        <w:trPr>
          <w:trHeight w:hRule="exact" w:val="1829"/>
        </w:trPr>
        <w:tc>
          <w:tcPr>
            <w:tcW w:w="1702"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Екологі</w:t>
            </w:r>
            <w:r w:rsidRPr="00534A29">
              <w:rPr>
                <w:rStyle w:val="afb"/>
                <w:rFonts w:ascii="Times New Roman" w:hAnsi="Times New Roman" w:cs="Times New Roman" w:hint="default"/>
                <w:b w:val="0"/>
                <w:spacing w:val="6"/>
                <w:sz w:val="24"/>
                <w:szCs w:val="24"/>
              </w:rPr>
              <w:t>я</w:t>
            </w:r>
          </w:p>
        </w:tc>
        <w:tc>
          <w:tcPr>
            <w:tcW w:w="709"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27.</w:t>
            </w:r>
          </w:p>
        </w:tc>
        <w:tc>
          <w:tcPr>
            <w:tcW w:w="2695"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rPr>
                <w:rStyle w:val="afb"/>
                <w:rFonts w:ascii="Times New Roman" w:eastAsia="Courier New" w:hAnsi="Times New Roman" w:cs="Times New Roman" w:hint="default"/>
                <w:b w:val="0"/>
                <w:spacing w:val="6"/>
                <w:sz w:val="24"/>
                <w:szCs w:val="24"/>
              </w:rPr>
            </w:pPr>
            <w:r w:rsidRPr="00534A29">
              <w:rPr>
                <w:rStyle w:val="afb"/>
                <w:rFonts w:ascii="Times New Roman" w:eastAsia="Courier New" w:hAnsi="Times New Roman" w:cs="Times New Roman" w:hint="default"/>
                <w:b w:val="0"/>
                <w:spacing w:val="6"/>
                <w:sz w:val="24"/>
                <w:szCs w:val="24"/>
              </w:rPr>
              <w:t>Екологі</w:t>
            </w:r>
            <w:r w:rsidRPr="00534A29">
              <w:rPr>
                <w:rStyle w:val="afb"/>
                <w:rFonts w:ascii="Times New Roman" w:hAnsi="Times New Roman" w:cs="Times New Roman" w:hint="default"/>
                <w:b w:val="0"/>
                <w:spacing w:val="6"/>
                <w:sz w:val="24"/>
                <w:szCs w:val="24"/>
              </w:rPr>
              <w:t>я</w:t>
            </w:r>
            <w:r w:rsidRPr="00534A29">
              <w:rPr>
                <w:rStyle w:val="afb"/>
                <w:rFonts w:ascii="Times New Roman" w:eastAsia="Courier New" w:hAnsi="Times New Roman" w:cs="Times New Roman" w:hint="default"/>
                <w:b w:val="0"/>
                <w:spacing w:val="6"/>
                <w:sz w:val="24"/>
                <w:szCs w:val="24"/>
              </w:rPr>
              <w:t>.</w:t>
            </w:r>
          </w:p>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Рі</w:t>
            </w:r>
            <w:r w:rsidRPr="00534A29">
              <w:rPr>
                <w:rStyle w:val="afb"/>
                <w:rFonts w:ascii="Times New Roman" w:hAnsi="Times New Roman" w:cs="Times New Roman" w:hint="default"/>
                <w:b w:val="0"/>
                <w:spacing w:val="6"/>
                <w:sz w:val="24"/>
                <w:szCs w:val="24"/>
              </w:rPr>
              <w:t>вень</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стандарту</w:t>
            </w:r>
            <w:r w:rsidRPr="00534A29">
              <w:rPr>
                <w:rStyle w:val="afb"/>
                <w:rFonts w:ascii="Times New Roman" w:eastAsia="Courier New" w:hAnsi="Times New Roman" w:cs="Times New Roman" w:hint="default"/>
                <w:b w:val="0"/>
                <w:spacing w:val="6"/>
                <w:sz w:val="24"/>
                <w:szCs w:val="24"/>
              </w:rPr>
              <w:t>.</w:t>
            </w:r>
          </w:p>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10-11 класи</w:t>
            </w:r>
          </w:p>
        </w:tc>
        <w:tc>
          <w:tcPr>
            <w:tcW w:w="707"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11</w:t>
            </w:r>
          </w:p>
        </w:tc>
        <w:tc>
          <w:tcPr>
            <w:tcW w:w="1701"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Сайт</w:t>
            </w:r>
          </w:p>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МОН</w:t>
            </w:r>
          </w:p>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Украї</w:t>
            </w:r>
            <w:r w:rsidRPr="00534A29">
              <w:rPr>
                <w:rStyle w:val="afb"/>
                <w:rFonts w:ascii="Times New Roman" w:hAnsi="Times New Roman" w:cs="Times New Roman" w:hint="default"/>
                <w:b w:val="0"/>
                <w:spacing w:val="6"/>
                <w:sz w:val="24"/>
                <w:szCs w:val="24"/>
              </w:rPr>
              <w:t>ни</w:t>
            </w:r>
          </w:p>
        </w:tc>
        <w:tc>
          <w:tcPr>
            <w:tcW w:w="708"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2016</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Наказ МОН ві</w:t>
            </w:r>
            <w:r w:rsidRPr="00534A29">
              <w:rPr>
                <w:rStyle w:val="afb"/>
                <w:rFonts w:ascii="Times New Roman" w:hAnsi="Times New Roman" w:cs="Times New Roman" w:hint="default"/>
                <w:b w:val="0"/>
                <w:spacing w:val="6"/>
                <w:sz w:val="24"/>
                <w:szCs w:val="24"/>
              </w:rPr>
              <w:t>д</w:t>
            </w:r>
            <w:r w:rsidRPr="00534A29">
              <w:rPr>
                <w:rStyle w:val="afb"/>
                <w:rFonts w:ascii="Times New Roman" w:eastAsia="Courier New" w:hAnsi="Times New Roman" w:cs="Times New Roman" w:hint="default"/>
                <w:b w:val="0"/>
                <w:spacing w:val="6"/>
                <w:sz w:val="24"/>
                <w:szCs w:val="24"/>
              </w:rPr>
              <w:t xml:space="preserve"> 14.07.2016 </w:t>
            </w:r>
            <w:r w:rsidRPr="00534A29">
              <w:rPr>
                <w:rStyle w:val="afb"/>
                <w:rFonts w:ascii="Times New Roman" w:hAnsi="Times New Roman" w:cs="Times New Roman" w:hint="default"/>
                <w:b w:val="0"/>
                <w:spacing w:val="6"/>
                <w:sz w:val="24"/>
                <w:szCs w:val="24"/>
              </w:rPr>
              <w:t>№</w:t>
            </w:r>
            <w:r w:rsidRPr="00534A29">
              <w:rPr>
                <w:rStyle w:val="afb"/>
                <w:rFonts w:ascii="Times New Roman" w:eastAsia="Courier New" w:hAnsi="Times New Roman" w:cs="Times New Roman" w:hint="default"/>
                <w:b w:val="0"/>
                <w:spacing w:val="6"/>
                <w:sz w:val="24"/>
                <w:szCs w:val="24"/>
              </w:rPr>
              <w:t>826</w:t>
            </w:r>
          </w:p>
        </w:tc>
      </w:tr>
      <w:tr w:rsidR="000922D0" w:rsidRPr="00534A29" w:rsidTr="004A08B2">
        <w:trPr>
          <w:trHeight w:hRule="exact" w:val="2170"/>
        </w:trPr>
        <w:tc>
          <w:tcPr>
            <w:tcW w:w="1702"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rPr>
                <w:rStyle w:val="afb"/>
                <w:rFonts w:ascii="Times New Roman" w:eastAsia="Courier New" w:hAnsi="Times New Roman" w:cs="Times New Roman" w:hint="default"/>
                <w:b w:val="0"/>
                <w:spacing w:val="6"/>
                <w:sz w:val="24"/>
                <w:szCs w:val="24"/>
              </w:rPr>
            </w:pPr>
            <w:r w:rsidRPr="00534A29">
              <w:rPr>
                <w:rStyle w:val="afb"/>
                <w:rFonts w:ascii="Times New Roman" w:eastAsia="Courier New" w:hAnsi="Times New Roman" w:cs="Times New Roman" w:hint="default"/>
                <w:b w:val="0"/>
                <w:spacing w:val="6"/>
                <w:sz w:val="24"/>
                <w:szCs w:val="24"/>
              </w:rPr>
              <w:t xml:space="preserve">Людина і </w:t>
            </w:r>
            <w:r w:rsidRPr="00534A29">
              <w:rPr>
                <w:rStyle w:val="afb"/>
                <w:rFonts w:ascii="Times New Roman" w:hAnsi="Times New Roman" w:cs="Times New Roman" w:hint="default"/>
                <w:b w:val="0"/>
                <w:spacing w:val="6"/>
                <w:sz w:val="24"/>
                <w:szCs w:val="24"/>
              </w:rPr>
              <w:t>св</w:t>
            </w:r>
            <w:r w:rsidRPr="00534A29">
              <w:rPr>
                <w:rStyle w:val="afb"/>
                <w:rFonts w:ascii="Times New Roman" w:eastAsia="Courier New" w:hAnsi="Times New Roman" w:cs="Times New Roman" w:hint="default"/>
                <w:b w:val="0"/>
                <w:spacing w:val="6"/>
                <w:sz w:val="24"/>
                <w:szCs w:val="24"/>
              </w:rPr>
              <w:t>і</w:t>
            </w:r>
            <w:r w:rsidRPr="00534A29">
              <w:rPr>
                <w:rStyle w:val="afb"/>
                <w:rFonts w:ascii="Times New Roman" w:hAnsi="Times New Roman" w:cs="Times New Roman" w:hint="default"/>
                <w:b w:val="0"/>
                <w:spacing w:val="6"/>
                <w:sz w:val="24"/>
                <w:szCs w:val="24"/>
              </w:rPr>
              <w:t>т</w:t>
            </w:r>
            <w:r w:rsidRPr="00534A29">
              <w:rPr>
                <w:rStyle w:val="afb"/>
                <w:rFonts w:ascii="Times New Roman" w:eastAsia="Courier New" w:hAnsi="Times New Roman" w:cs="Times New Roman" w:hint="default"/>
                <w:b w:val="0"/>
                <w:spacing w:val="6"/>
                <w:sz w:val="24"/>
                <w:szCs w:val="24"/>
              </w:rPr>
              <w:t>.</w:t>
            </w:r>
          </w:p>
        </w:tc>
        <w:tc>
          <w:tcPr>
            <w:tcW w:w="709"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28.</w:t>
            </w:r>
          </w:p>
        </w:tc>
        <w:tc>
          <w:tcPr>
            <w:tcW w:w="2695"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Програма для загальноосві</w:t>
            </w:r>
            <w:r w:rsidRPr="00534A29">
              <w:rPr>
                <w:rStyle w:val="afb"/>
                <w:rFonts w:ascii="Times New Roman" w:hAnsi="Times New Roman" w:cs="Times New Roman" w:hint="default"/>
                <w:b w:val="0"/>
                <w:spacing w:val="6"/>
                <w:sz w:val="24"/>
                <w:szCs w:val="24"/>
              </w:rPr>
              <w:t>тн</w:t>
            </w:r>
            <w:r w:rsidRPr="00534A29">
              <w:rPr>
                <w:rStyle w:val="afb"/>
                <w:rFonts w:ascii="Times New Roman" w:eastAsia="Courier New" w:hAnsi="Times New Roman" w:cs="Times New Roman" w:hint="default"/>
                <w:b w:val="0"/>
                <w:spacing w:val="6"/>
                <w:sz w:val="24"/>
                <w:szCs w:val="24"/>
              </w:rPr>
              <w:t>і</w:t>
            </w:r>
            <w:r w:rsidRPr="00534A29">
              <w:rPr>
                <w:rStyle w:val="afb"/>
                <w:rFonts w:ascii="Times New Roman" w:hAnsi="Times New Roman" w:cs="Times New Roman" w:hint="default"/>
                <w:b w:val="0"/>
                <w:spacing w:val="6"/>
                <w:sz w:val="24"/>
                <w:szCs w:val="24"/>
              </w:rPr>
              <w:t>х</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навчальних</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заклад</w:t>
            </w:r>
            <w:r w:rsidRPr="00534A29">
              <w:rPr>
                <w:rStyle w:val="afb"/>
                <w:rFonts w:ascii="Times New Roman" w:eastAsia="Courier New" w:hAnsi="Times New Roman" w:cs="Times New Roman" w:hint="default"/>
                <w:b w:val="0"/>
                <w:spacing w:val="6"/>
                <w:sz w:val="24"/>
                <w:szCs w:val="24"/>
              </w:rPr>
              <w:t>і</w:t>
            </w:r>
            <w:r w:rsidRPr="00534A29">
              <w:rPr>
                <w:rStyle w:val="afb"/>
                <w:rFonts w:ascii="Times New Roman" w:hAnsi="Times New Roman" w:cs="Times New Roman" w:hint="default"/>
                <w:b w:val="0"/>
                <w:spacing w:val="6"/>
                <w:sz w:val="24"/>
                <w:szCs w:val="24"/>
              </w:rPr>
              <w:t>в</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Людина</w:t>
            </w:r>
            <w:r w:rsidRPr="00534A29">
              <w:rPr>
                <w:rStyle w:val="afb"/>
                <w:rFonts w:ascii="Times New Roman" w:eastAsia="Courier New" w:hAnsi="Times New Roman" w:cs="Times New Roman" w:hint="default"/>
                <w:b w:val="0"/>
                <w:spacing w:val="6"/>
                <w:sz w:val="24"/>
                <w:szCs w:val="24"/>
              </w:rPr>
              <w:t xml:space="preserve"> і </w:t>
            </w:r>
            <w:r w:rsidRPr="00534A29">
              <w:rPr>
                <w:rStyle w:val="afb"/>
                <w:rFonts w:ascii="Times New Roman" w:hAnsi="Times New Roman" w:cs="Times New Roman" w:hint="default"/>
                <w:b w:val="0"/>
                <w:spacing w:val="6"/>
                <w:sz w:val="24"/>
                <w:szCs w:val="24"/>
              </w:rPr>
              <w:t>св</w:t>
            </w:r>
            <w:r w:rsidRPr="00534A29">
              <w:rPr>
                <w:rStyle w:val="afb"/>
                <w:rFonts w:ascii="Times New Roman" w:eastAsia="Courier New" w:hAnsi="Times New Roman" w:cs="Times New Roman" w:hint="default"/>
                <w:b w:val="0"/>
                <w:spacing w:val="6"/>
                <w:sz w:val="24"/>
                <w:szCs w:val="24"/>
              </w:rPr>
              <w:t>і</w:t>
            </w:r>
            <w:r w:rsidRPr="00534A29">
              <w:rPr>
                <w:rStyle w:val="afb"/>
                <w:rFonts w:ascii="Times New Roman" w:hAnsi="Times New Roman" w:cs="Times New Roman" w:hint="default"/>
                <w:b w:val="0"/>
                <w:spacing w:val="6"/>
                <w:sz w:val="24"/>
                <w:szCs w:val="24"/>
              </w:rPr>
              <w:t>т</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Р</w:t>
            </w:r>
            <w:r w:rsidRPr="00534A29">
              <w:rPr>
                <w:rStyle w:val="afb"/>
                <w:rFonts w:ascii="Times New Roman" w:eastAsia="Courier New" w:hAnsi="Times New Roman" w:cs="Times New Roman" w:hint="default"/>
                <w:b w:val="0"/>
                <w:spacing w:val="6"/>
                <w:sz w:val="24"/>
                <w:szCs w:val="24"/>
              </w:rPr>
              <w:t>і</w:t>
            </w:r>
            <w:r w:rsidRPr="00534A29">
              <w:rPr>
                <w:rStyle w:val="afb"/>
                <w:rFonts w:ascii="Times New Roman" w:hAnsi="Times New Roman" w:cs="Times New Roman" w:hint="default"/>
                <w:b w:val="0"/>
                <w:spacing w:val="6"/>
                <w:sz w:val="24"/>
                <w:szCs w:val="24"/>
              </w:rPr>
              <w:t>вень</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стандарту</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Т</w:t>
            </w:r>
            <w:r w:rsidRPr="00534A29">
              <w:rPr>
                <w:rStyle w:val="afb"/>
                <w:rFonts w:ascii="Times New Roman" w:eastAsia="Courier New" w:hAnsi="Times New Roman" w:cs="Times New Roman" w:hint="default"/>
                <w:b w:val="0"/>
                <w:spacing w:val="6"/>
                <w:sz w:val="24"/>
                <w:szCs w:val="24"/>
              </w:rPr>
              <w:t>.</w:t>
            </w:r>
            <w:r w:rsidRPr="00534A29">
              <w:rPr>
                <w:rStyle w:val="afb"/>
                <w:rFonts w:ascii="Times New Roman" w:hAnsi="Times New Roman" w:cs="Times New Roman" w:hint="default"/>
                <w:b w:val="0"/>
                <w:spacing w:val="6"/>
                <w:sz w:val="24"/>
                <w:szCs w:val="24"/>
              </w:rPr>
              <w:t>В</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Бакка</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Л</w:t>
            </w:r>
            <w:r w:rsidRPr="00534A29">
              <w:rPr>
                <w:rStyle w:val="afb"/>
                <w:rFonts w:ascii="Times New Roman" w:eastAsia="Courier New" w:hAnsi="Times New Roman" w:cs="Times New Roman" w:hint="default"/>
                <w:b w:val="0"/>
                <w:spacing w:val="6"/>
                <w:sz w:val="24"/>
                <w:szCs w:val="24"/>
              </w:rPr>
              <w:t>.</w:t>
            </w:r>
            <w:r w:rsidRPr="00534A29">
              <w:rPr>
                <w:rStyle w:val="afb"/>
                <w:rFonts w:ascii="Times New Roman" w:hAnsi="Times New Roman" w:cs="Times New Roman" w:hint="default"/>
                <w:b w:val="0"/>
                <w:spacing w:val="6"/>
                <w:sz w:val="24"/>
                <w:szCs w:val="24"/>
              </w:rPr>
              <w:t>В</w:t>
            </w:r>
            <w:r w:rsidRPr="00534A29">
              <w:rPr>
                <w:rStyle w:val="afb"/>
                <w:rFonts w:ascii="Times New Roman" w:eastAsia="Courier New" w:hAnsi="Times New Roman" w:cs="Times New Roman" w:hint="default"/>
                <w:b w:val="0"/>
                <w:spacing w:val="6"/>
                <w:sz w:val="24"/>
                <w:szCs w:val="24"/>
              </w:rPr>
              <w:t>.</w:t>
            </w:r>
            <w:r w:rsidRPr="00534A29">
              <w:rPr>
                <w:rStyle w:val="afb"/>
                <w:rFonts w:ascii="Times New Roman" w:hAnsi="Times New Roman" w:cs="Times New Roman" w:hint="default"/>
                <w:b w:val="0"/>
                <w:spacing w:val="6"/>
                <w:sz w:val="24"/>
                <w:szCs w:val="24"/>
              </w:rPr>
              <w:t>Маргол</w:t>
            </w:r>
            <w:r w:rsidRPr="00534A29">
              <w:rPr>
                <w:rStyle w:val="afb"/>
                <w:rFonts w:ascii="Times New Roman" w:eastAsia="Courier New" w:hAnsi="Times New Roman" w:cs="Times New Roman" w:hint="default"/>
                <w:b w:val="0"/>
                <w:spacing w:val="6"/>
                <w:sz w:val="24"/>
                <w:szCs w:val="24"/>
              </w:rPr>
              <w:t>і</w:t>
            </w:r>
            <w:r w:rsidRPr="00534A29">
              <w:rPr>
                <w:rStyle w:val="afb"/>
                <w:rFonts w:ascii="Times New Roman" w:hAnsi="Times New Roman" w:cs="Times New Roman" w:hint="default"/>
                <w:b w:val="0"/>
                <w:spacing w:val="6"/>
                <w:sz w:val="24"/>
                <w:szCs w:val="24"/>
              </w:rPr>
              <w:t>на</w:t>
            </w:r>
          </w:p>
        </w:tc>
        <w:tc>
          <w:tcPr>
            <w:tcW w:w="707"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11</w:t>
            </w:r>
          </w:p>
        </w:tc>
        <w:tc>
          <w:tcPr>
            <w:tcW w:w="1701"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pPr>
            <w:r w:rsidRPr="00534A29">
              <w:rPr>
                <w:rStyle w:val="afb"/>
                <w:rFonts w:ascii="Times New Roman" w:hAnsi="Times New Roman" w:cs="Times New Roman" w:hint="default"/>
                <w:b w:val="0"/>
                <w:spacing w:val="6"/>
                <w:sz w:val="24"/>
                <w:szCs w:val="24"/>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2016</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Наказ МОН ві</w:t>
            </w:r>
            <w:r w:rsidRPr="00534A29">
              <w:rPr>
                <w:rStyle w:val="afb"/>
                <w:rFonts w:ascii="Times New Roman" w:hAnsi="Times New Roman" w:cs="Times New Roman" w:hint="default"/>
                <w:b w:val="0"/>
                <w:spacing w:val="6"/>
                <w:sz w:val="24"/>
                <w:szCs w:val="24"/>
              </w:rPr>
              <w:t>д</w:t>
            </w:r>
            <w:r w:rsidRPr="00534A29">
              <w:rPr>
                <w:rStyle w:val="afb"/>
                <w:rFonts w:ascii="Times New Roman" w:eastAsia="Courier New" w:hAnsi="Times New Roman" w:cs="Times New Roman" w:hint="default"/>
                <w:b w:val="0"/>
                <w:spacing w:val="6"/>
                <w:sz w:val="24"/>
                <w:szCs w:val="24"/>
              </w:rPr>
              <w:t xml:space="preserve"> 14.07.2016 </w:t>
            </w:r>
            <w:r w:rsidRPr="00534A29">
              <w:rPr>
                <w:rStyle w:val="afb"/>
                <w:rFonts w:ascii="Times New Roman" w:hAnsi="Times New Roman" w:cs="Times New Roman" w:hint="default"/>
                <w:b w:val="0"/>
                <w:spacing w:val="6"/>
                <w:sz w:val="24"/>
                <w:szCs w:val="24"/>
              </w:rPr>
              <w:t>№</w:t>
            </w:r>
            <w:r w:rsidRPr="00534A29">
              <w:rPr>
                <w:rStyle w:val="afb"/>
                <w:rFonts w:ascii="Times New Roman" w:eastAsia="Courier New" w:hAnsi="Times New Roman" w:cs="Times New Roman" w:hint="default"/>
                <w:b w:val="0"/>
                <w:spacing w:val="6"/>
                <w:sz w:val="24"/>
                <w:szCs w:val="24"/>
              </w:rPr>
              <w:t>826</w:t>
            </w:r>
          </w:p>
        </w:tc>
      </w:tr>
      <w:tr w:rsidR="000922D0" w:rsidRPr="00534A29" w:rsidTr="004A08B2">
        <w:trPr>
          <w:trHeight w:hRule="exact" w:val="1829"/>
        </w:trPr>
        <w:tc>
          <w:tcPr>
            <w:tcW w:w="1702"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Економі</w:t>
            </w:r>
            <w:r w:rsidRPr="00534A29">
              <w:rPr>
                <w:rStyle w:val="afb"/>
                <w:rFonts w:ascii="Times New Roman" w:hAnsi="Times New Roman" w:cs="Times New Roman" w:hint="default"/>
                <w:b w:val="0"/>
                <w:spacing w:val="6"/>
                <w:sz w:val="24"/>
                <w:szCs w:val="24"/>
              </w:rPr>
              <w:t>ка</w:t>
            </w:r>
          </w:p>
        </w:tc>
        <w:tc>
          <w:tcPr>
            <w:tcW w:w="709"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29.</w:t>
            </w:r>
          </w:p>
        </w:tc>
        <w:tc>
          <w:tcPr>
            <w:tcW w:w="2695"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rPr>
                <w:rStyle w:val="afb"/>
                <w:rFonts w:ascii="Times New Roman" w:eastAsia="Courier New" w:hAnsi="Times New Roman" w:cs="Times New Roman" w:hint="default"/>
                <w:b w:val="0"/>
                <w:spacing w:val="6"/>
                <w:sz w:val="24"/>
                <w:szCs w:val="24"/>
              </w:rPr>
            </w:pPr>
            <w:r w:rsidRPr="00534A29">
              <w:rPr>
                <w:rStyle w:val="afb"/>
                <w:rFonts w:ascii="Times New Roman" w:eastAsia="Courier New" w:hAnsi="Times New Roman" w:cs="Times New Roman" w:hint="default"/>
                <w:b w:val="0"/>
                <w:spacing w:val="6"/>
                <w:sz w:val="24"/>
                <w:szCs w:val="24"/>
              </w:rPr>
              <w:t>Економі</w:t>
            </w:r>
            <w:r w:rsidRPr="00534A29">
              <w:rPr>
                <w:rStyle w:val="afb"/>
                <w:rFonts w:ascii="Times New Roman" w:hAnsi="Times New Roman" w:cs="Times New Roman" w:hint="default"/>
                <w:b w:val="0"/>
                <w:spacing w:val="6"/>
                <w:sz w:val="24"/>
                <w:szCs w:val="24"/>
              </w:rPr>
              <w:t>ка</w:t>
            </w:r>
            <w:r w:rsidRPr="00534A29">
              <w:rPr>
                <w:rStyle w:val="afb"/>
                <w:rFonts w:ascii="Times New Roman" w:eastAsia="Courier New" w:hAnsi="Times New Roman" w:cs="Times New Roman" w:hint="default"/>
                <w:b w:val="0"/>
                <w:spacing w:val="6"/>
                <w:sz w:val="24"/>
                <w:szCs w:val="24"/>
              </w:rPr>
              <w:t xml:space="preserve">. </w:t>
            </w:r>
          </w:p>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Рі</w:t>
            </w:r>
            <w:r w:rsidRPr="00534A29">
              <w:rPr>
                <w:rStyle w:val="afb"/>
                <w:rFonts w:ascii="Times New Roman" w:hAnsi="Times New Roman" w:cs="Times New Roman" w:hint="default"/>
                <w:b w:val="0"/>
                <w:spacing w:val="6"/>
                <w:sz w:val="24"/>
                <w:szCs w:val="24"/>
              </w:rPr>
              <w:t>вень</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стандарту</w:t>
            </w:r>
          </w:p>
        </w:tc>
        <w:tc>
          <w:tcPr>
            <w:tcW w:w="707"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11</w:t>
            </w:r>
          </w:p>
        </w:tc>
        <w:tc>
          <w:tcPr>
            <w:tcW w:w="1701"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pPr>
            <w:r w:rsidRPr="00534A29">
              <w:rPr>
                <w:rStyle w:val="afb"/>
                <w:rFonts w:ascii="Times New Roman" w:hAnsi="Times New Roman" w:cs="Times New Roman" w:hint="default"/>
                <w:b w:val="0"/>
                <w:spacing w:val="6"/>
                <w:sz w:val="24"/>
                <w:szCs w:val="24"/>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2016</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Наказ МОН ві</w:t>
            </w:r>
            <w:r w:rsidRPr="00534A29">
              <w:rPr>
                <w:rStyle w:val="afb"/>
                <w:rFonts w:ascii="Times New Roman" w:hAnsi="Times New Roman" w:cs="Times New Roman" w:hint="default"/>
                <w:b w:val="0"/>
                <w:spacing w:val="6"/>
                <w:sz w:val="24"/>
                <w:szCs w:val="24"/>
              </w:rPr>
              <w:t>д</w:t>
            </w:r>
            <w:r w:rsidRPr="00534A29">
              <w:rPr>
                <w:rStyle w:val="afb"/>
                <w:rFonts w:ascii="Times New Roman" w:eastAsia="Courier New" w:hAnsi="Times New Roman" w:cs="Times New Roman" w:hint="default"/>
                <w:b w:val="0"/>
                <w:spacing w:val="6"/>
                <w:sz w:val="24"/>
                <w:szCs w:val="24"/>
              </w:rPr>
              <w:t xml:space="preserve"> 14.07.2016 </w:t>
            </w:r>
            <w:r w:rsidRPr="00534A29">
              <w:rPr>
                <w:rStyle w:val="afb"/>
                <w:rFonts w:ascii="Times New Roman" w:hAnsi="Times New Roman" w:cs="Times New Roman" w:hint="default"/>
                <w:b w:val="0"/>
                <w:spacing w:val="6"/>
                <w:sz w:val="24"/>
                <w:szCs w:val="24"/>
              </w:rPr>
              <w:t>№</w:t>
            </w:r>
            <w:r w:rsidRPr="00534A29">
              <w:rPr>
                <w:rStyle w:val="afb"/>
                <w:rFonts w:ascii="Times New Roman" w:eastAsia="Courier New" w:hAnsi="Times New Roman" w:cs="Times New Roman" w:hint="default"/>
                <w:b w:val="0"/>
                <w:spacing w:val="6"/>
                <w:sz w:val="24"/>
                <w:szCs w:val="24"/>
              </w:rPr>
              <w:t>826</w:t>
            </w:r>
          </w:p>
        </w:tc>
      </w:tr>
      <w:tr w:rsidR="000922D0" w:rsidRPr="00534A29" w:rsidTr="00AF0BF1">
        <w:trPr>
          <w:trHeight w:hRule="exact" w:val="4687"/>
        </w:trPr>
        <w:tc>
          <w:tcPr>
            <w:tcW w:w="1702"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Украї</w:t>
            </w:r>
            <w:r w:rsidRPr="00534A29">
              <w:rPr>
                <w:rStyle w:val="afb"/>
                <w:rFonts w:ascii="Times New Roman" w:hAnsi="Times New Roman" w:cs="Times New Roman" w:hint="default"/>
                <w:b w:val="0"/>
                <w:spacing w:val="6"/>
                <w:sz w:val="24"/>
                <w:szCs w:val="24"/>
              </w:rPr>
              <w:t>нська</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мова</w:t>
            </w:r>
          </w:p>
        </w:tc>
        <w:tc>
          <w:tcPr>
            <w:tcW w:w="709"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pPr>
            <w:r w:rsidRPr="00534A29">
              <w:t>30.</w:t>
            </w:r>
          </w:p>
        </w:tc>
        <w:tc>
          <w:tcPr>
            <w:tcW w:w="2695"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Украї</w:t>
            </w:r>
            <w:r w:rsidRPr="00534A29">
              <w:rPr>
                <w:rStyle w:val="afb"/>
                <w:rFonts w:ascii="Times New Roman" w:hAnsi="Times New Roman" w:cs="Times New Roman" w:hint="default"/>
                <w:b w:val="0"/>
                <w:spacing w:val="6"/>
                <w:sz w:val="24"/>
                <w:szCs w:val="24"/>
              </w:rPr>
              <w:t>нська</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мова</w:t>
            </w:r>
            <w:r w:rsidRPr="00534A29">
              <w:rPr>
                <w:rStyle w:val="afb"/>
                <w:rFonts w:ascii="Times New Roman" w:eastAsia="Courier New" w:hAnsi="Times New Roman" w:cs="Times New Roman" w:hint="default"/>
                <w:b w:val="0"/>
                <w:spacing w:val="6"/>
                <w:sz w:val="24"/>
                <w:szCs w:val="24"/>
              </w:rPr>
              <w:t xml:space="preserve">. 10-11 </w:t>
            </w:r>
            <w:r w:rsidRPr="00534A29">
              <w:rPr>
                <w:rStyle w:val="afb"/>
                <w:rFonts w:ascii="Times New Roman" w:hAnsi="Times New Roman" w:cs="Times New Roman" w:hint="default"/>
                <w:b w:val="0"/>
                <w:spacing w:val="6"/>
                <w:sz w:val="24"/>
                <w:szCs w:val="24"/>
              </w:rPr>
              <w:t>класи</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Програми</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для</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проф</w:t>
            </w:r>
            <w:r w:rsidRPr="00534A29">
              <w:rPr>
                <w:rStyle w:val="afb"/>
                <w:rFonts w:ascii="Times New Roman" w:eastAsia="Courier New" w:hAnsi="Times New Roman" w:cs="Times New Roman" w:hint="default"/>
                <w:b w:val="0"/>
                <w:spacing w:val="6"/>
                <w:sz w:val="24"/>
                <w:szCs w:val="24"/>
              </w:rPr>
              <w:t>і</w:t>
            </w:r>
            <w:r w:rsidRPr="00534A29">
              <w:rPr>
                <w:rStyle w:val="afb"/>
                <w:rFonts w:ascii="Times New Roman" w:hAnsi="Times New Roman" w:cs="Times New Roman" w:hint="default"/>
                <w:b w:val="0"/>
                <w:spacing w:val="6"/>
                <w:sz w:val="24"/>
                <w:szCs w:val="24"/>
              </w:rPr>
              <w:t>льного</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навчання</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учн</w:t>
            </w:r>
            <w:r w:rsidRPr="00534A29">
              <w:rPr>
                <w:rStyle w:val="afb"/>
                <w:rFonts w:ascii="Times New Roman" w:eastAsia="Courier New" w:hAnsi="Times New Roman" w:cs="Times New Roman" w:hint="default"/>
                <w:b w:val="0"/>
                <w:spacing w:val="6"/>
                <w:sz w:val="24"/>
                <w:szCs w:val="24"/>
              </w:rPr>
              <w:t>і</w:t>
            </w:r>
            <w:r w:rsidRPr="00534A29">
              <w:rPr>
                <w:rStyle w:val="afb"/>
                <w:rFonts w:ascii="Times New Roman" w:hAnsi="Times New Roman" w:cs="Times New Roman" w:hint="default"/>
                <w:b w:val="0"/>
                <w:spacing w:val="6"/>
                <w:sz w:val="24"/>
                <w:szCs w:val="24"/>
              </w:rPr>
              <w:t>в</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загальноосв</w:t>
            </w:r>
            <w:r w:rsidRPr="00534A29">
              <w:rPr>
                <w:rStyle w:val="afb"/>
                <w:rFonts w:ascii="Times New Roman" w:eastAsia="Courier New" w:hAnsi="Times New Roman" w:cs="Times New Roman" w:hint="default"/>
                <w:b w:val="0"/>
                <w:spacing w:val="6"/>
                <w:sz w:val="24"/>
                <w:szCs w:val="24"/>
              </w:rPr>
              <w:t>і</w:t>
            </w:r>
            <w:r w:rsidRPr="00534A29">
              <w:rPr>
                <w:rStyle w:val="afb"/>
                <w:rFonts w:ascii="Times New Roman" w:hAnsi="Times New Roman" w:cs="Times New Roman" w:hint="default"/>
                <w:b w:val="0"/>
                <w:spacing w:val="6"/>
                <w:sz w:val="24"/>
                <w:szCs w:val="24"/>
              </w:rPr>
              <w:t>тн</w:t>
            </w:r>
            <w:r w:rsidRPr="00534A29">
              <w:rPr>
                <w:rStyle w:val="afb"/>
                <w:rFonts w:ascii="Times New Roman" w:eastAsia="Courier New" w:hAnsi="Times New Roman" w:cs="Times New Roman" w:hint="default"/>
                <w:b w:val="0"/>
                <w:spacing w:val="6"/>
                <w:sz w:val="24"/>
                <w:szCs w:val="24"/>
              </w:rPr>
              <w:t>і</w:t>
            </w:r>
            <w:r w:rsidRPr="00534A29">
              <w:rPr>
                <w:rStyle w:val="afb"/>
                <w:rFonts w:ascii="Times New Roman" w:hAnsi="Times New Roman" w:cs="Times New Roman" w:hint="default"/>
                <w:b w:val="0"/>
                <w:spacing w:val="6"/>
                <w:sz w:val="24"/>
                <w:szCs w:val="24"/>
              </w:rPr>
              <w:t>х</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навчальних</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заклад</w:t>
            </w:r>
            <w:r w:rsidRPr="00534A29">
              <w:rPr>
                <w:rStyle w:val="afb"/>
                <w:rFonts w:ascii="Times New Roman" w:eastAsia="Courier New" w:hAnsi="Times New Roman" w:cs="Times New Roman" w:hint="default"/>
                <w:b w:val="0"/>
                <w:spacing w:val="6"/>
                <w:sz w:val="24"/>
                <w:szCs w:val="24"/>
              </w:rPr>
              <w:t>і</w:t>
            </w:r>
            <w:r w:rsidRPr="00534A29">
              <w:rPr>
                <w:rStyle w:val="afb"/>
                <w:rFonts w:ascii="Times New Roman" w:hAnsi="Times New Roman" w:cs="Times New Roman" w:hint="default"/>
                <w:b w:val="0"/>
                <w:spacing w:val="6"/>
                <w:sz w:val="24"/>
                <w:szCs w:val="24"/>
              </w:rPr>
              <w:t>в</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Ф</w:t>
            </w:r>
            <w:r w:rsidRPr="00534A29">
              <w:rPr>
                <w:rStyle w:val="afb"/>
                <w:rFonts w:ascii="Times New Roman" w:eastAsia="Courier New" w:hAnsi="Times New Roman" w:cs="Times New Roman" w:hint="default"/>
                <w:b w:val="0"/>
                <w:spacing w:val="6"/>
                <w:sz w:val="24"/>
                <w:szCs w:val="24"/>
              </w:rPr>
              <w:t>і</w:t>
            </w:r>
            <w:r w:rsidRPr="00534A29">
              <w:rPr>
                <w:rStyle w:val="afb"/>
                <w:rFonts w:ascii="Times New Roman" w:hAnsi="Times New Roman" w:cs="Times New Roman" w:hint="default"/>
                <w:b w:val="0"/>
                <w:spacing w:val="6"/>
                <w:sz w:val="24"/>
                <w:szCs w:val="24"/>
              </w:rPr>
              <w:t>лолог</w:t>
            </w:r>
            <w:r w:rsidRPr="00534A29">
              <w:rPr>
                <w:rStyle w:val="afb"/>
                <w:rFonts w:ascii="Times New Roman" w:eastAsia="Courier New" w:hAnsi="Times New Roman" w:cs="Times New Roman" w:hint="default"/>
                <w:b w:val="0"/>
                <w:spacing w:val="6"/>
                <w:sz w:val="24"/>
                <w:szCs w:val="24"/>
              </w:rPr>
              <w:t>і</w:t>
            </w:r>
            <w:r w:rsidRPr="00534A29">
              <w:rPr>
                <w:rStyle w:val="afb"/>
                <w:rFonts w:ascii="Times New Roman" w:hAnsi="Times New Roman" w:cs="Times New Roman" w:hint="default"/>
                <w:b w:val="0"/>
                <w:spacing w:val="6"/>
                <w:sz w:val="24"/>
                <w:szCs w:val="24"/>
              </w:rPr>
              <w:t>чни</w:t>
            </w:r>
            <w:r w:rsidRPr="00534A29">
              <w:rPr>
                <w:rStyle w:val="afb"/>
                <w:rFonts w:ascii="Times New Roman" w:eastAsia="Courier New" w:hAnsi="Times New Roman" w:cs="Times New Roman" w:hint="default"/>
                <w:b w:val="0"/>
                <w:spacing w:val="6"/>
                <w:sz w:val="24"/>
                <w:szCs w:val="24"/>
              </w:rPr>
              <w:t>й напрям, профі</w:t>
            </w:r>
            <w:r w:rsidRPr="00534A29">
              <w:rPr>
                <w:rStyle w:val="afb"/>
                <w:rFonts w:ascii="Times New Roman" w:hAnsi="Times New Roman" w:cs="Times New Roman" w:hint="default"/>
                <w:b w:val="0"/>
                <w:spacing w:val="6"/>
                <w:sz w:val="24"/>
                <w:szCs w:val="24"/>
              </w:rPr>
              <w:t>ль</w:t>
            </w:r>
            <w:r w:rsidRPr="00534A29">
              <w:rPr>
                <w:rStyle w:val="afb"/>
                <w:rFonts w:ascii="Times New Roman" w:eastAsia="Courier New" w:hAnsi="Times New Roman" w:cs="Times New Roman" w:hint="default"/>
                <w:b w:val="0"/>
                <w:spacing w:val="6"/>
                <w:sz w:val="24"/>
                <w:szCs w:val="24"/>
              </w:rPr>
              <w:t xml:space="preserve"> - </w:t>
            </w:r>
            <w:r w:rsidRPr="00534A29">
              <w:rPr>
                <w:rStyle w:val="afb"/>
                <w:rFonts w:ascii="Times New Roman" w:hAnsi="Times New Roman" w:cs="Times New Roman" w:hint="default"/>
                <w:b w:val="0"/>
                <w:spacing w:val="6"/>
                <w:sz w:val="24"/>
                <w:szCs w:val="24"/>
              </w:rPr>
              <w:t>укра</w:t>
            </w:r>
            <w:r w:rsidRPr="00534A29">
              <w:rPr>
                <w:rStyle w:val="afb"/>
                <w:rFonts w:ascii="Times New Roman" w:eastAsia="Courier New" w:hAnsi="Times New Roman" w:cs="Times New Roman" w:hint="default"/>
                <w:b w:val="0"/>
                <w:spacing w:val="6"/>
                <w:sz w:val="24"/>
                <w:szCs w:val="24"/>
              </w:rPr>
              <w:t>ї</w:t>
            </w:r>
            <w:r w:rsidRPr="00534A29">
              <w:rPr>
                <w:rStyle w:val="afb"/>
                <w:rFonts w:ascii="Times New Roman" w:hAnsi="Times New Roman" w:cs="Times New Roman" w:hint="default"/>
                <w:b w:val="0"/>
                <w:spacing w:val="6"/>
                <w:sz w:val="24"/>
                <w:szCs w:val="24"/>
              </w:rPr>
              <w:t>нська</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ф</w:t>
            </w:r>
            <w:r w:rsidRPr="00534A29">
              <w:rPr>
                <w:rStyle w:val="afb"/>
                <w:rFonts w:ascii="Times New Roman" w:eastAsia="Courier New" w:hAnsi="Times New Roman" w:cs="Times New Roman" w:hint="default"/>
                <w:b w:val="0"/>
                <w:spacing w:val="6"/>
                <w:sz w:val="24"/>
                <w:szCs w:val="24"/>
              </w:rPr>
              <w:t>і</w:t>
            </w:r>
            <w:r w:rsidRPr="00534A29">
              <w:rPr>
                <w:rStyle w:val="afb"/>
                <w:rFonts w:ascii="Times New Roman" w:hAnsi="Times New Roman" w:cs="Times New Roman" w:hint="default"/>
                <w:b w:val="0"/>
                <w:spacing w:val="6"/>
                <w:sz w:val="24"/>
                <w:szCs w:val="24"/>
              </w:rPr>
              <w:t>лолог</w:t>
            </w:r>
            <w:r w:rsidRPr="00534A29">
              <w:rPr>
                <w:rStyle w:val="afb"/>
                <w:rFonts w:ascii="Times New Roman" w:eastAsia="Courier New" w:hAnsi="Times New Roman" w:cs="Times New Roman" w:hint="default"/>
                <w:b w:val="0"/>
                <w:spacing w:val="6"/>
                <w:sz w:val="24"/>
                <w:szCs w:val="24"/>
              </w:rPr>
              <w:t>і</w:t>
            </w:r>
            <w:r w:rsidRPr="00534A29">
              <w:rPr>
                <w:rStyle w:val="afb"/>
                <w:rFonts w:ascii="Times New Roman" w:hAnsi="Times New Roman" w:cs="Times New Roman" w:hint="default"/>
                <w:b w:val="0"/>
                <w:spacing w:val="6"/>
                <w:sz w:val="24"/>
                <w:szCs w:val="24"/>
              </w:rPr>
              <w:t>я</w:t>
            </w:r>
            <w:r w:rsidRPr="00534A29">
              <w:rPr>
                <w:rStyle w:val="afb"/>
                <w:rFonts w:ascii="Times New Roman" w:eastAsia="Courier New" w:hAnsi="Times New Roman" w:cs="Times New Roman" w:hint="default"/>
                <w:b w:val="0"/>
                <w:spacing w:val="6"/>
                <w:sz w:val="24"/>
                <w:szCs w:val="24"/>
              </w:rPr>
              <w:t>).</w:t>
            </w:r>
          </w:p>
          <w:p w:rsidR="000922D0" w:rsidRDefault="000922D0" w:rsidP="004A08B2">
            <w:pPr>
              <w:pStyle w:val="a3"/>
              <w:rPr>
                <w:rStyle w:val="afb"/>
                <w:rFonts w:ascii="Times New Roman" w:eastAsia="Courier New" w:hAnsi="Times New Roman" w:cs="Times New Roman" w:hint="default"/>
                <w:b w:val="0"/>
                <w:spacing w:val="6"/>
                <w:sz w:val="24"/>
                <w:szCs w:val="24"/>
              </w:rPr>
            </w:pPr>
            <w:r w:rsidRPr="00534A29">
              <w:rPr>
                <w:rStyle w:val="afb"/>
                <w:rFonts w:ascii="Times New Roman" w:eastAsia="Courier New" w:hAnsi="Times New Roman" w:cs="Times New Roman" w:hint="default"/>
                <w:b w:val="0"/>
                <w:spacing w:val="6"/>
                <w:sz w:val="24"/>
                <w:szCs w:val="24"/>
              </w:rPr>
              <w:t>Профі</w:t>
            </w:r>
            <w:r w:rsidRPr="00534A29">
              <w:rPr>
                <w:rStyle w:val="afb"/>
                <w:rFonts w:ascii="Times New Roman" w:hAnsi="Times New Roman" w:cs="Times New Roman" w:hint="default"/>
                <w:b w:val="0"/>
                <w:spacing w:val="6"/>
                <w:sz w:val="24"/>
                <w:szCs w:val="24"/>
              </w:rPr>
              <w:t>льний</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р</w:t>
            </w:r>
            <w:r w:rsidRPr="00534A29">
              <w:rPr>
                <w:rStyle w:val="afb"/>
                <w:rFonts w:ascii="Times New Roman" w:eastAsia="Courier New" w:hAnsi="Times New Roman" w:cs="Times New Roman" w:hint="default"/>
                <w:b w:val="0"/>
                <w:spacing w:val="6"/>
                <w:sz w:val="24"/>
                <w:szCs w:val="24"/>
              </w:rPr>
              <w:t>і</w:t>
            </w:r>
            <w:r w:rsidRPr="00534A29">
              <w:rPr>
                <w:rStyle w:val="afb"/>
                <w:rFonts w:ascii="Times New Roman" w:hAnsi="Times New Roman" w:cs="Times New Roman" w:hint="default"/>
                <w:b w:val="0"/>
                <w:spacing w:val="6"/>
                <w:sz w:val="24"/>
                <w:szCs w:val="24"/>
              </w:rPr>
              <w:t>вень</w:t>
            </w:r>
            <w:r w:rsidRPr="00534A29">
              <w:rPr>
                <w:rStyle w:val="afb"/>
                <w:rFonts w:ascii="Times New Roman" w:eastAsia="Courier New" w:hAnsi="Times New Roman" w:cs="Times New Roman" w:hint="default"/>
                <w:b w:val="0"/>
                <w:spacing w:val="6"/>
                <w:sz w:val="24"/>
                <w:szCs w:val="24"/>
              </w:rPr>
              <w:t>. (</w:t>
            </w:r>
            <w:r w:rsidRPr="00534A29">
              <w:rPr>
                <w:rStyle w:val="afb"/>
                <w:rFonts w:ascii="Times New Roman" w:hAnsi="Times New Roman" w:cs="Times New Roman" w:hint="default"/>
                <w:b w:val="0"/>
                <w:spacing w:val="6"/>
                <w:sz w:val="24"/>
                <w:szCs w:val="24"/>
              </w:rPr>
              <w:t>укладач</w:t>
            </w:r>
            <w:r w:rsidRPr="00534A29">
              <w:rPr>
                <w:rStyle w:val="afb"/>
                <w:rFonts w:ascii="Times New Roman" w:eastAsia="Courier New" w:hAnsi="Times New Roman" w:cs="Times New Roman" w:hint="default"/>
                <w:b w:val="0"/>
                <w:spacing w:val="6"/>
                <w:sz w:val="24"/>
                <w:szCs w:val="24"/>
              </w:rPr>
              <w:t xml:space="preserve">і: </w:t>
            </w:r>
            <w:r w:rsidRPr="00534A29">
              <w:rPr>
                <w:rStyle w:val="afb"/>
                <w:rFonts w:ascii="Times New Roman" w:hAnsi="Times New Roman" w:cs="Times New Roman" w:hint="default"/>
                <w:b w:val="0"/>
                <w:spacing w:val="6"/>
                <w:sz w:val="24"/>
                <w:szCs w:val="24"/>
              </w:rPr>
              <w:t>Мацько</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Л</w:t>
            </w:r>
            <w:r w:rsidRPr="00534A29">
              <w:rPr>
                <w:rStyle w:val="afb"/>
                <w:rFonts w:ascii="Times New Roman" w:eastAsia="Courier New" w:hAnsi="Times New Roman" w:cs="Times New Roman" w:hint="default"/>
                <w:b w:val="0"/>
                <w:spacing w:val="6"/>
                <w:sz w:val="24"/>
                <w:szCs w:val="24"/>
              </w:rPr>
              <w:t xml:space="preserve">.І., </w:t>
            </w:r>
            <w:r w:rsidRPr="00534A29">
              <w:rPr>
                <w:rStyle w:val="afb"/>
                <w:rFonts w:ascii="Times New Roman" w:hAnsi="Times New Roman" w:cs="Times New Roman" w:hint="default"/>
                <w:b w:val="0"/>
                <w:spacing w:val="6"/>
                <w:sz w:val="24"/>
                <w:szCs w:val="24"/>
              </w:rPr>
              <w:t>Семеног</w:t>
            </w:r>
            <w:r w:rsidRPr="00534A29">
              <w:rPr>
                <w:rStyle w:val="afb"/>
                <w:rFonts w:ascii="Times New Roman" w:eastAsia="Courier New" w:hAnsi="Times New Roman" w:cs="Times New Roman" w:hint="default"/>
                <w:b w:val="0"/>
                <w:spacing w:val="6"/>
                <w:sz w:val="24"/>
                <w:szCs w:val="24"/>
              </w:rPr>
              <w:t xml:space="preserve"> </w:t>
            </w:r>
            <w:r w:rsidRPr="00534A29">
              <w:rPr>
                <w:rStyle w:val="afb"/>
                <w:rFonts w:ascii="Times New Roman" w:hAnsi="Times New Roman" w:cs="Times New Roman" w:hint="default"/>
                <w:b w:val="0"/>
                <w:spacing w:val="6"/>
                <w:sz w:val="24"/>
                <w:szCs w:val="24"/>
              </w:rPr>
              <w:t>О</w:t>
            </w:r>
            <w:r w:rsidRPr="00534A29">
              <w:rPr>
                <w:rStyle w:val="afb"/>
                <w:rFonts w:ascii="Times New Roman" w:eastAsia="Courier New" w:hAnsi="Times New Roman" w:cs="Times New Roman" w:hint="default"/>
                <w:b w:val="0"/>
                <w:spacing w:val="6"/>
                <w:sz w:val="24"/>
                <w:szCs w:val="24"/>
              </w:rPr>
              <w:t>.</w:t>
            </w:r>
            <w:r w:rsidRPr="00534A29">
              <w:rPr>
                <w:rStyle w:val="afb"/>
                <w:rFonts w:ascii="Times New Roman" w:hAnsi="Times New Roman" w:cs="Times New Roman" w:hint="default"/>
                <w:b w:val="0"/>
                <w:spacing w:val="6"/>
                <w:sz w:val="24"/>
                <w:szCs w:val="24"/>
              </w:rPr>
              <w:t>М</w:t>
            </w:r>
            <w:r w:rsidRPr="00534A29">
              <w:rPr>
                <w:rStyle w:val="afb"/>
                <w:rFonts w:ascii="Times New Roman" w:eastAsia="Courier New" w:hAnsi="Times New Roman" w:cs="Times New Roman" w:hint="default"/>
                <w:b w:val="0"/>
                <w:spacing w:val="6"/>
                <w:sz w:val="24"/>
                <w:szCs w:val="24"/>
              </w:rPr>
              <w:t>.)</w:t>
            </w:r>
          </w:p>
          <w:p w:rsidR="000922D0" w:rsidRPr="00C167B4" w:rsidRDefault="000922D0" w:rsidP="003D45A7">
            <w:pPr>
              <w:jc w:val="center"/>
              <w:rPr>
                <w:rFonts w:ascii="Times New Roman" w:eastAsia="Calibri" w:hAnsi="Times New Roman"/>
                <w:b/>
                <w:sz w:val="28"/>
                <w:szCs w:val="28"/>
                <w:lang w:val="uk-UA"/>
              </w:rPr>
            </w:pPr>
          </w:p>
          <w:p w:rsidR="000922D0" w:rsidRPr="00534A29" w:rsidRDefault="000922D0" w:rsidP="004A08B2">
            <w:pPr>
              <w:pStyle w:val="a3"/>
            </w:pPr>
          </w:p>
        </w:tc>
        <w:tc>
          <w:tcPr>
            <w:tcW w:w="707"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11</w:t>
            </w:r>
          </w:p>
        </w:tc>
        <w:tc>
          <w:tcPr>
            <w:tcW w:w="1701"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Сайт МОН</w:t>
            </w:r>
          </w:p>
        </w:tc>
        <w:tc>
          <w:tcPr>
            <w:tcW w:w="708" w:type="dxa"/>
            <w:tcBorders>
              <w:top w:val="single" w:sz="4" w:space="0" w:color="auto"/>
              <w:left w:val="single" w:sz="4" w:space="0" w:color="auto"/>
              <w:bottom w:val="single" w:sz="4" w:space="0" w:color="auto"/>
              <w:right w:val="nil"/>
            </w:tcBorders>
            <w:shd w:val="clear" w:color="auto" w:fill="FFFFFF"/>
          </w:tcPr>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2016</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0922D0" w:rsidRPr="00534A29" w:rsidRDefault="000922D0" w:rsidP="004A08B2">
            <w:pPr>
              <w:pStyle w:val="a3"/>
            </w:pPr>
            <w:r w:rsidRPr="00534A29">
              <w:rPr>
                <w:rStyle w:val="afb"/>
                <w:rFonts w:ascii="Times New Roman" w:eastAsia="Courier New" w:hAnsi="Times New Roman" w:cs="Times New Roman" w:hint="default"/>
                <w:b w:val="0"/>
                <w:spacing w:val="6"/>
                <w:sz w:val="24"/>
                <w:szCs w:val="24"/>
              </w:rPr>
              <w:t>Наказ МОН ві</w:t>
            </w:r>
            <w:r w:rsidRPr="00534A29">
              <w:rPr>
                <w:rStyle w:val="afb"/>
                <w:rFonts w:ascii="Times New Roman" w:hAnsi="Times New Roman" w:cs="Times New Roman" w:hint="default"/>
                <w:b w:val="0"/>
                <w:spacing w:val="6"/>
                <w:sz w:val="24"/>
                <w:szCs w:val="24"/>
              </w:rPr>
              <w:t>д</w:t>
            </w:r>
            <w:r w:rsidRPr="00534A29">
              <w:rPr>
                <w:rStyle w:val="afb"/>
                <w:rFonts w:ascii="Times New Roman" w:eastAsia="Courier New" w:hAnsi="Times New Roman" w:cs="Times New Roman" w:hint="default"/>
                <w:b w:val="0"/>
                <w:spacing w:val="6"/>
                <w:sz w:val="24"/>
                <w:szCs w:val="24"/>
              </w:rPr>
              <w:t xml:space="preserve"> 14.07.2016 </w:t>
            </w:r>
            <w:r w:rsidRPr="00534A29">
              <w:rPr>
                <w:rStyle w:val="afb"/>
                <w:rFonts w:ascii="Times New Roman" w:hAnsi="Times New Roman" w:cs="Times New Roman" w:hint="default"/>
                <w:b w:val="0"/>
                <w:spacing w:val="6"/>
                <w:sz w:val="24"/>
                <w:szCs w:val="24"/>
              </w:rPr>
              <w:t>№</w:t>
            </w:r>
            <w:r w:rsidRPr="00534A29">
              <w:rPr>
                <w:rStyle w:val="afb"/>
                <w:rFonts w:ascii="Times New Roman" w:eastAsia="Courier New" w:hAnsi="Times New Roman" w:cs="Times New Roman" w:hint="default"/>
                <w:b w:val="0"/>
                <w:spacing w:val="6"/>
                <w:sz w:val="24"/>
                <w:szCs w:val="24"/>
              </w:rPr>
              <w:t>826</w:t>
            </w:r>
          </w:p>
        </w:tc>
      </w:tr>
    </w:tbl>
    <w:p w:rsidR="00407138" w:rsidRPr="00443D17" w:rsidRDefault="00407138" w:rsidP="00534A29">
      <w:pPr>
        <w:pStyle w:val="a3"/>
        <w:sectPr w:rsidR="00407138" w:rsidRPr="00443D17">
          <w:footerReference w:type="default" r:id="rId10"/>
          <w:pgSz w:w="11906" w:h="16838"/>
          <w:pgMar w:top="1134" w:right="850" w:bottom="1134" w:left="1701" w:header="0" w:footer="6" w:gutter="0"/>
          <w:cols w:space="720"/>
        </w:sectPr>
      </w:pPr>
    </w:p>
    <w:p w:rsidR="00AD5E09" w:rsidRPr="00B150B5" w:rsidRDefault="00AD5E09">
      <w:pPr>
        <w:rPr>
          <w:lang w:val="uk-UA"/>
        </w:rPr>
      </w:pPr>
    </w:p>
    <w:sectPr w:rsidR="00AD5E09" w:rsidRPr="00B150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38D" w:rsidRDefault="00F6638D">
      <w:pPr>
        <w:spacing w:after="0" w:line="240" w:lineRule="auto"/>
      </w:pPr>
      <w:r>
        <w:separator/>
      </w:r>
    </w:p>
  </w:endnote>
  <w:endnote w:type="continuationSeparator" w:id="0">
    <w:p w:rsidR="00F6638D" w:rsidRDefault="00F66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Malgun Gothic">
    <w:altName w:val="Arial Unicode MS"/>
    <w:charset w:val="81"/>
    <w:family w:val="swiss"/>
    <w:pitch w:val="variable"/>
    <w:sig w:usb0="00000000"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8D" w:rsidRDefault="00F6638D">
    <w:pPr>
      <w:pStyle w:val="aa"/>
      <w:jc w:val="center"/>
    </w:pPr>
    <w:r>
      <w:fldChar w:fldCharType="begin"/>
    </w:r>
    <w:r>
      <w:instrText>PAGE   \* MERGEFORMAT</w:instrText>
    </w:r>
    <w:r>
      <w:fldChar w:fldCharType="separate"/>
    </w:r>
    <w:r w:rsidR="00A71E8C" w:rsidRPr="00A71E8C">
      <w:rPr>
        <w:noProof/>
        <w:lang w:val="uk-UA"/>
      </w:rPr>
      <w:t>9</w:t>
    </w:r>
    <w:r>
      <w:fldChar w:fldCharType="end"/>
    </w:r>
  </w:p>
  <w:p w:rsidR="00F6638D" w:rsidRDefault="00F6638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38D" w:rsidRDefault="00F6638D">
      <w:pPr>
        <w:spacing w:after="0" w:line="240" w:lineRule="auto"/>
      </w:pPr>
      <w:r>
        <w:separator/>
      </w:r>
    </w:p>
  </w:footnote>
  <w:footnote w:type="continuationSeparator" w:id="0">
    <w:p w:rsidR="00F6638D" w:rsidRDefault="00F663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A09"/>
    <w:multiLevelType w:val="hybridMultilevel"/>
    <w:tmpl w:val="D03AC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C314B"/>
    <w:multiLevelType w:val="hybridMultilevel"/>
    <w:tmpl w:val="1C1E049E"/>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AD83BC8"/>
    <w:multiLevelType w:val="hybridMultilevel"/>
    <w:tmpl w:val="577A416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C2402B0"/>
    <w:multiLevelType w:val="singleLevel"/>
    <w:tmpl w:val="EC7CEC58"/>
    <w:lvl w:ilvl="0">
      <w:start w:val="1"/>
      <w:numFmt w:val="decimal"/>
      <w:lvlText w:val="%1."/>
      <w:lvlJc w:val="left"/>
      <w:pPr>
        <w:tabs>
          <w:tab w:val="num" w:pos="1080"/>
        </w:tabs>
        <w:ind w:left="1080" w:hanging="360"/>
      </w:pPr>
      <w:rPr>
        <w:rFonts w:hint="default"/>
      </w:rPr>
    </w:lvl>
  </w:abstractNum>
  <w:abstractNum w:abstractNumId="4">
    <w:nsid w:val="0CC16DC5"/>
    <w:multiLevelType w:val="hybridMultilevel"/>
    <w:tmpl w:val="3DF65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4C2640"/>
    <w:multiLevelType w:val="hybridMultilevel"/>
    <w:tmpl w:val="6A2C921E"/>
    <w:lvl w:ilvl="0" w:tplc="2494B96E">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5727D88"/>
    <w:multiLevelType w:val="hybridMultilevel"/>
    <w:tmpl w:val="62CA44E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5A76B95"/>
    <w:multiLevelType w:val="hybridMultilevel"/>
    <w:tmpl w:val="702A815C"/>
    <w:lvl w:ilvl="0" w:tplc="384ABD4A">
      <w:start w:val="4"/>
      <w:numFmt w:val="bullet"/>
      <w:lvlText w:val="-"/>
      <w:lvlJc w:val="left"/>
      <w:pPr>
        <w:ind w:left="1505" w:hanging="360"/>
      </w:pPr>
      <w:rPr>
        <w:rFonts w:ascii="Times New Roman" w:eastAsia="Calibri" w:hAnsi="Times New Roman" w:cs="Times New Roman"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9">
    <w:nsid w:val="18C97AC6"/>
    <w:multiLevelType w:val="hybridMultilevel"/>
    <w:tmpl w:val="83DAE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E59718D"/>
    <w:multiLevelType w:val="hybridMultilevel"/>
    <w:tmpl w:val="DF74E35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242D1B2B"/>
    <w:multiLevelType w:val="hybridMultilevel"/>
    <w:tmpl w:val="56405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013601"/>
    <w:multiLevelType w:val="hybridMultilevel"/>
    <w:tmpl w:val="98020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nsid w:val="263D2019"/>
    <w:multiLevelType w:val="hybridMultilevel"/>
    <w:tmpl w:val="5A609E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64F5E40"/>
    <w:multiLevelType w:val="hybridMultilevel"/>
    <w:tmpl w:val="ECDEAE78"/>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6A656B5"/>
    <w:multiLevelType w:val="hybridMultilevel"/>
    <w:tmpl w:val="31B680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6E72BFB"/>
    <w:multiLevelType w:val="hybridMultilevel"/>
    <w:tmpl w:val="F58A71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8643DE6"/>
    <w:multiLevelType w:val="hybridMultilevel"/>
    <w:tmpl w:val="E31AE5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3A32CFD"/>
    <w:multiLevelType w:val="hybridMultilevel"/>
    <w:tmpl w:val="3DF652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6E242F6"/>
    <w:multiLevelType w:val="hybridMultilevel"/>
    <w:tmpl w:val="4D40FE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4464042B"/>
    <w:multiLevelType w:val="hybridMultilevel"/>
    <w:tmpl w:val="9FB444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4826DBC"/>
    <w:multiLevelType w:val="hybridMultilevel"/>
    <w:tmpl w:val="27928A2E"/>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70D7630"/>
    <w:multiLevelType w:val="hybridMultilevel"/>
    <w:tmpl w:val="CFCEC31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47252289"/>
    <w:multiLevelType w:val="hybridMultilevel"/>
    <w:tmpl w:val="3664ED32"/>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A3C1D6C"/>
    <w:multiLevelType w:val="hybridMultilevel"/>
    <w:tmpl w:val="D03AC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BE7D88"/>
    <w:multiLevelType w:val="hybridMultilevel"/>
    <w:tmpl w:val="24367F54"/>
    <w:lvl w:ilvl="0" w:tplc="51A23B9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D4E693D"/>
    <w:multiLevelType w:val="hybridMultilevel"/>
    <w:tmpl w:val="0E54F5D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4D864CE5"/>
    <w:multiLevelType w:val="hybridMultilevel"/>
    <w:tmpl w:val="E31AE5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E292F50"/>
    <w:multiLevelType w:val="hybridMultilevel"/>
    <w:tmpl w:val="F4DE7A16"/>
    <w:lvl w:ilvl="0" w:tplc="537AFF18">
      <w:start w:val="2"/>
      <w:numFmt w:val="bullet"/>
      <w:lvlText w:val="-"/>
      <w:lvlJc w:val="left"/>
      <w:pPr>
        <w:ind w:left="390" w:hanging="360"/>
      </w:pPr>
      <w:rPr>
        <w:rFonts w:ascii="Calibri" w:eastAsia="Times New Roman" w:hAnsi="Calibri"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31">
    <w:nsid w:val="56221C07"/>
    <w:multiLevelType w:val="hybridMultilevel"/>
    <w:tmpl w:val="C440763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59B547A7"/>
    <w:multiLevelType w:val="hybridMultilevel"/>
    <w:tmpl w:val="D03AC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F14415"/>
    <w:multiLevelType w:val="hybridMultilevel"/>
    <w:tmpl w:val="2B2A70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B2C711F"/>
    <w:multiLevelType w:val="hybridMultilevel"/>
    <w:tmpl w:val="151AF30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01F4659"/>
    <w:multiLevelType w:val="hybridMultilevel"/>
    <w:tmpl w:val="F1A00648"/>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nsid w:val="60FE37AC"/>
    <w:multiLevelType w:val="hybridMultilevel"/>
    <w:tmpl w:val="FFD2B4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67987A0A"/>
    <w:multiLevelType w:val="hybridMultilevel"/>
    <w:tmpl w:val="82F2E9B6"/>
    <w:lvl w:ilvl="0" w:tplc="854AFBD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A342AB7"/>
    <w:multiLevelType w:val="hybridMultilevel"/>
    <w:tmpl w:val="F35A82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BE3226B"/>
    <w:multiLevelType w:val="hybridMultilevel"/>
    <w:tmpl w:val="3148135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513131"/>
    <w:multiLevelType w:val="hybridMultilevel"/>
    <w:tmpl w:val="11CAD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4C56F3"/>
    <w:multiLevelType w:val="hybridMultilevel"/>
    <w:tmpl w:val="BD98F014"/>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2">
    <w:nsid w:val="73DC1C3A"/>
    <w:multiLevelType w:val="multilevel"/>
    <w:tmpl w:val="2A06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53582C"/>
    <w:multiLevelType w:val="hybridMultilevel"/>
    <w:tmpl w:val="CCAEE8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45F2400"/>
    <w:multiLevelType w:val="hybridMultilevel"/>
    <w:tmpl w:val="8730BA4A"/>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53F3B40"/>
    <w:multiLevelType w:val="hybridMultilevel"/>
    <w:tmpl w:val="CB507006"/>
    <w:lvl w:ilvl="0" w:tplc="764239D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44"/>
  </w:num>
  <w:num w:numId="4">
    <w:abstractNumId w:val="39"/>
  </w:num>
  <w:num w:numId="5">
    <w:abstractNumId w:val="25"/>
  </w:num>
  <w:num w:numId="6">
    <w:abstractNumId w:val="2"/>
  </w:num>
  <w:num w:numId="7">
    <w:abstractNumId w:val="31"/>
  </w:num>
  <w:num w:numId="8">
    <w:abstractNumId w:val="7"/>
  </w:num>
  <w:num w:numId="9">
    <w:abstractNumId w:val="42"/>
  </w:num>
  <w:num w:numId="10">
    <w:abstractNumId w:val="10"/>
  </w:num>
  <w:num w:numId="11">
    <w:abstractNumId w:val="41"/>
  </w:num>
  <w:num w:numId="12">
    <w:abstractNumId w:val="36"/>
  </w:num>
  <w:num w:numId="13">
    <w:abstractNumId w:val="38"/>
  </w:num>
  <w:num w:numId="14">
    <w:abstractNumId w:val="17"/>
  </w:num>
  <w:num w:numId="15">
    <w:abstractNumId w:val="43"/>
  </w:num>
  <w:num w:numId="16">
    <w:abstractNumId w:val="19"/>
  </w:num>
  <w:num w:numId="17">
    <w:abstractNumId w:val="33"/>
  </w:num>
  <w:num w:numId="18">
    <w:abstractNumId w:val="20"/>
  </w:num>
  <w:num w:numId="19">
    <w:abstractNumId w:val="28"/>
  </w:num>
  <w:num w:numId="20">
    <w:abstractNumId w:val="35"/>
  </w:num>
  <w:num w:numId="21">
    <w:abstractNumId w:val="15"/>
  </w:num>
  <w:num w:numId="22">
    <w:abstractNumId w:val="1"/>
  </w:num>
  <w:num w:numId="23">
    <w:abstractNumId w:val="24"/>
  </w:num>
  <w:num w:numId="24">
    <w:abstractNumId w:val="30"/>
  </w:num>
  <w:num w:numId="25">
    <w:abstractNumId w:val="11"/>
  </w:num>
  <w:num w:numId="26">
    <w:abstractNumId w:val="12"/>
  </w:num>
  <w:num w:numId="27">
    <w:abstractNumId w:val="40"/>
  </w:num>
  <w:num w:numId="28">
    <w:abstractNumId w:val="4"/>
  </w:num>
  <w:num w:numId="29">
    <w:abstractNumId w:val="0"/>
  </w:num>
  <w:num w:numId="30">
    <w:abstractNumId w:val="5"/>
  </w:num>
  <w:num w:numId="31">
    <w:abstractNumId w:val="27"/>
  </w:num>
  <w:num w:numId="32">
    <w:abstractNumId w:val="3"/>
  </w:num>
  <w:num w:numId="33">
    <w:abstractNumId w:val="32"/>
  </w:num>
  <w:num w:numId="34">
    <w:abstractNumId w:val="16"/>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6"/>
  </w:num>
  <w:num w:numId="38">
    <w:abstractNumId w:val="13"/>
  </w:num>
  <w:num w:numId="39">
    <w:abstractNumId w:val="45"/>
  </w:num>
  <w:num w:numId="40">
    <w:abstractNumId w:val="8"/>
  </w:num>
  <w:num w:numId="41">
    <w:abstractNumId w:val="6"/>
  </w:num>
  <w:num w:numId="42">
    <w:abstractNumId w:val="9"/>
  </w:num>
  <w:num w:numId="43">
    <w:abstractNumId w:val="21"/>
  </w:num>
  <w:num w:numId="44">
    <w:abstractNumId w:val="37"/>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B5"/>
    <w:rsid w:val="00012893"/>
    <w:rsid w:val="00025E4C"/>
    <w:rsid w:val="000424AB"/>
    <w:rsid w:val="00063C15"/>
    <w:rsid w:val="00070BB2"/>
    <w:rsid w:val="00083204"/>
    <w:rsid w:val="00086D11"/>
    <w:rsid w:val="000922D0"/>
    <w:rsid w:val="000B2C4D"/>
    <w:rsid w:val="00104E1A"/>
    <w:rsid w:val="00122718"/>
    <w:rsid w:val="001966F4"/>
    <w:rsid w:val="001F1100"/>
    <w:rsid w:val="00200091"/>
    <w:rsid w:val="0023638A"/>
    <w:rsid w:val="00266039"/>
    <w:rsid w:val="00272654"/>
    <w:rsid w:val="00290BFC"/>
    <w:rsid w:val="002C7296"/>
    <w:rsid w:val="00305FEC"/>
    <w:rsid w:val="00321099"/>
    <w:rsid w:val="00352CA6"/>
    <w:rsid w:val="003A394B"/>
    <w:rsid w:val="003D45A7"/>
    <w:rsid w:val="003E3048"/>
    <w:rsid w:val="003E3D0D"/>
    <w:rsid w:val="00402E4F"/>
    <w:rsid w:val="00405A45"/>
    <w:rsid w:val="00407138"/>
    <w:rsid w:val="00443D17"/>
    <w:rsid w:val="0045585A"/>
    <w:rsid w:val="0047617A"/>
    <w:rsid w:val="00482E70"/>
    <w:rsid w:val="004A08B2"/>
    <w:rsid w:val="004D0EFA"/>
    <w:rsid w:val="00534A29"/>
    <w:rsid w:val="00541B48"/>
    <w:rsid w:val="005752BE"/>
    <w:rsid w:val="005A7199"/>
    <w:rsid w:val="006147E9"/>
    <w:rsid w:val="0072724F"/>
    <w:rsid w:val="0079736A"/>
    <w:rsid w:val="007F6404"/>
    <w:rsid w:val="00835B9D"/>
    <w:rsid w:val="0084435F"/>
    <w:rsid w:val="008D4660"/>
    <w:rsid w:val="009117A0"/>
    <w:rsid w:val="00923A40"/>
    <w:rsid w:val="009A1EAA"/>
    <w:rsid w:val="009D43B6"/>
    <w:rsid w:val="009F666E"/>
    <w:rsid w:val="00A14426"/>
    <w:rsid w:val="00A562EB"/>
    <w:rsid w:val="00A71E8C"/>
    <w:rsid w:val="00AA480D"/>
    <w:rsid w:val="00AA6904"/>
    <w:rsid w:val="00AD5E09"/>
    <w:rsid w:val="00AD7E4B"/>
    <w:rsid w:val="00AE5560"/>
    <w:rsid w:val="00AF0BF1"/>
    <w:rsid w:val="00B150B5"/>
    <w:rsid w:val="00B52E8A"/>
    <w:rsid w:val="00B832C1"/>
    <w:rsid w:val="00B90128"/>
    <w:rsid w:val="00BE5CC3"/>
    <w:rsid w:val="00BF7B3D"/>
    <w:rsid w:val="00C33651"/>
    <w:rsid w:val="00CA3ABC"/>
    <w:rsid w:val="00D51235"/>
    <w:rsid w:val="00D77CF7"/>
    <w:rsid w:val="00DC0621"/>
    <w:rsid w:val="00DD4536"/>
    <w:rsid w:val="00E42838"/>
    <w:rsid w:val="00F6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0B5"/>
    <w:rPr>
      <w:rFonts w:ascii="Calibri" w:eastAsia="Times New Roman" w:hAnsi="Calibri" w:cs="Times New Roman"/>
      <w:lang w:eastAsia="ru-RU"/>
    </w:rPr>
  </w:style>
  <w:style w:type="paragraph" w:styleId="1">
    <w:name w:val="heading 1"/>
    <w:basedOn w:val="a"/>
    <w:next w:val="a"/>
    <w:link w:val="10"/>
    <w:uiPriority w:val="99"/>
    <w:qFormat/>
    <w:rsid w:val="00407138"/>
    <w:pPr>
      <w:keepNext/>
      <w:spacing w:before="240" w:after="240" w:line="360" w:lineRule="auto"/>
      <w:ind w:left="709"/>
      <w:outlineLvl w:val="0"/>
    </w:pPr>
    <w:rPr>
      <w:rFonts w:ascii="Arial" w:eastAsia="Batang" w:hAnsi="Arial"/>
      <w:b/>
      <w:kern w:val="32"/>
      <w:sz w:val="32"/>
      <w:szCs w:val="20"/>
      <w:lang w:val="x-none" w:eastAsia="ko-KR"/>
    </w:rPr>
  </w:style>
  <w:style w:type="paragraph" w:styleId="2">
    <w:name w:val="heading 2"/>
    <w:basedOn w:val="a"/>
    <w:next w:val="a"/>
    <w:link w:val="20"/>
    <w:semiHidden/>
    <w:unhideWhenUsed/>
    <w:qFormat/>
    <w:rsid w:val="00407138"/>
    <w:pPr>
      <w:keepNext/>
      <w:spacing w:after="0" w:line="240" w:lineRule="auto"/>
      <w:ind w:firstLine="7"/>
      <w:jc w:val="center"/>
      <w:outlineLvl w:val="1"/>
    </w:pPr>
    <w:rPr>
      <w:rFonts w:ascii="Times New Roman" w:hAnsi="Times New Roman"/>
      <w:b/>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150B5"/>
    <w:pPr>
      <w:spacing w:after="0" w:line="240" w:lineRule="auto"/>
    </w:pPr>
    <w:rPr>
      <w:rFonts w:ascii="Times New Roman" w:eastAsia="Times New Roman" w:hAnsi="Times New Roman" w:cs="Times New Roman"/>
      <w:sz w:val="24"/>
      <w:szCs w:val="24"/>
      <w:lang w:val="uk-UA" w:eastAsia="uk-UA"/>
    </w:rPr>
  </w:style>
  <w:style w:type="character" w:customStyle="1" w:styleId="a4">
    <w:name w:val="Без интервала Знак"/>
    <w:link w:val="a3"/>
    <w:uiPriority w:val="99"/>
    <w:locked/>
    <w:rsid w:val="00B150B5"/>
    <w:rPr>
      <w:rFonts w:ascii="Times New Roman" w:eastAsia="Times New Roman" w:hAnsi="Times New Roman" w:cs="Times New Roman"/>
      <w:sz w:val="24"/>
      <w:szCs w:val="24"/>
      <w:lang w:val="uk-UA" w:eastAsia="uk-UA"/>
    </w:rPr>
  </w:style>
  <w:style w:type="paragraph" w:styleId="a5">
    <w:name w:val="List Paragraph"/>
    <w:basedOn w:val="a"/>
    <w:uiPriority w:val="34"/>
    <w:qFormat/>
    <w:rsid w:val="00B150B5"/>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a6">
    <w:name w:val="Normal (Web)"/>
    <w:basedOn w:val="a"/>
    <w:uiPriority w:val="99"/>
    <w:unhideWhenUsed/>
    <w:rsid w:val="00AD5E09"/>
    <w:pPr>
      <w:spacing w:before="100" w:beforeAutospacing="1" w:after="100" w:afterAutospacing="1" w:line="240" w:lineRule="auto"/>
    </w:pPr>
    <w:rPr>
      <w:rFonts w:ascii="Times New Roman" w:hAnsi="Times New Roman"/>
      <w:sz w:val="24"/>
      <w:szCs w:val="24"/>
    </w:rPr>
  </w:style>
  <w:style w:type="character" w:styleId="a7">
    <w:name w:val="Strong"/>
    <w:basedOn w:val="a0"/>
    <w:uiPriority w:val="22"/>
    <w:qFormat/>
    <w:rsid w:val="00AD5E09"/>
    <w:rPr>
      <w:b/>
      <w:bCs/>
    </w:rPr>
  </w:style>
  <w:style w:type="character" w:customStyle="1" w:styleId="apple-converted-space">
    <w:name w:val="apple-converted-space"/>
    <w:basedOn w:val="a0"/>
    <w:rsid w:val="00AD5E09"/>
  </w:style>
  <w:style w:type="paragraph" w:styleId="3">
    <w:name w:val="Body Text 3"/>
    <w:basedOn w:val="a"/>
    <w:link w:val="31"/>
    <w:unhideWhenUsed/>
    <w:rsid w:val="00CA3ABC"/>
    <w:pPr>
      <w:spacing w:after="120" w:line="240" w:lineRule="auto"/>
    </w:pPr>
    <w:rPr>
      <w:rFonts w:ascii="Times New Roman" w:hAnsi="Times New Roman"/>
      <w:sz w:val="16"/>
      <w:szCs w:val="16"/>
    </w:rPr>
  </w:style>
  <w:style w:type="character" w:customStyle="1" w:styleId="30">
    <w:name w:val="Основной текст 3 Знак"/>
    <w:basedOn w:val="a0"/>
    <w:semiHidden/>
    <w:rsid w:val="00CA3ABC"/>
    <w:rPr>
      <w:rFonts w:ascii="Calibri" w:eastAsia="Times New Roman" w:hAnsi="Calibri" w:cs="Times New Roman"/>
      <w:sz w:val="16"/>
      <w:szCs w:val="16"/>
      <w:lang w:eastAsia="ru-RU"/>
    </w:rPr>
  </w:style>
  <w:style w:type="character" w:customStyle="1" w:styleId="31">
    <w:name w:val="Основной текст 3 Знак1"/>
    <w:link w:val="3"/>
    <w:locked/>
    <w:rsid w:val="00CA3ABC"/>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9"/>
    <w:rsid w:val="00407138"/>
    <w:rPr>
      <w:rFonts w:ascii="Arial" w:eastAsia="Batang" w:hAnsi="Arial" w:cs="Times New Roman"/>
      <w:b/>
      <w:kern w:val="32"/>
      <w:sz w:val="32"/>
      <w:szCs w:val="20"/>
      <w:lang w:val="x-none" w:eastAsia="ko-KR"/>
    </w:rPr>
  </w:style>
  <w:style w:type="character" w:customStyle="1" w:styleId="20">
    <w:name w:val="Заголовок 2 Знак"/>
    <w:basedOn w:val="a0"/>
    <w:link w:val="2"/>
    <w:semiHidden/>
    <w:rsid w:val="00407138"/>
    <w:rPr>
      <w:rFonts w:ascii="Times New Roman" w:eastAsia="Times New Roman" w:hAnsi="Times New Roman" w:cs="Times New Roman"/>
      <w:b/>
      <w:sz w:val="24"/>
      <w:szCs w:val="20"/>
      <w:lang w:val="uk-UA" w:eastAsia="ru-RU"/>
    </w:rPr>
  </w:style>
  <w:style w:type="paragraph" w:styleId="a8">
    <w:name w:val="header"/>
    <w:basedOn w:val="a"/>
    <w:link w:val="11"/>
    <w:uiPriority w:val="99"/>
    <w:unhideWhenUsed/>
    <w:rsid w:val="00407138"/>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uiPriority w:val="99"/>
    <w:rsid w:val="00407138"/>
    <w:rPr>
      <w:rFonts w:ascii="Calibri" w:eastAsia="Times New Roman" w:hAnsi="Calibri" w:cs="Times New Roman"/>
      <w:lang w:eastAsia="ru-RU"/>
    </w:rPr>
  </w:style>
  <w:style w:type="character" w:customStyle="1" w:styleId="11">
    <w:name w:val="Верхний колонтитул Знак1"/>
    <w:link w:val="a8"/>
    <w:uiPriority w:val="99"/>
    <w:locked/>
    <w:rsid w:val="00407138"/>
    <w:rPr>
      <w:rFonts w:ascii="Times New Roman" w:eastAsia="Times New Roman" w:hAnsi="Times New Roman" w:cs="Times New Roman"/>
      <w:sz w:val="24"/>
      <w:szCs w:val="24"/>
      <w:lang w:eastAsia="ru-RU"/>
    </w:rPr>
  </w:style>
  <w:style w:type="paragraph" w:styleId="aa">
    <w:name w:val="footer"/>
    <w:basedOn w:val="a"/>
    <w:link w:val="12"/>
    <w:uiPriority w:val="99"/>
    <w:unhideWhenUsed/>
    <w:rsid w:val="00407138"/>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basedOn w:val="a0"/>
    <w:uiPriority w:val="99"/>
    <w:semiHidden/>
    <w:rsid w:val="00407138"/>
    <w:rPr>
      <w:rFonts w:ascii="Calibri" w:eastAsia="Times New Roman" w:hAnsi="Calibri" w:cs="Times New Roman"/>
      <w:lang w:eastAsia="ru-RU"/>
    </w:rPr>
  </w:style>
  <w:style w:type="character" w:customStyle="1" w:styleId="12">
    <w:name w:val="Нижний колонтитул Знак1"/>
    <w:link w:val="aa"/>
    <w:uiPriority w:val="99"/>
    <w:locked/>
    <w:rsid w:val="00407138"/>
    <w:rPr>
      <w:rFonts w:ascii="Times New Roman" w:eastAsia="Times New Roman" w:hAnsi="Times New Roman" w:cs="Times New Roman"/>
      <w:sz w:val="24"/>
      <w:szCs w:val="24"/>
      <w:lang w:eastAsia="ru-RU"/>
    </w:rPr>
  </w:style>
  <w:style w:type="paragraph" w:styleId="ac">
    <w:name w:val="Body Text"/>
    <w:basedOn w:val="a"/>
    <w:link w:val="13"/>
    <w:semiHidden/>
    <w:unhideWhenUsed/>
    <w:rsid w:val="00407138"/>
    <w:pPr>
      <w:tabs>
        <w:tab w:val="left" w:pos="930"/>
      </w:tabs>
      <w:spacing w:after="0" w:line="240" w:lineRule="auto"/>
      <w:jc w:val="both"/>
    </w:pPr>
    <w:rPr>
      <w:rFonts w:ascii="Times New Roman" w:hAnsi="Times New Roman"/>
      <w:sz w:val="28"/>
      <w:szCs w:val="24"/>
      <w:lang w:val="uk-UA"/>
    </w:rPr>
  </w:style>
  <w:style w:type="character" w:customStyle="1" w:styleId="ad">
    <w:name w:val="Основной текст Знак"/>
    <w:basedOn w:val="a0"/>
    <w:semiHidden/>
    <w:rsid w:val="00407138"/>
    <w:rPr>
      <w:rFonts w:ascii="Calibri" w:eastAsia="Times New Roman" w:hAnsi="Calibri" w:cs="Times New Roman"/>
      <w:lang w:eastAsia="ru-RU"/>
    </w:rPr>
  </w:style>
  <w:style w:type="character" w:customStyle="1" w:styleId="13">
    <w:name w:val="Основной текст Знак1"/>
    <w:link w:val="ac"/>
    <w:semiHidden/>
    <w:locked/>
    <w:rsid w:val="00407138"/>
    <w:rPr>
      <w:rFonts w:ascii="Times New Roman" w:eastAsia="Times New Roman" w:hAnsi="Times New Roman" w:cs="Times New Roman"/>
      <w:sz w:val="28"/>
      <w:szCs w:val="24"/>
      <w:lang w:val="uk-UA" w:eastAsia="ru-RU"/>
    </w:rPr>
  </w:style>
  <w:style w:type="character" w:customStyle="1" w:styleId="ae">
    <w:name w:val="Текст выноски Знак"/>
    <w:link w:val="af"/>
    <w:uiPriority w:val="99"/>
    <w:semiHidden/>
    <w:rsid w:val="00407138"/>
    <w:rPr>
      <w:rFonts w:ascii="Tahoma" w:eastAsia="Times New Roman" w:hAnsi="Tahoma" w:cs="Tahoma"/>
      <w:sz w:val="16"/>
      <w:szCs w:val="16"/>
    </w:rPr>
  </w:style>
  <w:style w:type="paragraph" w:styleId="af">
    <w:name w:val="Balloon Text"/>
    <w:basedOn w:val="a"/>
    <w:link w:val="ae"/>
    <w:uiPriority w:val="99"/>
    <w:semiHidden/>
    <w:unhideWhenUsed/>
    <w:rsid w:val="00407138"/>
    <w:pPr>
      <w:spacing w:after="0" w:line="240" w:lineRule="auto"/>
    </w:pPr>
    <w:rPr>
      <w:rFonts w:ascii="Tahoma" w:hAnsi="Tahoma" w:cs="Tahoma"/>
      <w:sz w:val="16"/>
      <w:szCs w:val="16"/>
      <w:lang w:eastAsia="en-US"/>
    </w:rPr>
  </w:style>
  <w:style w:type="character" w:customStyle="1" w:styleId="14">
    <w:name w:val="Текст выноски Знак1"/>
    <w:basedOn w:val="a0"/>
    <w:uiPriority w:val="99"/>
    <w:semiHidden/>
    <w:rsid w:val="00407138"/>
    <w:rPr>
      <w:rFonts w:ascii="Tahoma" w:eastAsia="Times New Roman" w:hAnsi="Tahoma" w:cs="Tahoma"/>
      <w:sz w:val="16"/>
      <w:szCs w:val="16"/>
      <w:lang w:eastAsia="ru-RU"/>
    </w:rPr>
  </w:style>
  <w:style w:type="paragraph" w:styleId="21">
    <w:name w:val="Body Text 2"/>
    <w:basedOn w:val="a"/>
    <w:link w:val="22"/>
    <w:uiPriority w:val="99"/>
    <w:semiHidden/>
    <w:unhideWhenUsed/>
    <w:rsid w:val="00407138"/>
    <w:pPr>
      <w:spacing w:after="120" w:line="480" w:lineRule="auto"/>
    </w:pPr>
  </w:style>
  <w:style w:type="character" w:customStyle="1" w:styleId="22">
    <w:name w:val="Основной текст 2 Знак"/>
    <w:basedOn w:val="a0"/>
    <w:link w:val="21"/>
    <w:uiPriority w:val="99"/>
    <w:semiHidden/>
    <w:rsid w:val="00407138"/>
    <w:rPr>
      <w:rFonts w:ascii="Calibri" w:eastAsia="Times New Roman" w:hAnsi="Calibri" w:cs="Times New Roman"/>
      <w:lang w:eastAsia="ru-RU"/>
    </w:rPr>
  </w:style>
  <w:style w:type="character" w:styleId="af0">
    <w:name w:val="Hyperlink"/>
    <w:uiPriority w:val="99"/>
    <w:unhideWhenUsed/>
    <w:rsid w:val="00407138"/>
    <w:rPr>
      <w:color w:val="0000FF"/>
      <w:u w:val="single"/>
    </w:rPr>
  </w:style>
  <w:style w:type="table" w:styleId="af1">
    <w:name w:val="Table Grid"/>
    <w:basedOn w:val="a1"/>
    <w:uiPriority w:val="59"/>
    <w:rsid w:val="0040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Не полужирный;Интервал 0 pt"/>
    <w:rsid w:val="00407138"/>
    <w:rPr>
      <w:rFonts w:ascii="Times New Roman" w:eastAsia="Times New Roman" w:hAnsi="Times New Roman"/>
      <w:b/>
      <w:bCs/>
      <w:color w:val="000000"/>
      <w:spacing w:val="6"/>
      <w:w w:val="100"/>
      <w:position w:val="0"/>
      <w:sz w:val="16"/>
      <w:szCs w:val="16"/>
      <w:shd w:val="clear" w:color="auto" w:fill="FFFFFF"/>
      <w:lang w:val="uk-UA"/>
    </w:rPr>
  </w:style>
  <w:style w:type="character" w:customStyle="1" w:styleId="15">
    <w:name w:val="Основной текст1"/>
    <w:rsid w:val="00407138"/>
    <w:rPr>
      <w:rFonts w:ascii="Times New Roman" w:eastAsia="Times New Roman" w:hAnsi="Times New Roman"/>
      <w:b/>
      <w:bCs/>
      <w:color w:val="000000"/>
      <w:spacing w:val="4"/>
      <w:w w:val="100"/>
      <w:position w:val="0"/>
      <w:sz w:val="16"/>
      <w:szCs w:val="16"/>
      <w:shd w:val="clear" w:color="auto" w:fill="FFFFFF"/>
      <w:lang w:val="uk-UA"/>
    </w:rPr>
  </w:style>
  <w:style w:type="character" w:customStyle="1" w:styleId="6pt0pt">
    <w:name w:val="Основной текст + 6 pt;Не полужирный;Курсив;Интервал 0 pt"/>
    <w:rsid w:val="00407138"/>
    <w:rPr>
      <w:rFonts w:ascii="Times New Roman" w:eastAsia="Times New Roman" w:hAnsi="Times New Roman"/>
      <w:b/>
      <w:bCs/>
      <w:i/>
      <w:iCs/>
      <w:color w:val="000000"/>
      <w:spacing w:val="-14"/>
      <w:w w:val="100"/>
      <w:position w:val="0"/>
      <w:sz w:val="12"/>
      <w:szCs w:val="12"/>
      <w:shd w:val="clear" w:color="auto" w:fill="FFFFFF"/>
      <w:lang w:val="uk-UA"/>
    </w:rPr>
  </w:style>
  <w:style w:type="character" w:customStyle="1" w:styleId="MalgunGothic7pt0pt">
    <w:name w:val="Основной текст + Malgun Gothic;7 pt;Интервал 0 pt"/>
    <w:rsid w:val="00407138"/>
    <w:rPr>
      <w:rFonts w:ascii="Malgun Gothic" w:eastAsia="Malgun Gothic" w:hAnsi="Malgun Gothic" w:cs="Malgun Gothic"/>
      <w:b/>
      <w:bCs/>
      <w:color w:val="000000"/>
      <w:spacing w:val="0"/>
      <w:w w:val="100"/>
      <w:position w:val="0"/>
      <w:sz w:val="14"/>
      <w:szCs w:val="14"/>
      <w:shd w:val="clear" w:color="auto" w:fill="FFFFFF"/>
    </w:rPr>
  </w:style>
  <w:style w:type="character" w:customStyle="1" w:styleId="10pt0pt">
    <w:name w:val="Основной текст + 10 pt;Интервал 0 pt"/>
    <w:rsid w:val="00407138"/>
    <w:rPr>
      <w:rFonts w:ascii="Times New Roman" w:eastAsia="Times New Roman" w:hAnsi="Times New Roman"/>
      <w:b/>
      <w:bCs/>
      <w:color w:val="000000"/>
      <w:spacing w:val="-12"/>
      <w:w w:val="100"/>
      <w:position w:val="0"/>
      <w:sz w:val="20"/>
      <w:szCs w:val="20"/>
      <w:shd w:val="clear" w:color="auto" w:fill="FFFFFF"/>
      <w:lang w:val="uk-UA"/>
    </w:rPr>
  </w:style>
  <w:style w:type="character" w:customStyle="1" w:styleId="85pt0pt">
    <w:name w:val="Основной текст + 8;5 pt;Интервал 0 pt"/>
    <w:rsid w:val="00407138"/>
    <w:rPr>
      <w:rFonts w:ascii="Times New Roman" w:eastAsia="Times New Roman" w:hAnsi="Times New Roman"/>
      <w:b/>
      <w:bCs/>
      <w:color w:val="000000"/>
      <w:spacing w:val="-10"/>
      <w:w w:val="100"/>
      <w:position w:val="0"/>
      <w:sz w:val="17"/>
      <w:szCs w:val="17"/>
      <w:shd w:val="clear" w:color="auto" w:fill="FFFFFF"/>
      <w:lang w:val="ru-RU"/>
    </w:rPr>
  </w:style>
  <w:style w:type="character" w:customStyle="1" w:styleId="MalgunGothic85pt0pt">
    <w:name w:val="Основной текст + Malgun Gothic;8;5 pt;Не полужирный;Интервал 0 pt"/>
    <w:rsid w:val="00407138"/>
    <w:rPr>
      <w:rFonts w:ascii="Malgun Gothic" w:eastAsia="Malgun Gothic" w:hAnsi="Malgun Gothic" w:cs="Malgun Gothic"/>
      <w:b/>
      <w:bCs/>
      <w:color w:val="000000"/>
      <w:spacing w:val="-3"/>
      <w:w w:val="100"/>
      <w:position w:val="0"/>
      <w:sz w:val="17"/>
      <w:szCs w:val="17"/>
      <w:shd w:val="clear" w:color="auto" w:fill="FFFFFF"/>
      <w:lang w:val="uk-UA"/>
    </w:rPr>
  </w:style>
  <w:style w:type="character" w:customStyle="1" w:styleId="4pt0pt">
    <w:name w:val="Основной текст + 4 pt;Не полужирный;Интервал 0 pt"/>
    <w:rsid w:val="00407138"/>
    <w:rPr>
      <w:rFonts w:ascii="Times New Roman" w:eastAsia="Times New Roman" w:hAnsi="Times New Roman"/>
      <w:b/>
      <w:bCs/>
      <w:color w:val="000000"/>
      <w:spacing w:val="0"/>
      <w:w w:val="100"/>
      <w:position w:val="0"/>
      <w:sz w:val="8"/>
      <w:szCs w:val="8"/>
      <w:shd w:val="clear" w:color="auto" w:fill="FFFFFF"/>
    </w:rPr>
  </w:style>
  <w:style w:type="paragraph" w:customStyle="1" w:styleId="16">
    <w:name w:val="Звичайний1"/>
    <w:rsid w:val="00407138"/>
    <w:pPr>
      <w:pBdr>
        <w:top w:val="nil"/>
        <w:left w:val="nil"/>
        <w:bottom w:val="nil"/>
        <w:right w:val="nil"/>
        <w:between w:val="nil"/>
      </w:pBdr>
    </w:pPr>
    <w:rPr>
      <w:rFonts w:ascii="Calibri" w:eastAsia="Calibri" w:hAnsi="Calibri" w:cs="Calibri"/>
      <w:color w:val="000000"/>
      <w:lang w:val="uk-UA" w:eastAsia="ru-RU"/>
    </w:rPr>
  </w:style>
  <w:style w:type="character" w:customStyle="1" w:styleId="af2">
    <w:name w:val="Текст сноски Знак"/>
    <w:link w:val="af3"/>
    <w:uiPriority w:val="99"/>
    <w:semiHidden/>
    <w:rsid w:val="00407138"/>
    <w:rPr>
      <w:rFonts w:ascii="Times New Roman" w:hAnsi="Times New Roman"/>
      <w:sz w:val="24"/>
      <w:szCs w:val="24"/>
    </w:rPr>
  </w:style>
  <w:style w:type="paragraph" w:styleId="af3">
    <w:name w:val="footnote text"/>
    <w:basedOn w:val="a"/>
    <w:link w:val="af2"/>
    <w:uiPriority w:val="99"/>
    <w:semiHidden/>
    <w:unhideWhenUsed/>
    <w:rsid w:val="00407138"/>
    <w:rPr>
      <w:rFonts w:ascii="Times New Roman" w:eastAsiaTheme="minorHAnsi" w:hAnsi="Times New Roman" w:cstheme="minorBidi"/>
      <w:sz w:val="24"/>
      <w:szCs w:val="24"/>
      <w:lang w:eastAsia="en-US"/>
    </w:rPr>
  </w:style>
  <w:style w:type="character" w:customStyle="1" w:styleId="17">
    <w:name w:val="Текст сноски Знак1"/>
    <w:basedOn w:val="a0"/>
    <w:uiPriority w:val="99"/>
    <w:semiHidden/>
    <w:rsid w:val="00407138"/>
    <w:rPr>
      <w:rFonts w:ascii="Calibri" w:eastAsia="Times New Roman" w:hAnsi="Calibri" w:cs="Times New Roman"/>
      <w:sz w:val="20"/>
      <w:szCs w:val="20"/>
      <w:lang w:eastAsia="ru-RU"/>
    </w:rPr>
  </w:style>
  <w:style w:type="character" w:customStyle="1" w:styleId="18">
    <w:name w:val="Текст виноски Знак1"/>
    <w:uiPriority w:val="99"/>
    <w:semiHidden/>
    <w:rsid w:val="00407138"/>
    <w:rPr>
      <w:rFonts w:eastAsia="Times New Roman"/>
      <w:lang w:val="ru-RU" w:eastAsia="ru-RU"/>
    </w:rPr>
  </w:style>
  <w:style w:type="paragraph" w:customStyle="1" w:styleId="af4">
    <w:basedOn w:val="a"/>
    <w:next w:val="a"/>
    <w:uiPriority w:val="99"/>
    <w:qFormat/>
    <w:rsid w:val="00407138"/>
    <w:pPr>
      <w:widowControl w:val="0"/>
      <w:spacing w:after="0" w:line="240" w:lineRule="auto"/>
      <w:jc w:val="center"/>
    </w:pPr>
    <w:rPr>
      <w:rFonts w:ascii="Times New Roman" w:hAnsi="Times New Roman"/>
      <w:color w:val="000000"/>
      <w:sz w:val="28"/>
      <w:szCs w:val="28"/>
      <w:lang w:val="uk-UA" w:eastAsia="uk-UA"/>
    </w:rPr>
  </w:style>
  <w:style w:type="character" w:customStyle="1" w:styleId="19">
    <w:name w:val="Название Знак1"/>
    <w:link w:val="af5"/>
    <w:uiPriority w:val="99"/>
    <w:rsid w:val="00407138"/>
    <w:rPr>
      <w:rFonts w:ascii="Times New Roman" w:eastAsia="Times New Roman" w:hAnsi="Times New Roman"/>
      <w:color w:val="000000"/>
      <w:sz w:val="28"/>
      <w:szCs w:val="28"/>
    </w:rPr>
  </w:style>
  <w:style w:type="character" w:customStyle="1" w:styleId="af6">
    <w:name w:val="Подзаголовок Знак"/>
    <w:link w:val="af7"/>
    <w:uiPriority w:val="99"/>
    <w:rsid w:val="00407138"/>
    <w:rPr>
      <w:rFonts w:ascii="Times New Roman" w:eastAsia="Batang" w:hAnsi="Times New Roman"/>
      <w:sz w:val="28"/>
      <w:lang w:eastAsia="ar-SA"/>
    </w:rPr>
  </w:style>
  <w:style w:type="paragraph" w:styleId="af7">
    <w:name w:val="Subtitle"/>
    <w:basedOn w:val="a"/>
    <w:next w:val="ac"/>
    <w:link w:val="af6"/>
    <w:uiPriority w:val="99"/>
    <w:qFormat/>
    <w:rsid w:val="00407138"/>
    <w:pPr>
      <w:spacing w:after="0" w:line="240" w:lineRule="auto"/>
      <w:jc w:val="center"/>
    </w:pPr>
    <w:rPr>
      <w:rFonts w:ascii="Times New Roman" w:eastAsia="Batang" w:hAnsi="Times New Roman" w:cstheme="minorBidi"/>
      <w:sz w:val="28"/>
      <w:lang w:eastAsia="ar-SA"/>
    </w:rPr>
  </w:style>
  <w:style w:type="character" w:customStyle="1" w:styleId="1a">
    <w:name w:val="Подзаголовок Знак1"/>
    <w:basedOn w:val="a0"/>
    <w:uiPriority w:val="11"/>
    <w:rsid w:val="00407138"/>
    <w:rPr>
      <w:rFonts w:asciiTheme="majorHAnsi" w:eastAsiaTheme="majorEastAsia" w:hAnsiTheme="majorHAnsi" w:cstheme="majorBidi"/>
      <w:i/>
      <w:iCs/>
      <w:color w:val="4F81BD" w:themeColor="accent1"/>
      <w:spacing w:val="15"/>
      <w:sz w:val="24"/>
      <w:szCs w:val="24"/>
      <w:lang w:eastAsia="ru-RU"/>
    </w:rPr>
  </w:style>
  <w:style w:type="character" w:customStyle="1" w:styleId="1b">
    <w:name w:val="Підзаголовок Знак1"/>
    <w:uiPriority w:val="11"/>
    <w:rsid w:val="00407138"/>
    <w:rPr>
      <w:rFonts w:ascii="Calibri Light" w:eastAsia="Times New Roman" w:hAnsi="Calibri Light" w:cs="Times New Roman"/>
      <w:sz w:val="24"/>
      <w:szCs w:val="24"/>
      <w:lang w:val="ru-RU" w:eastAsia="ru-RU"/>
    </w:rPr>
  </w:style>
  <w:style w:type="character" w:customStyle="1" w:styleId="32">
    <w:name w:val="Основной текст с отступом 3 Знак"/>
    <w:link w:val="33"/>
    <w:uiPriority w:val="99"/>
    <w:semiHidden/>
    <w:rsid w:val="00407138"/>
    <w:rPr>
      <w:rFonts w:ascii="Times New Roman" w:eastAsia="Times New Roman" w:hAnsi="Times New Roman"/>
      <w:sz w:val="16"/>
      <w:szCs w:val="16"/>
    </w:rPr>
  </w:style>
  <w:style w:type="paragraph" w:styleId="33">
    <w:name w:val="Body Text Indent 3"/>
    <w:basedOn w:val="a"/>
    <w:link w:val="32"/>
    <w:uiPriority w:val="99"/>
    <w:semiHidden/>
    <w:unhideWhenUsed/>
    <w:rsid w:val="00407138"/>
    <w:pPr>
      <w:spacing w:after="120" w:line="240" w:lineRule="auto"/>
      <w:ind w:left="283"/>
    </w:pPr>
    <w:rPr>
      <w:rFonts w:ascii="Times New Roman" w:hAnsi="Times New Roman" w:cstheme="minorBidi"/>
      <w:sz w:val="16"/>
      <w:szCs w:val="16"/>
      <w:lang w:eastAsia="en-US"/>
    </w:rPr>
  </w:style>
  <w:style w:type="character" w:customStyle="1" w:styleId="310">
    <w:name w:val="Основной текст с отступом 3 Знак1"/>
    <w:basedOn w:val="a0"/>
    <w:uiPriority w:val="99"/>
    <w:semiHidden/>
    <w:rsid w:val="00407138"/>
    <w:rPr>
      <w:rFonts w:ascii="Calibri" w:eastAsia="Times New Roman" w:hAnsi="Calibri" w:cs="Times New Roman"/>
      <w:sz w:val="16"/>
      <w:szCs w:val="16"/>
      <w:lang w:eastAsia="ru-RU"/>
    </w:rPr>
  </w:style>
  <w:style w:type="character" w:customStyle="1" w:styleId="311">
    <w:name w:val="Основний текст з відступом 3 Знак1"/>
    <w:uiPriority w:val="99"/>
    <w:semiHidden/>
    <w:rsid w:val="00407138"/>
    <w:rPr>
      <w:rFonts w:eastAsia="Times New Roman"/>
      <w:sz w:val="16"/>
      <w:szCs w:val="16"/>
      <w:lang w:val="ru-RU" w:eastAsia="ru-RU"/>
    </w:rPr>
  </w:style>
  <w:style w:type="character" w:customStyle="1" w:styleId="23">
    <w:name w:val="Основной текст (2)_"/>
    <w:link w:val="24"/>
    <w:locked/>
    <w:rsid w:val="00407138"/>
    <w:rPr>
      <w:rFonts w:ascii="Times New Roman" w:eastAsia="Times New Roman" w:hAnsi="Times New Roman"/>
      <w:spacing w:val="2"/>
      <w:shd w:val="clear" w:color="auto" w:fill="FFFFFF"/>
    </w:rPr>
  </w:style>
  <w:style w:type="paragraph" w:customStyle="1" w:styleId="24">
    <w:name w:val="Основной текст (2)"/>
    <w:basedOn w:val="a"/>
    <w:link w:val="23"/>
    <w:rsid w:val="00407138"/>
    <w:pPr>
      <w:widowControl w:val="0"/>
      <w:shd w:val="clear" w:color="auto" w:fill="FFFFFF"/>
      <w:spacing w:after="0" w:line="274" w:lineRule="exact"/>
    </w:pPr>
    <w:rPr>
      <w:rFonts w:ascii="Times New Roman" w:hAnsi="Times New Roman" w:cstheme="minorBidi"/>
      <w:spacing w:val="2"/>
      <w:lang w:eastAsia="en-US"/>
    </w:rPr>
  </w:style>
  <w:style w:type="character" w:customStyle="1" w:styleId="34">
    <w:name w:val="Основной текст (3)_"/>
    <w:link w:val="35"/>
    <w:locked/>
    <w:rsid w:val="00407138"/>
    <w:rPr>
      <w:rFonts w:ascii="Times New Roman" w:eastAsia="Times New Roman" w:hAnsi="Times New Roman"/>
      <w:b/>
      <w:bCs/>
      <w:spacing w:val="4"/>
      <w:sz w:val="25"/>
      <w:szCs w:val="25"/>
      <w:shd w:val="clear" w:color="auto" w:fill="FFFFFF"/>
    </w:rPr>
  </w:style>
  <w:style w:type="paragraph" w:customStyle="1" w:styleId="35">
    <w:name w:val="Основной текст (3)"/>
    <w:basedOn w:val="a"/>
    <w:link w:val="34"/>
    <w:rsid w:val="00407138"/>
    <w:pPr>
      <w:widowControl w:val="0"/>
      <w:shd w:val="clear" w:color="auto" w:fill="FFFFFF"/>
      <w:spacing w:before="3900" w:after="0" w:line="322" w:lineRule="exact"/>
      <w:jc w:val="center"/>
    </w:pPr>
    <w:rPr>
      <w:rFonts w:ascii="Times New Roman" w:hAnsi="Times New Roman" w:cstheme="minorBidi"/>
      <w:b/>
      <w:bCs/>
      <w:spacing w:val="4"/>
      <w:sz w:val="25"/>
      <w:szCs w:val="25"/>
      <w:lang w:eastAsia="en-US"/>
    </w:rPr>
  </w:style>
  <w:style w:type="character" w:customStyle="1" w:styleId="af8">
    <w:name w:val="Колонтитул_"/>
    <w:link w:val="af9"/>
    <w:locked/>
    <w:rsid w:val="00407138"/>
    <w:rPr>
      <w:rFonts w:ascii="Malgun Gothic" w:eastAsia="Malgun Gothic" w:hAnsi="Malgun Gothic" w:cs="Malgun Gothic"/>
      <w:b/>
      <w:bCs/>
      <w:spacing w:val="4"/>
      <w:sz w:val="17"/>
      <w:szCs w:val="17"/>
      <w:shd w:val="clear" w:color="auto" w:fill="FFFFFF"/>
    </w:rPr>
  </w:style>
  <w:style w:type="paragraph" w:customStyle="1" w:styleId="af9">
    <w:name w:val="Колонтитул"/>
    <w:basedOn w:val="a"/>
    <w:link w:val="af8"/>
    <w:rsid w:val="00407138"/>
    <w:pPr>
      <w:widowControl w:val="0"/>
      <w:shd w:val="clear" w:color="auto" w:fill="FFFFFF"/>
      <w:spacing w:after="0" w:line="0" w:lineRule="atLeast"/>
    </w:pPr>
    <w:rPr>
      <w:rFonts w:ascii="Malgun Gothic" w:eastAsia="Malgun Gothic" w:hAnsi="Malgun Gothic" w:cs="Malgun Gothic"/>
      <w:b/>
      <w:bCs/>
      <w:spacing w:val="4"/>
      <w:sz w:val="17"/>
      <w:szCs w:val="17"/>
      <w:lang w:eastAsia="en-US"/>
    </w:rPr>
  </w:style>
  <w:style w:type="character" w:customStyle="1" w:styleId="afa">
    <w:name w:val="Основной текст_"/>
    <w:link w:val="25"/>
    <w:locked/>
    <w:rsid w:val="00407138"/>
    <w:rPr>
      <w:rFonts w:ascii="Times New Roman" w:eastAsia="Times New Roman" w:hAnsi="Times New Roman"/>
      <w:b/>
      <w:bCs/>
      <w:spacing w:val="4"/>
      <w:sz w:val="16"/>
      <w:szCs w:val="16"/>
      <w:shd w:val="clear" w:color="auto" w:fill="FFFFFF"/>
    </w:rPr>
  </w:style>
  <w:style w:type="paragraph" w:customStyle="1" w:styleId="25">
    <w:name w:val="Основной текст2"/>
    <w:basedOn w:val="a"/>
    <w:link w:val="afa"/>
    <w:rsid w:val="00407138"/>
    <w:pPr>
      <w:widowControl w:val="0"/>
      <w:shd w:val="clear" w:color="auto" w:fill="FFFFFF"/>
      <w:spacing w:after="240" w:line="230" w:lineRule="exact"/>
    </w:pPr>
    <w:rPr>
      <w:rFonts w:ascii="Times New Roman" w:hAnsi="Times New Roman" w:cstheme="minorBidi"/>
      <w:b/>
      <w:bCs/>
      <w:spacing w:val="4"/>
      <w:sz w:val="16"/>
      <w:szCs w:val="16"/>
      <w:lang w:eastAsia="en-US"/>
    </w:rPr>
  </w:style>
  <w:style w:type="character" w:customStyle="1" w:styleId="4">
    <w:name w:val="Основной текст (4)_"/>
    <w:link w:val="40"/>
    <w:locked/>
    <w:rsid w:val="00407138"/>
    <w:rPr>
      <w:rFonts w:ascii="Malgun Gothic" w:eastAsia="Malgun Gothic" w:hAnsi="Malgun Gothic" w:cs="Malgun Gothic"/>
      <w:sz w:val="23"/>
      <w:szCs w:val="23"/>
      <w:shd w:val="clear" w:color="auto" w:fill="FFFFFF"/>
    </w:rPr>
  </w:style>
  <w:style w:type="paragraph" w:customStyle="1" w:styleId="40">
    <w:name w:val="Основной текст (4)"/>
    <w:basedOn w:val="a"/>
    <w:link w:val="4"/>
    <w:rsid w:val="00407138"/>
    <w:pPr>
      <w:widowControl w:val="0"/>
      <w:shd w:val="clear" w:color="auto" w:fill="FFFFFF"/>
      <w:spacing w:after="720" w:line="0" w:lineRule="atLeast"/>
      <w:jc w:val="right"/>
    </w:pPr>
    <w:rPr>
      <w:rFonts w:ascii="Malgun Gothic" w:eastAsia="Malgun Gothic" w:hAnsi="Malgun Gothic" w:cs="Malgun Gothic"/>
      <w:sz w:val="23"/>
      <w:szCs w:val="23"/>
      <w:lang w:eastAsia="en-US"/>
    </w:rPr>
  </w:style>
  <w:style w:type="character" w:customStyle="1" w:styleId="26">
    <w:name w:val="Колонтитул (2)_"/>
    <w:link w:val="27"/>
    <w:locked/>
    <w:rsid w:val="00407138"/>
    <w:rPr>
      <w:rFonts w:ascii="Times New Roman" w:eastAsia="Times New Roman" w:hAnsi="Times New Roman"/>
      <w:b/>
      <w:bCs/>
      <w:spacing w:val="-5"/>
      <w:shd w:val="clear" w:color="auto" w:fill="FFFFFF"/>
    </w:rPr>
  </w:style>
  <w:style w:type="paragraph" w:customStyle="1" w:styleId="27">
    <w:name w:val="Колонтитул (2)"/>
    <w:basedOn w:val="a"/>
    <w:link w:val="26"/>
    <w:rsid w:val="00407138"/>
    <w:pPr>
      <w:widowControl w:val="0"/>
      <w:shd w:val="clear" w:color="auto" w:fill="FFFFFF"/>
      <w:spacing w:after="0" w:line="0" w:lineRule="atLeast"/>
    </w:pPr>
    <w:rPr>
      <w:rFonts w:ascii="Times New Roman" w:hAnsi="Times New Roman" w:cstheme="minorBidi"/>
      <w:b/>
      <w:bCs/>
      <w:spacing w:val="-5"/>
      <w:lang w:eastAsia="en-US"/>
    </w:rPr>
  </w:style>
  <w:style w:type="paragraph" w:customStyle="1" w:styleId="Default">
    <w:name w:val="Default"/>
    <w:rsid w:val="00407138"/>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1c">
    <w:name w:val="Название1"/>
    <w:basedOn w:val="a"/>
    <w:rsid w:val="00407138"/>
    <w:pPr>
      <w:spacing w:after="0" w:line="240" w:lineRule="auto"/>
      <w:jc w:val="center"/>
    </w:pPr>
    <w:rPr>
      <w:rFonts w:ascii="Times New Roman" w:hAnsi="Times New Roman"/>
      <w:b/>
      <w:sz w:val="24"/>
      <w:szCs w:val="20"/>
      <w:lang w:val="x-none" w:eastAsia="zh-CN"/>
    </w:rPr>
  </w:style>
  <w:style w:type="character" w:customStyle="1" w:styleId="afb">
    <w:name w:val="Основной текст + Не полужирный"/>
    <w:aliases w:val="Интервал 0 pt"/>
    <w:rsid w:val="00407138"/>
    <w:rPr>
      <w:rFonts w:ascii="Malgun Gothic" w:eastAsia="Malgun Gothic" w:hAnsi="Malgun Gothic" w:cs="Malgun Gothic" w:hint="eastAsia"/>
      <w:b/>
      <w:bCs/>
      <w:color w:val="000000"/>
      <w:spacing w:val="0"/>
      <w:w w:val="100"/>
      <w:position w:val="0"/>
      <w:sz w:val="14"/>
      <w:szCs w:val="14"/>
      <w:shd w:val="clear" w:color="auto" w:fill="FFFFFF"/>
    </w:rPr>
  </w:style>
  <w:style w:type="character" w:customStyle="1" w:styleId="0pt0">
    <w:name w:val="Основной текст + Интервал 0 pt"/>
    <w:rsid w:val="00407138"/>
    <w:rPr>
      <w:rFonts w:ascii="Times New Roman" w:eastAsia="Times New Roman" w:hAnsi="Times New Roman"/>
      <w:b/>
      <w:bCs/>
      <w:color w:val="000000"/>
      <w:spacing w:val="-9"/>
      <w:w w:val="100"/>
      <w:position w:val="0"/>
      <w:sz w:val="16"/>
      <w:szCs w:val="16"/>
      <w:shd w:val="clear" w:color="auto" w:fill="FFFFFF"/>
      <w:lang w:val="uk-UA"/>
    </w:rPr>
  </w:style>
  <w:style w:type="character" w:customStyle="1" w:styleId="afc">
    <w:name w:val="Подпись к таблице_"/>
    <w:rsid w:val="00407138"/>
    <w:rPr>
      <w:rFonts w:ascii="Times New Roman" w:eastAsia="Times New Roman" w:hAnsi="Times New Roman" w:cs="Times New Roman" w:hint="default"/>
      <w:b/>
      <w:bCs/>
      <w:i w:val="0"/>
      <w:iCs w:val="0"/>
      <w:smallCaps w:val="0"/>
      <w:strike w:val="0"/>
      <w:dstrike w:val="0"/>
      <w:spacing w:val="4"/>
      <w:sz w:val="16"/>
      <w:szCs w:val="16"/>
      <w:u w:val="none"/>
      <w:effect w:val="none"/>
    </w:rPr>
  </w:style>
  <w:style w:type="character" w:customStyle="1" w:styleId="afd">
    <w:name w:val="Подпись к таблице"/>
    <w:rsid w:val="00407138"/>
    <w:rPr>
      <w:rFonts w:ascii="Times New Roman" w:eastAsia="Times New Roman" w:hAnsi="Times New Roman" w:cs="Times New Roman" w:hint="default"/>
      <w:b/>
      <w:bCs/>
      <w:i w:val="0"/>
      <w:iCs w:val="0"/>
      <w:smallCaps w:val="0"/>
      <w:strike w:val="0"/>
      <w:dstrike w:val="0"/>
      <w:color w:val="000000"/>
      <w:spacing w:val="4"/>
      <w:w w:val="100"/>
      <w:position w:val="0"/>
      <w:sz w:val="16"/>
      <w:szCs w:val="16"/>
      <w:u w:val="single"/>
      <w:effect w:val="none"/>
      <w:lang w:val="uk-UA"/>
    </w:rPr>
  </w:style>
  <w:style w:type="paragraph" w:styleId="af5">
    <w:name w:val="Title"/>
    <w:basedOn w:val="a"/>
    <w:next w:val="a"/>
    <w:link w:val="19"/>
    <w:uiPriority w:val="99"/>
    <w:qFormat/>
    <w:rsid w:val="00407138"/>
    <w:pPr>
      <w:pBdr>
        <w:bottom w:val="single" w:sz="8" w:space="4" w:color="4F81BD" w:themeColor="accent1"/>
      </w:pBdr>
      <w:spacing w:after="300" w:line="240" w:lineRule="auto"/>
      <w:contextualSpacing/>
    </w:pPr>
    <w:rPr>
      <w:rFonts w:ascii="Times New Roman" w:hAnsi="Times New Roman" w:cstheme="minorBidi"/>
      <w:color w:val="000000"/>
      <w:sz w:val="28"/>
      <w:szCs w:val="28"/>
      <w:lang w:eastAsia="en-US"/>
    </w:rPr>
  </w:style>
  <w:style w:type="character" w:customStyle="1" w:styleId="afe">
    <w:name w:val="Название Знак"/>
    <w:basedOn w:val="a0"/>
    <w:uiPriority w:val="10"/>
    <w:rsid w:val="00407138"/>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0B5"/>
    <w:rPr>
      <w:rFonts w:ascii="Calibri" w:eastAsia="Times New Roman" w:hAnsi="Calibri" w:cs="Times New Roman"/>
      <w:lang w:eastAsia="ru-RU"/>
    </w:rPr>
  </w:style>
  <w:style w:type="paragraph" w:styleId="1">
    <w:name w:val="heading 1"/>
    <w:basedOn w:val="a"/>
    <w:next w:val="a"/>
    <w:link w:val="10"/>
    <w:uiPriority w:val="99"/>
    <w:qFormat/>
    <w:rsid w:val="00407138"/>
    <w:pPr>
      <w:keepNext/>
      <w:spacing w:before="240" w:after="240" w:line="360" w:lineRule="auto"/>
      <w:ind w:left="709"/>
      <w:outlineLvl w:val="0"/>
    </w:pPr>
    <w:rPr>
      <w:rFonts w:ascii="Arial" w:eastAsia="Batang" w:hAnsi="Arial"/>
      <w:b/>
      <w:kern w:val="32"/>
      <w:sz w:val="32"/>
      <w:szCs w:val="20"/>
      <w:lang w:val="x-none" w:eastAsia="ko-KR"/>
    </w:rPr>
  </w:style>
  <w:style w:type="paragraph" w:styleId="2">
    <w:name w:val="heading 2"/>
    <w:basedOn w:val="a"/>
    <w:next w:val="a"/>
    <w:link w:val="20"/>
    <w:semiHidden/>
    <w:unhideWhenUsed/>
    <w:qFormat/>
    <w:rsid w:val="00407138"/>
    <w:pPr>
      <w:keepNext/>
      <w:spacing w:after="0" w:line="240" w:lineRule="auto"/>
      <w:ind w:firstLine="7"/>
      <w:jc w:val="center"/>
      <w:outlineLvl w:val="1"/>
    </w:pPr>
    <w:rPr>
      <w:rFonts w:ascii="Times New Roman" w:hAnsi="Times New Roman"/>
      <w:b/>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150B5"/>
    <w:pPr>
      <w:spacing w:after="0" w:line="240" w:lineRule="auto"/>
    </w:pPr>
    <w:rPr>
      <w:rFonts w:ascii="Times New Roman" w:eastAsia="Times New Roman" w:hAnsi="Times New Roman" w:cs="Times New Roman"/>
      <w:sz w:val="24"/>
      <w:szCs w:val="24"/>
      <w:lang w:val="uk-UA" w:eastAsia="uk-UA"/>
    </w:rPr>
  </w:style>
  <w:style w:type="character" w:customStyle="1" w:styleId="a4">
    <w:name w:val="Без интервала Знак"/>
    <w:link w:val="a3"/>
    <w:uiPriority w:val="99"/>
    <w:locked/>
    <w:rsid w:val="00B150B5"/>
    <w:rPr>
      <w:rFonts w:ascii="Times New Roman" w:eastAsia="Times New Roman" w:hAnsi="Times New Roman" w:cs="Times New Roman"/>
      <w:sz w:val="24"/>
      <w:szCs w:val="24"/>
      <w:lang w:val="uk-UA" w:eastAsia="uk-UA"/>
    </w:rPr>
  </w:style>
  <w:style w:type="paragraph" w:styleId="a5">
    <w:name w:val="List Paragraph"/>
    <w:basedOn w:val="a"/>
    <w:uiPriority w:val="34"/>
    <w:qFormat/>
    <w:rsid w:val="00B150B5"/>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a6">
    <w:name w:val="Normal (Web)"/>
    <w:basedOn w:val="a"/>
    <w:uiPriority w:val="99"/>
    <w:unhideWhenUsed/>
    <w:rsid w:val="00AD5E09"/>
    <w:pPr>
      <w:spacing w:before="100" w:beforeAutospacing="1" w:after="100" w:afterAutospacing="1" w:line="240" w:lineRule="auto"/>
    </w:pPr>
    <w:rPr>
      <w:rFonts w:ascii="Times New Roman" w:hAnsi="Times New Roman"/>
      <w:sz w:val="24"/>
      <w:szCs w:val="24"/>
    </w:rPr>
  </w:style>
  <w:style w:type="character" w:styleId="a7">
    <w:name w:val="Strong"/>
    <w:basedOn w:val="a0"/>
    <w:uiPriority w:val="22"/>
    <w:qFormat/>
    <w:rsid w:val="00AD5E09"/>
    <w:rPr>
      <w:b/>
      <w:bCs/>
    </w:rPr>
  </w:style>
  <w:style w:type="character" w:customStyle="1" w:styleId="apple-converted-space">
    <w:name w:val="apple-converted-space"/>
    <w:basedOn w:val="a0"/>
    <w:rsid w:val="00AD5E09"/>
  </w:style>
  <w:style w:type="paragraph" w:styleId="3">
    <w:name w:val="Body Text 3"/>
    <w:basedOn w:val="a"/>
    <w:link w:val="31"/>
    <w:unhideWhenUsed/>
    <w:rsid w:val="00CA3ABC"/>
    <w:pPr>
      <w:spacing w:after="120" w:line="240" w:lineRule="auto"/>
    </w:pPr>
    <w:rPr>
      <w:rFonts w:ascii="Times New Roman" w:hAnsi="Times New Roman"/>
      <w:sz w:val="16"/>
      <w:szCs w:val="16"/>
    </w:rPr>
  </w:style>
  <w:style w:type="character" w:customStyle="1" w:styleId="30">
    <w:name w:val="Основной текст 3 Знак"/>
    <w:basedOn w:val="a0"/>
    <w:semiHidden/>
    <w:rsid w:val="00CA3ABC"/>
    <w:rPr>
      <w:rFonts w:ascii="Calibri" w:eastAsia="Times New Roman" w:hAnsi="Calibri" w:cs="Times New Roman"/>
      <w:sz w:val="16"/>
      <w:szCs w:val="16"/>
      <w:lang w:eastAsia="ru-RU"/>
    </w:rPr>
  </w:style>
  <w:style w:type="character" w:customStyle="1" w:styleId="31">
    <w:name w:val="Основной текст 3 Знак1"/>
    <w:link w:val="3"/>
    <w:locked/>
    <w:rsid w:val="00CA3ABC"/>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9"/>
    <w:rsid w:val="00407138"/>
    <w:rPr>
      <w:rFonts w:ascii="Arial" w:eastAsia="Batang" w:hAnsi="Arial" w:cs="Times New Roman"/>
      <w:b/>
      <w:kern w:val="32"/>
      <w:sz w:val="32"/>
      <w:szCs w:val="20"/>
      <w:lang w:val="x-none" w:eastAsia="ko-KR"/>
    </w:rPr>
  </w:style>
  <w:style w:type="character" w:customStyle="1" w:styleId="20">
    <w:name w:val="Заголовок 2 Знак"/>
    <w:basedOn w:val="a0"/>
    <w:link w:val="2"/>
    <w:semiHidden/>
    <w:rsid w:val="00407138"/>
    <w:rPr>
      <w:rFonts w:ascii="Times New Roman" w:eastAsia="Times New Roman" w:hAnsi="Times New Roman" w:cs="Times New Roman"/>
      <w:b/>
      <w:sz w:val="24"/>
      <w:szCs w:val="20"/>
      <w:lang w:val="uk-UA" w:eastAsia="ru-RU"/>
    </w:rPr>
  </w:style>
  <w:style w:type="paragraph" w:styleId="a8">
    <w:name w:val="header"/>
    <w:basedOn w:val="a"/>
    <w:link w:val="11"/>
    <w:uiPriority w:val="99"/>
    <w:unhideWhenUsed/>
    <w:rsid w:val="00407138"/>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uiPriority w:val="99"/>
    <w:rsid w:val="00407138"/>
    <w:rPr>
      <w:rFonts w:ascii="Calibri" w:eastAsia="Times New Roman" w:hAnsi="Calibri" w:cs="Times New Roman"/>
      <w:lang w:eastAsia="ru-RU"/>
    </w:rPr>
  </w:style>
  <w:style w:type="character" w:customStyle="1" w:styleId="11">
    <w:name w:val="Верхний колонтитул Знак1"/>
    <w:link w:val="a8"/>
    <w:uiPriority w:val="99"/>
    <w:locked/>
    <w:rsid w:val="00407138"/>
    <w:rPr>
      <w:rFonts w:ascii="Times New Roman" w:eastAsia="Times New Roman" w:hAnsi="Times New Roman" w:cs="Times New Roman"/>
      <w:sz w:val="24"/>
      <w:szCs w:val="24"/>
      <w:lang w:eastAsia="ru-RU"/>
    </w:rPr>
  </w:style>
  <w:style w:type="paragraph" w:styleId="aa">
    <w:name w:val="footer"/>
    <w:basedOn w:val="a"/>
    <w:link w:val="12"/>
    <w:uiPriority w:val="99"/>
    <w:unhideWhenUsed/>
    <w:rsid w:val="00407138"/>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basedOn w:val="a0"/>
    <w:uiPriority w:val="99"/>
    <w:semiHidden/>
    <w:rsid w:val="00407138"/>
    <w:rPr>
      <w:rFonts w:ascii="Calibri" w:eastAsia="Times New Roman" w:hAnsi="Calibri" w:cs="Times New Roman"/>
      <w:lang w:eastAsia="ru-RU"/>
    </w:rPr>
  </w:style>
  <w:style w:type="character" w:customStyle="1" w:styleId="12">
    <w:name w:val="Нижний колонтитул Знак1"/>
    <w:link w:val="aa"/>
    <w:uiPriority w:val="99"/>
    <w:locked/>
    <w:rsid w:val="00407138"/>
    <w:rPr>
      <w:rFonts w:ascii="Times New Roman" w:eastAsia="Times New Roman" w:hAnsi="Times New Roman" w:cs="Times New Roman"/>
      <w:sz w:val="24"/>
      <w:szCs w:val="24"/>
      <w:lang w:eastAsia="ru-RU"/>
    </w:rPr>
  </w:style>
  <w:style w:type="paragraph" w:styleId="ac">
    <w:name w:val="Body Text"/>
    <w:basedOn w:val="a"/>
    <w:link w:val="13"/>
    <w:semiHidden/>
    <w:unhideWhenUsed/>
    <w:rsid w:val="00407138"/>
    <w:pPr>
      <w:tabs>
        <w:tab w:val="left" w:pos="930"/>
      </w:tabs>
      <w:spacing w:after="0" w:line="240" w:lineRule="auto"/>
      <w:jc w:val="both"/>
    </w:pPr>
    <w:rPr>
      <w:rFonts w:ascii="Times New Roman" w:hAnsi="Times New Roman"/>
      <w:sz w:val="28"/>
      <w:szCs w:val="24"/>
      <w:lang w:val="uk-UA"/>
    </w:rPr>
  </w:style>
  <w:style w:type="character" w:customStyle="1" w:styleId="ad">
    <w:name w:val="Основной текст Знак"/>
    <w:basedOn w:val="a0"/>
    <w:semiHidden/>
    <w:rsid w:val="00407138"/>
    <w:rPr>
      <w:rFonts w:ascii="Calibri" w:eastAsia="Times New Roman" w:hAnsi="Calibri" w:cs="Times New Roman"/>
      <w:lang w:eastAsia="ru-RU"/>
    </w:rPr>
  </w:style>
  <w:style w:type="character" w:customStyle="1" w:styleId="13">
    <w:name w:val="Основной текст Знак1"/>
    <w:link w:val="ac"/>
    <w:semiHidden/>
    <w:locked/>
    <w:rsid w:val="00407138"/>
    <w:rPr>
      <w:rFonts w:ascii="Times New Roman" w:eastAsia="Times New Roman" w:hAnsi="Times New Roman" w:cs="Times New Roman"/>
      <w:sz w:val="28"/>
      <w:szCs w:val="24"/>
      <w:lang w:val="uk-UA" w:eastAsia="ru-RU"/>
    </w:rPr>
  </w:style>
  <w:style w:type="character" w:customStyle="1" w:styleId="ae">
    <w:name w:val="Текст выноски Знак"/>
    <w:link w:val="af"/>
    <w:uiPriority w:val="99"/>
    <w:semiHidden/>
    <w:rsid w:val="00407138"/>
    <w:rPr>
      <w:rFonts w:ascii="Tahoma" w:eastAsia="Times New Roman" w:hAnsi="Tahoma" w:cs="Tahoma"/>
      <w:sz w:val="16"/>
      <w:szCs w:val="16"/>
    </w:rPr>
  </w:style>
  <w:style w:type="paragraph" w:styleId="af">
    <w:name w:val="Balloon Text"/>
    <w:basedOn w:val="a"/>
    <w:link w:val="ae"/>
    <w:uiPriority w:val="99"/>
    <w:semiHidden/>
    <w:unhideWhenUsed/>
    <w:rsid w:val="00407138"/>
    <w:pPr>
      <w:spacing w:after="0" w:line="240" w:lineRule="auto"/>
    </w:pPr>
    <w:rPr>
      <w:rFonts w:ascii="Tahoma" w:hAnsi="Tahoma" w:cs="Tahoma"/>
      <w:sz w:val="16"/>
      <w:szCs w:val="16"/>
      <w:lang w:eastAsia="en-US"/>
    </w:rPr>
  </w:style>
  <w:style w:type="character" w:customStyle="1" w:styleId="14">
    <w:name w:val="Текст выноски Знак1"/>
    <w:basedOn w:val="a0"/>
    <w:uiPriority w:val="99"/>
    <w:semiHidden/>
    <w:rsid w:val="00407138"/>
    <w:rPr>
      <w:rFonts w:ascii="Tahoma" w:eastAsia="Times New Roman" w:hAnsi="Tahoma" w:cs="Tahoma"/>
      <w:sz w:val="16"/>
      <w:szCs w:val="16"/>
      <w:lang w:eastAsia="ru-RU"/>
    </w:rPr>
  </w:style>
  <w:style w:type="paragraph" w:styleId="21">
    <w:name w:val="Body Text 2"/>
    <w:basedOn w:val="a"/>
    <w:link w:val="22"/>
    <w:uiPriority w:val="99"/>
    <w:semiHidden/>
    <w:unhideWhenUsed/>
    <w:rsid w:val="00407138"/>
    <w:pPr>
      <w:spacing w:after="120" w:line="480" w:lineRule="auto"/>
    </w:pPr>
  </w:style>
  <w:style w:type="character" w:customStyle="1" w:styleId="22">
    <w:name w:val="Основной текст 2 Знак"/>
    <w:basedOn w:val="a0"/>
    <w:link w:val="21"/>
    <w:uiPriority w:val="99"/>
    <w:semiHidden/>
    <w:rsid w:val="00407138"/>
    <w:rPr>
      <w:rFonts w:ascii="Calibri" w:eastAsia="Times New Roman" w:hAnsi="Calibri" w:cs="Times New Roman"/>
      <w:lang w:eastAsia="ru-RU"/>
    </w:rPr>
  </w:style>
  <w:style w:type="character" w:styleId="af0">
    <w:name w:val="Hyperlink"/>
    <w:uiPriority w:val="99"/>
    <w:unhideWhenUsed/>
    <w:rsid w:val="00407138"/>
    <w:rPr>
      <w:color w:val="0000FF"/>
      <w:u w:val="single"/>
    </w:rPr>
  </w:style>
  <w:style w:type="table" w:styleId="af1">
    <w:name w:val="Table Grid"/>
    <w:basedOn w:val="a1"/>
    <w:uiPriority w:val="59"/>
    <w:rsid w:val="0040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Не полужирный;Интервал 0 pt"/>
    <w:rsid w:val="00407138"/>
    <w:rPr>
      <w:rFonts w:ascii="Times New Roman" w:eastAsia="Times New Roman" w:hAnsi="Times New Roman"/>
      <w:b/>
      <w:bCs/>
      <w:color w:val="000000"/>
      <w:spacing w:val="6"/>
      <w:w w:val="100"/>
      <w:position w:val="0"/>
      <w:sz w:val="16"/>
      <w:szCs w:val="16"/>
      <w:shd w:val="clear" w:color="auto" w:fill="FFFFFF"/>
      <w:lang w:val="uk-UA"/>
    </w:rPr>
  </w:style>
  <w:style w:type="character" w:customStyle="1" w:styleId="15">
    <w:name w:val="Основной текст1"/>
    <w:rsid w:val="00407138"/>
    <w:rPr>
      <w:rFonts w:ascii="Times New Roman" w:eastAsia="Times New Roman" w:hAnsi="Times New Roman"/>
      <w:b/>
      <w:bCs/>
      <w:color w:val="000000"/>
      <w:spacing w:val="4"/>
      <w:w w:val="100"/>
      <w:position w:val="0"/>
      <w:sz w:val="16"/>
      <w:szCs w:val="16"/>
      <w:shd w:val="clear" w:color="auto" w:fill="FFFFFF"/>
      <w:lang w:val="uk-UA"/>
    </w:rPr>
  </w:style>
  <w:style w:type="character" w:customStyle="1" w:styleId="6pt0pt">
    <w:name w:val="Основной текст + 6 pt;Не полужирный;Курсив;Интервал 0 pt"/>
    <w:rsid w:val="00407138"/>
    <w:rPr>
      <w:rFonts w:ascii="Times New Roman" w:eastAsia="Times New Roman" w:hAnsi="Times New Roman"/>
      <w:b/>
      <w:bCs/>
      <w:i/>
      <w:iCs/>
      <w:color w:val="000000"/>
      <w:spacing w:val="-14"/>
      <w:w w:val="100"/>
      <w:position w:val="0"/>
      <w:sz w:val="12"/>
      <w:szCs w:val="12"/>
      <w:shd w:val="clear" w:color="auto" w:fill="FFFFFF"/>
      <w:lang w:val="uk-UA"/>
    </w:rPr>
  </w:style>
  <w:style w:type="character" w:customStyle="1" w:styleId="MalgunGothic7pt0pt">
    <w:name w:val="Основной текст + Malgun Gothic;7 pt;Интервал 0 pt"/>
    <w:rsid w:val="00407138"/>
    <w:rPr>
      <w:rFonts w:ascii="Malgun Gothic" w:eastAsia="Malgun Gothic" w:hAnsi="Malgun Gothic" w:cs="Malgun Gothic"/>
      <w:b/>
      <w:bCs/>
      <w:color w:val="000000"/>
      <w:spacing w:val="0"/>
      <w:w w:val="100"/>
      <w:position w:val="0"/>
      <w:sz w:val="14"/>
      <w:szCs w:val="14"/>
      <w:shd w:val="clear" w:color="auto" w:fill="FFFFFF"/>
    </w:rPr>
  </w:style>
  <w:style w:type="character" w:customStyle="1" w:styleId="10pt0pt">
    <w:name w:val="Основной текст + 10 pt;Интервал 0 pt"/>
    <w:rsid w:val="00407138"/>
    <w:rPr>
      <w:rFonts w:ascii="Times New Roman" w:eastAsia="Times New Roman" w:hAnsi="Times New Roman"/>
      <w:b/>
      <w:bCs/>
      <w:color w:val="000000"/>
      <w:spacing w:val="-12"/>
      <w:w w:val="100"/>
      <w:position w:val="0"/>
      <w:sz w:val="20"/>
      <w:szCs w:val="20"/>
      <w:shd w:val="clear" w:color="auto" w:fill="FFFFFF"/>
      <w:lang w:val="uk-UA"/>
    </w:rPr>
  </w:style>
  <w:style w:type="character" w:customStyle="1" w:styleId="85pt0pt">
    <w:name w:val="Основной текст + 8;5 pt;Интервал 0 pt"/>
    <w:rsid w:val="00407138"/>
    <w:rPr>
      <w:rFonts w:ascii="Times New Roman" w:eastAsia="Times New Roman" w:hAnsi="Times New Roman"/>
      <w:b/>
      <w:bCs/>
      <w:color w:val="000000"/>
      <w:spacing w:val="-10"/>
      <w:w w:val="100"/>
      <w:position w:val="0"/>
      <w:sz w:val="17"/>
      <w:szCs w:val="17"/>
      <w:shd w:val="clear" w:color="auto" w:fill="FFFFFF"/>
      <w:lang w:val="ru-RU"/>
    </w:rPr>
  </w:style>
  <w:style w:type="character" w:customStyle="1" w:styleId="MalgunGothic85pt0pt">
    <w:name w:val="Основной текст + Malgun Gothic;8;5 pt;Не полужирный;Интервал 0 pt"/>
    <w:rsid w:val="00407138"/>
    <w:rPr>
      <w:rFonts w:ascii="Malgun Gothic" w:eastAsia="Malgun Gothic" w:hAnsi="Malgun Gothic" w:cs="Malgun Gothic"/>
      <w:b/>
      <w:bCs/>
      <w:color w:val="000000"/>
      <w:spacing w:val="-3"/>
      <w:w w:val="100"/>
      <w:position w:val="0"/>
      <w:sz w:val="17"/>
      <w:szCs w:val="17"/>
      <w:shd w:val="clear" w:color="auto" w:fill="FFFFFF"/>
      <w:lang w:val="uk-UA"/>
    </w:rPr>
  </w:style>
  <w:style w:type="character" w:customStyle="1" w:styleId="4pt0pt">
    <w:name w:val="Основной текст + 4 pt;Не полужирный;Интервал 0 pt"/>
    <w:rsid w:val="00407138"/>
    <w:rPr>
      <w:rFonts w:ascii="Times New Roman" w:eastAsia="Times New Roman" w:hAnsi="Times New Roman"/>
      <w:b/>
      <w:bCs/>
      <w:color w:val="000000"/>
      <w:spacing w:val="0"/>
      <w:w w:val="100"/>
      <w:position w:val="0"/>
      <w:sz w:val="8"/>
      <w:szCs w:val="8"/>
      <w:shd w:val="clear" w:color="auto" w:fill="FFFFFF"/>
    </w:rPr>
  </w:style>
  <w:style w:type="paragraph" w:customStyle="1" w:styleId="16">
    <w:name w:val="Звичайний1"/>
    <w:rsid w:val="00407138"/>
    <w:pPr>
      <w:pBdr>
        <w:top w:val="nil"/>
        <w:left w:val="nil"/>
        <w:bottom w:val="nil"/>
        <w:right w:val="nil"/>
        <w:between w:val="nil"/>
      </w:pBdr>
    </w:pPr>
    <w:rPr>
      <w:rFonts w:ascii="Calibri" w:eastAsia="Calibri" w:hAnsi="Calibri" w:cs="Calibri"/>
      <w:color w:val="000000"/>
      <w:lang w:val="uk-UA" w:eastAsia="ru-RU"/>
    </w:rPr>
  </w:style>
  <w:style w:type="character" w:customStyle="1" w:styleId="af2">
    <w:name w:val="Текст сноски Знак"/>
    <w:link w:val="af3"/>
    <w:uiPriority w:val="99"/>
    <w:semiHidden/>
    <w:rsid w:val="00407138"/>
    <w:rPr>
      <w:rFonts w:ascii="Times New Roman" w:hAnsi="Times New Roman"/>
      <w:sz w:val="24"/>
      <w:szCs w:val="24"/>
    </w:rPr>
  </w:style>
  <w:style w:type="paragraph" w:styleId="af3">
    <w:name w:val="footnote text"/>
    <w:basedOn w:val="a"/>
    <w:link w:val="af2"/>
    <w:uiPriority w:val="99"/>
    <w:semiHidden/>
    <w:unhideWhenUsed/>
    <w:rsid w:val="00407138"/>
    <w:rPr>
      <w:rFonts w:ascii="Times New Roman" w:eastAsiaTheme="minorHAnsi" w:hAnsi="Times New Roman" w:cstheme="minorBidi"/>
      <w:sz w:val="24"/>
      <w:szCs w:val="24"/>
      <w:lang w:eastAsia="en-US"/>
    </w:rPr>
  </w:style>
  <w:style w:type="character" w:customStyle="1" w:styleId="17">
    <w:name w:val="Текст сноски Знак1"/>
    <w:basedOn w:val="a0"/>
    <w:uiPriority w:val="99"/>
    <w:semiHidden/>
    <w:rsid w:val="00407138"/>
    <w:rPr>
      <w:rFonts w:ascii="Calibri" w:eastAsia="Times New Roman" w:hAnsi="Calibri" w:cs="Times New Roman"/>
      <w:sz w:val="20"/>
      <w:szCs w:val="20"/>
      <w:lang w:eastAsia="ru-RU"/>
    </w:rPr>
  </w:style>
  <w:style w:type="character" w:customStyle="1" w:styleId="18">
    <w:name w:val="Текст виноски Знак1"/>
    <w:uiPriority w:val="99"/>
    <w:semiHidden/>
    <w:rsid w:val="00407138"/>
    <w:rPr>
      <w:rFonts w:eastAsia="Times New Roman"/>
      <w:lang w:val="ru-RU" w:eastAsia="ru-RU"/>
    </w:rPr>
  </w:style>
  <w:style w:type="paragraph" w:customStyle="1" w:styleId="af4">
    <w:basedOn w:val="a"/>
    <w:next w:val="a"/>
    <w:uiPriority w:val="99"/>
    <w:qFormat/>
    <w:rsid w:val="00407138"/>
    <w:pPr>
      <w:widowControl w:val="0"/>
      <w:spacing w:after="0" w:line="240" w:lineRule="auto"/>
      <w:jc w:val="center"/>
    </w:pPr>
    <w:rPr>
      <w:rFonts w:ascii="Times New Roman" w:hAnsi="Times New Roman"/>
      <w:color w:val="000000"/>
      <w:sz w:val="28"/>
      <w:szCs w:val="28"/>
      <w:lang w:val="uk-UA" w:eastAsia="uk-UA"/>
    </w:rPr>
  </w:style>
  <w:style w:type="character" w:customStyle="1" w:styleId="19">
    <w:name w:val="Название Знак1"/>
    <w:link w:val="af5"/>
    <w:uiPriority w:val="99"/>
    <w:rsid w:val="00407138"/>
    <w:rPr>
      <w:rFonts w:ascii="Times New Roman" w:eastAsia="Times New Roman" w:hAnsi="Times New Roman"/>
      <w:color w:val="000000"/>
      <w:sz w:val="28"/>
      <w:szCs w:val="28"/>
    </w:rPr>
  </w:style>
  <w:style w:type="character" w:customStyle="1" w:styleId="af6">
    <w:name w:val="Подзаголовок Знак"/>
    <w:link w:val="af7"/>
    <w:uiPriority w:val="99"/>
    <w:rsid w:val="00407138"/>
    <w:rPr>
      <w:rFonts w:ascii="Times New Roman" w:eastAsia="Batang" w:hAnsi="Times New Roman"/>
      <w:sz w:val="28"/>
      <w:lang w:eastAsia="ar-SA"/>
    </w:rPr>
  </w:style>
  <w:style w:type="paragraph" w:styleId="af7">
    <w:name w:val="Subtitle"/>
    <w:basedOn w:val="a"/>
    <w:next w:val="ac"/>
    <w:link w:val="af6"/>
    <w:uiPriority w:val="99"/>
    <w:qFormat/>
    <w:rsid w:val="00407138"/>
    <w:pPr>
      <w:spacing w:after="0" w:line="240" w:lineRule="auto"/>
      <w:jc w:val="center"/>
    </w:pPr>
    <w:rPr>
      <w:rFonts w:ascii="Times New Roman" w:eastAsia="Batang" w:hAnsi="Times New Roman" w:cstheme="minorBidi"/>
      <w:sz w:val="28"/>
      <w:lang w:eastAsia="ar-SA"/>
    </w:rPr>
  </w:style>
  <w:style w:type="character" w:customStyle="1" w:styleId="1a">
    <w:name w:val="Подзаголовок Знак1"/>
    <w:basedOn w:val="a0"/>
    <w:uiPriority w:val="11"/>
    <w:rsid w:val="00407138"/>
    <w:rPr>
      <w:rFonts w:asciiTheme="majorHAnsi" w:eastAsiaTheme="majorEastAsia" w:hAnsiTheme="majorHAnsi" w:cstheme="majorBidi"/>
      <w:i/>
      <w:iCs/>
      <w:color w:val="4F81BD" w:themeColor="accent1"/>
      <w:spacing w:val="15"/>
      <w:sz w:val="24"/>
      <w:szCs w:val="24"/>
      <w:lang w:eastAsia="ru-RU"/>
    </w:rPr>
  </w:style>
  <w:style w:type="character" w:customStyle="1" w:styleId="1b">
    <w:name w:val="Підзаголовок Знак1"/>
    <w:uiPriority w:val="11"/>
    <w:rsid w:val="00407138"/>
    <w:rPr>
      <w:rFonts w:ascii="Calibri Light" w:eastAsia="Times New Roman" w:hAnsi="Calibri Light" w:cs="Times New Roman"/>
      <w:sz w:val="24"/>
      <w:szCs w:val="24"/>
      <w:lang w:val="ru-RU" w:eastAsia="ru-RU"/>
    </w:rPr>
  </w:style>
  <w:style w:type="character" w:customStyle="1" w:styleId="32">
    <w:name w:val="Основной текст с отступом 3 Знак"/>
    <w:link w:val="33"/>
    <w:uiPriority w:val="99"/>
    <w:semiHidden/>
    <w:rsid w:val="00407138"/>
    <w:rPr>
      <w:rFonts w:ascii="Times New Roman" w:eastAsia="Times New Roman" w:hAnsi="Times New Roman"/>
      <w:sz w:val="16"/>
      <w:szCs w:val="16"/>
    </w:rPr>
  </w:style>
  <w:style w:type="paragraph" w:styleId="33">
    <w:name w:val="Body Text Indent 3"/>
    <w:basedOn w:val="a"/>
    <w:link w:val="32"/>
    <w:uiPriority w:val="99"/>
    <w:semiHidden/>
    <w:unhideWhenUsed/>
    <w:rsid w:val="00407138"/>
    <w:pPr>
      <w:spacing w:after="120" w:line="240" w:lineRule="auto"/>
      <w:ind w:left="283"/>
    </w:pPr>
    <w:rPr>
      <w:rFonts w:ascii="Times New Roman" w:hAnsi="Times New Roman" w:cstheme="minorBidi"/>
      <w:sz w:val="16"/>
      <w:szCs w:val="16"/>
      <w:lang w:eastAsia="en-US"/>
    </w:rPr>
  </w:style>
  <w:style w:type="character" w:customStyle="1" w:styleId="310">
    <w:name w:val="Основной текст с отступом 3 Знак1"/>
    <w:basedOn w:val="a0"/>
    <w:uiPriority w:val="99"/>
    <w:semiHidden/>
    <w:rsid w:val="00407138"/>
    <w:rPr>
      <w:rFonts w:ascii="Calibri" w:eastAsia="Times New Roman" w:hAnsi="Calibri" w:cs="Times New Roman"/>
      <w:sz w:val="16"/>
      <w:szCs w:val="16"/>
      <w:lang w:eastAsia="ru-RU"/>
    </w:rPr>
  </w:style>
  <w:style w:type="character" w:customStyle="1" w:styleId="311">
    <w:name w:val="Основний текст з відступом 3 Знак1"/>
    <w:uiPriority w:val="99"/>
    <w:semiHidden/>
    <w:rsid w:val="00407138"/>
    <w:rPr>
      <w:rFonts w:eastAsia="Times New Roman"/>
      <w:sz w:val="16"/>
      <w:szCs w:val="16"/>
      <w:lang w:val="ru-RU" w:eastAsia="ru-RU"/>
    </w:rPr>
  </w:style>
  <w:style w:type="character" w:customStyle="1" w:styleId="23">
    <w:name w:val="Основной текст (2)_"/>
    <w:link w:val="24"/>
    <w:locked/>
    <w:rsid w:val="00407138"/>
    <w:rPr>
      <w:rFonts w:ascii="Times New Roman" w:eastAsia="Times New Roman" w:hAnsi="Times New Roman"/>
      <w:spacing w:val="2"/>
      <w:shd w:val="clear" w:color="auto" w:fill="FFFFFF"/>
    </w:rPr>
  </w:style>
  <w:style w:type="paragraph" w:customStyle="1" w:styleId="24">
    <w:name w:val="Основной текст (2)"/>
    <w:basedOn w:val="a"/>
    <w:link w:val="23"/>
    <w:rsid w:val="00407138"/>
    <w:pPr>
      <w:widowControl w:val="0"/>
      <w:shd w:val="clear" w:color="auto" w:fill="FFFFFF"/>
      <w:spacing w:after="0" w:line="274" w:lineRule="exact"/>
    </w:pPr>
    <w:rPr>
      <w:rFonts w:ascii="Times New Roman" w:hAnsi="Times New Roman" w:cstheme="minorBidi"/>
      <w:spacing w:val="2"/>
      <w:lang w:eastAsia="en-US"/>
    </w:rPr>
  </w:style>
  <w:style w:type="character" w:customStyle="1" w:styleId="34">
    <w:name w:val="Основной текст (3)_"/>
    <w:link w:val="35"/>
    <w:locked/>
    <w:rsid w:val="00407138"/>
    <w:rPr>
      <w:rFonts w:ascii="Times New Roman" w:eastAsia="Times New Roman" w:hAnsi="Times New Roman"/>
      <w:b/>
      <w:bCs/>
      <w:spacing w:val="4"/>
      <w:sz w:val="25"/>
      <w:szCs w:val="25"/>
      <w:shd w:val="clear" w:color="auto" w:fill="FFFFFF"/>
    </w:rPr>
  </w:style>
  <w:style w:type="paragraph" w:customStyle="1" w:styleId="35">
    <w:name w:val="Основной текст (3)"/>
    <w:basedOn w:val="a"/>
    <w:link w:val="34"/>
    <w:rsid w:val="00407138"/>
    <w:pPr>
      <w:widowControl w:val="0"/>
      <w:shd w:val="clear" w:color="auto" w:fill="FFFFFF"/>
      <w:spacing w:before="3900" w:after="0" w:line="322" w:lineRule="exact"/>
      <w:jc w:val="center"/>
    </w:pPr>
    <w:rPr>
      <w:rFonts w:ascii="Times New Roman" w:hAnsi="Times New Roman" w:cstheme="minorBidi"/>
      <w:b/>
      <w:bCs/>
      <w:spacing w:val="4"/>
      <w:sz w:val="25"/>
      <w:szCs w:val="25"/>
      <w:lang w:eastAsia="en-US"/>
    </w:rPr>
  </w:style>
  <w:style w:type="character" w:customStyle="1" w:styleId="af8">
    <w:name w:val="Колонтитул_"/>
    <w:link w:val="af9"/>
    <w:locked/>
    <w:rsid w:val="00407138"/>
    <w:rPr>
      <w:rFonts w:ascii="Malgun Gothic" w:eastAsia="Malgun Gothic" w:hAnsi="Malgun Gothic" w:cs="Malgun Gothic"/>
      <w:b/>
      <w:bCs/>
      <w:spacing w:val="4"/>
      <w:sz w:val="17"/>
      <w:szCs w:val="17"/>
      <w:shd w:val="clear" w:color="auto" w:fill="FFFFFF"/>
    </w:rPr>
  </w:style>
  <w:style w:type="paragraph" w:customStyle="1" w:styleId="af9">
    <w:name w:val="Колонтитул"/>
    <w:basedOn w:val="a"/>
    <w:link w:val="af8"/>
    <w:rsid w:val="00407138"/>
    <w:pPr>
      <w:widowControl w:val="0"/>
      <w:shd w:val="clear" w:color="auto" w:fill="FFFFFF"/>
      <w:spacing w:after="0" w:line="0" w:lineRule="atLeast"/>
    </w:pPr>
    <w:rPr>
      <w:rFonts w:ascii="Malgun Gothic" w:eastAsia="Malgun Gothic" w:hAnsi="Malgun Gothic" w:cs="Malgun Gothic"/>
      <w:b/>
      <w:bCs/>
      <w:spacing w:val="4"/>
      <w:sz w:val="17"/>
      <w:szCs w:val="17"/>
      <w:lang w:eastAsia="en-US"/>
    </w:rPr>
  </w:style>
  <w:style w:type="character" w:customStyle="1" w:styleId="afa">
    <w:name w:val="Основной текст_"/>
    <w:link w:val="25"/>
    <w:locked/>
    <w:rsid w:val="00407138"/>
    <w:rPr>
      <w:rFonts w:ascii="Times New Roman" w:eastAsia="Times New Roman" w:hAnsi="Times New Roman"/>
      <w:b/>
      <w:bCs/>
      <w:spacing w:val="4"/>
      <w:sz w:val="16"/>
      <w:szCs w:val="16"/>
      <w:shd w:val="clear" w:color="auto" w:fill="FFFFFF"/>
    </w:rPr>
  </w:style>
  <w:style w:type="paragraph" w:customStyle="1" w:styleId="25">
    <w:name w:val="Основной текст2"/>
    <w:basedOn w:val="a"/>
    <w:link w:val="afa"/>
    <w:rsid w:val="00407138"/>
    <w:pPr>
      <w:widowControl w:val="0"/>
      <w:shd w:val="clear" w:color="auto" w:fill="FFFFFF"/>
      <w:spacing w:after="240" w:line="230" w:lineRule="exact"/>
    </w:pPr>
    <w:rPr>
      <w:rFonts w:ascii="Times New Roman" w:hAnsi="Times New Roman" w:cstheme="minorBidi"/>
      <w:b/>
      <w:bCs/>
      <w:spacing w:val="4"/>
      <w:sz w:val="16"/>
      <w:szCs w:val="16"/>
      <w:lang w:eastAsia="en-US"/>
    </w:rPr>
  </w:style>
  <w:style w:type="character" w:customStyle="1" w:styleId="4">
    <w:name w:val="Основной текст (4)_"/>
    <w:link w:val="40"/>
    <w:locked/>
    <w:rsid w:val="00407138"/>
    <w:rPr>
      <w:rFonts w:ascii="Malgun Gothic" w:eastAsia="Malgun Gothic" w:hAnsi="Malgun Gothic" w:cs="Malgun Gothic"/>
      <w:sz w:val="23"/>
      <w:szCs w:val="23"/>
      <w:shd w:val="clear" w:color="auto" w:fill="FFFFFF"/>
    </w:rPr>
  </w:style>
  <w:style w:type="paragraph" w:customStyle="1" w:styleId="40">
    <w:name w:val="Основной текст (4)"/>
    <w:basedOn w:val="a"/>
    <w:link w:val="4"/>
    <w:rsid w:val="00407138"/>
    <w:pPr>
      <w:widowControl w:val="0"/>
      <w:shd w:val="clear" w:color="auto" w:fill="FFFFFF"/>
      <w:spacing w:after="720" w:line="0" w:lineRule="atLeast"/>
      <w:jc w:val="right"/>
    </w:pPr>
    <w:rPr>
      <w:rFonts w:ascii="Malgun Gothic" w:eastAsia="Malgun Gothic" w:hAnsi="Malgun Gothic" w:cs="Malgun Gothic"/>
      <w:sz w:val="23"/>
      <w:szCs w:val="23"/>
      <w:lang w:eastAsia="en-US"/>
    </w:rPr>
  </w:style>
  <w:style w:type="character" w:customStyle="1" w:styleId="26">
    <w:name w:val="Колонтитул (2)_"/>
    <w:link w:val="27"/>
    <w:locked/>
    <w:rsid w:val="00407138"/>
    <w:rPr>
      <w:rFonts w:ascii="Times New Roman" w:eastAsia="Times New Roman" w:hAnsi="Times New Roman"/>
      <w:b/>
      <w:bCs/>
      <w:spacing w:val="-5"/>
      <w:shd w:val="clear" w:color="auto" w:fill="FFFFFF"/>
    </w:rPr>
  </w:style>
  <w:style w:type="paragraph" w:customStyle="1" w:styleId="27">
    <w:name w:val="Колонтитул (2)"/>
    <w:basedOn w:val="a"/>
    <w:link w:val="26"/>
    <w:rsid w:val="00407138"/>
    <w:pPr>
      <w:widowControl w:val="0"/>
      <w:shd w:val="clear" w:color="auto" w:fill="FFFFFF"/>
      <w:spacing w:after="0" w:line="0" w:lineRule="atLeast"/>
    </w:pPr>
    <w:rPr>
      <w:rFonts w:ascii="Times New Roman" w:hAnsi="Times New Roman" w:cstheme="minorBidi"/>
      <w:b/>
      <w:bCs/>
      <w:spacing w:val="-5"/>
      <w:lang w:eastAsia="en-US"/>
    </w:rPr>
  </w:style>
  <w:style w:type="paragraph" w:customStyle="1" w:styleId="Default">
    <w:name w:val="Default"/>
    <w:rsid w:val="00407138"/>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1c">
    <w:name w:val="Название1"/>
    <w:basedOn w:val="a"/>
    <w:rsid w:val="00407138"/>
    <w:pPr>
      <w:spacing w:after="0" w:line="240" w:lineRule="auto"/>
      <w:jc w:val="center"/>
    </w:pPr>
    <w:rPr>
      <w:rFonts w:ascii="Times New Roman" w:hAnsi="Times New Roman"/>
      <w:b/>
      <w:sz w:val="24"/>
      <w:szCs w:val="20"/>
      <w:lang w:val="x-none" w:eastAsia="zh-CN"/>
    </w:rPr>
  </w:style>
  <w:style w:type="character" w:customStyle="1" w:styleId="afb">
    <w:name w:val="Основной текст + Не полужирный"/>
    <w:aliases w:val="Интервал 0 pt"/>
    <w:rsid w:val="00407138"/>
    <w:rPr>
      <w:rFonts w:ascii="Malgun Gothic" w:eastAsia="Malgun Gothic" w:hAnsi="Malgun Gothic" w:cs="Malgun Gothic" w:hint="eastAsia"/>
      <w:b/>
      <w:bCs/>
      <w:color w:val="000000"/>
      <w:spacing w:val="0"/>
      <w:w w:val="100"/>
      <w:position w:val="0"/>
      <w:sz w:val="14"/>
      <w:szCs w:val="14"/>
      <w:shd w:val="clear" w:color="auto" w:fill="FFFFFF"/>
    </w:rPr>
  </w:style>
  <w:style w:type="character" w:customStyle="1" w:styleId="0pt0">
    <w:name w:val="Основной текст + Интервал 0 pt"/>
    <w:rsid w:val="00407138"/>
    <w:rPr>
      <w:rFonts w:ascii="Times New Roman" w:eastAsia="Times New Roman" w:hAnsi="Times New Roman"/>
      <w:b/>
      <w:bCs/>
      <w:color w:val="000000"/>
      <w:spacing w:val="-9"/>
      <w:w w:val="100"/>
      <w:position w:val="0"/>
      <w:sz w:val="16"/>
      <w:szCs w:val="16"/>
      <w:shd w:val="clear" w:color="auto" w:fill="FFFFFF"/>
      <w:lang w:val="uk-UA"/>
    </w:rPr>
  </w:style>
  <w:style w:type="character" w:customStyle="1" w:styleId="afc">
    <w:name w:val="Подпись к таблице_"/>
    <w:rsid w:val="00407138"/>
    <w:rPr>
      <w:rFonts w:ascii="Times New Roman" w:eastAsia="Times New Roman" w:hAnsi="Times New Roman" w:cs="Times New Roman" w:hint="default"/>
      <w:b/>
      <w:bCs/>
      <w:i w:val="0"/>
      <w:iCs w:val="0"/>
      <w:smallCaps w:val="0"/>
      <w:strike w:val="0"/>
      <w:dstrike w:val="0"/>
      <w:spacing w:val="4"/>
      <w:sz w:val="16"/>
      <w:szCs w:val="16"/>
      <w:u w:val="none"/>
      <w:effect w:val="none"/>
    </w:rPr>
  </w:style>
  <w:style w:type="character" w:customStyle="1" w:styleId="afd">
    <w:name w:val="Подпись к таблице"/>
    <w:rsid w:val="00407138"/>
    <w:rPr>
      <w:rFonts w:ascii="Times New Roman" w:eastAsia="Times New Roman" w:hAnsi="Times New Roman" w:cs="Times New Roman" w:hint="default"/>
      <w:b/>
      <w:bCs/>
      <w:i w:val="0"/>
      <w:iCs w:val="0"/>
      <w:smallCaps w:val="0"/>
      <w:strike w:val="0"/>
      <w:dstrike w:val="0"/>
      <w:color w:val="000000"/>
      <w:spacing w:val="4"/>
      <w:w w:val="100"/>
      <w:position w:val="0"/>
      <w:sz w:val="16"/>
      <w:szCs w:val="16"/>
      <w:u w:val="single"/>
      <w:effect w:val="none"/>
      <w:lang w:val="uk-UA"/>
    </w:rPr>
  </w:style>
  <w:style w:type="paragraph" w:styleId="af5">
    <w:name w:val="Title"/>
    <w:basedOn w:val="a"/>
    <w:next w:val="a"/>
    <w:link w:val="19"/>
    <w:uiPriority w:val="99"/>
    <w:qFormat/>
    <w:rsid w:val="00407138"/>
    <w:pPr>
      <w:pBdr>
        <w:bottom w:val="single" w:sz="8" w:space="4" w:color="4F81BD" w:themeColor="accent1"/>
      </w:pBdr>
      <w:spacing w:after="300" w:line="240" w:lineRule="auto"/>
      <w:contextualSpacing/>
    </w:pPr>
    <w:rPr>
      <w:rFonts w:ascii="Times New Roman" w:hAnsi="Times New Roman" w:cstheme="minorBidi"/>
      <w:color w:val="000000"/>
      <w:sz w:val="28"/>
      <w:szCs w:val="28"/>
      <w:lang w:eastAsia="en-US"/>
    </w:rPr>
  </w:style>
  <w:style w:type="character" w:customStyle="1" w:styleId="afe">
    <w:name w:val="Название Знак"/>
    <w:basedOn w:val="a0"/>
    <w:uiPriority w:val="10"/>
    <w:rsid w:val="00407138"/>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64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02AF7-C59A-4B01-BB07-F1DB58AC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26898</Words>
  <Characters>153322</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2018-09-03T12:35:00Z</cp:lastPrinted>
  <dcterms:created xsi:type="dcterms:W3CDTF">2018-09-03T12:59:00Z</dcterms:created>
  <dcterms:modified xsi:type="dcterms:W3CDTF">2018-09-03T12:59:00Z</dcterms:modified>
</cp:coreProperties>
</file>